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95" w:rsidRPr="005A6E7F" w:rsidRDefault="003D5B95" w:rsidP="00370AD6">
      <w:pPr>
        <w:widowControl w:val="0"/>
        <w:autoSpaceDE w:val="0"/>
        <w:autoSpaceDN w:val="0"/>
        <w:adjustRightInd w:val="0"/>
        <w:ind w:left="1340"/>
        <w:rPr>
          <w:rFonts w:ascii="Arial" w:hAnsi="Arial" w:cs="Arial"/>
          <w:b/>
          <w:bCs/>
          <w:sz w:val="18"/>
          <w:szCs w:val="18"/>
          <w:u w:val="single"/>
          <w:lang w:val="pt-BR"/>
        </w:rPr>
      </w:pPr>
      <w:r w:rsidRPr="005A6E7F">
        <w:rPr>
          <w:rFonts w:ascii="Arial" w:hAnsi="Arial" w:cs="Arial"/>
          <w:b/>
          <w:bCs/>
          <w:sz w:val="18"/>
          <w:szCs w:val="18"/>
          <w:u w:val="single"/>
          <w:lang w:val="pt-BR"/>
        </w:rPr>
        <w:t>EDITAL DE CHAMAMENTO PÚ</w:t>
      </w:r>
      <w:r>
        <w:rPr>
          <w:rFonts w:ascii="Arial" w:hAnsi="Arial" w:cs="Arial"/>
          <w:b/>
          <w:bCs/>
          <w:sz w:val="18"/>
          <w:szCs w:val="18"/>
          <w:u w:val="single"/>
          <w:lang w:val="pt-BR"/>
        </w:rPr>
        <w:t>BLICO PARA CREDENCIAMENTO Nº 002</w:t>
      </w:r>
      <w:r w:rsidRPr="005A6E7F">
        <w:rPr>
          <w:rFonts w:ascii="Arial" w:hAnsi="Arial" w:cs="Arial"/>
          <w:b/>
          <w:bCs/>
          <w:sz w:val="18"/>
          <w:szCs w:val="18"/>
          <w:u w:val="single"/>
          <w:lang w:val="pt-BR"/>
        </w:rPr>
        <w:t>/2015</w:t>
      </w:r>
    </w:p>
    <w:p w:rsidR="003D5B95" w:rsidRPr="005A6E7F" w:rsidRDefault="003D5B95" w:rsidP="00370AD6">
      <w:pPr>
        <w:widowControl w:val="0"/>
        <w:autoSpaceDE w:val="0"/>
        <w:autoSpaceDN w:val="0"/>
        <w:adjustRightInd w:val="0"/>
        <w:ind w:left="1340"/>
        <w:rPr>
          <w:rFonts w:ascii="Arial" w:hAnsi="Arial" w:cs="Arial"/>
          <w:sz w:val="18"/>
          <w:szCs w:val="18"/>
          <w:u w:val="single"/>
          <w:lang w:val="pt-BR"/>
        </w:rPr>
      </w:pPr>
    </w:p>
    <w:p w:rsidR="003D5B95" w:rsidRPr="005A6E7F" w:rsidRDefault="003D5B95" w:rsidP="00370AD6">
      <w:pPr>
        <w:widowControl w:val="0"/>
        <w:autoSpaceDE w:val="0"/>
        <w:autoSpaceDN w:val="0"/>
        <w:adjustRightInd w:val="0"/>
        <w:spacing w:line="5" w:lineRule="exact"/>
        <w:rPr>
          <w:rFonts w:ascii="Arial" w:hAnsi="Arial" w:cs="Arial"/>
          <w:lang w:val="pt-BR"/>
        </w:rPr>
      </w:pPr>
    </w:p>
    <w:p w:rsidR="003D5B95" w:rsidRPr="005A6E7F" w:rsidRDefault="003D5B95" w:rsidP="00370AD6">
      <w:pPr>
        <w:widowControl w:val="0"/>
        <w:autoSpaceDE w:val="0"/>
        <w:autoSpaceDN w:val="0"/>
        <w:adjustRightInd w:val="0"/>
        <w:spacing w:line="238" w:lineRule="auto"/>
        <w:ind w:left="2800"/>
        <w:rPr>
          <w:rFonts w:ascii="Arial" w:hAnsi="Arial" w:cs="Arial"/>
          <w:b/>
          <w:bCs/>
          <w:lang w:val="pt-BR"/>
        </w:rPr>
      </w:pPr>
    </w:p>
    <w:p w:rsidR="003D5B95" w:rsidRPr="005A6E7F" w:rsidRDefault="003D5B95" w:rsidP="00370AD6">
      <w:pPr>
        <w:widowControl w:val="0"/>
        <w:autoSpaceDE w:val="0"/>
        <w:autoSpaceDN w:val="0"/>
        <w:adjustRightInd w:val="0"/>
        <w:spacing w:line="238" w:lineRule="auto"/>
        <w:ind w:left="2800"/>
        <w:rPr>
          <w:rFonts w:ascii="Arial" w:hAnsi="Arial" w:cs="Arial"/>
          <w:u w:val="single"/>
          <w:lang w:val="pt-BR"/>
        </w:rPr>
      </w:pPr>
      <w:r w:rsidRPr="005A6E7F">
        <w:rPr>
          <w:rFonts w:ascii="Arial" w:hAnsi="Arial" w:cs="Arial"/>
          <w:b/>
          <w:bCs/>
          <w:lang w:val="pt-BR"/>
        </w:rPr>
        <w:t xml:space="preserve">             </w:t>
      </w:r>
      <w:r w:rsidRPr="005A6E7F">
        <w:rPr>
          <w:rFonts w:ascii="Arial" w:hAnsi="Arial" w:cs="Arial"/>
          <w:b/>
          <w:bCs/>
          <w:u w:val="single"/>
          <w:lang w:val="pt-BR"/>
        </w:rPr>
        <w:t xml:space="preserve">PROCESSO Nº </w:t>
      </w:r>
      <w:r w:rsidRPr="00372D53">
        <w:rPr>
          <w:rFonts w:ascii="Arial" w:hAnsi="Arial" w:cs="Arial"/>
          <w:b/>
          <w:bCs/>
          <w:color w:val="000000"/>
          <w:u w:val="single"/>
          <w:lang w:val="pt-BR"/>
        </w:rPr>
        <w:t>20394/2015</w:t>
      </w:r>
    </w:p>
    <w:p w:rsidR="003D5B95" w:rsidRPr="005A6E7F" w:rsidRDefault="003D5B95" w:rsidP="00370AD6">
      <w:pPr>
        <w:widowControl w:val="0"/>
        <w:autoSpaceDE w:val="0"/>
        <w:autoSpaceDN w:val="0"/>
        <w:adjustRightInd w:val="0"/>
        <w:spacing w:line="181" w:lineRule="exact"/>
        <w:rPr>
          <w:rFonts w:ascii="Arial" w:hAnsi="Arial" w:cs="Arial"/>
          <w:lang w:val="pt-BR"/>
        </w:rPr>
      </w:pPr>
    </w:p>
    <w:p w:rsidR="003D5B95" w:rsidRDefault="003D5B95" w:rsidP="0057095C">
      <w:pPr>
        <w:spacing w:line="200" w:lineRule="exact"/>
        <w:jc w:val="both"/>
        <w:rPr>
          <w:rFonts w:ascii="Arial" w:hAnsi="Arial" w:cs="Arial"/>
          <w:b/>
          <w:lang w:val="pt-BR"/>
        </w:rPr>
      </w:pPr>
      <w:r w:rsidRPr="00B42FFE">
        <w:rPr>
          <w:rFonts w:ascii="Arial" w:hAnsi="Arial" w:cs="Arial"/>
          <w:b/>
          <w:lang w:val="pt-BR"/>
        </w:rPr>
        <w:t>CREDENCIAMENTO DE PESSOAS JURÍDICAS PRESTADORAS DE SERVIÇOS DE SAÚDE HOSPITALARES E/OU AMBULATORIAIS AOS USUÁRIOS DO SISTEMA ÚNICO DE SAÚDE</w:t>
      </w:r>
    </w:p>
    <w:p w:rsidR="003D5B95" w:rsidRPr="00B42FFE" w:rsidRDefault="003D5B95" w:rsidP="0057095C">
      <w:pPr>
        <w:spacing w:line="200" w:lineRule="exact"/>
        <w:jc w:val="both"/>
        <w:rPr>
          <w:rFonts w:ascii="Arial" w:hAnsi="Arial" w:cs="Arial"/>
          <w:b/>
          <w:sz w:val="22"/>
          <w:szCs w:val="22"/>
          <w:lang w:val="pt-BR"/>
        </w:rPr>
      </w:pPr>
    </w:p>
    <w:p w:rsidR="003D5B95" w:rsidRPr="00CC677D" w:rsidRDefault="003D5B95">
      <w:pPr>
        <w:spacing w:before="33"/>
        <w:ind w:left="120" w:right="7531"/>
        <w:jc w:val="both"/>
        <w:rPr>
          <w:rFonts w:ascii="Arial" w:hAnsi="Arial" w:cs="Arial"/>
          <w:sz w:val="22"/>
          <w:szCs w:val="22"/>
          <w:lang w:val="pt-BR"/>
        </w:rPr>
      </w:pPr>
      <w:r w:rsidRPr="00CC677D">
        <w:rPr>
          <w:rFonts w:ascii="Arial" w:hAnsi="Arial" w:cs="Arial"/>
          <w:b/>
          <w:sz w:val="22"/>
          <w:szCs w:val="22"/>
          <w:lang w:val="pt-BR"/>
        </w:rPr>
        <w:t>1—</w:t>
      </w:r>
      <w:r w:rsidRPr="00CC677D">
        <w:rPr>
          <w:rFonts w:ascii="Arial" w:hAnsi="Arial" w:cs="Arial"/>
          <w:b/>
          <w:spacing w:val="4"/>
          <w:sz w:val="22"/>
          <w:szCs w:val="22"/>
          <w:lang w:val="pt-BR"/>
        </w:rPr>
        <w:t xml:space="preserve"> D</w:t>
      </w:r>
      <w:r w:rsidRPr="00CC677D">
        <w:rPr>
          <w:rFonts w:ascii="Arial" w:hAnsi="Arial" w:cs="Arial"/>
          <w:b/>
          <w:sz w:val="22"/>
          <w:szCs w:val="22"/>
          <w:lang w:val="pt-BR"/>
        </w:rPr>
        <w:t>A</w:t>
      </w:r>
      <w:r w:rsidRPr="00CC677D">
        <w:rPr>
          <w:rFonts w:ascii="Arial" w:hAnsi="Arial" w:cs="Arial"/>
          <w:b/>
          <w:spacing w:val="-8"/>
          <w:sz w:val="22"/>
          <w:szCs w:val="22"/>
          <w:lang w:val="pt-BR"/>
        </w:rPr>
        <w:t xml:space="preserve"> </w:t>
      </w:r>
      <w:r w:rsidRPr="00CC677D">
        <w:rPr>
          <w:rFonts w:ascii="Arial" w:hAnsi="Arial" w:cs="Arial"/>
          <w:b/>
          <w:spacing w:val="-1"/>
          <w:w w:val="101"/>
          <w:sz w:val="22"/>
          <w:szCs w:val="22"/>
          <w:lang w:val="pt-BR"/>
        </w:rPr>
        <w:t>R</w:t>
      </w:r>
      <w:r w:rsidRPr="00CC677D">
        <w:rPr>
          <w:rFonts w:ascii="Arial" w:hAnsi="Arial" w:cs="Arial"/>
          <w:b/>
          <w:spacing w:val="5"/>
          <w:w w:val="101"/>
          <w:sz w:val="22"/>
          <w:szCs w:val="22"/>
          <w:lang w:val="pt-BR"/>
        </w:rPr>
        <w:t>E</w:t>
      </w:r>
      <w:r w:rsidRPr="00CC677D">
        <w:rPr>
          <w:rFonts w:ascii="Arial" w:hAnsi="Arial" w:cs="Arial"/>
          <w:b/>
          <w:spacing w:val="-5"/>
          <w:w w:val="101"/>
          <w:sz w:val="22"/>
          <w:szCs w:val="22"/>
          <w:lang w:val="pt-BR"/>
        </w:rPr>
        <w:t>A</w:t>
      </w:r>
      <w:r w:rsidRPr="00CC677D">
        <w:rPr>
          <w:rFonts w:ascii="Arial" w:hAnsi="Arial" w:cs="Arial"/>
          <w:b/>
          <w:spacing w:val="1"/>
          <w:w w:val="101"/>
          <w:sz w:val="22"/>
          <w:szCs w:val="22"/>
          <w:lang w:val="pt-BR"/>
        </w:rPr>
        <w:t>L</w:t>
      </w:r>
      <w:r w:rsidRPr="00CC677D">
        <w:rPr>
          <w:rFonts w:ascii="Arial" w:hAnsi="Arial" w:cs="Arial"/>
          <w:b/>
          <w:w w:val="101"/>
          <w:sz w:val="22"/>
          <w:szCs w:val="22"/>
          <w:lang w:val="pt-BR"/>
        </w:rPr>
        <w:t>I</w:t>
      </w:r>
      <w:r w:rsidRPr="00CC677D">
        <w:rPr>
          <w:rFonts w:ascii="Arial" w:hAnsi="Arial" w:cs="Arial"/>
          <w:b/>
          <w:spacing w:val="4"/>
          <w:w w:val="101"/>
          <w:sz w:val="22"/>
          <w:szCs w:val="22"/>
          <w:lang w:val="pt-BR"/>
        </w:rPr>
        <w:t>Z</w:t>
      </w:r>
      <w:r w:rsidRPr="00CC677D">
        <w:rPr>
          <w:rFonts w:ascii="Arial" w:hAnsi="Arial" w:cs="Arial"/>
          <w:b/>
          <w:spacing w:val="-5"/>
          <w:w w:val="101"/>
          <w:sz w:val="22"/>
          <w:szCs w:val="22"/>
          <w:lang w:val="pt-BR"/>
        </w:rPr>
        <w:t>A</w:t>
      </w:r>
      <w:r w:rsidRPr="00CC677D">
        <w:rPr>
          <w:rFonts w:ascii="Arial" w:hAnsi="Arial" w:cs="Arial"/>
          <w:b/>
          <w:spacing w:val="2"/>
          <w:w w:val="101"/>
          <w:sz w:val="22"/>
          <w:szCs w:val="22"/>
          <w:lang w:val="pt-BR"/>
        </w:rPr>
        <w:t>ÇÃ</w:t>
      </w:r>
      <w:r w:rsidRPr="00CC677D">
        <w:rPr>
          <w:rFonts w:ascii="Arial" w:hAnsi="Arial" w:cs="Arial"/>
          <w:b/>
          <w:w w:val="101"/>
          <w:sz w:val="22"/>
          <w:szCs w:val="22"/>
          <w:lang w:val="pt-BR"/>
        </w:rPr>
        <w:t>O</w:t>
      </w:r>
    </w:p>
    <w:p w:rsidR="003D5B95" w:rsidRPr="00CC677D" w:rsidRDefault="003D5B95">
      <w:pPr>
        <w:spacing w:before="4" w:line="140" w:lineRule="exact"/>
        <w:rPr>
          <w:rFonts w:ascii="Arial" w:hAnsi="Arial" w:cs="Arial"/>
          <w:sz w:val="22"/>
          <w:szCs w:val="22"/>
          <w:lang w:val="pt-BR"/>
        </w:rPr>
      </w:pPr>
    </w:p>
    <w:p w:rsidR="003D5B95" w:rsidRDefault="003D5B95" w:rsidP="0057095C">
      <w:pPr>
        <w:spacing w:line="360" w:lineRule="auto"/>
        <w:ind w:left="120" w:right="81" w:firstLine="689"/>
        <w:jc w:val="both"/>
        <w:rPr>
          <w:rFonts w:ascii="Arial" w:hAnsi="Arial" w:cs="Arial"/>
          <w:sz w:val="22"/>
          <w:szCs w:val="22"/>
          <w:lang w:val="pt-BR"/>
        </w:rPr>
      </w:pPr>
    </w:p>
    <w:p w:rsidR="003D5B95" w:rsidRPr="00D779E7" w:rsidRDefault="003D5B95" w:rsidP="0057095C">
      <w:pPr>
        <w:spacing w:line="360" w:lineRule="auto"/>
        <w:ind w:left="120" w:right="81" w:firstLine="689"/>
        <w:jc w:val="both"/>
        <w:rPr>
          <w:rFonts w:ascii="Arial" w:hAnsi="Arial" w:cs="Arial"/>
          <w:sz w:val="22"/>
          <w:szCs w:val="22"/>
          <w:lang w:val="pt-BR"/>
        </w:rPr>
      </w:pPr>
      <w:r w:rsidRPr="00D779E7">
        <w:rPr>
          <w:rFonts w:ascii="Arial" w:hAnsi="Arial" w:cs="Arial"/>
          <w:sz w:val="22"/>
          <w:szCs w:val="22"/>
          <w:lang w:val="pt-BR"/>
        </w:rPr>
        <w:t>O</w:t>
      </w:r>
      <w:r w:rsidRPr="00D779E7">
        <w:rPr>
          <w:rFonts w:ascii="Arial" w:hAnsi="Arial" w:cs="Arial"/>
          <w:spacing w:val="9"/>
          <w:sz w:val="22"/>
          <w:szCs w:val="22"/>
          <w:lang w:val="pt-BR"/>
        </w:rPr>
        <w:t xml:space="preserve"> </w:t>
      </w:r>
      <w:r w:rsidRPr="00D779E7">
        <w:rPr>
          <w:rFonts w:ascii="Arial" w:hAnsi="Arial" w:cs="Arial"/>
          <w:sz w:val="22"/>
          <w:szCs w:val="22"/>
          <w:lang w:val="pt-BR"/>
        </w:rPr>
        <w:t>Mu</w:t>
      </w:r>
      <w:r w:rsidRPr="00D779E7">
        <w:rPr>
          <w:rFonts w:ascii="Arial" w:hAnsi="Arial" w:cs="Arial"/>
          <w:spacing w:val="-3"/>
          <w:sz w:val="22"/>
          <w:szCs w:val="22"/>
          <w:lang w:val="pt-BR"/>
        </w:rPr>
        <w:t>n</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pacing w:val="2"/>
          <w:sz w:val="22"/>
          <w:szCs w:val="22"/>
          <w:lang w:val="pt-BR"/>
        </w:rPr>
        <w:t>í</w:t>
      </w:r>
      <w:r w:rsidRPr="00D779E7">
        <w:rPr>
          <w:rFonts w:ascii="Arial" w:hAnsi="Arial" w:cs="Arial"/>
          <w:spacing w:val="-3"/>
          <w:sz w:val="22"/>
          <w:szCs w:val="22"/>
          <w:lang w:val="pt-BR"/>
        </w:rPr>
        <w:t>p</w:t>
      </w:r>
      <w:r w:rsidRPr="00D779E7">
        <w:rPr>
          <w:rFonts w:ascii="Arial" w:hAnsi="Arial" w:cs="Arial"/>
          <w:spacing w:val="3"/>
          <w:sz w:val="22"/>
          <w:szCs w:val="22"/>
          <w:lang w:val="pt-BR"/>
        </w:rPr>
        <w:t>i</w:t>
      </w:r>
      <w:r w:rsidRPr="00D779E7">
        <w:rPr>
          <w:rFonts w:ascii="Arial" w:hAnsi="Arial" w:cs="Arial"/>
          <w:sz w:val="22"/>
          <w:szCs w:val="22"/>
          <w:lang w:val="pt-BR"/>
        </w:rPr>
        <w:t>o</w:t>
      </w:r>
      <w:r w:rsidRPr="00D779E7">
        <w:rPr>
          <w:rFonts w:ascii="Arial" w:hAnsi="Arial" w:cs="Arial"/>
          <w:spacing w:val="13"/>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e</w:t>
      </w:r>
      <w:r w:rsidRPr="00D779E7">
        <w:rPr>
          <w:rFonts w:ascii="Arial" w:hAnsi="Arial" w:cs="Arial"/>
          <w:spacing w:val="9"/>
          <w:sz w:val="22"/>
          <w:szCs w:val="22"/>
          <w:lang w:val="pt-BR"/>
        </w:rPr>
        <w:t xml:space="preserve"> </w:t>
      </w:r>
      <w:r w:rsidRPr="00D779E7">
        <w:rPr>
          <w:rFonts w:ascii="Arial" w:hAnsi="Arial" w:cs="Arial"/>
          <w:sz w:val="22"/>
          <w:szCs w:val="22"/>
          <w:lang w:val="pt-BR"/>
        </w:rPr>
        <w:t>P</w:t>
      </w:r>
      <w:r w:rsidRPr="00D779E7">
        <w:rPr>
          <w:rFonts w:ascii="Arial" w:hAnsi="Arial" w:cs="Arial"/>
          <w:spacing w:val="-3"/>
          <w:sz w:val="22"/>
          <w:szCs w:val="22"/>
          <w:lang w:val="pt-BR"/>
        </w:rPr>
        <w:t>atos de Minas</w:t>
      </w:r>
      <w:r w:rsidRPr="00D779E7">
        <w:rPr>
          <w:rFonts w:ascii="Arial" w:hAnsi="Arial" w:cs="Arial"/>
          <w:sz w:val="22"/>
          <w:szCs w:val="22"/>
          <w:lang w:val="pt-BR"/>
        </w:rPr>
        <w:t>,</w:t>
      </w:r>
      <w:r w:rsidRPr="00D779E7">
        <w:rPr>
          <w:rFonts w:ascii="Arial" w:hAnsi="Arial" w:cs="Arial"/>
          <w:spacing w:val="13"/>
          <w:sz w:val="22"/>
          <w:szCs w:val="22"/>
          <w:lang w:val="pt-BR"/>
        </w:rPr>
        <w:t xml:space="preserve"> </w:t>
      </w:r>
      <w:r w:rsidRPr="00D779E7">
        <w:rPr>
          <w:rFonts w:ascii="Arial" w:hAnsi="Arial" w:cs="Arial"/>
          <w:sz w:val="22"/>
          <w:szCs w:val="22"/>
          <w:lang w:val="pt-BR"/>
        </w:rPr>
        <w:t>at</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1"/>
          <w:sz w:val="22"/>
          <w:szCs w:val="22"/>
          <w:lang w:val="pt-BR"/>
        </w:rPr>
        <w:t>v</w:t>
      </w:r>
      <w:r w:rsidRPr="00D779E7">
        <w:rPr>
          <w:rFonts w:ascii="Arial" w:hAnsi="Arial" w:cs="Arial"/>
          <w:sz w:val="22"/>
          <w:szCs w:val="22"/>
          <w:lang w:val="pt-BR"/>
        </w:rPr>
        <w:t>és</w:t>
      </w:r>
      <w:r w:rsidRPr="00D779E7">
        <w:rPr>
          <w:rFonts w:ascii="Arial" w:hAnsi="Arial" w:cs="Arial"/>
          <w:spacing w:val="15"/>
          <w:sz w:val="22"/>
          <w:szCs w:val="22"/>
          <w:lang w:val="pt-BR"/>
        </w:rPr>
        <w:t xml:space="preserve"> </w:t>
      </w:r>
      <w:r w:rsidRPr="00D779E7">
        <w:rPr>
          <w:rFonts w:ascii="Arial" w:hAnsi="Arial" w:cs="Arial"/>
          <w:sz w:val="22"/>
          <w:szCs w:val="22"/>
          <w:lang w:val="pt-BR"/>
        </w:rPr>
        <w:t>da</w:t>
      </w:r>
      <w:r w:rsidRPr="00D779E7">
        <w:rPr>
          <w:rFonts w:ascii="Arial" w:hAnsi="Arial" w:cs="Arial"/>
          <w:spacing w:val="9"/>
          <w:sz w:val="22"/>
          <w:szCs w:val="22"/>
          <w:lang w:val="pt-BR"/>
        </w:rPr>
        <w:t xml:space="preserve"> </w:t>
      </w:r>
      <w:r w:rsidRPr="00D779E7">
        <w:rPr>
          <w:rFonts w:ascii="Arial" w:hAnsi="Arial" w:cs="Arial"/>
          <w:sz w:val="22"/>
          <w:szCs w:val="22"/>
          <w:lang w:val="pt-BR"/>
        </w:rPr>
        <w:t>Se</w:t>
      </w:r>
      <w:r w:rsidRPr="00D779E7">
        <w:rPr>
          <w:rFonts w:ascii="Arial" w:hAnsi="Arial" w:cs="Arial"/>
          <w:spacing w:val="1"/>
          <w:sz w:val="22"/>
          <w:szCs w:val="22"/>
          <w:lang w:val="pt-BR"/>
        </w:rPr>
        <w:t>cr</w:t>
      </w:r>
      <w:r w:rsidRPr="00D779E7">
        <w:rPr>
          <w:rFonts w:ascii="Arial" w:hAnsi="Arial" w:cs="Arial"/>
          <w:spacing w:val="-3"/>
          <w:sz w:val="22"/>
          <w:szCs w:val="22"/>
          <w:lang w:val="pt-BR"/>
        </w:rPr>
        <w:t>et</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a</w:t>
      </w:r>
      <w:r w:rsidRPr="00D779E7">
        <w:rPr>
          <w:rFonts w:ascii="Arial" w:hAnsi="Arial" w:cs="Arial"/>
          <w:spacing w:val="16"/>
          <w:sz w:val="22"/>
          <w:szCs w:val="22"/>
          <w:lang w:val="pt-BR"/>
        </w:rPr>
        <w:t xml:space="preserve"> </w:t>
      </w:r>
      <w:r w:rsidRPr="00D779E7">
        <w:rPr>
          <w:rFonts w:ascii="Arial" w:hAnsi="Arial" w:cs="Arial"/>
          <w:spacing w:val="2"/>
          <w:sz w:val="22"/>
          <w:szCs w:val="22"/>
          <w:lang w:val="pt-BR"/>
        </w:rPr>
        <w:t>M</w:t>
      </w:r>
      <w:r w:rsidRPr="00D779E7">
        <w:rPr>
          <w:rFonts w:ascii="Arial" w:hAnsi="Arial" w:cs="Arial"/>
          <w:spacing w:val="-3"/>
          <w:sz w:val="22"/>
          <w:szCs w:val="22"/>
          <w:lang w:val="pt-BR"/>
        </w:rPr>
        <w:t>u</w:t>
      </w:r>
      <w:r w:rsidRPr="00D779E7">
        <w:rPr>
          <w:rFonts w:ascii="Arial" w:hAnsi="Arial" w:cs="Arial"/>
          <w:sz w:val="22"/>
          <w:szCs w:val="22"/>
          <w:lang w:val="pt-BR"/>
        </w:rPr>
        <w:t>n</w:t>
      </w:r>
      <w:r w:rsidRPr="00D779E7">
        <w:rPr>
          <w:rFonts w:ascii="Arial" w:hAnsi="Arial" w:cs="Arial"/>
          <w:spacing w:val="1"/>
          <w:sz w:val="22"/>
          <w:szCs w:val="22"/>
          <w:lang w:val="pt-BR"/>
        </w:rPr>
        <w:t>ici</w:t>
      </w:r>
      <w:r w:rsidRPr="00D779E7">
        <w:rPr>
          <w:rFonts w:ascii="Arial" w:hAnsi="Arial" w:cs="Arial"/>
          <w:spacing w:val="-3"/>
          <w:sz w:val="22"/>
          <w:szCs w:val="22"/>
          <w:lang w:val="pt-BR"/>
        </w:rPr>
        <w:t>pa</w:t>
      </w:r>
      <w:r w:rsidRPr="00D779E7">
        <w:rPr>
          <w:rFonts w:ascii="Arial" w:hAnsi="Arial" w:cs="Arial"/>
          <w:sz w:val="22"/>
          <w:szCs w:val="22"/>
          <w:lang w:val="pt-BR"/>
        </w:rPr>
        <w:t>l</w:t>
      </w:r>
      <w:r w:rsidRPr="00D779E7">
        <w:rPr>
          <w:rFonts w:ascii="Arial" w:hAnsi="Arial" w:cs="Arial"/>
          <w:spacing w:val="19"/>
          <w:sz w:val="22"/>
          <w:szCs w:val="22"/>
          <w:lang w:val="pt-BR"/>
        </w:rPr>
        <w:t xml:space="preserve"> </w:t>
      </w:r>
      <w:r w:rsidRPr="00D779E7">
        <w:rPr>
          <w:rFonts w:ascii="Arial" w:hAnsi="Arial" w:cs="Arial"/>
          <w:sz w:val="22"/>
          <w:szCs w:val="22"/>
          <w:lang w:val="pt-BR"/>
        </w:rPr>
        <w:t>de</w:t>
      </w:r>
      <w:r w:rsidRPr="00D779E7">
        <w:rPr>
          <w:rFonts w:ascii="Arial" w:hAnsi="Arial" w:cs="Arial"/>
          <w:spacing w:val="6"/>
          <w:sz w:val="22"/>
          <w:szCs w:val="22"/>
          <w:lang w:val="pt-BR"/>
        </w:rPr>
        <w:t xml:space="preserve"> </w:t>
      </w:r>
      <w:r w:rsidRPr="00D779E7">
        <w:rPr>
          <w:rFonts w:ascii="Arial" w:hAnsi="Arial" w:cs="Arial"/>
          <w:spacing w:val="5"/>
          <w:sz w:val="22"/>
          <w:szCs w:val="22"/>
          <w:lang w:val="pt-BR"/>
        </w:rPr>
        <w:t>S</w:t>
      </w:r>
      <w:r w:rsidRPr="00D779E7">
        <w:rPr>
          <w:rFonts w:ascii="Arial" w:hAnsi="Arial" w:cs="Arial"/>
          <w:spacing w:val="-3"/>
          <w:sz w:val="22"/>
          <w:szCs w:val="22"/>
          <w:lang w:val="pt-BR"/>
        </w:rPr>
        <w:t>a</w:t>
      </w:r>
      <w:r w:rsidRPr="00D779E7">
        <w:rPr>
          <w:rFonts w:ascii="Arial" w:hAnsi="Arial" w:cs="Arial"/>
          <w:spacing w:val="2"/>
          <w:sz w:val="22"/>
          <w:szCs w:val="22"/>
          <w:lang w:val="pt-BR"/>
        </w:rPr>
        <w:t>ú</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13"/>
          <w:sz w:val="22"/>
          <w:szCs w:val="22"/>
          <w:lang w:val="pt-BR"/>
        </w:rPr>
        <w:t xml:space="preserve"> </w:t>
      </w:r>
      <w:r w:rsidRPr="00D779E7">
        <w:rPr>
          <w:rFonts w:ascii="Arial" w:hAnsi="Arial" w:cs="Arial"/>
          <w:spacing w:val="2"/>
          <w:sz w:val="22"/>
          <w:szCs w:val="22"/>
          <w:lang w:val="pt-BR"/>
        </w:rPr>
        <w:t>t</w:t>
      </w:r>
      <w:r w:rsidRPr="00D779E7">
        <w:rPr>
          <w:rFonts w:ascii="Arial" w:hAnsi="Arial" w:cs="Arial"/>
          <w:sz w:val="22"/>
          <w:szCs w:val="22"/>
          <w:lang w:val="pt-BR"/>
        </w:rPr>
        <w:t>o</w:t>
      </w:r>
      <w:r w:rsidRPr="00D779E7">
        <w:rPr>
          <w:rFonts w:ascii="Arial" w:hAnsi="Arial" w:cs="Arial"/>
          <w:spacing w:val="-1"/>
          <w:sz w:val="22"/>
          <w:szCs w:val="22"/>
          <w:lang w:val="pt-BR"/>
        </w:rPr>
        <w:t>r</w:t>
      </w:r>
      <w:r w:rsidRPr="00D779E7">
        <w:rPr>
          <w:rFonts w:ascii="Arial" w:hAnsi="Arial" w:cs="Arial"/>
          <w:sz w:val="22"/>
          <w:szCs w:val="22"/>
          <w:lang w:val="pt-BR"/>
        </w:rPr>
        <w:t>na</w:t>
      </w:r>
      <w:r w:rsidRPr="00D779E7">
        <w:rPr>
          <w:rFonts w:ascii="Arial" w:hAnsi="Arial" w:cs="Arial"/>
          <w:spacing w:val="13"/>
          <w:sz w:val="22"/>
          <w:szCs w:val="22"/>
          <w:lang w:val="pt-BR"/>
        </w:rPr>
        <w:t xml:space="preserve"> </w:t>
      </w:r>
      <w:r w:rsidRPr="00D779E7">
        <w:rPr>
          <w:rFonts w:ascii="Arial" w:hAnsi="Arial" w:cs="Arial"/>
          <w:sz w:val="22"/>
          <w:szCs w:val="22"/>
          <w:lang w:val="pt-BR"/>
        </w:rPr>
        <w:t>púb</w:t>
      </w:r>
      <w:r w:rsidRPr="00D779E7">
        <w:rPr>
          <w:rFonts w:ascii="Arial" w:hAnsi="Arial" w:cs="Arial"/>
          <w:spacing w:val="1"/>
          <w:sz w:val="22"/>
          <w:szCs w:val="22"/>
          <w:lang w:val="pt-BR"/>
        </w:rPr>
        <w:t>lic</w:t>
      </w:r>
      <w:r w:rsidRPr="00D779E7">
        <w:rPr>
          <w:rFonts w:ascii="Arial" w:hAnsi="Arial" w:cs="Arial"/>
          <w:sz w:val="22"/>
          <w:szCs w:val="22"/>
          <w:lang w:val="pt-BR"/>
        </w:rPr>
        <w:t>o</w:t>
      </w:r>
      <w:r w:rsidRPr="00D779E7">
        <w:rPr>
          <w:rFonts w:ascii="Arial" w:hAnsi="Arial" w:cs="Arial"/>
          <w:spacing w:val="13"/>
          <w:sz w:val="22"/>
          <w:szCs w:val="22"/>
          <w:lang w:val="pt-BR"/>
        </w:rPr>
        <w:t xml:space="preserve"> </w:t>
      </w:r>
      <w:r w:rsidRPr="00D779E7">
        <w:rPr>
          <w:rFonts w:ascii="Arial" w:hAnsi="Arial" w:cs="Arial"/>
          <w:w w:val="101"/>
          <w:sz w:val="22"/>
          <w:szCs w:val="22"/>
          <w:lang w:val="pt-BR"/>
        </w:rPr>
        <w:t xml:space="preserve">e </w:t>
      </w:r>
      <w:r w:rsidRPr="00D779E7">
        <w:rPr>
          <w:rFonts w:ascii="Arial" w:hAnsi="Arial" w:cs="Arial"/>
          <w:sz w:val="22"/>
          <w:szCs w:val="22"/>
          <w:lang w:val="pt-BR"/>
        </w:rPr>
        <w:t xml:space="preserve">dá </w:t>
      </w:r>
      <w:r w:rsidRPr="00D779E7">
        <w:rPr>
          <w:rFonts w:ascii="Arial" w:hAnsi="Arial" w:cs="Arial"/>
          <w:spacing w:val="1"/>
          <w:sz w:val="22"/>
          <w:szCs w:val="22"/>
          <w:lang w:val="pt-BR"/>
        </w:rPr>
        <w:t>c</w:t>
      </w:r>
      <w:r w:rsidRPr="00D779E7">
        <w:rPr>
          <w:rFonts w:ascii="Arial" w:hAnsi="Arial" w:cs="Arial"/>
          <w:spacing w:val="3"/>
          <w:sz w:val="22"/>
          <w:szCs w:val="22"/>
          <w:lang w:val="pt-BR"/>
        </w:rPr>
        <w:t>i</w:t>
      </w:r>
      <w:r w:rsidRPr="00D779E7">
        <w:rPr>
          <w:rFonts w:ascii="Arial" w:hAnsi="Arial" w:cs="Arial"/>
          <w:sz w:val="22"/>
          <w:szCs w:val="22"/>
          <w:lang w:val="pt-BR"/>
        </w:rPr>
        <w:t>ên</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z w:val="22"/>
          <w:szCs w:val="22"/>
          <w:lang w:val="pt-BR"/>
        </w:rPr>
        <w:t>a a</w:t>
      </w:r>
      <w:r w:rsidRPr="00D779E7">
        <w:rPr>
          <w:rFonts w:ascii="Arial" w:hAnsi="Arial" w:cs="Arial"/>
          <w:spacing w:val="-3"/>
          <w:sz w:val="22"/>
          <w:szCs w:val="22"/>
          <w:lang w:val="pt-BR"/>
        </w:rPr>
        <w:t>o</w:t>
      </w:r>
      <w:r w:rsidRPr="00D779E7">
        <w:rPr>
          <w:rFonts w:ascii="Arial" w:hAnsi="Arial" w:cs="Arial"/>
          <w:sz w:val="22"/>
          <w:szCs w:val="22"/>
          <w:lang w:val="pt-BR"/>
        </w:rPr>
        <w:t xml:space="preserve">s </w:t>
      </w:r>
      <w:r w:rsidRPr="00D779E7">
        <w:rPr>
          <w:rFonts w:ascii="Arial" w:hAnsi="Arial" w:cs="Arial"/>
          <w:spacing w:val="3"/>
          <w:sz w:val="22"/>
          <w:szCs w:val="22"/>
          <w:lang w:val="pt-BR"/>
        </w:rPr>
        <w:t>i</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1"/>
          <w:sz w:val="22"/>
          <w:szCs w:val="22"/>
          <w:lang w:val="pt-BR"/>
        </w:rPr>
        <w:t>ss</w:t>
      </w:r>
      <w:r w:rsidRPr="00D779E7">
        <w:rPr>
          <w:rFonts w:ascii="Arial" w:hAnsi="Arial" w:cs="Arial"/>
          <w:sz w:val="22"/>
          <w:szCs w:val="22"/>
          <w:lang w:val="pt-BR"/>
        </w:rPr>
        <w:t>ad</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6"/>
          <w:sz w:val="22"/>
          <w:szCs w:val="22"/>
          <w:lang w:val="pt-BR"/>
        </w:rPr>
        <w:t xml:space="preserve"> </w:t>
      </w:r>
      <w:r w:rsidRPr="00D779E7">
        <w:rPr>
          <w:rFonts w:ascii="Arial" w:hAnsi="Arial" w:cs="Arial"/>
          <w:spacing w:val="2"/>
          <w:sz w:val="22"/>
          <w:szCs w:val="22"/>
          <w:lang w:val="pt-BR"/>
        </w:rPr>
        <w:t>q</w:t>
      </w:r>
      <w:r w:rsidRPr="00D779E7">
        <w:rPr>
          <w:rFonts w:ascii="Arial" w:hAnsi="Arial" w:cs="Arial"/>
          <w:sz w:val="22"/>
          <w:szCs w:val="22"/>
          <w:lang w:val="pt-BR"/>
        </w:rPr>
        <w:t xml:space="preserve">ue </w:t>
      </w:r>
      <w:r w:rsidRPr="00D779E7">
        <w:rPr>
          <w:rFonts w:ascii="Arial" w:hAnsi="Arial" w:cs="Arial"/>
          <w:spacing w:val="2"/>
          <w:sz w:val="22"/>
          <w:szCs w:val="22"/>
          <w:lang w:val="pt-BR"/>
        </w:rPr>
        <w:t>f</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 xml:space="preserve">á </w:t>
      </w:r>
      <w:r w:rsidRPr="00D779E7">
        <w:rPr>
          <w:rFonts w:ascii="Arial" w:hAnsi="Arial" w:cs="Arial"/>
          <w:spacing w:val="1"/>
          <w:sz w:val="22"/>
          <w:szCs w:val="22"/>
          <w:lang w:val="pt-BR"/>
        </w:rPr>
        <w:t xml:space="preserve"> </w:t>
      </w:r>
      <w:r w:rsidRPr="00D779E7">
        <w:rPr>
          <w:rFonts w:ascii="Arial" w:hAnsi="Arial" w:cs="Arial"/>
          <w:spacing w:val="3"/>
          <w:sz w:val="22"/>
          <w:szCs w:val="22"/>
          <w:lang w:val="pt-BR"/>
        </w:rPr>
        <w:t>c</w:t>
      </w:r>
      <w:r w:rsidRPr="00D779E7">
        <w:rPr>
          <w:rFonts w:ascii="Arial" w:hAnsi="Arial" w:cs="Arial"/>
          <w:spacing w:val="1"/>
          <w:sz w:val="22"/>
          <w:szCs w:val="22"/>
          <w:lang w:val="pt-BR"/>
        </w:rPr>
        <w:t>r</w:t>
      </w:r>
      <w:r w:rsidRPr="00D779E7">
        <w:rPr>
          <w:rFonts w:ascii="Arial" w:hAnsi="Arial" w:cs="Arial"/>
          <w:sz w:val="22"/>
          <w:szCs w:val="22"/>
          <w:lang w:val="pt-BR"/>
        </w:rPr>
        <w:t>ede</w:t>
      </w:r>
      <w:r w:rsidRPr="00D779E7">
        <w:rPr>
          <w:rFonts w:ascii="Arial" w:hAnsi="Arial" w:cs="Arial"/>
          <w:spacing w:val="-3"/>
          <w:sz w:val="22"/>
          <w:szCs w:val="22"/>
          <w:lang w:val="pt-BR"/>
        </w:rPr>
        <w:t>n</w:t>
      </w:r>
      <w:r w:rsidRPr="00D779E7">
        <w:rPr>
          <w:rFonts w:ascii="Arial" w:hAnsi="Arial" w:cs="Arial"/>
          <w:spacing w:val="1"/>
          <w:sz w:val="22"/>
          <w:szCs w:val="22"/>
          <w:lang w:val="pt-BR"/>
        </w:rPr>
        <w:t>ci</w:t>
      </w:r>
      <w:r w:rsidRPr="00D779E7">
        <w:rPr>
          <w:rFonts w:ascii="Arial" w:hAnsi="Arial" w:cs="Arial"/>
          <w:sz w:val="22"/>
          <w:szCs w:val="22"/>
          <w:lang w:val="pt-BR"/>
        </w:rPr>
        <w:t>a</w:t>
      </w:r>
      <w:r w:rsidRPr="00D779E7">
        <w:rPr>
          <w:rFonts w:ascii="Arial" w:hAnsi="Arial" w:cs="Arial"/>
          <w:spacing w:val="2"/>
          <w:sz w:val="22"/>
          <w:szCs w:val="22"/>
          <w:lang w:val="pt-BR"/>
        </w:rPr>
        <w:t>m</w:t>
      </w:r>
      <w:r w:rsidRPr="00D779E7">
        <w:rPr>
          <w:rFonts w:ascii="Arial" w:hAnsi="Arial" w:cs="Arial"/>
          <w:sz w:val="22"/>
          <w:szCs w:val="22"/>
          <w:lang w:val="pt-BR"/>
        </w:rPr>
        <w:t xml:space="preserve">ento </w:t>
      </w:r>
      <w:r w:rsidRPr="00D779E7">
        <w:rPr>
          <w:rFonts w:ascii="Arial" w:hAnsi="Arial" w:cs="Arial"/>
          <w:spacing w:val="17"/>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 xml:space="preserve">e </w:t>
      </w:r>
      <w:r w:rsidRPr="00D779E7">
        <w:rPr>
          <w:rFonts w:ascii="Arial" w:hAnsi="Arial" w:cs="Arial"/>
          <w:spacing w:val="3"/>
          <w:sz w:val="22"/>
          <w:szCs w:val="22"/>
          <w:lang w:val="pt-BR"/>
        </w:rPr>
        <w:t xml:space="preserve"> </w:t>
      </w:r>
      <w:r w:rsidRPr="00D779E7">
        <w:rPr>
          <w:rFonts w:ascii="Arial" w:hAnsi="Arial" w:cs="Arial"/>
          <w:sz w:val="22"/>
          <w:szCs w:val="22"/>
          <w:lang w:val="pt-BR"/>
        </w:rPr>
        <w:t>I</w:t>
      </w:r>
      <w:r w:rsidRPr="00D779E7">
        <w:rPr>
          <w:rFonts w:ascii="Arial" w:hAnsi="Arial" w:cs="Arial"/>
          <w:spacing w:val="-3"/>
          <w:sz w:val="22"/>
          <w:szCs w:val="22"/>
          <w:lang w:val="pt-BR"/>
        </w:rPr>
        <w:t>n</w:t>
      </w:r>
      <w:r w:rsidRPr="00D779E7">
        <w:rPr>
          <w:rFonts w:ascii="Arial" w:hAnsi="Arial" w:cs="Arial"/>
          <w:spacing w:val="3"/>
          <w:sz w:val="22"/>
          <w:szCs w:val="22"/>
          <w:lang w:val="pt-BR"/>
        </w:rPr>
        <w:t>s</w:t>
      </w:r>
      <w:r w:rsidRPr="00D779E7">
        <w:rPr>
          <w:rFonts w:ascii="Arial" w:hAnsi="Arial" w:cs="Arial"/>
          <w:sz w:val="22"/>
          <w:szCs w:val="22"/>
          <w:lang w:val="pt-BR"/>
        </w:rPr>
        <w:t>t</w:t>
      </w:r>
      <w:r w:rsidRPr="00D779E7">
        <w:rPr>
          <w:rFonts w:ascii="Arial" w:hAnsi="Arial" w:cs="Arial"/>
          <w:spacing w:val="3"/>
          <w:sz w:val="22"/>
          <w:szCs w:val="22"/>
          <w:lang w:val="pt-BR"/>
        </w:rPr>
        <w:t>i</w:t>
      </w:r>
      <w:r w:rsidRPr="00D779E7">
        <w:rPr>
          <w:rFonts w:ascii="Arial" w:hAnsi="Arial" w:cs="Arial"/>
          <w:sz w:val="22"/>
          <w:szCs w:val="22"/>
          <w:lang w:val="pt-BR"/>
        </w:rPr>
        <w:t>t</w:t>
      </w:r>
      <w:r w:rsidRPr="00D779E7">
        <w:rPr>
          <w:rFonts w:ascii="Arial" w:hAnsi="Arial" w:cs="Arial"/>
          <w:spacing w:val="-3"/>
          <w:sz w:val="22"/>
          <w:szCs w:val="22"/>
          <w:lang w:val="pt-BR"/>
        </w:rPr>
        <w:t>u</w:t>
      </w:r>
      <w:r w:rsidRPr="00D779E7">
        <w:rPr>
          <w:rFonts w:ascii="Arial" w:hAnsi="Arial" w:cs="Arial"/>
          <w:spacing w:val="3"/>
          <w:sz w:val="22"/>
          <w:szCs w:val="22"/>
          <w:lang w:val="pt-BR"/>
        </w:rPr>
        <w:t>i</w:t>
      </w:r>
      <w:r w:rsidRPr="00D779E7">
        <w:rPr>
          <w:rFonts w:ascii="Arial" w:hAnsi="Arial" w:cs="Arial"/>
          <w:spacing w:val="1"/>
          <w:sz w:val="22"/>
          <w:szCs w:val="22"/>
          <w:lang w:val="pt-BR"/>
        </w:rPr>
        <w:t>ç</w:t>
      </w:r>
      <w:r w:rsidRPr="00D779E7">
        <w:rPr>
          <w:rFonts w:ascii="Arial" w:hAnsi="Arial" w:cs="Arial"/>
          <w:spacing w:val="-3"/>
          <w:sz w:val="22"/>
          <w:szCs w:val="22"/>
          <w:lang w:val="pt-BR"/>
        </w:rPr>
        <w:t>õ</w:t>
      </w:r>
      <w:r w:rsidRPr="00D779E7">
        <w:rPr>
          <w:rFonts w:ascii="Arial" w:hAnsi="Arial" w:cs="Arial"/>
          <w:sz w:val="22"/>
          <w:szCs w:val="22"/>
          <w:lang w:val="pt-BR"/>
        </w:rPr>
        <w:t xml:space="preserve">es </w:t>
      </w:r>
      <w:r w:rsidRPr="00D779E7">
        <w:rPr>
          <w:rFonts w:ascii="Arial" w:hAnsi="Arial" w:cs="Arial"/>
          <w:spacing w:val="11"/>
          <w:sz w:val="22"/>
          <w:szCs w:val="22"/>
          <w:lang w:val="pt-BR"/>
        </w:rPr>
        <w:t xml:space="preserve"> </w:t>
      </w:r>
      <w:r w:rsidRPr="00D779E7">
        <w:rPr>
          <w:rFonts w:ascii="Arial" w:hAnsi="Arial" w:cs="Arial"/>
          <w:spacing w:val="3"/>
          <w:sz w:val="22"/>
          <w:szCs w:val="22"/>
          <w:lang w:val="pt-BR"/>
        </w:rPr>
        <w:t>i</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pacing w:val="3"/>
          <w:sz w:val="22"/>
          <w:szCs w:val="22"/>
          <w:lang w:val="pt-BR"/>
        </w:rPr>
        <w:t>s</w:t>
      </w:r>
      <w:r w:rsidRPr="00D779E7">
        <w:rPr>
          <w:rFonts w:ascii="Arial" w:hAnsi="Arial" w:cs="Arial"/>
          <w:spacing w:val="2"/>
          <w:sz w:val="22"/>
          <w:szCs w:val="22"/>
          <w:lang w:val="pt-BR"/>
        </w:rPr>
        <w:t>a</w:t>
      </w:r>
      <w:r w:rsidRPr="00D779E7">
        <w:rPr>
          <w:rFonts w:ascii="Arial" w:hAnsi="Arial" w:cs="Arial"/>
          <w:spacing w:val="-3"/>
          <w:sz w:val="22"/>
          <w:szCs w:val="22"/>
          <w:lang w:val="pt-BR"/>
        </w:rPr>
        <w:t>d</w:t>
      </w:r>
      <w:r w:rsidRPr="00D779E7">
        <w:rPr>
          <w:rFonts w:ascii="Arial" w:hAnsi="Arial" w:cs="Arial"/>
          <w:sz w:val="22"/>
          <w:szCs w:val="22"/>
          <w:lang w:val="pt-BR"/>
        </w:rPr>
        <w:t xml:space="preserve">as </w:t>
      </w:r>
      <w:r w:rsidRPr="00D779E7">
        <w:rPr>
          <w:rFonts w:ascii="Arial" w:hAnsi="Arial" w:cs="Arial"/>
          <w:spacing w:val="14"/>
          <w:sz w:val="22"/>
          <w:szCs w:val="22"/>
          <w:lang w:val="pt-BR"/>
        </w:rPr>
        <w:t xml:space="preserve"> </w:t>
      </w:r>
      <w:r w:rsidRPr="00D779E7">
        <w:rPr>
          <w:rFonts w:ascii="Arial" w:hAnsi="Arial" w:cs="Arial"/>
          <w:w w:val="101"/>
          <w:sz w:val="22"/>
          <w:szCs w:val="22"/>
          <w:lang w:val="pt-BR"/>
        </w:rPr>
        <w:t xml:space="preserve">na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pacing w:val="-3"/>
          <w:sz w:val="22"/>
          <w:szCs w:val="22"/>
          <w:lang w:val="pt-BR"/>
        </w:rPr>
        <w:t>t</w:t>
      </w:r>
      <w:r w:rsidRPr="00D779E7">
        <w:rPr>
          <w:rFonts w:ascii="Arial" w:hAnsi="Arial" w:cs="Arial"/>
          <w:sz w:val="22"/>
          <w:szCs w:val="22"/>
          <w:lang w:val="pt-BR"/>
        </w:rPr>
        <w:t>a</w:t>
      </w:r>
      <w:r w:rsidRPr="00D779E7">
        <w:rPr>
          <w:rFonts w:ascii="Arial" w:hAnsi="Arial" w:cs="Arial"/>
          <w:spacing w:val="1"/>
          <w:sz w:val="22"/>
          <w:szCs w:val="22"/>
          <w:lang w:val="pt-BR"/>
        </w:rPr>
        <w:t>ç</w:t>
      </w:r>
      <w:r w:rsidRPr="00D779E7">
        <w:rPr>
          <w:rFonts w:ascii="Arial" w:hAnsi="Arial" w:cs="Arial"/>
          <w:sz w:val="22"/>
          <w:szCs w:val="22"/>
          <w:lang w:val="pt-BR"/>
        </w:rPr>
        <w:t xml:space="preserve">ão </w:t>
      </w:r>
      <w:r w:rsidRPr="00D779E7">
        <w:rPr>
          <w:rFonts w:ascii="Arial" w:hAnsi="Arial" w:cs="Arial"/>
          <w:spacing w:val="8"/>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 xml:space="preserve">e  </w:t>
      </w:r>
      <w:r w:rsidRPr="00D779E7">
        <w:rPr>
          <w:rFonts w:ascii="Arial" w:hAnsi="Arial" w:cs="Arial"/>
          <w:spacing w:val="1"/>
          <w:sz w:val="22"/>
          <w:szCs w:val="22"/>
          <w:lang w:val="pt-BR"/>
        </w:rPr>
        <w:t>s</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pacing w:val="1"/>
          <w:sz w:val="22"/>
          <w:szCs w:val="22"/>
          <w:lang w:val="pt-BR"/>
        </w:rPr>
        <w:t>viç</w:t>
      </w:r>
      <w:r w:rsidRPr="00D779E7">
        <w:rPr>
          <w:rFonts w:ascii="Arial" w:hAnsi="Arial" w:cs="Arial"/>
          <w:sz w:val="22"/>
          <w:szCs w:val="22"/>
          <w:lang w:val="pt-BR"/>
        </w:rPr>
        <w:t xml:space="preserve">os </w:t>
      </w:r>
      <w:r w:rsidRPr="00D779E7">
        <w:rPr>
          <w:rFonts w:ascii="Arial" w:hAnsi="Arial" w:cs="Arial"/>
          <w:spacing w:val="7"/>
          <w:sz w:val="22"/>
          <w:szCs w:val="22"/>
          <w:lang w:val="pt-BR"/>
        </w:rPr>
        <w:t xml:space="preserve"> </w:t>
      </w:r>
      <w:r w:rsidRPr="00D779E7">
        <w:rPr>
          <w:rFonts w:ascii="Arial" w:hAnsi="Arial" w:cs="Arial"/>
          <w:sz w:val="22"/>
          <w:szCs w:val="22"/>
          <w:lang w:val="pt-BR"/>
        </w:rPr>
        <w:t>de saúde hospitalares e/ou ambulatoriais aos usuários do Sistema Único de Saúde, integrantes da rede privada de serviços de saúde localizados no município de Patos de Minas,</w:t>
      </w:r>
      <w:r w:rsidRPr="00D779E7">
        <w:rPr>
          <w:rFonts w:ascii="Arial" w:hAnsi="Arial" w:cs="Arial"/>
          <w:spacing w:val="15"/>
          <w:sz w:val="22"/>
          <w:szCs w:val="22"/>
          <w:lang w:val="pt-BR"/>
        </w:rPr>
        <w:t xml:space="preserve"> </w:t>
      </w:r>
      <w:r w:rsidRPr="00D779E7">
        <w:rPr>
          <w:rFonts w:ascii="Arial" w:hAnsi="Arial" w:cs="Arial"/>
          <w:sz w:val="22"/>
          <w:szCs w:val="22"/>
          <w:lang w:val="pt-BR"/>
        </w:rPr>
        <w:t>que,</w:t>
      </w:r>
      <w:r w:rsidRPr="00D779E7">
        <w:rPr>
          <w:rFonts w:ascii="Arial" w:hAnsi="Arial" w:cs="Arial"/>
          <w:spacing w:val="15"/>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2"/>
          <w:sz w:val="22"/>
          <w:szCs w:val="22"/>
          <w:lang w:val="pt-BR"/>
        </w:rPr>
        <w:t>o</w:t>
      </w:r>
      <w:r w:rsidRPr="00D779E7">
        <w:rPr>
          <w:rFonts w:ascii="Arial" w:hAnsi="Arial" w:cs="Arial"/>
          <w:spacing w:val="-3"/>
          <w:sz w:val="22"/>
          <w:szCs w:val="22"/>
          <w:lang w:val="pt-BR"/>
        </w:rPr>
        <w:t>n</w:t>
      </w:r>
      <w:r w:rsidRPr="00D779E7">
        <w:rPr>
          <w:rFonts w:ascii="Arial" w:hAnsi="Arial" w:cs="Arial"/>
          <w:spacing w:val="2"/>
          <w:sz w:val="22"/>
          <w:szCs w:val="22"/>
          <w:lang w:val="pt-BR"/>
        </w:rPr>
        <w:t>f</w:t>
      </w:r>
      <w:r w:rsidRPr="00D779E7">
        <w:rPr>
          <w:rFonts w:ascii="Arial" w:hAnsi="Arial" w:cs="Arial"/>
          <w:sz w:val="22"/>
          <w:szCs w:val="22"/>
          <w:lang w:val="pt-BR"/>
        </w:rPr>
        <w:t>o</w:t>
      </w:r>
      <w:r w:rsidRPr="00D779E7">
        <w:rPr>
          <w:rFonts w:ascii="Arial" w:hAnsi="Arial" w:cs="Arial"/>
          <w:spacing w:val="-1"/>
          <w:sz w:val="22"/>
          <w:szCs w:val="22"/>
          <w:lang w:val="pt-BR"/>
        </w:rPr>
        <w:t>r</w:t>
      </w:r>
      <w:r w:rsidRPr="00D779E7">
        <w:rPr>
          <w:rFonts w:ascii="Arial" w:hAnsi="Arial" w:cs="Arial"/>
          <w:spacing w:val="2"/>
          <w:sz w:val="22"/>
          <w:szCs w:val="22"/>
          <w:lang w:val="pt-BR"/>
        </w:rPr>
        <w:t>m</w:t>
      </w:r>
      <w:r w:rsidRPr="00D779E7">
        <w:rPr>
          <w:rFonts w:ascii="Arial" w:hAnsi="Arial" w:cs="Arial"/>
          <w:sz w:val="22"/>
          <w:szCs w:val="22"/>
          <w:lang w:val="pt-BR"/>
        </w:rPr>
        <w:t>e</w:t>
      </w:r>
      <w:r w:rsidRPr="00D779E7">
        <w:rPr>
          <w:rFonts w:ascii="Arial" w:hAnsi="Arial" w:cs="Arial"/>
          <w:spacing w:val="18"/>
          <w:sz w:val="22"/>
          <w:szCs w:val="22"/>
          <w:lang w:val="pt-BR"/>
        </w:rPr>
        <w:t xml:space="preserve"> </w:t>
      </w:r>
      <w:r w:rsidRPr="00D779E7">
        <w:rPr>
          <w:rFonts w:ascii="Arial" w:hAnsi="Arial" w:cs="Arial"/>
          <w:w w:val="101"/>
          <w:sz w:val="22"/>
          <w:szCs w:val="22"/>
          <w:lang w:val="pt-BR"/>
        </w:rPr>
        <w:t>n</w:t>
      </w:r>
      <w:r w:rsidRPr="00D779E7">
        <w:rPr>
          <w:rFonts w:ascii="Arial" w:hAnsi="Arial" w:cs="Arial"/>
          <w:spacing w:val="-3"/>
          <w:w w:val="101"/>
          <w:sz w:val="22"/>
          <w:szCs w:val="22"/>
          <w:lang w:val="pt-BR"/>
        </w:rPr>
        <w:t>e</w:t>
      </w:r>
      <w:r w:rsidRPr="00D779E7">
        <w:rPr>
          <w:rFonts w:ascii="Arial" w:hAnsi="Arial" w:cs="Arial"/>
          <w:spacing w:val="3"/>
          <w:w w:val="101"/>
          <w:sz w:val="22"/>
          <w:szCs w:val="22"/>
          <w:lang w:val="pt-BR"/>
        </w:rPr>
        <w:t>c</w:t>
      </w:r>
      <w:r w:rsidRPr="00D779E7">
        <w:rPr>
          <w:rFonts w:ascii="Arial" w:hAnsi="Arial" w:cs="Arial"/>
          <w:w w:val="101"/>
          <w:sz w:val="22"/>
          <w:szCs w:val="22"/>
          <w:lang w:val="pt-BR"/>
        </w:rPr>
        <w:t>e</w:t>
      </w:r>
      <w:r w:rsidRPr="00D779E7">
        <w:rPr>
          <w:rFonts w:ascii="Arial" w:hAnsi="Arial" w:cs="Arial"/>
          <w:spacing w:val="-2"/>
          <w:w w:val="101"/>
          <w:sz w:val="22"/>
          <w:szCs w:val="22"/>
          <w:lang w:val="pt-BR"/>
        </w:rPr>
        <w:t>s</w:t>
      </w:r>
      <w:r w:rsidRPr="00D779E7">
        <w:rPr>
          <w:rFonts w:ascii="Arial" w:hAnsi="Arial" w:cs="Arial"/>
          <w:spacing w:val="1"/>
          <w:w w:val="101"/>
          <w:sz w:val="22"/>
          <w:szCs w:val="22"/>
          <w:lang w:val="pt-BR"/>
        </w:rPr>
        <w:t>si</w:t>
      </w:r>
      <w:r w:rsidRPr="00D779E7">
        <w:rPr>
          <w:rFonts w:ascii="Arial" w:hAnsi="Arial" w:cs="Arial"/>
          <w:w w:val="101"/>
          <w:sz w:val="22"/>
          <w:szCs w:val="22"/>
          <w:lang w:val="pt-BR"/>
        </w:rPr>
        <w:t xml:space="preserve">dade </w:t>
      </w:r>
      <w:r w:rsidRPr="00D779E7">
        <w:rPr>
          <w:rFonts w:ascii="Arial" w:hAnsi="Arial" w:cs="Arial"/>
          <w:sz w:val="22"/>
          <w:szCs w:val="22"/>
          <w:lang w:val="pt-BR"/>
        </w:rPr>
        <w:t>do</w:t>
      </w:r>
      <w:r w:rsidRPr="00D779E7">
        <w:rPr>
          <w:rFonts w:ascii="Arial" w:hAnsi="Arial" w:cs="Arial"/>
          <w:spacing w:val="33"/>
          <w:sz w:val="22"/>
          <w:szCs w:val="22"/>
          <w:lang w:val="pt-BR"/>
        </w:rPr>
        <w:t xml:space="preserve"> </w:t>
      </w:r>
      <w:r w:rsidRPr="00D779E7">
        <w:rPr>
          <w:rFonts w:ascii="Arial" w:hAnsi="Arial" w:cs="Arial"/>
          <w:sz w:val="22"/>
          <w:szCs w:val="22"/>
          <w:lang w:val="pt-BR"/>
        </w:rPr>
        <w:t>g</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pacing w:val="2"/>
          <w:sz w:val="22"/>
          <w:szCs w:val="22"/>
          <w:lang w:val="pt-BR"/>
        </w:rPr>
        <w:t>to</w:t>
      </w:r>
      <w:r w:rsidRPr="00D779E7">
        <w:rPr>
          <w:rFonts w:ascii="Arial" w:hAnsi="Arial" w:cs="Arial"/>
          <w:spacing w:val="-15"/>
          <w:sz w:val="22"/>
          <w:szCs w:val="22"/>
          <w:lang w:val="pt-BR"/>
        </w:rPr>
        <w:t>r</w:t>
      </w:r>
      <w:r w:rsidRPr="00D779E7">
        <w:rPr>
          <w:rFonts w:ascii="Arial" w:hAnsi="Arial" w:cs="Arial"/>
          <w:sz w:val="22"/>
          <w:szCs w:val="22"/>
          <w:lang w:val="pt-BR"/>
        </w:rPr>
        <w:t>,</w:t>
      </w:r>
      <w:r w:rsidRPr="00D779E7">
        <w:rPr>
          <w:rFonts w:ascii="Arial" w:hAnsi="Arial" w:cs="Arial"/>
          <w:spacing w:val="37"/>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ão</w:t>
      </w:r>
      <w:r w:rsidRPr="00D779E7">
        <w:rPr>
          <w:rFonts w:ascii="Arial" w:hAnsi="Arial" w:cs="Arial"/>
          <w:spacing w:val="33"/>
          <w:sz w:val="22"/>
          <w:szCs w:val="22"/>
          <w:lang w:val="pt-BR"/>
        </w:rPr>
        <w:t xml:space="preserve"> </w:t>
      </w:r>
      <w:r w:rsidRPr="00D779E7">
        <w:rPr>
          <w:rFonts w:ascii="Arial" w:hAnsi="Arial" w:cs="Arial"/>
          <w:spacing w:val="3"/>
          <w:sz w:val="22"/>
          <w:szCs w:val="22"/>
          <w:lang w:val="pt-BR"/>
        </w:rPr>
        <w:t>c</w:t>
      </w:r>
      <w:r w:rsidRPr="00D779E7">
        <w:rPr>
          <w:rFonts w:ascii="Arial" w:hAnsi="Arial" w:cs="Arial"/>
          <w:sz w:val="22"/>
          <w:szCs w:val="22"/>
          <w:lang w:val="pt-BR"/>
        </w:rPr>
        <w:t>o</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4"/>
          <w:sz w:val="22"/>
          <w:szCs w:val="22"/>
          <w:lang w:val="pt-BR"/>
        </w:rPr>
        <w:t>r</w:t>
      </w:r>
      <w:r w:rsidRPr="00D779E7">
        <w:rPr>
          <w:rFonts w:ascii="Arial" w:hAnsi="Arial" w:cs="Arial"/>
          <w:spacing w:val="-3"/>
          <w:sz w:val="22"/>
          <w:szCs w:val="22"/>
          <w:lang w:val="pt-BR"/>
        </w:rPr>
        <w:t>at</w:t>
      </w:r>
      <w:r w:rsidRPr="00D779E7">
        <w:rPr>
          <w:rFonts w:ascii="Arial" w:hAnsi="Arial" w:cs="Arial"/>
          <w:sz w:val="22"/>
          <w:szCs w:val="22"/>
          <w:lang w:val="pt-BR"/>
        </w:rPr>
        <w:t>ados</w:t>
      </w:r>
      <w:r w:rsidRPr="00D779E7">
        <w:rPr>
          <w:rFonts w:ascii="Arial" w:hAnsi="Arial" w:cs="Arial"/>
          <w:spacing w:val="40"/>
          <w:sz w:val="22"/>
          <w:szCs w:val="22"/>
          <w:lang w:val="pt-BR"/>
        </w:rPr>
        <w:t xml:space="preserve"> </w:t>
      </w:r>
      <w:r w:rsidRPr="00D779E7">
        <w:rPr>
          <w:rFonts w:ascii="Arial" w:hAnsi="Arial" w:cs="Arial"/>
          <w:sz w:val="22"/>
          <w:szCs w:val="22"/>
          <w:lang w:val="pt-BR"/>
        </w:rPr>
        <w:t>em conformidade com a Constituição Federal de 1988 em seu artigo 199, § 1º, combinado com o artigo 24 da Lei Federal nº 8.080/1990</w:t>
      </w:r>
    </w:p>
    <w:p w:rsidR="003D5B95" w:rsidRPr="00D779E7" w:rsidRDefault="003D5B95" w:rsidP="0057095C">
      <w:pPr>
        <w:spacing w:line="360" w:lineRule="auto"/>
        <w:ind w:left="120" w:right="81" w:firstLine="689"/>
        <w:jc w:val="both"/>
        <w:rPr>
          <w:rFonts w:ascii="Arial" w:hAnsi="Arial" w:cs="Arial"/>
          <w:color w:val="000000"/>
          <w:sz w:val="22"/>
          <w:szCs w:val="22"/>
          <w:lang w:val="pt-BR"/>
        </w:rPr>
      </w:pPr>
      <w:r w:rsidRPr="00D779E7">
        <w:rPr>
          <w:rFonts w:ascii="Arial" w:hAnsi="Arial" w:cs="Arial"/>
          <w:b/>
          <w:sz w:val="22"/>
          <w:szCs w:val="22"/>
          <w:lang w:val="pt-BR"/>
        </w:rPr>
        <w:t>A</w:t>
      </w:r>
      <w:r w:rsidRPr="00D779E7">
        <w:rPr>
          <w:rFonts w:ascii="Arial" w:hAnsi="Arial" w:cs="Arial"/>
          <w:b/>
          <w:spacing w:val="60"/>
          <w:sz w:val="22"/>
          <w:szCs w:val="22"/>
          <w:lang w:val="pt-BR"/>
        </w:rPr>
        <w:t xml:space="preserve"> </w:t>
      </w:r>
      <w:r w:rsidRPr="00D779E7">
        <w:rPr>
          <w:rFonts w:ascii="Arial" w:hAnsi="Arial" w:cs="Arial"/>
          <w:b/>
          <w:sz w:val="22"/>
          <w:szCs w:val="22"/>
          <w:lang w:val="pt-BR"/>
        </w:rPr>
        <w:t>Se</w:t>
      </w:r>
      <w:r w:rsidRPr="00D779E7">
        <w:rPr>
          <w:rFonts w:ascii="Arial" w:hAnsi="Arial" w:cs="Arial"/>
          <w:b/>
          <w:spacing w:val="1"/>
          <w:sz w:val="22"/>
          <w:szCs w:val="22"/>
          <w:lang w:val="pt-BR"/>
        </w:rPr>
        <w:t>c</w:t>
      </w:r>
      <w:r w:rsidRPr="00D779E7">
        <w:rPr>
          <w:rFonts w:ascii="Arial" w:hAnsi="Arial" w:cs="Arial"/>
          <w:b/>
          <w:spacing w:val="-1"/>
          <w:sz w:val="22"/>
          <w:szCs w:val="22"/>
          <w:lang w:val="pt-BR"/>
        </w:rPr>
        <w:t>r</w:t>
      </w:r>
      <w:r w:rsidRPr="00D779E7">
        <w:rPr>
          <w:rFonts w:ascii="Arial" w:hAnsi="Arial" w:cs="Arial"/>
          <w:b/>
          <w:spacing w:val="-3"/>
          <w:sz w:val="22"/>
          <w:szCs w:val="22"/>
          <w:lang w:val="pt-BR"/>
        </w:rPr>
        <w:t>e</w:t>
      </w:r>
      <w:r w:rsidRPr="00D779E7">
        <w:rPr>
          <w:rFonts w:ascii="Arial" w:hAnsi="Arial" w:cs="Arial"/>
          <w:b/>
          <w:spacing w:val="2"/>
          <w:sz w:val="22"/>
          <w:szCs w:val="22"/>
          <w:lang w:val="pt-BR"/>
        </w:rPr>
        <w:t>t</w:t>
      </w:r>
      <w:r w:rsidRPr="00D779E7">
        <w:rPr>
          <w:rFonts w:ascii="Arial" w:hAnsi="Arial" w:cs="Arial"/>
          <w:b/>
          <w:sz w:val="22"/>
          <w:szCs w:val="22"/>
          <w:lang w:val="pt-BR"/>
        </w:rPr>
        <w:t>a</w:t>
      </w:r>
      <w:r w:rsidRPr="00D779E7">
        <w:rPr>
          <w:rFonts w:ascii="Arial" w:hAnsi="Arial" w:cs="Arial"/>
          <w:b/>
          <w:spacing w:val="-1"/>
          <w:sz w:val="22"/>
          <w:szCs w:val="22"/>
          <w:lang w:val="pt-BR"/>
        </w:rPr>
        <w:t>r</w:t>
      </w:r>
      <w:r w:rsidRPr="00D779E7">
        <w:rPr>
          <w:rFonts w:ascii="Arial" w:hAnsi="Arial" w:cs="Arial"/>
          <w:b/>
          <w:spacing w:val="3"/>
          <w:sz w:val="22"/>
          <w:szCs w:val="22"/>
          <w:lang w:val="pt-BR"/>
        </w:rPr>
        <w:t>i</w:t>
      </w:r>
      <w:r w:rsidRPr="00D779E7">
        <w:rPr>
          <w:rFonts w:ascii="Arial" w:hAnsi="Arial" w:cs="Arial"/>
          <w:b/>
          <w:sz w:val="22"/>
          <w:szCs w:val="22"/>
          <w:lang w:val="pt-BR"/>
        </w:rPr>
        <w:t xml:space="preserve">a </w:t>
      </w:r>
      <w:r w:rsidRPr="00D779E7">
        <w:rPr>
          <w:rFonts w:ascii="Arial" w:hAnsi="Arial" w:cs="Arial"/>
          <w:b/>
          <w:spacing w:val="-2"/>
          <w:sz w:val="22"/>
          <w:szCs w:val="22"/>
          <w:lang w:val="pt-BR"/>
        </w:rPr>
        <w:t>M</w:t>
      </w:r>
      <w:r w:rsidRPr="00D779E7">
        <w:rPr>
          <w:rFonts w:ascii="Arial" w:hAnsi="Arial" w:cs="Arial"/>
          <w:b/>
          <w:spacing w:val="2"/>
          <w:sz w:val="22"/>
          <w:szCs w:val="22"/>
          <w:lang w:val="pt-BR"/>
        </w:rPr>
        <w:t>u</w:t>
      </w:r>
      <w:r w:rsidRPr="00D779E7">
        <w:rPr>
          <w:rFonts w:ascii="Arial" w:hAnsi="Arial" w:cs="Arial"/>
          <w:b/>
          <w:sz w:val="22"/>
          <w:szCs w:val="22"/>
          <w:lang w:val="pt-BR"/>
        </w:rPr>
        <w:t>n</w:t>
      </w:r>
      <w:r w:rsidRPr="00D779E7">
        <w:rPr>
          <w:rFonts w:ascii="Arial" w:hAnsi="Arial" w:cs="Arial"/>
          <w:b/>
          <w:spacing w:val="1"/>
          <w:sz w:val="22"/>
          <w:szCs w:val="22"/>
          <w:lang w:val="pt-BR"/>
        </w:rPr>
        <w:t>ici</w:t>
      </w:r>
      <w:r w:rsidRPr="00D779E7">
        <w:rPr>
          <w:rFonts w:ascii="Arial" w:hAnsi="Arial" w:cs="Arial"/>
          <w:b/>
          <w:spacing w:val="-3"/>
          <w:sz w:val="22"/>
          <w:szCs w:val="22"/>
          <w:lang w:val="pt-BR"/>
        </w:rPr>
        <w:t>p</w:t>
      </w:r>
      <w:r w:rsidRPr="00D779E7">
        <w:rPr>
          <w:rFonts w:ascii="Arial" w:hAnsi="Arial" w:cs="Arial"/>
          <w:b/>
          <w:sz w:val="22"/>
          <w:szCs w:val="22"/>
          <w:lang w:val="pt-BR"/>
        </w:rPr>
        <w:t>al de</w:t>
      </w:r>
      <w:r w:rsidRPr="00D779E7">
        <w:rPr>
          <w:rFonts w:ascii="Arial" w:hAnsi="Arial" w:cs="Arial"/>
          <w:b/>
          <w:spacing w:val="58"/>
          <w:sz w:val="22"/>
          <w:szCs w:val="22"/>
          <w:lang w:val="pt-BR"/>
        </w:rPr>
        <w:t xml:space="preserve"> </w:t>
      </w:r>
      <w:r w:rsidRPr="00D779E7">
        <w:rPr>
          <w:rFonts w:ascii="Arial" w:hAnsi="Arial" w:cs="Arial"/>
          <w:b/>
          <w:sz w:val="22"/>
          <w:szCs w:val="22"/>
          <w:lang w:val="pt-BR"/>
        </w:rPr>
        <w:t xml:space="preserve">Saúde </w:t>
      </w:r>
      <w:r w:rsidRPr="00D779E7">
        <w:rPr>
          <w:rFonts w:ascii="Arial" w:hAnsi="Arial" w:cs="Arial"/>
          <w:b/>
          <w:spacing w:val="1"/>
          <w:sz w:val="22"/>
          <w:szCs w:val="22"/>
          <w:lang w:val="pt-BR"/>
        </w:rPr>
        <w:t>r</w:t>
      </w:r>
      <w:r w:rsidRPr="00D779E7">
        <w:rPr>
          <w:rFonts w:ascii="Arial" w:hAnsi="Arial" w:cs="Arial"/>
          <w:b/>
          <w:spacing w:val="-3"/>
          <w:sz w:val="22"/>
          <w:szCs w:val="22"/>
          <w:lang w:val="pt-BR"/>
        </w:rPr>
        <w:t>e</w:t>
      </w:r>
      <w:r w:rsidRPr="00D779E7">
        <w:rPr>
          <w:rFonts w:ascii="Arial" w:hAnsi="Arial" w:cs="Arial"/>
          <w:b/>
          <w:spacing w:val="1"/>
          <w:sz w:val="22"/>
          <w:szCs w:val="22"/>
          <w:lang w:val="pt-BR"/>
        </w:rPr>
        <w:t>c</w:t>
      </w:r>
      <w:r w:rsidRPr="00D779E7">
        <w:rPr>
          <w:rFonts w:ascii="Arial" w:hAnsi="Arial" w:cs="Arial"/>
          <w:b/>
          <w:sz w:val="22"/>
          <w:szCs w:val="22"/>
          <w:lang w:val="pt-BR"/>
        </w:rPr>
        <w:t>e</w:t>
      </w:r>
      <w:r w:rsidRPr="00D779E7">
        <w:rPr>
          <w:rFonts w:ascii="Arial" w:hAnsi="Arial" w:cs="Arial"/>
          <w:b/>
          <w:spacing w:val="2"/>
          <w:sz w:val="22"/>
          <w:szCs w:val="22"/>
          <w:lang w:val="pt-BR"/>
        </w:rPr>
        <w:t>b</w:t>
      </w:r>
      <w:r w:rsidRPr="00D779E7">
        <w:rPr>
          <w:rFonts w:ascii="Arial" w:hAnsi="Arial" w:cs="Arial"/>
          <w:b/>
          <w:spacing w:val="-3"/>
          <w:sz w:val="22"/>
          <w:szCs w:val="22"/>
          <w:lang w:val="pt-BR"/>
        </w:rPr>
        <w:t>e</w:t>
      </w:r>
      <w:r w:rsidRPr="00D779E7">
        <w:rPr>
          <w:rFonts w:ascii="Arial" w:hAnsi="Arial" w:cs="Arial"/>
          <w:b/>
          <w:spacing w:val="4"/>
          <w:sz w:val="22"/>
          <w:szCs w:val="22"/>
          <w:lang w:val="pt-BR"/>
        </w:rPr>
        <w:t>r</w:t>
      </w:r>
      <w:r w:rsidRPr="00D779E7">
        <w:rPr>
          <w:rFonts w:ascii="Arial" w:hAnsi="Arial" w:cs="Arial"/>
          <w:b/>
          <w:spacing w:val="-3"/>
          <w:sz w:val="22"/>
          <w:szCs w:val="22"/>
          <w:lang w:val="pt-BR"/>
        </w:rPr>
        <w:t>á</w:t>
      </w:r>
      <w:r w:rsidRPr="00D779E7">
        <w:rPr>
          <w:rFonts w:ascii="Arial" w:hAnsi="Arial" w:cs="Arial"/>
          <w:b/>
          <w:sz w:val="22"/>
          <w:szCs w:val="22"/>
          <w:lang w:val="pt-BR"/>
        </w:rPr>
        <w:t xml:space="preserve">, </w:t>
      </w:r>
      <w:r w:rsidRPr="00D779E7">
        <w:rPr>
          <w:rFonts w:ascii="Arial" w:hAnsi="Arial" w:cs="Arial"/>
          <w:b/>
          <w:spacing w:val="-3"/>
          <w:sz w:val="22"/>
          <w:szCs w:val="22"/>
          <w:lang w:val="pt-BR"/>
        </w:rPr>
        <w:t>e</w:t>
      </w:r>
      <w:r w:rsidRPr="00D779E7">
        <w:rPr>
          <w:rFonts w:ascii="Arial" w:hAnsi="Arial" w:cs="Arial"/>
          <w:b/>
          <w:sz w:val="22"/>
          <w:szCs w:val="22"/>
          <w:lang w:val="pt-BR"/>
        </w:rPr>
        <w:t xml:space="preserve">m </w:t>
      </w:r>
      <w:r w:rsidRPr="00D779E7">
        <w:rPr>
          <w:rFonts w:ascii="Arial" w:hAnsi="Arial" w:cs="Arial"/>
          <w:b/>
          <w:spacing w:val="-3"/>
          <w:sz w:val="22"/>
          <w:szCs w:val="22"/>
          <w:lang w:val="pt-BR"/>
        </w:rPr>
        <w:t>e</w:t>
      </w:r>
      <w:r w:rsidRPr="00D779E7">
        <w:rPr>
          <w:rFonts w:ascii="Arial" w:hAnsi="Arial" w:cs="Arial"/>
          <w:b/>
          <w:sz w:val="22"/>
          <w:szCs w:val="22"/>
          <w:lang w:val="pt-BR"/>
        </w:rPr>
        <w:t>n</w:t>
      </w:r>
      <w:r w:rsidRPr="00D779E7">
        <w:rPr>
          <w:rFonts w:ascii="Arial" w:hAnsi="Arial" w:cs="Arial"/>
          <w:b/>
          <w:spacing w:val="3"/>
          <w:sz w:val="22"/>
          <w:szCs w:val="22"/>
          <w:lang w:val="pt-BR"/>
        </w:rPr>
        <w:t>v</w:t>
      </w:r>
      <w:r w:rsidRPr="00D779E7">
        <w:rPr>
          <w:rFonts w:ascii="Arial" w:hAnsi="Arial" w:cs="Arial"/>
          <w:b/>
          <w:spacing w:val="-3"/>
          <w:sz w:val="22"/>
          <w:szCs w:val="22"/>
          <w:lang w:val="pt-BR"/>
        </w:rPr>
        <w:t>e</w:t>
      </w:r>
      <w:r w:rsidRPr="00D779E7">
        <w:rPr>
          <w:rFonts w:ascii="Arial" w:hAnsi="Arial" w:cs="Arial"/>
          <w:b/>
          <w:spacing w:val="1"/>
          <w:sz w:val="22"/>
          <w:szCs w:val="22"/>
          <w:lang w:val="pt-BR"/>
        </w:rPr>
        <w:t>l</w:t>
      </w:r>
      <w:r w:rsidRPr="00D779E7">
        <w:rPr>
          <w:rFonts w:ascii="Arial" w:hAnsi="Arial" w:cs="Arial"/>
          <w:b/>
          <w:sz w:val="22"/>
          <w:szCs w:val="22"/>
          <w:lang w:val="pt-BR"/>
        </w:rPr>
        <w:t>o</w:t>
      </w:r>
      <w:r w:rsidRPr="00D779E7">
        <w:rPr>
          <w:rFonts w:ascii="Arial" w:hAnsi="Arial" w:cs="Arial"/>
          <w:b/>
          <w:spacing w:val="2"/>
          <w:sz w:val="22"/>
          <w:szCs w:val="22"/>
          <w:lang w:val="pt-BR"/>
        </w:rPr>
        <w:t>p</w:t>
      </w:r>
      <w:r w:rsidRPr="00D779E7">
        <w:rPr>
          <w:rFonts w:ascii="Arial" w:hAnsi="Arial" w:cs="Arial"/>
          <w:b/>
          <w:sz w:val="22"/>
          <w:szCs w:val="22"/>
          <w:lang w:val="pt-BR"/>
        </w:rPr>
        <w:t xml:space="preserve">e </w:t>
      </w:r>
      <w:r w:rsidRPr="00D779E7">
        <w:rPr>
          <w:rFonts w:ascii="Arial" w:hAnsi="Arial" w:cs="Arial"/>
          <w:b/>
          <w:spacing w:val="1"/>
          <w:sz w:val="22"/>
          <w:szCs w:val="22"/>
          <w:lang w:val="pt-BR"/>
        </w:rPr>
        <w:t>l</w:t>
      </w:r>
      <w:r w:rsidRPr="00D779E7">
        <w:rPr>
          <w:rFonts w:ascii="Arial" w:hAnsi="Arial" w:cs="Arial"/>
          <w:b/>
          <w:sz w:val="22"/>
          <w:szCs w:val="22"/>
          <w:lang w:val="pt-BR"/>
        </w:rPr>
        <w:t>a</w:t>
      </w:r>
      <w:r w:rsidRPr="00D779E7">
        <w:rPr>
          <w:rFonts w:ascii="Arial" w:hAnsi="Arial" w:cs="Arial"/>
          <w:b/>
          <w:spacing w:val="-2"/>
          <w:sz w:val="22"/>
          <w:szCs w:val="22"/>
          <w:lang w:val="pt-BR"/>
        </w:rPr>
        <w:t>c</w:t>
      </w:r>
      <w:r w:rsidRPr="00D779E7">
        <w:rPr>
          <w:rFonts w:ascii="Arial" w:hAnsi="Arial" w:cs="Arial"/>
          <w:b/>
          <w:spacing w:val="1"/>
          <w:sz w:val="22"/>
          <w:szCs w:val="22"/>
          <w:lang w:val="pt-BR"/>
        </w:rPr>
        <w:t>r</w:t>
      </w:r>
      <w:r w:rsidRPr="00D779E7">
        <w:rPr>
          <w:rFonts w:ascii="Arial" w:hAnsi="Arial" w:cs="Arial"/>
          <w:b/>
          <w:spacing w:val="2"/>
          <w:sz w:val="22"/>
          <w:szCs w:val="22"/>
          <w:lang w:val="pt-BR"/>
        </w:rPr>
        <w:t>a</w:t>
      </w:r>
      <w:r w:rsidRPr="00D779E7">
        <w:rPr>
          <w:rFonts w:ascii="Arial" w:hAnsi="Arial" w:cs="Arial"/>
          <w:b/>
          <w:spacing w:val="-3"/>
          <w:sz w:val="22"/>
          <w:szCs w:val="22"/>
          <w:lang w:val="pt-BR"/>
        </w:rPr>
        <w:t>d</w:t>
      </w:r>
      <w:r w:rsidRPr="00D779E7">
        <w:rPr>
          <w:rFonts w:ascii="Arial" w:hAnsi="Arial" w:cs="Arial"/>
          <w:b/>
          <w:sz w:val="22"/>
          <w:szCs w:val="22"/>
          <w:lang w:val="pt-BR"/>
        </w:rPr>
        <w:t>o, a</w:t>
      </w:r>
      <w:r w:rsidRPr="00D779E7">
        <w:rPr>
          <w:rFonts w:ascii="Arial" w:hAnsi="Arial" w:cs="Arial"/>
          <w:b/>
          <w:spacing w:val="60"/>
          <w:sz w:val="22"/>
          <w:szCs w:val="22"/>
          <w:lang w:val="pt-BR"/>
        </w:rPr>
        <w:t xml:space="preserve"> </w:t>
      </w:r>
      <w:r w:rsidRPr="00D779E7">
        <w:rPr>
          <w:rFonts w:ascii="Arial" w:hAnsi="Arial" w:cs="Arial"/>
          <w:b/>
          <w:w w:val="101"/>
          <w:sz w:val="22"/>
          <w:szCs w:val="22"/>
          <w:lang w:val="pt-BR"/>
        </w:rPr>
        <w:t>do</w:t>
      </w:r>
      <w:r w:rsidRPr="00D779E7">
        <w:rPr>
          <w:rFonts w:ascii="Arial" w:hAnsi="Arial" w:cs="Arial"/>
          <w:b/>
          <w:spacing w:val="1"/>
          <w:w w:val="101"/>
          <w:sz w:val="22"/>
          <w:szCs w:val="22"/>
          <w:lang w:val="pt-BR"/>
        </w:rPr>
        <w:t>c</w:t>
      </w:r>
      <w:r w:rsidRPr="00D779E7">
        <w:rPr>
          <w:rFonts w:ascii="Arial" w:hAnsi="Arial" w:cs="Arial"/>
          <w:b/>
          <w:spacing w:val="-3"/>
          <w:w w:val="101"/>
          <w:sz w:val="22"/>
          <w:szCs w:val="22"/>
          <w:lang w:val="pt-BR"/>
        </w:rPr>
        <w:t>u</w:t>
      </w:r>
      <w:r w:rsidRPr="00D779E7">
        <w:rPr>
          <w:rFonts w:ascii="Arial" w:hAnsi="Arial" w:cs="Arial"/>
          <w:b/>
          <w:spacing w:val="2"/>
          <w:w w:val="101"/>
          <w:sz w:val="22"/>
          <w:szCs w:val="22"/>
          <w:lang w:val="pt-BR"/>
        </w:rPr>
        <w:t>m</w:t>
      </w:r>
      <w:r w:rsidRPr="00D779E7">
        <w:rPr>
          <w:rFonts w:ascii="Arial" w:hAnsi="Arial" w:cs="Arial"/>
          <w:b/>
          <w:w w:val="101"/>
          <w:sz w:val="22"/>
          <w:szCs w:val="22"/>
          <w:lang w:val="pt-BR"/>
        </w:rPr>
        <w:t>enta</w:t>
      </w:r>
      <w:r w:rsidRPr="00D779E7">
        <w:rPr>
          <w:rFonts w:ascii="Arial" w:hAnsi="Arial" w:cs="Arial"/>
          <w:b/>
          <w:spacing w:val="1"/>
          <w:w w:val="101"/>
          <w:sz w:val="22"/>
          <w:szCs w:val="22"/>
          <w:lang w:val="pt-BR"/>
        </w:rPr>
        <w:t>ç</w:t>
      </w:r>
      <w:r w:rsidRPr="00D779E7">
        <w:rPr>
          <w:rFonts w:ascii="Arial" w:hAnsi="Arial" w:cs="Arial"/>
          <w:b/>
          <w:w w:val="101"/>
          <w:sz w:val="22"/>
          <w:szCs w:val="22"/>
          <w:lang w:val="pt-BR"/>
        </w:rPr>
        <w:t xml:space="preserve">ão </w:t>
      </w:r>
      <w:r w:rsidRPr="00D779E7">
        <w:rPr>
          <w:rFonts w:ascii="Arial" w:hAnsi="Arial" w:cs="Arial"/>
          <w:b/>
          <w:sz w:val="22"/>
          <w:szCs w:val="22"/>
          <w:lang w:val="pt-BR"/>
        </w:rPr>
        <w:t>e</w:t>
      </w:r>
      <w:r w:rsidRPr="00D779E7">
        <w:rPr>
          <w:rFonts w:ascii="Arial" w:hAnsi="Arial" w:cs="Arial"/>
          <w:b/>
          <w:spacing w:val="-2"/>
          <w:sz w:val="22"/>
          <w:szCs w:val="22"/>
          <w:lang w:val="pt-BR"/>
        </w:rPr>
        <w:t>x</w:t>
      </w:r>
      <w:r w:rsidRPr="00D779E7">
        <w:rPr>
          <w:rFonts w:ascii="Arial" w:hAnsi="Arial" w:cs="Arial"/>
          <w:b/>
          <w:spacing w:val="3"/>
          <w:sz w:val="22"/>
          <w:szCs w:val="22"/>
          <w:lang w:val="pt-BR"/>
        </w:rPr>
        <w:t>i</w:t>
      </w:r>
      <w:r w:rsidRPr="00D779E7">
        <w:rPr>
          <w:rFonts w:ascii="Arial" w:hAnsi="Arial" w:cs="Arial"/>
          <w:b/>
          <w:spacing w:val="-3"/>
          <w:sz w:val="22"/>
          <w:szCs w:val="22"/>
          <w:lang w:val="pt-BR"/>
        </w:rPr>
        <w:t>g</w:t>
      </w:r>
      <w:r w:rsidRPr="00D779E7">
        <w:rPr>
          <w:rFonts w:ascii="Arial" w:hAnsi="Arial" w:cs="Arial"/>
          <w:b/>
          <w:spacing w:val="3"/>
          <w:sz w:val="22"/>
          <w:szCs w:val="22"/>
          <w:lang w:val="pt-BR"/>
        </w:rPr>
        <w:t>i</w:t>
      </w:r>
      <w:r w:rsidRPr="00D779E7">
        <w:rPr>
          <w:rFonts w:ascii="Arial" w:hAnsi="Arial" w:cs="Arial"/>
          <w:b/>
          <w:spacing w:val="-3"/>
          <w:sz w:val="22"/>
          <w:szCs w:val="22"/>
          <w:lang w:val="pt-BR"/>
        </w:rPr>
        <w:t>d</w:t>
      </w:r>
      <w:r w:rsidRPr="00D779E7">
        <w:rPr>
          <w:rFonts w:ascii="Arial" w:hAnsi="Arial" w:cs="Arial"/>
          <w:b/>
          <w:sz w:val="22"/>
          <w:szCs w:val="22"/>
          <w:lang w:val="pt-BR"/>
        </w:rPr>
        <w:t>a</w:t>
      </w:r>
      <w:r w:rsidRPr="00D779E7">
        <w:rPr>
          <w:rFonts w:ascii="Arial" w:hAnsi="Arial" w:cs="Arial"/>
          <w:b/>
          <w:spacing w:val="9"/>
          <w:sz w:val="22"/>
          <w:szCs w:val="22"/>
          <w:lang w:val="pt-BR"/>
        </w:rPr>
        <w:t xml:space="preserve"> </w:t>
      </w:r>
      <w:r w:rsidRPr="00D779E7">
        <w:rPr>
          <w:rFonts w:ascii="Arial" w:hAnsi="Arial" w:cs="Arial"/>
          <w:b/>
          <w:sz w:val="22"/>
          <w:szCs w:val="22"/>
          <w:lang w:val="pt-BR"/>
        </w:rPr>
        <w:t>no</w:t>
      </w:r>
      <w:r w:rsidRPr="00D779E7">
        <w:rPr>
          <w:rFonts w:ascii="Arial" w:hAnsi="Arial" w:cs="Arial"/>
          <w:b/>
          <w:spacing w:val="1"/>
          <w:sz w:val="22"/>
          <w:szCs w:val="22"/>
          <w:lang w:val="pt-BR"/>
        </w:rPr>
        <w:t xml:space="preserve"> </w:t>
      </w:r>
      <w:r w:rsidRPr="00D779E7">
        <w:rPr>
          <w:rFonts w:ascii="Arial" w:hAnsi="Arial" w:cs="Arial"/>
          <w:b/>
          <w:spacing w:val="3"/>
          <w:sz w:val="22"/>
          <w:szCs w:val="22"/>
          <w:lang w:val="pt-BR"/>
        </w:rPr>
        <w:t>i</w:t>
      </w:r>
      <w:r w:rsidRPr="00D779E7">
        <w:rPr>
          <w:rFonts w:ascii="Arial" w:hAnsi="Arial" w:cs="Arial"/>
          <w:b/>
          <w:sz w:val="22"/>
          <w:szCs w:val="22"/>
          <w:lang w:val="pt-BR"/>
        </w:rPr>
        <w:t>t</w:t>
      </w:r>
      <w:r w:rsidRPr="00D779E7">
        <w:rPr>
          <w:rFonts w:ascii="Arial" w:hAnsi="Arial" w:cs="Arial"/>
          <w:b/>
          <w:spacing w:val="-3"/>
          <w:sz w:val="22"/>
          <w:szCs w:val="22"/>
          <w:lang w:val="pt-BR"/>
        </w:rPr>
        <w:t>e</w:t>
      </w:r>
      <w:r w:rsidRPr="00D779E7">
        <w:rPr>
          <w:rFonts w:ascii="Arial" w:hAnsi="Arial" w:cs="Arial"/>
          <w:b/>
          <w:sz w:val="22"/>
          <w:szCs w:val="22"/>
          <w:lang w:val="pt-BR"/>
        </w:rPr>
        <w:t>m</w:t>
      </w:r>
      <w:r w:rsidRPr="00D779E7">
        <w:rPr>
          <w:rFonts w:ascii="Arial" w:hAnsi="Arial" w:cs="Arial"/>
          <w:b/>
          <w:spacing w:val="6"/>
          <w:sz w:val="22"/>
          <w:szCs w:val="22"/>
          <w:lang w:val="pt-BR"/>
        </w:rPr>
        <w:t xml:space="preserve"> </w:t>
      </w:r>
      <w:r w:rsidRPr="00D779E7">
        <w:rPr>
          <w:rFonts w:ascii="Arial" w:hAnsi="Arial" w:cs="Arial"/>
          <w:b/>
          <w:sz w:val="22"/>
          <w:szCs w:val="22"/>
          <w:lang w:val="pt-BR"/>
        </w:rPr>
        <w:t>6 de</w:t>
      </w:r>
      <w:r w:rsidRPr="00D779E7">
        <w:rPr>
          <w:rFonts w:ascii="Arial" w:hAnsi="Arial" w:cs="Arial"/>
          <w:b/>
          <w:spacing w:val="1"/>
          <w:sz w:val="22"/>
          <w:szCs w:val="22"/>
          <w:lang w:val="pt-BR"/>
        </w:rPr>
        <w:t>s</w:t>
      </w:r>
      <w:r w:rsidRPr="00D779E7">
        <w:rPr>
          <w:rFonts w:ascii="Arial" w:hAnsi="Arial" w:cs="Arial"/>
          <w:b/>
          <w:spacing w:val="2"/>
          <w:sz w:val="22"/>
          <w:szCs w:val="22"/>
          <w:lang w:val="pt-BR"/>
        </w:rPr>
        <w:t>t</w:t>
      </w:r>
      <w:r w:rsidRPr="00D779E7">
        <w:rPr>
          <w:rFonts w:ascii="Arial" w:hAnsi="Arial" w:cs="Arial"/>
          <w:b/>
          <w:sz w:val="22"/>
          <w:szCs w:val="22"/>
          <w:lang w:val="pt-BR"/>
        </w:rPr>
        <w:t>e</w:t>
      </w:r>
      <w:r w:rsidRPr="00D779E7">
        <w:rPr>
          <w:rFonts w:ascii="Arial" w:hAnsi="Arial" w:cs="Arial"/>
          <w:b/>
          <w:spacing w:val="4"/>
          <w:sz w:val="22"/>
          <w:szCs w:val="22"/>
          <w:lang w:val="pt-BR"/>
        </w:rPr>
        <w:t xml:space="preserve"> </w:t>
      </w:r>
      <w:r w:rsidRPr="00D779E7">
        <w:rPr>
          <w:rFonts w:ascii="Arial" w:hAnsi="Arial" w:cs="Arial"/>
          <w:b/>
          <w:sz w:val="22"/>
          <w:szCs w:val="22"/>
          <w:lang w:val="pt-BR"/>
        </w:rPr>
        <w:t>E</w:t>
      </w:r>
      <w:r w:rsidRPr="00D779E7">
        <w:rPr>
          <w:rFonts w:ascii="Arial" w:hAnsi="Arial" w:cs="Arial"/>
          <w:b/>
          <w:spacing w:val="-3"/>
          <w:sz w:val="22"/>
          <w:szCs w:val="22"/>
          <w:lang w:val="pt-BR"/>
        </w:rPr>
        <w:t>d</w:t>
      </w:r>
      <w:r w:rsidRPr="00D779E7">
        <w:rPr>
          <w:rFonts w:ascii="Arial" w:hAnsi="Arial" w:cs="Arial"/>
          <w:b/>
          <w:spacing w:val="3"/>
          <w:sz w:val="22"/>
          <w:szCs w:val="22"/>
          <w:lang w:val="pt-BR"/>
        </w:rPr>
        <w:t>i</w:t>
      </w:r>
      <w:r w:rsidRPr="00D779E7">
        <w:rPr>
          <w:rFonts w:ascii="Arial" w:hAnsi="Arial" w:cs="Arial"/>
          <w:b/>
          <w:sz w:val="22"/>
          <w:szCs w:val="22"/>
          <w:lang w:val="pt-BR"/>
        </w:rPr>
        <w:t>t</w:t>
      </w:r>
      <w:r w:rsidRPr="00D779E7">
        <w:rPr>
          <w:rFonts w:ascii="Arial" w:hAnsi="Arial" w:cs="Arial"/>
          <w:b/>
          <w:spacing w:val="-3"/>
          <w:sz w:val="22"/>
          <w:szCs w:val="22"/>
          <w:lang w:val="pt-BR"/>
        </w:rPr>
        <w:t>a</w:t>
      </w:r>
      <w:r w:rsidRPr="00D779E7">
        <w:rPr>
          <w:rFonts w:ascii="Arial" w:hAnsi="Arial" w:cs="Arial"/>
          <w:b/>
          <w:sz w:val="22"/>
          <w:szCs w:val="22"/>
          <w:lang w:val="pt-BR"/>
        </w:rPr>
        <w:t>l</w:t>
      </w:r>
      <w:r w:rsidRPr="00D779E7">
        <w:rPr>
          <w:rFonts w:ascii="Arial" w:hAnsi="Arial" w:cs="Arial"/>
          <w:b/>
          <w:spacing w:val="8"/>
          <w:sz w:val="22"/>
          <w:szCs w:val="22"/>
          <w:lang w:val="pt-BR"/>
        </w:rPr>
        <w:t xml:space="preserve"> </w:t>
      </w:r>
      <w:r w:rsidRPr="00D779E7">
        <w:rPr>
          <w:rFonts w:ascii="Arial" w:hAnsi="Arial" w:cs="Arial"/>
          <w:b/>
          <w:sz w:val="22"/>
          <w:szCs w:val="22"/>
          <w:lang w:val="pt-BR"/>
        </w:rPr>
        <w:t>na Secretaria de Saúde.</w:t>
      </w:r>
      <w:r w:rsidRPr="00D779E7">
        <w:rPr>
          <w:rFonts w:ascii="Arial" w:hAnsi="Arial" w:cs="Arial"/>
          <w:b/>
          <w:spacing w:val="1"/>
          <w:sz w:val="22"/>
          <w:szCs w:val="22"/>
          <w:lang w:val="pt-BR"/>
        </w:rPr>
        <w:t xml:space="preserve"> </w:t>
      </w:r>
      <w:r w:rsidRPr="00D779E7">
        <w:rPr>
          <w:rFonts w:ascii="Arial" w:hAnsi="Arial" w:cs="Arial"/>
          <w:b/>
          <w:sz w:val="22"/>
          <w:szCs w:val="22"/>
          <w:lang w:val="pt-BR"/>
        </w:rPr>
        <w:t>Rua.</w:t>
      </w:r>
      <w:r w:rsidRPr="00D779E7">
        <w:rPr>
          <w:rFonts w:ascii="Arial" w:hAnsi="Arial" w:cs="Arial"/>
          <w:b/>
          <w:spacing w:val="3"/>
          <w:sz w:val="22"/>
          <w:szCs w:val="22"/>
          <w:lang w:val="pt-BR"/>
        </w:rPr>
        <w:t xml:space="preserve"> Alzino Martelo, 710 – Bairro Nova Floresta</w:t>
      </w:r>
      <w:r w:rsidRPr="00D779E7">
        <w:rPr>
          <w:rFonts w:ascii="Arial" w:hAnsi="Arial" w:cs="Arial"/>
          <w:b/>
          <w:sz w:val="22"/>
          <w:szCs w:val="22"/>
          <w:lang w:val="pt-BR"/>
        </w:rPr>
        <w:t>, Setor de Compras e Licitações,</w:t>
      </w:r>
      <w:r w:rsidRPr="00D779E7">
        <w:rPr>
          <w:rFonts w:ascii="Arial" w:hAnsi="Arial" w:cs="Arial"/>
          <w:b/>
          <w:spacing w:val="17"/>
          <w:sz w:val="22"/>
          <w:szCs w:val="22"/>
          <w:lang w:val="pt-BR"/>
        </w:rPr>
        <w:t xml:space="preserve"> </w:t>
      </w:r>
      <w:r w:rsidRPr="00D779E7">
        <w:rPr>
          <w:rFonts w:ascii="Arial" w:hAnsi="Arial" w:cs="Arial"/>
          <w:b/>
          <w:spacing w:val="2"/>
          <w:sz w:val="22"/>
          <w:szCs w:val="22"/>
          <w:lang w:val="pt-BR"/>
        </w:rPr>
        <w:t>p</w:t>
      </w:r>
      <w:r w:rsidRPr="00D779E7">
        <w:rPr>
          <w:rFonts w:ascii="Arial" w:hAnsi="Arial" w:cs="Arial"/>
          <w:b/>
          <w:spacing w:val="-3"/>
          <w:sz w:val="22"/>
          <w:szCs w:val="22"/>
          <w:lang w:val="pt-BR"/>
        </w:rPr>
        <w:t>e</w:t>
      </w:r>
      <w:r w:rsidRPr="00D779E7">
        <w:rPr>
          <w:rFonts w:ascii="Arial" w:hAnsi="Arial" w:cs="Arial"/>
          <w:b/>
          <w:spacing w:val="3"/>
          <w:sz w:val="22"/>
          <w:szCs w:val="22"/>
          <w:lang w:val="pt-BR"/>
        </w:rPr>
        <w:t>l</w:t>
      </w:r>
      <w:r w:rsidRPr="00D779E7">
        <w:rPr>
          <w:rFonts w:ascii="Arial" w:hAnsi="Arial" w:cs="Arial"/>
          <w:b/>
          <w:sz w:val="22"/>
          <w:szCs w:val="22"/>
          <w:lang w:val="pt-BR"/>
        </w:rPr>
        <w:t>o</w:t>
      </w:r>
      <w:r w:rsidRPr="00D779E7">
        <w:rPr>
          <w:rFonts w:ascii="Arial" w:hAnsi="Arial" w:cs="Arial"/>
          <w:b/>
          <w:spacing w:val="10"/>
          <w:sz w:val="22"/>
          <w:szCs w:val="22"/>
          <w:lang w:val="pt-BR"/>
        </w:rPr>
        <w:t xml:space="preserve"> </w:t>
      </w:r>
      <w:r w:rsidRPr="00D779E7">
        <w:rPr>
          <w:rFonts w:ascii="Arial" w:hAnsi="Arial" w:cs="Arial"/>
          <w:b/>
          <w:color w:val="000000"/>
          <w:sz w:val="22"/>
          <w:szCs w:val="22"/>
          <w:lang w:val="pt-BR"/>
        </w:rPr>
        <w:t>pe</w:t>
      </w:r>
      <w:r w:rsidRPr="00D779E7">
        <w:rPr>
          <w:rFonts w:ascii="Arial" w:hAnsi="Arial" w:cs="Arial"/>
          <w:b/>
          <w:color w:val="000000"/>
          <w:spacing w:val="-1"/>
          <w:sz w:val="22"/>
          <w:szCs w:val="22"/>
          <w:lang w:val="pt-BR"/>
        </w:rPr>
        <w:t>r</w:t>
      </w:r>
      <w:r w:rsidRPr="00D779E7">
        <w:rPr>
          <w:rFonts w:ascii="Arial" w:hAnsi="Arial" w:cs="Arial"/>
          <w:b/>
          <w:color w:val="000000"/>
          <w:spacing w:val="2"/>
          <w:sz w:val="22"/>
          <w:szCs w:val="22"/>
          <w:lang w:val="pt-BR"/>
        </w:rPr>
        <w:t>í</w:t>
      </w:r>
      <w:r w:rsidRPr="00D779E7">
        <w:rPr>
          <w:rFonts w:ascii="Arial" w:hAnsi="Arial" w:cs="Arial"/>
          <w:b/>
          <w:color w:val="000000"/>
          <w:sz w:val="22"/>
          <w:szCs w:val="22"/>
          <w:lang w:val="pt-BR"/>
        </w:rPr>
        <w:t>o</w:t>
      </w:r>
      <w:r w:rsidRPr="00D779E7">
        <w:rPr>
          <w:rFonts w:ascii="Arial" w:hAnsi="Arial" w:cs="Arial"/>
          <w:b/>
          <w:color w:val="000000"/>
          <w:spacing w:val="2"/>
          <w:sz w:val="22"/>
          <w:szCs w:val="22"/>
          <w:lang w:val="pt-BR"/>
        </w:rPr>
        <w:t>d</w:t>
      </w:r>
      <w:r w:rsidRPr="00D779E7">
        <w:rPr>
          <w:rFonts w:ascii="Arial" w:hAnsi="Arial" w:cs="Arial"/>
          <w:b/>
          <w:color w:val="000000"/>
          <w:sz w:val="22"/>
          <w:szCs w:val="22"/>
          <w:lang w:val="pt-BR"/>
        </w:rPr>
        <w:t>o</w:t>
      </w:r>
      <w:r w:rsidRPr="00D779E7">
        <w:rPr>
          <w:rFonts w:ascii="Arial" w:hAnsi="Arial" w:cs="Arial"/>
          <w:b/>
          <w:color w:val="000000"/>
          <w:spacing w:val="14"/>
          <w:sz w:val="22"/>
          <w:szCs w:val="22"/>
          <w:lang w:val="pt-BR"/>
        </w:rPr>
        <w:t xml:space="preserve"> </w:t>
      </w:r>
      <w:r w:rsidRPr="00D779E7">
        <w:rPr>
          <w:rFonts w:ascii="Arial" w:hAnsi="Arial" w:cs="Arial"/>
          <w:b/>
          <w:color w:val="000000"/>
          <w:sz w:val="22"/>
          <w:szCs w:val="22"/>
          <w:lang w:val="pt-BR"/>
        </w:rPr>
        <w:t>de</w:t>
      </w:r>
      <w:r w:rsidRPr="00D779E7">
        <w:rPr>
          <w:rFonts w:ascii="Arial" w:hAnsi="Arial" w:cs="Arial"/>
          <w:b/>
          <w:color w:val="000000"/>
          <w:spacing w:val="11"/>
          <w:sz w:val="22"/>
          <w:szCs w:val="22"/>
          <w:lang w:val="pt-BR"/>
        </w:rPr>
        <w:t xml:space="preserve"> </w:t>
      </w:r>
      <w:r w:rsidRPr="00D779E7">
        <w:rPr>
          <w:rFonts w:ascii="Arial" w:hAnsi="Arial" w:cs="Arial"/>
          <w:b/>
          <w:color w:val="000000"/>
          <w:sz w:val="22"/>
          <w:szCs w:val="22"/>
          <w:lang w:val="pt-BR"/>
        </w:rPr>
        <w:t>1</w:t>
      </w:r>
      <w:r>
        <w:rPr>
          <w:rFonts w:ascii="Arial" w:hAnsi="Arial" w:cs="Arial"/>
          <w:b/>
          <w:color w:val="000000"/>
          <w:sz w:val="22"/>
          <w:szCs w:val="22"/>
          <w:lang w:val="pt-BR"/>
        </w:rPr>
        <w:t>3</w:t>
      </w:r>
      <w:r w:rsidRPr="00D779E7">
        <w:rPr>
          <w:rFonts w:ascii="Arial" w:hAnsi="Arial" w:cs="Arial"/>
          <w:b/>
          <w:color w:val="000000"/>
          <w:spacing w:val="11"/>
          <w:sz w:val="22"/>
          <w:szCs w:val="22"/>
          <w:lang w:val="pt-BR"/>
        </w:rPr>
        <w:t xml:space="preserve"> </w:t>
      </w:r>
      <w:r w:rsidRPr="00D779E7">
        <w:rPr>
          <w:rFonts w:ascii="Arial" w:hAnsi="Arial" w:cs="Arial"/>
          <w:b/>
          <w:color w:val="000000"/>
          <w:spacing w:val="-3"/>
          <w:sz w:val="22"/>
          <w:szCs w:val="22"/>
          <w:lang w:val="pt-BR"/>
        </w:rPr>
        <w:t>d</w:t>
      </w:r>
      <w:r w:rsidRPr="00D779E7">
        <w:rPr>
          <w:rFonts w:ascii="Arial" w:hAnsi="Arial" w:cs="Arial"/>
          <w:b/>
          <w:color w:val="000000"/>
          <w:spacing w:val="3"/>
          <w:sz w:val="22"/>
          <w:szCs w:val="22"/>
          <w:lang w:val="pt-BR"/>
        </w:rPr>
        <w:t>i</w:t>
      </w:r>
      <w:r w:rsidRPr="00D779E7">
        <w:rPr>
          <w:rFonts w:ascii="Arial" w:hAnsi="Arial" w:cs="Arial"/>
          <w:b/>
          <w:color w:val="000000"/>
          <w:spacing w:val="-3"/>
          <w:sz w:val="22"/>
          <w:szCs w:val="22"/>
          <w:lang w:val="pt-BR"/>
        </w:rPr>
        <w:t>a</w:t>
      </w:r>
      <w:r w:rsidRPr="00D779E7">
        <w:rPr>
          <w:rFonts w:ascii="Arial" w:hAnsi="Arial" w:cs="Arial"/>
          <w:b/>
          <w:color w:val="000000"/>
          <w:spacing w:val="1"/>
          <w:sz w:val="22"/>
          <w:szCs w:val="22"/>
          <w:lang w:val="pt-BR"/>
        </w:rPr>
        <w:t>s</w:t>
      </w:r>
      <w:r>
        <w:rPr>
          <w:rFonts w:ascii="Arial" w:hAnsi="Arial" w:cs="Arial"/>
          <w:b/>
          <w:color w:val="000000"/>
          <w:spacing w:val="1"/>
          <w:sz w:val="22"/>
          <w:szCs w:val="22"/>
          <w:lang w:val="pt-BR"/>
        </w:rPr>
        <w:t xml:space="preserve"> corridos</w:t>
      </w:r>
      <w:r w:rsidRPr="00D779E7">
        <w:rPr>
          <w:rFonts w:ascii="Arial" w:hAnsi="Arial" w:cs="Arial"/>
          <w:b/>
          <w:color w:val="000000"/>
          <w:spacing w:val="1"/>
          <w:sz w:val="22"/>
          <w:szCs w:val="22"/>
          <w:lang w:val="pt-BR"/>
        </w:rPr>
        <w:t>,</w:t>
      </w:r>
      <w:r w:rsidRPr="00D779E7">
        <w:rPr>
          <w:rFonts w:ascii="Arial" w:hAnsi="Arial" w:cs="Arial"/>
          <w:b/>
          <w:color w:val="000000"/>
          <w:spacing w:val="11"/>
          <w:sz w:val="22"/>
          <w:szCs w:val="22"/>
          <w:lang w:val="pt-BR"/>
        </w:rPr>
        <w:t xml:space="preserve"> </w:t>
      </w:r>
      <w:r w:rsidRPr="00D779E7">
        <w:rPr>
          <w:rFonts w:ascii="Arial" w:hAnsi="Arial" w:cs="Arial"/>
          <w:b/>
          <w:color w:val="000000"/>
          <w:sz w:val="22"/>
          <w:szCs w:val="22"/>
          <w:lang w:val="pt-BR"/>
        </w:rPr>
        <w:t>a</w:t>
      </w:r>
      <w:r w:rsidRPr="00D779E7">
        <w:rPr>
          <w:rFonts w:ascii="Arial" w:hAnsi="Arial" w:cs="Arial"/>
          <w:b/>
          <w:color w:val="000000"/>
          <w:spacing w:val="9"/>
          <w:sz w:val="22"/>
          <w:szCs w:val="22"/>
          <w:lang w:val="pt-BR"/>
        </w:rPr>
        <w:t xml:space="preserve"> </w:t>
      </w:r>
      <w:r w:rsidRPr="00D779E7">
        <w:rPr>
          <w:rFonts w:ascii="Arial" w:hAnsi="Arial" w:cs="Arial"/>
          <w:b/>
          <w:color w:val="000000"/>
          <w:spacing w:val="1"/>
          <w:sz w:val="22"/>
          <w:szCs w:val="22"/>
          <w:lang w:val="pt-BR"/>
        </w:rPr>
        <w:t>c</w:t>
      </w:r>
      <w:r w:rsidRPr="00D779E7">
        <w:rPr>
          <w:rFonts w:ascii="Arial" w:hAnsi="Arial" w:cs="Arial"/>
          <w:b/>
          <w:color w:val="000000"/>
          <w:sz w:val="22"/>
          <w:szCs w:val="22"/>
          <w:lang w:val="pt-BR"/>
        </w:rPr>
        <w:t>ont</w:t>
      </w:r>
      <w:r w:rsidRPr="00D779E7">
        <w:rPr>
          <w:rFonts w:ascii="Arial" w:hAnsi="Arial" w:cs="Arial"/>
          <w:b/>
          <w:color w:val="000000"/>
          <w:spacing w:val="2"/>
          <w:sz w:val="22"/>
          <w:szCs w:val="22"/>
          <w:lang w:val="pt-BR"/>
        </w:rPr>
        <w:t>a</w:t>
      </w:r>
      <w:r w:rsidRPr="00D779E7">
        <w:rPr>
          <w:rFonts w:ascii="Arial" w:hAnsi="Arial" w:cs="Arial"/>
          <w:b/>
          <w:color w:val="000000"/>
          <w:sz w:val="22"/>
          <w:szCs w:val="22"/>
          <w:lang w:val="pt-BR"/>
        </w:rPr>
        <w:t>r</w:t>
      </w:r>
      <w:r w:rsidRPr="00D779E7">
        <w:rPr>
          <w:rFonts w:ascii="Arial" w:hAnsi="Arial" w:cs="Arial"/>
          <w:b/>
          <w:color w:val="000000"/>
          <w:spacing w:val="13"/>
          <w:sz w:val="22"/>
          <w:szCs w:val="22"/>
          <w:lang w:val="pt-BR"/>
        </w:rPr>
        <w:t xml:space="preserve"> </w:t>
      </w:r>
      <w:r w:rsidRPr="00D779E7">
        <w:rPr>
          <w:rFonts w:ascii="Arial" w:hAnsi="Arial" w:cs="Arial"/>
          <w:b/>
          <w:color w:val="000000"/>
          <w:spacing w:val="-3"/>
          <w:sz w:val="22"/>
          <w:szCs w:val="22"/>
          <w:lang w:val="pt-BR"/>
        </w:rPr>
        <w:t>d</w:t>
      </w:r>
      <w:r w:rsidRPr="00D779E7">
        <w:rPr>
          <w:rFonts w:ascii="Arial" w:hAnsi="Arial" w:cs="Arial"/>
          <w:b/>
          <w:color w:val="000000"/>
          <w:sz w:val="22"/>
          <w:szCs w:val="22"/>
          <w:lang w:val="pt-BR"/>
        </w:rPr>
        <w:t>e</w:t>
      </w:r>
      <w:r w:rsidRPr="00D779E7">
        <w:rPr>
          <w:rFonts w:ascii="Arial" w:hAnsi="Arial" w:cs="Arial"/>
          <w:b/>
          <w:color w:val="000000"/>
          <w:spacing w:val="11"/>
          <w:sz w:val="22"/>
          <w:szCs w:val="22"/>
          <w:lang w:val="pt-BR"/>
        </w:rPr>
        <w:t xml:space="preserve"> 1</w:t>
      </w:r>
      <w:r>
        <w:rPr>
          <w:rFonts w:ascii="Arial" w:hAnsi="Arial" w:cs="Arial"/>
          <w:b/>
          <w:color w:val="000000"/>
          <w:spacing w:val="11"/>
          <w:sz w:val="22"/>
          <w:szCs w:val="22"/>
          <w:lang w:val="pt-BR"/>
        </w:rPr>
        <w:t>6</w:t>
      </w:r>
      <w:r w:rsidRPr="00D779E7">
        <w:rPr>
          <w:rFonts w:ascii="Arial" w:hAnsi="Arial" w:cs="Arial"/>
          <w:b/>
          <w:color w:val="000000"/>
          <w:spacing w:val="9"/>
          <w:sz w:val="22"/>
          <w:szCs w:val="22"/>
          <w:lang w:val="pt-BR"/>
        </w:rPr>
        <w:t xml:space="preserve"> </w:t>
      </w:r>
      <w:r w:rsidRPr="00D779E7">
        <w:rPr>
          <w:rFonts w:ascii="Arial" w:hAnsi="Arial" w:cs="Arial"/>
          <w:b/>
          <w:color w:val="000000"/>
          <w:sz w:val="22"/>
          <w:szCs w:val="22"/>
          <w:lang w:val="pt-BR"/>
        </w:rPr>
        <w:t>de</w:t>
      </w:r>
      <w:r w:rsidRPr="00D779E7">
        <w:rPr>
          <w:rFonts w:ascii="Arial" w:hAnsi="Arial" w:cs="Arial"/>
          <w:b/>
          <w:color w:val="000000"/>
          <w:spacing w:val="11"/>
          <w:sz w:val="22"/>
          <w:szCs w:val="22"/>
          <w:lang w:val="pt-BR"/>
        </w:rPr>
        <w:t xml:space="preserve"> dez</w:t>
      </w:r>
      <w:r w:rsidRPr="00D779E7">
        <w:rPr>
          <w:rFonts w:ascii="Arial" w:hAnsi="Arial" w:cs="Arial"/>
          <w:b/>
          <w:color w:val="000000"/>
          <w:sz w:val="22"/>
          <w:szCs w:val="22"/>
          <w:lang w:val="pt-BR"/>
        </w:rPr>
        <w:t>emb</w:t>
      </w:r>
      <w:r w:rsidRPr="00D779E7">
        <w:rPr>
          <w:rFonts w:ascii="Arial" w:hAnsi="Arial" w:cs="Arial"/>
          <w:b/>
          <w:color w:val="000000"/>
          <w:spacing w:val="1"/>
          <w:sz w:val="22"/>
          <w:szCs w:val="22"/>
          <w:lang w:val="pt-BR"/>
        </w:rPr>
        <w:t>r</w:t>
      </w:r>
      <w:r w:rsidRPr="00D779E7">
        <w:rPr>
          <w:rFonts w:ascii="Arial" w:hAnsi="Arial" w:cs="Arial"/>
          <w:b/>
          <w:color w:val="000000"/>
          <w:sz w:val="22"/>
          <w:szCs w:val="22"/>
          <w:lang w:val="pt-BR"/>
        </w:rPr>
        <w:t>o de</w:t>
      </w:r>
      <w:r w:rsidRPr="00D779E7">
        <w:rPr>
          <w:rFonts w:ascii="Arial" w:hAnsi="Arial" w:cs="Arial"/>
          <w:b/>
          <w:color w:val="000000"/>
          <w:spacing w:val="11"/>
          <w:sz w:val="22"/>
          <w:szCs w:val="22"/>
          <w:lang w:val="pt-BR"/>
        </w:rPr>
        <w:t xml:space="preserve"> </w:t>
      </w:r>
      <w:r w:rsidRPr="00D779E7">
        <w:rPr>
          <w:rFonts w:ascii="Arial" w:hAnsi="Arial" w:cs="Arial"/>
          <w:b/>
          <w:color w:val="000000"/>
          <w:spacing w:val="2"/>
          <w:sz w:val="22"/>
          <w:szCs w:val="22"/>
          <w:lang w:val="pt-BR"/>
        </w:rPr>
        <w:t>2</w:t>
      </w:r>
      <w:r w:rsidRPr="00D779E7">
        <w:rPr>
          <w:rFonts w:ascii="Arial" w:hAnsi="Arial" w:cs="Arial"/>
          <w:b/>
          <w:color w:val="000000"/>
          <w:spacing w:val="-3"/>
          <w:sz w:val="22"/>
          <w:szCs w:val="22"/>
          <w:lang w:val="pt-BR"/>
        </w:rPr>
        <w:t>0</w:t>
      </w:r>
      <w:r w:rsidRPr="00D779E7">
        <w:rPr>
          <w:rFonts w:ascii="Arial" w:hAnsi="Arial" w:cs="Arial"/>
          <w:b/>
          <w:color w:val="000000"/>
          <w:spacing w:val="2"/>
          <w:sz w:val="22"/>
          <w:szCs w:val="22"/>
          <w:lang w:val="pt-BR"/>
        </w:rPr>
        <w:t>1</w:t>
      </w:r>
      <w:r w:rsidRPr="00D779E7">
        <w:rPr>
          <w:rFonts w:ascii="Arial" w:hAnsi="Arial" w:cs="Arial"/>
          <w:b/>
          <w:color w:val="000000"/>
          <w:sz w:val="22"/>
          <w:szCs w:val="22"/>
          <w:lang w:val="pt-BR"/>
        </w:rPr>
        <w:t>5</w:t>
      </w:r>
      <w:r w:rsidRPr="00D779E7">
        <w:rPr>
          <w:rFonts w:ascii="Arial" w:hAnsi="Arial" w:cs="Arial"/>
          <w:b/>
          <w:color w:val="000000"/>
          <w:spacing w:val="11"/>
          <w:sz w:val="22"/>
          <w:szCs w:val="22"/>
          <w:lang w:val="pt-BR"/>
        </w:rPr>
        <w:t xml:space="preserve"> </w:t>
      </w:r>
      <w:r w:rsidRPr="00D779E7">
        <w:rPr>
          <w:rFonts w:ascii="Arial" w:hAnsi="Arial" w:cs="Arial"/>
          <w:b/>
          <w:color w:val="000000"/>
          <w:sz w:val="22"/>
          <w:szCs w:val="22"/>
          <w:lang w:val="pt-BR"/>
        </w:rPr>
        <w:t>até 28</w:t>
      </w:r>
      <w:r w:rsidRPr="00D779E7">
        <w:rPr>
          <w:rFonts w:ascii="Arial" w:hAnsi="Arial" w:cs="Arial"/>
          <w:b/>
          <w:color w:val="000000"/>
          <w:spacing w:val="11"/>
          <w:sz w:val="22"/>
          <w:szCs w:val="22"/>
          <w:lang w:val="pt-BR"/>
        </w:rPr>
        <w:t xml:space="preserve"> </w:t>
      </w:r>
      <w:r w:rsidRPr="00D779E7">
        <w:rPr>
          <w:rFonts w:ascii="Arial" w:hAnsi="Arial" w:cs="Arial"/>
          <w:b/>
          <w:color w:val="000000"/>
          <w:sz w:val="22"/>
          <w:szCs w:val="22"/>
          <w:lang w:val="pt-BR"/>
        </w:rPr>
        <w:t>de</w:t>
      </w:r>
      <w:r w:rsidRPr="00D779E7">
        <w:rPr>
          <w:rFonts w:ascii="Arial" w:hAnsi="Arial" w:cs="Arial"/>
          <w:b/>
          <w:color w:val="000000"/>
          <w:spacing w:val="9"/>
          <w:sz w:val="22"/>
          <w:szCs w:val="22"/>
          <w:lang w:val="pt-BR"/>
        </w:rPr>
        <w:t xml:space="preserve"> dez</w:t>
      </w:r>
      <w:r w:rsidRPr="00D779E7">
        <w:rPr>
          <w:rFonts w:ascii="Arial" w:hAnsi="Arial" w:cs="Arial"/>
          <w:b/>
          <w:color w:val="000000"/>
          <w:w w:val="101"/>
          <w:sz w:val="22"/>
          <w:szCs w:val="22"/>
          <w:lang w:val="pt-BR"/>
        </w:rPr>
        <w:t>e</w:t>
      </w:r>
      <w:r w:rsidRPr="00D779E7">
        <w:rPr>
          <w:rFonts w:ascii="Arial" w:hAnsi="Arial" w:cs="Arial"/>
          <w:b/>
          <w:color w:val="000000"/>
          <w:spacing w:val="2"/>
          <w:w w:val="101"/>
          <w:sz w:val="22"/>
          <w:szCs w:val="22"/>
          <w:lang w:val="pt-BR"/>
        </w:rPr>
        <w:t>m</w:t>
      </w:r>
      <w:r w:rsidRPr="00D779E7">
        <w:rPr>
          <w:rFonts w:ascii="Arial" w:hAnsi="Arial" w:cs="Arial"/>
          <w:b/>
          <w:color w:val="000000"/>
          <w:w w:val="101"/>
          <w:sz w:val="22"/>
          <w:szCs w:val="22"/>
          <w:lang w:val="pt-BR"/>
        </w:rPr>
        <w:t>b</w:t>
      </w:r>
      <w:r w:rsidRPr="00D779E7">
        <w:rPr>
          <w:rFonts w:ascii="Arial" w:hAnsi="Arial" w:cs="Arial"/>
          <w:b/>
          <w:color w:val="000000"/>
          <w:spacing w:val="-1"/>
          <w:w w:val="101"/>
          <w:sz w:val="22"/>
          <w:szCs w:val="22"/>
          <w:lang w:val="pt-BR"/>
        </w:rPr>
        <w:t>r</w:t>
      </w:r>
      <w:r w:rsidRPr="00D779E7">
        <w:rPr>
          <w:rFonts w:ascii="Arial" w:hAnsi="Arial" w:cs="Arial"/>
          <w:b/>
          <w:color w:val="000000"/>
          <w:w w:val="101"/>
          <w:sz w:val="22"/>
          <w:szCs w:val="22"/>
          <w:lang w:val="pt-BR"/>
        </w:rPr>
        <w:t xml:space="preserve">o </w:t>
      </w:r>
      <w:r w:rsidRPr="00D779E7">
        <w:rPr>
          <w:rFonts w:ascii="Arial" w:hAnsi="Arial" w:cs="Arial"/>
          <w:b/>
          <w:color w:val="000000"/>
          <w:sz w:val="22"/>
          <w:szCs w:val="22"/>
          <w:lang w:val="pt-BR"/>
        </w:rPr>
        <w:t>de</w:t>
      </w:r>
      <w:r w:rsidRPr="00D779E7">
        <w:rPr>
          <w:rFonts w:ascii="Arial" w:hAnsi="Arial" w:cs="Arial"/>
          <w:b/>
          <w:color w:val="000000"/>
          <w:spacing w:val="6"/>
          <w:sz w:val="22"/>
          <w:szCs w:val="22"/>
          <w:lang w:val="pt-BR"/>
        </w:rPr>
        <w:t xml:space="preserve"> </w:t>
      </w:r>
      <w:r w:rsidRPr="00D779E7">
        <w:rPr>
          <w:rFonts w:ascii="Arial" w:hAnsi="Arial" w:cs="Arial"/>
          <w:b/>
          <w:color w:val="000000"/>
          <w:spacing w:val="-3"/>
          <w:w w:val="101"/>
          <w:sz w:val="22"/>
          <w:szCs w:val="22"/>
          <w:lang w:val="pt-BR"/>
        </w:rPr>
        <w:t>2</w:t>
      </w:r>
      <w:r w:rsidRPr="00D779E7">
        <w:rPr>
          <w:rFonts w:ascii="Arial" w:hAnsi="Arial" w:cs="Arial"/>
          <w:b/>
          <w:color w:val="000000"/>
          <w:spacing w:val="2"/>
          <w:w w:val="101"/>
          <w:sz w:val="22"/>
          <w:szCs w:val="22"/>
          <w:lang w:val="pt-BR"/>
        </w:rPr>
        <w:t>0</w:t>
      </w:r>
      <w:r w:rsidRPr="00D779E7">
        <w:rPr>
          <w:rFonts w:ascii="Arial" w:hAnsi="Arial" w:cs="Arial"/>
          <w:b/>
          <w:color w:val="000000"/>
          <w:w w:val="101"/>
          <w:sz w:val="22"/>
          <w:szCs w:val="22"/>
          <w:lang w:val="pt-BR"/>
        </w:rPr>
        <w:t>15</w:t>
      </w:r>
      <w:r w:rsidRPr="00D779E7">
        <w:rPr>
          <w:rFonts w:ascii="Arial" w:hAnsi="Arial" w:cs="Arial"/>
          <w:color w:val="000000"/>
          <w:w w:val="101"/>
          <w:sz w:val="22"/>
          <w:szCs w:val="22"/>
          <w:lang w:val="pt-BR"/>
        </w:rPr>
        <w:t>.</w:t>
      </w:r>
    </w:p>
    <w:p w:rsidR="003D5B95" w:rsidRPr="00D779E7" w:rsidRDefault="003D5B95" w:rsidP="0057095C">
      <w:pPr>
        <w:spacing w:line="360" w:lineRule="auto"/>
        <w:ind w:left="809"/>
        <w:rPr>
          <w:rFonts w:ascii="Arial" w:hAnsi="Arial" w:cs="Arial"/>
          <w:sz w:val="22"/>
          <w:szCs w:val="22"/>
          <w:lang w:val="pt-BR"/>
        </w:rPr>
      </w:pPr>
      <w:r w:rsidRPr="00D779E7">
        <w:rPr>
          <w:rFonts w:ascii="Arial" w:hAnsi="Arial" w:cs="Arial"/>
          <w:spacing w:val="2"/>
          <w:sz w:val="22"/>
          <w:szCs w:val="22"/>
          <w:lang w:val="pt-BR"/>
        </w:rPr>
        <w:t>I</w:t>
      </w:r>
      <w:r w:rsidRPr="00D779E7">
        <w:rPr>
          <w:rFonts w:ascii="Arial" w:hAnsi="Arial" w:cs="Arial"/>
          <w:spacing w:val="-3"/>
          <w:sz w:val="22"/>
          <w:szCs w:val="22"/>
          <w:lang w:val="pt-BR"/>
        </w:rPr>
        <w:t>n</w:t>
      </w:r>
      <w:r w:rsidRPr="00D779E7">
        <w:rPr>
          <w:rFonts w:ascii="Arial" w:hAnsi="Arial" w:cs="Arial"/>
          <w:spacing w:val="2"/>
          <w:sz w:val="22"/>
          <w:szCs w:val="22"/>
          <w:lang w:val="pt-BR"/>
        </w:rPr>
        <w:t>f</w:t>
      </w:r>
      <w:r w:rsidRPr="00D779E7">
        <w:rPr>
          <w:rFonts w:ascii="Arial" w:hAnsi="Arial" w:cs="Arial"/>
          <w:sz w:val="22"/>
          <w:szCs w:val="22"/>
          <w:lang w:val="pt-BR"/>
        </w:rPr>
        <w:t>o</w:t>
      </w:r>
      <w:r w:rsidRPr="00D779E7">
        <w:rPr>
          <w:rFonts w:ascii="Arial" w:hAnsi="Arial" w:cs="Arial"/>
          <w:spacing w:val="-1"/>
          <w:sz w:val="22"/>
          <w:szCs w:val="22"/>
          <w:lang w:val="pt-BR"/>
        </w:rPr>
        <w:t>r</w:t>
      </w:r>
      <w:r w:rsidRPr="00D779E7">
        <w:rPr>
          <w:rFonts w:ascii="Arial" w:hAnsi="Arial" w:cs="Arial"/>
          <w:spacing w:val="2"/>
          <w:sz w:val="22"/>
          <w:szCs w:val="22"/>
          <w:lang w:val="pt-BR"/>
        </w:rPr>
        <w:t>m</w:t>
      </w:r>
      <w:r w:rsidRPr="00D779E7">
        <w:rPr>
          <w:rFonts w:ascii="Arial" w:hAnsi="Arial" w:cs="Arial"/>
          <w:spacing w:val="-3"/>
          <w:sz w:val="22"/>
          <w:szCs w:val="22"/>
          <w:lang w:val="pt-BR"/>
        </w:rPr>
        <w:t>a</w:t>
      </w:r>
      <w:r w:rsidRPr="00D779E7">
        <w:rPr>
          <w:rFonts w:ascii="Arial" w:hAnsi="Arial" w:cs="Arial"/>
          <w:spacing w:val="1"/>
          <w:sz w:val="22"/>
          <w:szCs w:val="22"/>
          <w:lang w:val="pt-BR"/>
        </w:rPr>
        <w:t>ç</w:t>
      </w:r>
      <w:r w:rsidRPr="00D779E7">
        <w:rPr>
          <w:rFonts w:ascii="Arial" w:hAnsi="Arial" w:cs="Arial"/>
          <w:sz w:val="22"/>
          <w:szCs w:val="22"/>
          <w:lang w:val="pt-BR"/>
        </w:rPr>
        <w:t>õ</w:t>
      </w:r>
      <w:r w:rsidRPr="00D779E7">
        <w:rPr>
          <w:rFonts w:ascii="Arial" w:hAnsi="Arial" w:cs="Arial"/>
          <w:spacing w:val="-3"/>
          <w:sz w:val="22"/>
          <w:szCs w:val="22"/>
          <w:lang w:val="pt-BR"/>
        </w:rPr>
        <w:t>e</w:t>
      </w:r>
      <w:r w:rsidRPr="00D779E7">
        <w:rPr>
          <w:rFonts w:ascii="Arial" w:hAnsi="Arial" w:cs="Arial"/>
          <w:sz w:val="22"/>
          <w:szCs w:val="22"/>
          <w:lang w:val="pt-BR"/>
        </w:rPr>
        <w:t>s</w:t>
      </w:r>
      <w:r w:rsidRPr="00D779E7">
        <w:rPr>
          <w:rFonts w:ascii="Arial" w:hAnsi="Arial" w:cs="Arial"/>
          <w:spacing w:val="27"/>
          <w:sz w:val="22"/>
          <w:szCs w:val="22"/>
          <w:lang w:val="pt-BR"/>
        </w:rPr>
        <w:t xml:space="preserve"> </w:t>
      </w:r>
      <w:r w:rsidRPr="00D779E7">
        <w:rPr>
          <w:rFonts w:ascii="Arial" w:hAnsi="Arial" w:cs="Arial"/>
          <w:sz w:val="22"/>
          <w:szCs w:val="22"/>
          <w:lang w:val="pt-BR"/>
        </w:rPr>
        <w:t>p</w:t>
      </w:r>
      <w:r w:rsidRPr="00D779E7">
        <w:rPr>
          <w:rFonts w:ascii="Arial" w:hAnsi="Arial" w:cs="Arial"/>
          <w:spacing w:val="2"/>
          <w:sz w:val="22"/>
          <w:szCs w:val="22"/>
          <w:lang w:val="pt-BR"/>
        </w:rPr>
        <w:t>o</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pacing w:val="2"/>
          <w:sz w:val="22"/>
          <w:szCs w:val="22"/>
          <w:lang w:val="pt-BR"/>
        </w:rPr>
        <w:t>ã</w:t>
      </w:r>
      <w:r w:rsidRPr="00D779E7">
        <w:rPr>
          <w:rFonts w:ascii="Arial" w:hAnsi="Arial" w:cs="Arial"/>
          <w:sz w:val="22"/>
          <w:szCs w:val="22"/>
          <w:lang w:val="pt-BR"/>
        </w:rPr>
        <w:t>o</w:t>
      </w:r>
      <w:r w:rsidRPr="00D779E7">
        <w:rPr>
          <w:rFonts w:ascii="Arial" w:hAnsi="Arial" w:cs="Arial"/>
          <w:spacing w:val="18"/>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e</w:t>
      </w:r>
      <w:r w:rsidRPr="00D779E7">
        <w:rPr>
          <w:rFonts w:ascii="Arial" w:hAnsi="Arial" w:cs="Arial"/>
          <w:sz w:val="22"/>
          <w:szCs w:val="22"/>
          <w:lang w:val="pt-BR"/>
        </w:rPr>
        <w:t>r</w:t>
      </w:r>
      <w:r w:rsidRPr="00D779E7">
        <w:rPr>
          <w:rFonts w:ascii="Arial" w:hAnsi="Arial" w:cs="Arial"/>
          <w:spacing w:val="18"/>
          <w:sz w:val="22"/>
          <w:szCs w:val="22"/>
          <w:lang w:val="pt-BR"/>
        </w:rPr>
        <w:t xml:space="preserve"> </w:t>
      </w:r>
      <w:r w:rsidRPr="00D779E7">
        <w:rPr>
          <w:rFonts w:ascii="Arial" w:hAnsi="Arial" w:cs="Arial"/>
          <w:sz w:val="22"/>
          <w:szCs w:val="22"/>
          <w:lang w:val="pt-BR"/>
        </w:rPr>
        <w:t>obt</w:t>
      </w:r>
      <w:r w:rsidRPr="00D779E7">
        <w:rPr>
          <w:rFonts w:ascii="Arial" w:hAnsi="Arial" w:cs="Arial"/>
          <w:spacing w:val="1"/>
          <w:sz w:val="22"/>
          <w:szCs w:val="22"/>
          <w:lang w:val="pt-BR"/>
        </w:rPr>
        <w:t>i</w:t>
      </w:r>
      <w:r w:rsidRPr="00D779E7">
        <w:rPr>
          <w:rFonts w:ascii="Arial" w:hAnsi="Arial" w:cs="Arial"/>
          <w:sz w:val="22"/>
          <w:szCs w:val="22"/>
          <w:lang w:val="pt-BR"/>
        </w:rPr>
        <w:t>d</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21"/>
          <w:sz w:val="22"/>
          <w:szCs w:val="22"/>
          <w:lang w:val="pt-BR"/>
        </w:rPr>
        <w:t xml:space="preserve"> </w:t>
      </w:r>
      <w:r w:rsidRPr="00D779E7">
        <w:rPr>
          <w:rFonts w:ascii="Arial" w:hAnsi="Arial" w:cs="Arial"/>
          <w:spacing w:val="2"/>
          <w:sz w:val="22"/>
          <w:szCs w:val="22"/>
          <w:lang w:val="pt-BR"/>
        </w:rPr>
        <w:t>n</w:t>
      </w:r>
      <w:r w:rsidRPr="00D779E7">
        <w:rPr>
          <w:rFonts w:ascii="Arial" w:hAnsi="Arial" w:cs="Arial"/>
          <w:sz w:val="22"/>
          <w:szCs w:val="22"/>
          <w:lang w:val="pt-BR"/>
        </w:rPr>
        <w:t>o</w:t>
      </w:r>
      <w:r w:rsidRPr="00D779E7">
        <w:rPr>
          <w:rFonts w:ascii="Arial" w:hAnsi="Arial" w:cs="Arial"/>
          <w:spacing w:val="11"/>
          <w:sz w:val="22"/>
          <w:szCs w:val="22"/>
          <w:lang w:val="pt-BR"/>
        </w:rPr>
        <w:t xml:space="preserve"> </w:t>
      </w:r>
      <w:r w:rsidRPr="00D779E7">
        <w:rPr>
          <w:rFonts w:ascii="Arial" w:hAnsi="Arial" w:cs="Arial"/>
          <w:spacing w:val="3"/>
          <w:sz w:val="22"/>
          <w:szCs w:val="22"/>
          <w:lang w:val="pt-BR"/>
        </w:rPr>
        <w:t>l</w:t>
      </w:r>
      <w:r w:rsidRPr="00D779E7">
        <w:rPr>
          <w:rFonts w:ascii="Arial" w:hAnsi="Arial" w:cs="Arial"/>
          <w:spacing w:val="-3"/>
          <w:sz w:val="22"/>
          <w:szCs w:val="22"/>
          <w:lang w:val="pt-BR"/>
        </w:rPr>
        <w:t>o</w:t>
      </w:r>
      <w:r w:rsidRPr="00D779E7">
        <w:rPr>
          <w:rFonts w:ascii="Arial" w:hAnsi="Arial" w:cs="Arial"/>
          <w:spacing w:val="1"/>
          <w:sz w:val="22"/>
          <w:szCs w:val="22"/>
          <w:lang w:val="pt-BR"/>
        </w:rPr>
        <w:t>c</w:t>
      </w:r>
      <w:r w:rsidRPr="00D779E7">
        <w:rPr>
          <w:rFonts w:ascii="Arial" w:hAnsi="Arial" w:cs="Arial"/>
          <w:spacing w:val="-3"/>
          <w:sz w:val="22"/>
          <w:szCs w:val="22"/>
          <w:lang w:val="pt-BR"/>
        </w:rPr>
        <w:t>a</w:t>
      </w:r>
      <w:r w:rsidRPr="00D779E7">
        <w:rPr>
          <w:rFonts w:ascii="Arial" w:hAnsi="Arial" w:cs="Arial"/>
          <w:sz w:val="22"/>
          <w:szCs w:val="22"/>
          <w:lang w:val="pt-BR"/>
        </w:rPr>
        <w:t>l</w:t>
      </w:r>
      <w:r w:rsidRPr="00D779E7">
        <w:rPr>
          <w:rFonts w:ascii="Arial" w:hAnsi="Arial" w:cs="Arial"/>
          <w:spacing w:val="21"/>
          <w:sz w:val="22"/>
          <w:szCs w:val="22"/>
          <w:lang w:val="pt-BR"/>
        </w:rPr>
        <w:t xml:space="preserve"> </w:t>
      </w:r>
      <w:r w:rsidRPr="00D779E7">
        <w:rPr>
          <w:rFonts w:ascii="Arial" w:hAnsi="Arial" w:cs="Arial"/>
          <w:sz w:val="22"/>
          <w:szCs w:val="22"/>
          <w:lang w:val="pt-BR"/>
        </w:rPr>
        <w:t>a</w:t>
      </w:r>
      <w:r w:rsidRPr="00D779E7">
        <w:rPr>
          <w:rFonts w:ascii="Arial" w:hAnsi="Arial" w:cs="Arial"/>
          <w:spacing w:val="1"/>
          <w:sz w:val="22"/>
          <w:szCs w:val="22"/>
          <w:lang w:val="pt-BR"/>
        </w:rPr>
        <w:t>c</w:t>
      </w:r>
      <w:r w:rsidRPr="00D779E7">
        <w:rPr>
          <w:rFonts w:ascii="Arial" w:hAnsi="Arial" w:cs="Arial"/>
          <w:spacing w:val="3"/>
          <w:sz w:val="22"/>
          <w:szCs w:val="22"/>
          <w:lang w:val="pt-BR"/>
        </w:rPr>
        <w:t>i</w:t>
      </w:r>
      <w:r w:rsidRPr="00D779E7">
        <w:rPr>
          <w:rFonts w:ascii="Arial" w:hAnsi="Arial" w:cs="Arial"/>
          <w:sz w:val="22"/>
          <w:szCs w:val="22"/>
          <w:lang w:val="pt-BR"/>
        </w:rPr>
        <w:t>ma</w:t>
      </w:r>
      <w:r w:rsidRPr="00D779E7">
        <w:rPr>
          <w:rFonts w:ascii="Arial" w:hAnsi="Arial" w:cs="Arial"/>
          <w:spacing w:val="16"/>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1"/>
          <w:sz w:val="22"/>
          <w:szCs w:val="22"/>
          <w:lang w:val="pt-BR"/>
        </w:rPr>
        <w:t>i</w:t>
      </w:r>
      <w:r w:rsidRPr="00D779E7">
        <w:rPr>
          <w:rFonts w:ascii="Arial" w:hAnsi="Arial" w:cs="Arial"/>
          <w:spacing w:val="-3"/>
          <w:sz w:val="22"/>
          <w:szCs w:val="22"/>
          <w:lang w:val="pt-BR"/>
        </w:rPr>
        <w:t>t</w:t>
      </w:r>
      <w:r w:rsidRPr="00D779E7">
        <w:rPr>
          <w:rFonts w:ascii="Arial" w:hAnsi="Arial" w:cs="Arial"/>
          <w:sz w:val="22"/>
          <w:szCs w:val="22"/>
          <w:lang w:val="pt-BR"/>
        </w:rPr>
        <w:t>a</w:t>
      </w:r>
      <w:r w:rsidRPr="00D779E7">
        <w:rPr>
          <w:rFonts w:ascii="Arial" w:hAnsi="Arial" w:cs="Arial"/>
          <w:spacing w:val="-3"/>
          <w:sz w:val="22"/>
          <w:szCs w:val="22"/>
          <w:lang w:val="pt-BR"/>
        </w:rPr>
        <w:t>d</w:t>
      </w:r>
      <w:r w:rsidRPr="00D779E7">
        <w:rPr>
          <w:rFonts w:ascii="Arial" w:hAnsi="Arial" w:cs="Arial"/>
          <w:sz w:val="22"/>
          <w:szCs w:val="22"/>
          <w:lang w:val="pt-BR"/>
        </w:rPr>
        <w:t>o</w:t>
      </w:r>
      <w:r w:rsidRPr="00D779E7">
        <w:rPr>
          <w:rFonts w:ascii="Arial" w:hAnsi="Arial" w:cs="Arial"/>
          <w:spacing w:val="19"/>
          <w:sz w:val="22"/>
          <w:szCs w:val="22"/>
          <w:lang w:val="pt-BR"/>
        </w:rPr>
        <w:t xml:space="preserve"> </w:t>
      </w:r>
      <w:r w:rsidRPr="00D779E7">
        <w:rPr>
          <w:rFonts w:ascii="Arial" w:hAnsi="Arial" w:cs="Arial"/>
          <w:spacing w:val="2"/>
          <w:sz w:val="22"/>
          <w:szCs w:val="22"/>
          <w:lang w:val="pt-BR"/>
        </w:rPr>
        <w:t>n</w:t>
      </w:r>
      <w:r w:rsidRPr="00D779E7">
        <w:rPr>
          <w:rFonts w:ascii="Arial" w:hAnsi="Arial" w:cs="Arial"/>
          <w:sz w:val="22"/>
          <w:szCs w:val="22"/>
          <w:lang w:val="pt-BR"/>
        </w:rPr>
        <w:t>o</w:t>
      </w:r>
      <w:r w:rsidRPr="00D779E7">
        <w:rPr>
          <w:rFonts w:ascii="Arial" w:hAnsi="Arial" w:cs="Arial"/>
          <w:spacing w:val="13"/>
          <w:sz w:val="22"/>
          <w:szCs w:val="22"/>
          <w:lang w:val="pt-BR"/>
        </w:rPr>
        <w:t xml:space="preserve"> </w:t>
      </w:r>
      <w:r w:rsidRPr="00D779E7">
        <w:rPr>
          <w:rFonts w:ascii="Arial" w:hAnsi="Arial" w:cs="Arial"/>
          <w:sz w:val="22"/>
          <w:szCs w:val="22"/>
          <w:lang w:val="pt-BR"/>
        </w:rPr>
        <w:t>ho</w:t>
      </w:r>
      <w:r w:rsidRPr="00D779E7">
        <w:rPr>
          <w:rFonts w:ascii="Arial" w:hAnsi="Arial" w:cs="Arial"/>
          <w:spacing w:val="-1"/>
          <w:sz w:val="22"/>
          <w:szCs w:val="22"/>
          <w:lang w:val="pt-BR"/>
        </w:rPr>
        <w:t>r</w:t>
      </w:r>
      <w:r w:rsidRPr="00D779E7">
        <w:rPr>
          <w:rFonts w:ascii="Arial" w:hAnsi="Arial" w:cs="Arial"/>
          <w:spacing w:val="2"/>
          <w:sz w:val="22"/>
          <w:szCs w:val="22"/>
          <w:lang w:val="pt-BR"/>
        </w:rPr>
        <w:t>á</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o</w:t>
      </w:r>
      <w:r w:rsidRPr="00D779E7">
        <w:rPr>
          <w:rFonts w:ascii="Arial" w:hAnsi="Arial" w:cs="Arial"/>
          <w:spacing w:val="20"/>
          <w:sz w:val="22"/>
          <w:szCs w:val="22"/>
          <w:lang w:val="pt-BR"/>
        </w:rPr>
        <w:t xml:space="preserve"> </w:t>
      </w:r>
      <w:r w:rsidRPr="00D779E7">
        <w:rPr>
          <w:rFonts w:ascii="Arial" w:hAnsi="Arial" w:cs="Arial"/>
          <w:sz w:val="22"/>
          <w:szCs w:val="22"/>
          <w:lang w:val="pt-BR"/>
        </w:rPr>
        <w:t>d</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18"/>
          <w:sz w:val="22"/>
          <w:szCs w:val="22"/>
          <w:lang w:val="pt-BR"/>
        </w:rPr>
        <w:t xml:space="preserve"> </w:t>
      </w:r>
      <w:r w:rsidRPr="00D779E7">
        <w:rPr>
          <w:rFonts w:ascii="Arial" w:hAnsi="Arial" w:cs="Arial"/>
          <w:sz w:val="22"/>
          <w:szCs w:val="22"/>
          <w:lang w:val="pt-BR"/>
        </w:rPr>
        <w:t>7h</w:t>
      </w:r>
      <w:r w:rsidRPr="00D779E7">
        <w:rPr>
          <w:rFonts w:ascii="Arial" w:hAnsi="Arial" w:cs="Arial"/>
          <w:spacing w:val="16"/>
          <w:sz w:val="22"/>
          <w:szCs w:val="22"/>
          <w:lang w:val="pt-BR"/>
        </w:rPr>
        <w:t xml:space="preserve"> </w:t>
      </w:r>
      <w:r w:rsidRPr="00D779E7">
        <w:rPr>
          <w:rFonts w:ascii="Arial" w:hAnsi="Arial" w:cs="Arial"/>
          <w:sz w:val="22"/>
          <w:szCs w:val="22"/>
          <w:lang w:val="pt-BR"/>
        </w:rPr>
        <w:t>às</w:t>
      </w:r>
      <w:r w:rsidRPr="00D779E7">
        <w:rPr>
          <w:rFonts w:ascii="Arial" w:hAnsi="Arial" w:cs="Arial"/>
          <w:spacing w:val="14"/>
          <w:sz w:val="22"/>
          <w:szCs w:val="22"/>
          <w:lang w:val="pt-BR"/>
        </w:rPr>
        <w:t xml:space="preserve"> </w:t>
      </w:r>
      <w:r w:rsidRPr="00D779E7">
        <w:rPr>
          <w:rFonts w:ascii="Arial" w:hAnsi="Arial" w:cs="Arial"/>
          <w:spacing w:val="2"/>
          <w:sz w:val="22"/>
          <w:szCs w:val="22"/>
          <w:lang w:val="pt-BR"/>
        </w:rPr>
        <w:t>1</w:t>
      </w:r>
      <w:r w:rsidRPr="00D779E7">
        <w:rPr>
          <w:rFonts w:ascii="Arial" w:hAnsi="Arial" w:cs="Arial"/>
          <w:spacing w:val="-3"/>
          <w:sz w:val="22"/>
          <w:szCs w:val="22"/>
          <w:lang w:val="pt-BR"/>
        </w:rPr>
        <w:t>1</w:t>
      </w:r>
      <w:r w:rsidRPr="00D779E7">
        <w:rPr>
          <w:rFonts w:ascii="Arial" w:hAnsi="Arial" w:cs="Arial"/>
          <w:sz w:val="22"/>
          <w:szCs w:val="22"/>
          <w:lang w:val="pt-BR"/>
        </w:rPr>
        <w:t>h</w:t>
      </w:r>
      <w:r w:rsidRPr="00D779E7">
        <w:rPr>
          <w:rFonts w:ascii="Arial" w:hAnsi="Arial" w:cs="Arial"/>
          <w:spacing w:val="17"/>
          <w:sz w:val="22"/>
          <w:szCs w:val="22"/>
          <w:lang w:val="pt-BR"/>
        </w:rPr>
        <w:t xml:space="preserve"> </w:t>
      </w:r>
      <w:r w:rsidRPr="00D779E7">
        <w:rPr>
          <w:rFonts w:ascii="Arial" w:hAnsi="Arial" w:cs="Arial"/>
          <w:sz w:val="22"/>
          <w:szCs w:val="22"/>
          <w:lang w:val="pt-BR"/>
        </w:rPr>
        <w:t>e</w:t>
      </w:r>
      <w:r w:rsidRPr="00D779E7">
        <w:rPr>
          <w:rFonts w:ascii="Arial" w:hAnsi="Arial" w:cs="Arial"/>
          <w:spacing w:val="14"/>
          <w:sz w:val="22"/>
          <w:szCs w:val="22"/>
          <w:lang w:val="pt-BR"/>
        </w:rPr>
        <w:t xml:space="preserve"> </w:t>
      </w:r>
      <w:r w:rsidRPr="00D779E7">
        <w:rPr>
          <w:rFonts w:ascii="Arial" w:hAnsi="Arial" w:cs="Arial"/>
          <w:w w:val="101"/>
          <w:sz w:val="22"/>
          <w:szCs w:val="22"/>
          <w:lang w:val="pt-BR"/>
        </w:rPr>
        <w:t>das</w:t>
      </w:r>
    </w:p>
    <w:p w:rsidR="003D5B95" w:rsidRPr="00D779E7" w:rsidRDefault="003D5B95" w:rsidP="0057095C">
      <w:pPr>
        <w:spacing w:before="4" w:line="360" w:lineRule="auto"/>
        <w:ind w:left="120" w:right="3081"/>
        <w:jc w:val="both"/>
        <w:rPr>
          <w:rFonts w:ascii="Arial" w:hAnsi="Arial" w:cs="Arial"/>
          <w:sz w:val="22"/>
          <w:szCs w:val="22"/>
          <w:lang w:val="pt-BR"/>
        </w:rPr>
      </w:pPr>
      <w:r w:rsidRPr="00D779E7">
        <w:rPr>
          <w:rFonts w:ascii="Arial" w:hAnsi="Arial" w:cs="Arial"/>
          <w:sz w:val="22"/>
          <w:szCs w:val="22"/>
          <w:lang w:val="pt-BR"/>
        </w:rPr>
        <w:t>13h</w:t>
      </w:r>
      <w:r w:rsidRPr="00D779E7">
        <w:rPr>
          <w:rFonts w:ascii="Arial" w:hAnsi="Arial" w:cs="Arial"/>
          <w:spacing w:val="5"/>
          <w:sz w:val="22"/>
          <w:szCs w:val="22"/>
          <w:lang w:val="pt-BR"/>
        </w:rPr>
        <w:t xml:space="preserve"> </w:t>
      </w:r>
      <w:r w:rsidRPr="00D779E7">
        <w:rPr>
          <w:rFonts w:ascii="Arial" w:hAnsi="Arial" w:cs="Arial"/>
          <w:sz w:val="22"/>
          <w:szCs w:val="22"/>
          <w:lang w:val="pt-BR"/>
        </w:rPr>
        <w:t>às</w:t>
      </w:r>
      <w:r w:rsidRPr="00D779E7">
        <w:rPr>
          <w:rFonts w:ascii="Arial" w:hAnsi="Arial" w:cs="Arial"/>
          <w:spacing w:val="6"/>
          <w:sz w:val="22"/>
          <w:szCs w:val="22"/>
          <w:lang w:val="pt-BR"/>
        </w:rPr>
        <w:t xml:space="preserve"> </w:t>
      </w:r>
      <w:r w:rsidRPr="00D779E7">
        <w:rPr>
          <w:rFonts w:ascii="Arial" w:hAnsi="Arial" w:cs="Arial"/>
          <w:spacing w:val="-3"/>
          <w:sz w:val="22"/>
          <w:szCs w:val="22"/>
          <w:lang w:val="pt-BR"/>
        </w:rPr>
        <w:t>1</w:t>
      </w:r>
      <w:r w:rsidRPr="00D779E7">
        <w:rPr>
          <w:rFonts w:ascii="Arial" w:hAnsi="Arial" w:cs="Arial"/>
          <w:spacing w:val="2"/>
          <w:sz w:val="22"/>
          <w:szCs w:val="22"/>
          <w:lang w:val="pt-BR"/>
        </w:rPr>
        <w:t>7</w:t>
      </w:r>
      <w:r w:rsidRPr="00D779E7">
        <w:rPr>
          <w:rFonts w:ascii="Arial" w:hAnsi="Arial" w:cs="Arial"/>
          <w:sz w:val="22"/>
          <w:szCs w:val="22"/>
          <w:lang w:val="pt-BR"/>
        </w:rPr>
        <w:t>h</w:t>
      </w:r>
      <w:r w:rsidRPr="00D779E7">
        <w:rPr>
          <w:rFonts w:ascii="Arial" w:hAnsi="Arial" w:cs="Arial"/>
          <w:spacing w:val="2"/>
          <w:sz w:val="22"/>
          <w:szCs w:val="22"/>
          <w:lang w:val="pt-BR"/>
        </w:rPr>
        <w:t xml:space="preserve"> o</w:t>
      </w:r>
      <w:r w:rsidRPr="00D779E7">
        <w:rPr>
          <w:rFonts w:ascii="Arial" w:hAnsi="Arial" w:cs="Arial"/>
          <w:sz w:val="22"/>
          <w:szCs w:val="22"/>
          <w:lang w:val="pt-BR"/>
        </w:rPr>
        <w:t>u</w:t>
      </w:r>
      <w:r w:rsidRPr="00D779E7">
        <w:rPr>
          <w:rFonts w:ascii="Arial" w:hAnsi="Arial" w:cs="Arial"/>
          <w:spacing w:val="4"/>
          <w:sz w:val="22"/>
          <w:szCs w:val="22"/>
          <w:lang w:val="pt-BR"/>
        </w:rPr>
        <w:t xml:space="preserve"> </w:t>
      </w:r>
      <w:r w:rsidRPr="00D779E7">
        <w:rPr>
          <w:rFonts w:ascii="Arial" w:hAnsi="Arial" w:cs="Arial"/>
          <w:spacing w:val="-3"/>
          <w:sz w:val="22"/>
          <w:szCs w:val="22"/>
          <w:lang w:val="pt-BR"/>
        </w:rPr>
        <w:t>a</w:t>
      </w:r>
      <w:r w:rsidRPr="00D779E7">
        <w:rPr>
          <w:rFonts w:ascii="Arial" w:hAnsi="Arial" w:cs="Arial"/>
          <w:sz w:val="22"/>
          <w:szCs w:val="22"/>
          <w:lang w:val="pt-BR"/>
        </w:rPr>
        <w:t>t</w:t>
      </w:r>
      <w:r w:rsidRPr="00D779E7">
        <w:rPr>
          <w:rFonts w:ascii="Arial" w:hAnsi="Arial" w:cs="Arial"/>
          <w:spacing w:val="4"/>
          <w:sz w:val="22"/>
          <w:szCs w:val="22"/>
          <w:lang w:val="pt-BR"/>
        </w:rPr>
        <w:t>r</w:t>
      </w:r>
      <w:r w:rsidRPr="00D779E7">
        <w:rPr>
          <w:rFonts w:ascii="Arial" w:hAnsi="Arial" w:cs="Arial"/>
          <w:spacing w:val="-3"/>
          <w:sz w:val="22"/>
          <w:szCs w:val="22"/>
          <w:lang w:val="pt-BR"/>
        </w:rPr>
        <w:t>a</w:t>
      </w:r>
      <w:r w:rsidRPr="00D779E7">
        <w:rPr>
          <w:rFonts w:ascii="Arial" w:hAnsi="Arial" w:cs="Arial"/>
          <w:spacing w:val="3"/>
          <w:sz w:val="22"/>
          <w:szCs w:val="22"/>
          <w:lang w:val="pt-BR"/>
        </w:rPr>
        <w:t>v</w:t>
      </w:r>
      <w:r w:rsidRPr="00D779E7">
        <w:rPr>
          <w:rFonts w:ascii="Arial" w:hAnsi="Arial" w:cs="Arial"/>
          <w:spacing w:val="-3"/>
          <w:sz w:val="22"/>
          <w:szCs w:val="22"/>
          <w:lang w:val="pt-BR"/>
        </w:rPr>
        <w:t>é</w:t>
      </w:r>
      <w:r w:rsidRPr="00D779E7">
        <w:rPr>
          <w:rFonts w:ascii="Arial" w:hAnsi="Arial" w:cs="Arial"/>
          <w:sz w:val="22"/>
          <w:szCs w:val="22"/>
          <w:lang w:val="pt-BR"/>
        </w:rPr>
        <w:t>s</w:t>
      </w:r>
      <w:r w:rsidRPr="00D779E7">
        <w:rPr>
          <w:rFonts w:ascii="Arial" w:hAnsi="Arial" w:cs="Arial"/>
          <w:spacing w:val="10"/>
          <w:sz w:val="22"/>
          <w:szCs w:val="22"/>
          <w:lang w:val="pt-BR"/>
        </w:rPr>
        <w:t xml:space="preserve"> </w:t>
      </w:r>
      <w:r w:rsidRPr="00D779E7">
        <w:rPr>
          <w:rFonts w:ascii="Arial" w:hAnsi="Arial" w:cs="Arial"/>
          <w:sz w:val="22"/>
          <w:szCs w:val="22"/>
          <w:lang w:val="pt-BR"/>
        </w:rPr>
        <w:t>do</w:t>
      </w:r>
      <w:r w:rsidRPr="00D779E7">
        <w:rPr>
          <w:rFonts w:ascii="Arial" w:hAnsi="Arial" w:cs="Arial"/>
          <w:spacing w:val="1"/>
          <w:sz w:val="22"/>
          <w:szCs w:val="22"/>
          <w:lang w:val="pt-BR"/>
        </w:rPr>
        <w:t xml:space="preserve"> </w:t>
      </w:r>
      <w:r w:rsidRPr="00D779E7">
        <w:rPr>
          <w:rFonts w:ascii="Arial" w:hAnsi="Arial" w:cs="Arial"/>
          <w:spacing w:val="2"/>
          <w:sz w:val="22"/>
          <w:szCs w:val="22"/>
          <w:lang w:val="pt-BR"/>
        </w:rPr>
        <w:t>t</w:t>
      </w:r>
      <w:r w:rsidRPr="00D779E7">
        <w:rPr>
          <w:rFonts w:ascii="Arial" w:hAnsi="Arial" w:cs="Arial"/>
          <w:spacing w:val="-3"/>
          <w:sz w:val="22"/>
          <w:szCs w:val="22"/>
          <w:lang w:val="pt-BR"/>
        </w:rPr>
        <w:t>e</w:t>
      </w:r>
      <w:r w:rsidRPr="00D779E7">
        <w:rPr>
          <w:rFonts w:ascii="Arial" w:hAnsi="Arial" w:cs="Arial"/>
          <w:spacing w:val="3"/>
          <w:sz w:val="22"/>
          <w:szCs w:val="22"/>
          <w:lang w:val="pt-BR"/>
        </w:rPr>
        <w:t>l</w:t>
      </w:r>
      <w:r w:rsidRPr="00D779E7">
        <w:rPr>
          <w:rFonts w:ascii="Arial" w:hAnsi="Arial" w:cs="Arial"/>
          <w:spacing w:val="-3"/>
          <w:sz w:val="22"/>
          <w:szCs w:val="22"/>
          <w:lang w:val="pt-BR"/>
        </w:rPr>
        <w:t>e</w:t>
      </w:r>
      <w:r w:rsidRPr="00D779E7">
        <w:rPr>
          <w:rFonts w:ascii="Arial" w:hAnsi="Arial" w:cs="Arial"/>
          <w:spacing w:val="2"/>
          <w:sz w:val="22"/>
          <w:szCs w:val="22"/>
          <w:lang w:val="pt-BR"/>
        </w:rPr>
        <w:t>f</w:t>
      </w:r>
      <w:r w:rsidRPr="00D779E7">
        <w:rPr>
          <w:rFonts w:ascii="Arial" w:hAnsi="Arial" w:cs="Arial"/>
          <w:sz w:val="22"/>
          <w:szCs w:val="22"/>
          <w:lang w:val="pt-BR"/>
        </w:rPr>
        <w:t>one</w:t>
      </w:r>
      <w:r w:rsidRPr="00D779E7">
        <w:rPr>
          <w:rFonts w:ascii="Arial" w:hAnsi="Arial" w:cs="Arial"/>
          <w:spacing w:val="9"/>
          <w:sz w:val="22"/>
          <w:szCs w:val="22"/>
          <w:lang w:val="pt-BR"/>
        </w:rPr>
        <w:t xml:space="preserve"> </w:t>
      </w:r>
      <w:r w:rsidRPr="00D779E7">
        <w:rPr>
          <w:rFonts w:ascii="Arial" w:hAnsi="Arial" w:cs="Arial"/>
          <w:spacing w:val="1"/>
          <w:sz w:val="22"/>
          <w:szCs w:val="22"/>
          <w:lang w:val="pt-BR"/>
        </w:rPr>
        <w:t>(</w:t>
      </w:r>
      <w:r w:rsidRPr="00D779E7">
        <w:rPr>
          <w:rFonts w:ascii="Arial" w:hAnsi="Arial" w:cs="Arial"/>
          <w:sz w:val="22"/>
          <w:szCs w:val="22"/>
          <w:lang w:val="pt-BR"/>
        </w:rPr>
        <w:t>34)</w:t>
      </w:r>
      <w:r w:rsidRPr="00D779E7">
        <w:rPr>
          <w:rFonts w:ascii="Arial" w:hAnsi="Arial" w:cs="Arial"/>
          <w:spacing w:val="7"/>
          <w:sz w:val="22"/>
          <w:szCs w:val="22"/>
          <w:lang w:val="pt-BR"/>
        </w:rPr>
        <w:t xml:space="preserve"> 3822 </w:t>
      </w:r>
      <w:r w:rsidRPr="00D779E7">
        <w:rPr>
          <w:rFonts w:ascii="Arial" w:hAnsi="Arial" w:cs="Arial"/>
          <w:sz w:val="22"/>
          <w:szCs w:val="22"/>
          <w:lang w:val="pt-BR"/>
        </w:rPr>
        <w:t>9801 ou 3822 9765.</w:t>
      </w:r>
    </w:p>
    <w:p w:rsidR="003D5B95" w:rsidRPr="00D779E7" w:rsidRDefault="003D5B95" w:rsidP="0057095C">
      <w:pPr>
        <w:spacing w:before="4" w:line="360" w:lineRule="auto"/>
        <w:ind w:left="120" w:right="83" w:firstLine="689"/>
        <w:jc w:val="both"/>
        <w:rPr>
          <w:rFonts w:ascii="Arial" w:hAnsi="Arial" w:cs="Arial"/>
          <w:color w:val="000000"/>
          <w:sz w:val="22"/>
          <w:szCs w:val="22"/>
          <w:lang w:val="pt-BR"/>
        </w:rPr>
      </w:pPr>
      <w:r w:rsidRPr="00D779E7">
        <w:rPr>
          <w:rFonts w:ascii="Arial" w:hAnsi="Arial" w:cs="Arial"/>
          <w:sz w:val="22"/>
          <w:szCs w:val="22"/>
          <w:lang w:val="pt-BR"/>
        </w:rPr>
        <w:t>O</w:t>
      </w:r>
      <w:r w:rsidRPr="00D779E7">
        <w:rPr>
          <w:rFonts w:ascii="Arial" w:hAnsi="Arial" w:cs="Arial"/>
          <w:spacing w:val="12"/>
          <w:sz w:val="22"/>
          <w:szCs w:val="22"/>
          <w:lang w:val="pt-BR"/>
        </w:rPr>
        <w:t xml:space="preserve"> </w:t>
      </w:r>
      <w:r w:rsidRPr="00D779E7">
        <w:rPr>
          <w:rFonts w:ascii="Arial" w:hAnsi="Arial" w:cs="Arial"/>
          <w:sz w:val="22"/>
          <w:szCs w:val="22"/>
          <w:lang w:val="pt-BR"/>
        </w:rPr>
        <w:t>Ed</w:t>
      </w:r>
      <w:r w:rsidRPr="00D779E7">
        <w:rPr>
          <w:rFonts w:ascii="Arial" w:hAnsi="Arial" w:cs="Arial"/>
          <w:spacing w:val="1"/>
          <w:sz w:val="22"/>
          <w:szCs w:val="22"/>
          <w:lang w:val="pt-BR"/>
        </w:rPr>
        <w:t>i</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pacing w:val="3"/>
          <w:sz w:val="22"/>
          <w:szCs w:val="22"/>
          <w:lang w:val="pt-BR"/>
        </w:rPr>
        <w:t>l</w:t>
      </w:r>
      <w:r w:rsidRPr="00D779E7">
        <w:rPr>
          <w:rFonts w:ascii="Arial" w:hAnsi="Arial" w:cs="Arial"/>
          <w:sz w:val="22"/>
          <w:szCs w:val="22"/>
          <w:lang w:val="pt-BR"/>
        </w:rPr>
        <w:t>,</w:t>
      </w:r>
      <w:r w:rsidRPr="00D779E7">
        <w:rPr>
          <w:rFonts w:ascii="Arial" w:hAnsi="Arial" w:cs="Arial"/>
          <w:spacing w:val="18"/>
          <w:sz w:val="22"/>
          <w:szCs w:val="22"/>
          <w:lang w:val="pt-BR"/>
        </w:rPr>
        <w:t xml:space="preserve"> </w:t>
      </w:r>
      <w:r w:rsidRPr="00D779E7">
        <w:rPr>
          <w:rFonts w:ascii="Arial" w:hAnsi="Arial" w:cs="Arial"/>
          <w:spacing w:val="-3"/>
          <w:sz w:val="22"/>
          <w:szCs w:val="22"/>
          <w:lang w:val="pt-BR"/>
        </w:rPr>
        <w:t>n</w:t>
      </w:r>
      <w:r w:rsidRPr="00D779E7">
        <w:rPr>
          <w:rFonts w:ascii="Arial" w:hAnsi="Arial" w:cs="Arial"/>
          <w:sz w:val="22"/>
          <w:szCs w:val="22"/>
          <w:lang w:val="pt-BR"/>
        </w:rPr>
        <w:t>a</w:t>
      </w:r>
      <w:r w:rsidRPr="00D779E7">
        <w:rPr>
          <w:rFonts w:ascii="Arial" w:hAnsi="Arial" w:cs="Arial"/>
          <w:spacing w:val="14"/>
          <w:sz w:val="22"/>
          <w:szCs w:val="22"/>
          <w:lang w:val="pt-BR"/>
        </w:rPr>
        <w:t xml:space="preserve"> </w:t>
      </w:r>
      <w:r w:rsidRPr="00D779E7">
        <w:rPr>
          <w:rFonts w:ascii="Arial" w:hAnsi="Arial" w:cs="Arial"/>
          <w:sz w:val="22"/>
          <w:szCs w:val="22"/>
          <w:lang w:val="pt-BR"/>
        </w:rPr>
        <w:t>ínt</w:t>
      </w:r>
      <w:r w:rsidRPr="00D779E7">
        <w:rPr>
          <w:rFonts w:ascii="Arial" w:hAnsi="Arial" w:cs="Arial"/>
          <w:spacing w:val="-3"/>
          <w:sz w:val="22"/>
          <w:szCs w:val="22"/>
          <w:lang w:val="pt-BR"/>
        </w:rPr>
        <w:t>e</w:t>
      </w:r>
      <w:r w:rsidRPr="00D779E7">
        <w:rPr>
          <w:rFonts w:ascii="Arial" w:hAnsi="Arial" w:cs="Arial"/>
          <w:sz w:val="22"/>
          <w:szCs w:val="22"/>
          <w:lang w:val="pt-BR"/>
        </w:rPr>
        <w:t>g</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22"/>
          <w:sz w:val="22"/>
          <w:szCs w:val="22"/>
          <w:lang w:val="pt-BR"/>
        </w:rPr>
        <w:t xml:space="preserve"> </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c</w:t>
      </w:r>
      <w:r w:rsidRPr="00D779E7">
        <w:rPr>
          <w:rFonts w:ascii="Arial" w:hAnsi="Arial" w:cs="Arial"/>
          <w:spacing w:val="2"/>
          <w:sz w:val="22"/>
          <w:szCs w:val="22"/>
          <w:lang w:val="pt-BR"/>
        </w:rPr>
        <w:t>o</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pacing w:val="-1"/>
          <w:sz w:val="22"/>
          <w:szCs w:val="22"/>
          <w:lang w:val="pt-BR"/>
        </w:rPr>
        <w:t>-</w:t>
      </w:r>
      <w:r w:rsidRPr="00D779E7">
        <w:rPr>
          <w:rFonts w:ascii="Arial" w:hAnsi="Arial" w:cs="Arial"/>
          <w:color w:val="000000"/>
          <w:spacing w:val="1"/>
          <w:sz w:val="22"/>
          <w:szCs w:val="22"/>
          <w:lang w:val="pt-BR"/>
        </w:rPr>
        <w:t>s</w:t>
      </w:r>
      <w:r w:rsidRPr="00D779E7">
        <w:rPr>
          <w:rFonts w:ascii="Arial" w:hAnsi="Arial" w:cs="Arial"/>
          <w:color w:val="000000"/>
          <w:sz w:val="22"/>
          <w:szCs w:val="22"/>
          <w:lang w:val="pt-BR"/>
        </w:rPr>
        <w:t>e</w:t>
      </w:r>
      <w:r w:rsidRPr="00D779E7">
        <w:rPr>
          <w:rFonts w:ascii="Arial" w:hAnsi="Arial" w:cs="Arial"/>
          <w:color w:val="000000"/>
          <w:spacing w:val="24"/>
          <w:sz w:val="22"/>
          <w:szCs w:val="22"/>
          <w:lang w:val="pt-BR"/>
        </w:rPr>
        <w:t xml:space="preserve"> </w:t>
      </w:r>
      <w:r w:rsidRPr="00D779E7">
        <w:rPr>
          <w:rFonts w:ascii="Arial" w:hAnsi="Arial" w:cs="Arial"/>
          <w:color w:val="000000"/>
          <w:sz w:val="22"/>
          <w:szCs w:val="22"/>
          <w:lang w:val="pt-BR"/>
        </w:rPr>
        <w:t>no</w:t>
      </w:r>
      <w:r w:rsidRPr="00D779E7">
        <w:rPr>
          <w:rFonts w:ascii="Arial" w:hAnsi="Arial" w:cs="Arial"/>
          <w:color w:val="000000"/>
          <w:spacing w:val="3"/>
          <w:sz w:val="22"/>
          <w:szCs w:val="22"/>
          <w:lang w:val="pt-BR"/>
        </w:rPr>
        <w:t xml:space="preserve"> </w:t>
      </w:r>
      <w:r w:rsidRPr="00D779E7">
        <w:rPr>
          <w:rFonts w:ascii="Arial" w:hAnsi="Arial" w:cs="Arial"/>
          <w:color w:val="000000"/>
          <w:spacing w:val="1"/>
          <w:w w:val="101"/>
          <w:sz w:val="22"/>
          <w:szCs w:val="22"/>
          <w:lang w:val="pt-BR"/>
        </w:rPr>
        <w:t>si</w:t>
      </w:r>
      <w:r w:rsidRPr="00D779E7">
        <w:rPr>
          <w:rFonts w:ascii="Arial" w:hAnsi="Arial" w:cs="Arial"/>
          <w:color w:val="000000"/>
          <w:spacing w:val="2"/>
          <w:w w:val="101"/>
          <w:sz w:val="22"/>
          <w:szCs w:val="22"/>
          <w:lang w:val="pt-BR"/>
        </w:rPr>
        <w:t>t</w:t>
      </w:r>
      <w:r w:rsidRPr="00D779E7">
        <w:rPr>
          <w:rFonts w:ascii="Arial" w:hAnsi="Arial" w:cs="Arial"/>
          <w:color w:val="000000"/>
          <w:spacing w:val="-5"/>
          <w:w w:val="101"/>
          <w:sz w:val="22"/>
          <w:szCs w:val="22"/>
          <w:lang w:val="pt-BR"/>
        </w:rPr>
        <w:t>e</w:t>
      </w:r>
      <w:r w:rsidRPr="00D779E7">
        <w:rPr>
          <w:rFonts w:ascii="Arial" w:hAnsi="Arial" w:cs="Arial"/>
          <w:color w:val="000000"/>
          <w:w w:val="101"/>
          <w:sz w:val="22"/>
          <w:szCs w:val="22"/>
          <w:lang w:val="pt-BR"/>
        </w:rPr>
        <w:t xml:space="preserve">: </w:t>
      </w:r>
      <w:r w:rsidRPr="00D779E7">
        <w:rPr>
          <w:rFonts w:ascii="Arial" w:hAnsi="Arial" w:cs="Arial"/>
          <w:color w:val="0000FF"/>
          <w:w w:val="101"/>
          <w:sz w:val="22"/>
          <w:szCs w:val="22"/>
          <w:u w:val="single"/>
          <w:lang w:val="pt-BR"/>
        </w:rPr>
        <w:t>http://</w:t>
      </w:r>
      <w:r w:rsidRPr="00D779E7">
        <w:rPr>
          <w:rFonts w:ascii="Arial" w:hAnsi="Arial" w:cs="Arial"/>
          <w:color w:val="0000FF"/>
          <w:sz w:val="22"/>
          <w:szCs w:val="22"/>
          <w:u w:val="single"/>
          <w:shd w:val="clear" w:color="auto" w:fill="FFFFFF"/>
          <w:lang w:val="pt-BR"/>
        </w:rPr>
        <w:t>www.</w:t>
      </w:r>
      <w:r w:rsidRPr="00D779E7">
        <w:rPr>
          <w:rFonts w:ascii="Arial" w:hAnsi="Arial" w:cs="Arial"/>
          <w:bCs/>
          <w:color w:val="0000FF"/>
          <w:sz w:val="22"/>
          <w:szCs w:val="22"/>
          <w:u w:val="single"/>
          <w:shd w:val="clear" w:color="auto" w:fill="FFFFFF"/>
          <w:lang w:val="pt-BR"/>
        </w:rPr>
        <w:t>patosdeminas</w:t>
      </w:r>
      <w:r w:rsidRPr="00D779E7">
        <w:rPr>
          <w:rFonts w:ascii="Arial" w:hAnsi="Arial" w:cs="Arial"/>
          <w:color w:val="0000FF"/>
          <w:sz w:val="22"/>
          <w:szCs w:val="22"/>
          <w:u w:val="single"/>
          <w:shd w:val="clear" w:color="auto" w:fill="FFFFFF"/>
          <w:lang w:val="pt-BR"/>
        </w:rPr>
        <w:t>.mg.gov.br/licitacoes.</w:t>
      </w:r>
    </w:p>
    <w:p w:rsidR="003D5B95" w:rsidRPr="00D779E7" w:rsidRDefault="003D5B95" w:rsidP="0057095C">
      <w:pPr>
        <w:spacing w:line="360" w:lineRule="auto"/>
        <w:ind w:left="120" w:right="86" w:firstLine="689"/>
        <w:jc w:val="both"/>
        <w:rPr>
          <w:rFonts w:ascii="Arial" w:hAnsi="Arial" w:cs="Arial"/>
          <w:sz w:val="22"/>
          <w:szCs w:val="22"/>
          <w:lang w:val="pt-BR"/>
        </w:rPr>
      </w:pPr>
    </w:p>
    <w:p w:rsidR="003D5B95" w:rsidRPr="00D779E7" w:rsidRDefault="003D5B95" w:rsidP="0057095C">
      <w:pPr>
        <w:spacing w:line="360" w:lineRule="auto"/>
        <w:ind w:left="160"/>
        <w:rPr>
          <w:rFonts w:ascii="Arial" w:hAnsi="Arial" w:cs="Arial"/>
          <w:sz w:val="22"/>
          <w:szCs w:val="22"/>
          <w:lang w:val="pt-BR"/>
        </w:rPr>
      </w:pPr>
      <w:r w:rsidRPr="00D779E7">
        <w:rPr>
          <w:rFonts w:ascii="Arial" w:hAnsi="Arial" w:cs="Arial"/>
          <w:b/>
          <w:sz w:val="22"/>
          <w:szCs w:val="22"/>
          <w:lang w:val="pt-BR"/>
        </w:rPr>
        <w:t>2—</w:t>
      </w:r>
      <w:r w:rsidRPr="00D779E7">
        <w:rPr>
          <w:rFonts w:ascii="Arial" w:hAnsi="Arial" w:cs="Arial"/>
          <w:b/>
          <w:spacing w:val="4"/>
          <w:sz w:val="22"/>
          <w:szCs w:val="22"/>
          <w:lang w:val="pt-BR"/>
        </w:rPr>
        <w:t xml:space="preserve"> </w:t>
      </w:r>
      <w:r w:rsidRPr="00D779E7">
        <w:rPr>
          <w:rFonts w:ascii="Arial" w:hAnsi="Arial" w:cs="Arial"/>
          <w:b/>
          <w:spacing w:val="-1"/>
          <w:sz w:val="22"/>
          <w:szCs w:val="22"/>
          <w:lang w:val="pt-BR"/>
        </w:rPr>
        <w:t>D</w:t>
      </w:r>
      <w:r w:rsidRPr="00D779E7">
        <w:rPr>
          <w:rFonts w:ascii="Arial" w:hAnsi="Arial" w:cs="Arial"/>
          <w:b/>
          <w:sz w:val="22"/>
          <w:szCs w:val="22"/>
          <w:lang w:val="pt-BR"/>
        </w:rPr>
        <w:t>O</w:t>
      </w:r>
      <w:r w:rsidRPr="00D779E7">
        <w:rPr>
          <w:rFonts w:ascii="Arial" w:hAnsi="Arial" w:cs="Arial"/>
          <w:b/>
          <w:spacing w:val="7"/>
          <w:sz w:val="22"/>
          <w:szCs w:val="22"/>
          <w:lang w:val="pt-BR"/>
        </w:rPr>
        <w:t xml:space="preserve"> </w:t>
      </w:r>
      <w:r w:rsidRPr="00D779E7">
        <w:rPr>
          <w:rFonts w:ascii="Arial" w:hAnsi="Arial" w:cs="Arial"/>
          <w:b/>
          <w:spacing w:val="-2"/>
          <w:w w:val="101"/>
          <w:sz w:val="22"/>
          <w:szCs w:val="22"/>
          <w:lang w:val="pt-BR"/>
        </w:rPr>
        <w:t>O</w:t>
      </w:r>
      <w:r w:rsidRPr="00D779E7">
        <w:rPr>
          <w:rFonts w:ascii="Arial" w:hAnsi="Arial" w:cs="Arial"/>
          <w:b/>
          <w:spacing w:val="2"/>
          <w:w w:val="101"/>
          <w:sz w:val="22"/>
          <w:szCs w:val="22"/>
          <w:lang w:val="pt-BR"/>
        </w:rPr>
        <w:t>B</w:t>
      </w:r>
      <w:r w:rsidRPr="00D779E7">
        <w:rPr>
          <w:rFonts w:ascii="Arial" w:hAnsi="Arial" w:cs="Arial"/>
          <w:b/>
          <w:spacing w:val="-3"/>
          <w:w w:val="101"/>
          <w:sz w:val="22"/>
          <w:szCs w:val="22"/>
          <w:lang w:val="pt-BR"/>
        </w:rPr>
        <w:t>J</w:t>
      </w:r>
      <w:r w:rsidRPr="00D779E7">
        <w:rPr>
          <w:rFonts w:ascii="Arial" w:hAnsi="Arial" w:cs="Arial"/>
          <w:b/>
          <w:spacing w:val="3"/>
          <w:w w:val="101"/>
          <w:sz w:val="22"/>
          <w:szCs w:val="22"/>
          <w:lang w:val="pt-BR"/>
        </w:rPr>
        <w:t>E</w:t>
      </w:r>
      <w:r w:rsidRPr="00D779E7">
        <w:rPr>
          <w:rFonts w:ascii="Arial" w:hAnsi="Arial" w:cs="Arial"/>
          <w:b/>
          <w:spacing w:val="-6"/>
          <w:w w:val="101"/>
          <w:sz w:val="22"/>
          <w:szCs w:val="22"/>
          <w:lang w:val="pt-BR"/>
        </w:rPr>
        <w:t>T</w:t>
      </w:r>
      <w:r w:rsidRPr="00D779E7">
        <w:rPr>
          <w:rFonts w:ascii="Arial" w:hAnsi="Arial" w:cs="Arial"/>
          <w:b/>
          <w:w w:val="101"/>
          <w:sz w:val="22"/>
          <w:szCs w:val="22"/>
          <w:lang w:val="pt-BR"/>
        </w:rPr>
        <w:t>O</w:t>
      </w:r>
    </w:p>
    <w:p w:rsidR="003D5B95" w:rsidRPr="00D779E7" w:rsidRDefault="003D5B95" w:rsidP="0057095C">
      <w:pPr>
        <w:spacing w:before="16" w:line="360" w:lineRule="auto"/>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2.1. </w:t>
      </w:r>
      <w:r w:rsidRPr="00D779E7">
        <w:rPr>
          <w:rFonts w:ascii="Arial" w:hAnsi="Arial" w:cs="Arial"/>
          <w:sz w:val="22"/>
          <w:szCs w:val="22"/>
          <w:lang w:val="pt-BR"/>
        </w:rPr>
        <w:t xml:space="preserve">Constitui objeto deste edital o Credenciamento de pessoas jurídicas prestadoras de serviços de saúde hospitalares e/ou ambulatoriais aos usuários do Sistema Único de Saúde, integrantes da rede privada de serviços de saúde localizados no município de Patos de Minas, em conformidade com a Constituição Federal de 1988 em seu artigo 199, § 1º, combinado com o artigo 24 da Lei Federal nº 8.080/1990, interessadas em credenciar-se junto à Secretaria Municipal de Saúde de Patos de Minas, para celebrar </w:t>
      </w:r>
      <w:r w:rsidRPr="00D779E7">
        <w:rPr>
          <w:rFonts w:ascii="Arial" w:hAnsi="Arial" w:cs="Arial"/>
          <w:b/>
          <w:bCs/>
          <w:sz w:val="22"/>
          <w:szCs w:val="22"/>
          <w:lang w:val="pt-BR"/>
        </w:rPr>
        <w:t>CONTRATO</w:t>
      </w:r>
      <w:r w:rsidRPr="00D779E7">
        <w:rPr>
          <w:rFonts w:ascii="Arial" w:hAnsi="Arial" w:cs="Arial"/>
          <w:sz w:val="22"/>
          <w:szCs w:val="22"/>
          <w:lang w:val="pt-BR"/>
        </w:rPr>
        <w:t>, de forma complementar, de acordo com a necessidade da SMS/SUS/Patos de Minas e Municípios pactuados, conforme Termo de Referência (ANEXO VIII).</w:t>
      </w:r>
    </w:p>
    <w:p w:rsidR="003D5B95" w:rsidRPr="00D779E7" w:rsidRDefault="003D5B95" w:rsidP="00D74362">
      <w:pPr>
        <w:spacing w:line="360" w:lineRule="auto"/>
        <w:ind w:left="160"/>
        <w:rPr>
          <w:rFonts w:ascii="Arial" w:hAnsi="Arial" w:cs="Arial"/>
          <w:b/>
          <w:sz w:val="22"/>
          <w:szCs w:val="22"/>
          <w:lang w:val="pt-BR"/>
        </w:rPr>
      </w:pPr>
    </w:p>
    <w:p w:rsidR="003D5B95" w:rsidRPr="00D779E7" w:rsidRDefault="003D5B95" w:rsidP="00D74362">
      <w:pPr>
        <w:spacing w:line="360" w:lineRule="auto"/>
        <w:ind w:left="160"/>
        <w:rPr>
          <w:rFonts w:ascii="Arial" w:hAnsi="Arial" w:cs="Arial"/>
          <w:b/>
          <w:sz w:val="22"/>
          <w:szCs w:val="22"/>
          <w:lang w:val="pt-BR"/>
        </w:rPr>
      </w:pPr>
    </w:p>
    <w:p w:rsidR="003D5B95" w:rsidRPr="00D779E7" w:rsidRDefault="003D5B95" w:rsidP="00D74362">
      <w:pPr>
        <w:spacing w:line="360" w:lineRule="auto"/>
        <w:ind w:left="160"/>
        <w:rPr>
          <w:rFonts w:ascii="Arial" w:hAnsi="Arial" w:cs="Arial"/>
          <w:b/>
          <w:sz w:val="22"/>
          <w:szCs w:val="22"/>
          <w:lang w:val="pt-BR"/>
        </w:rPr>
      </w:pPr>
    </w:p>
    <w:p w:rsidR="003D5B95" w:rsidRPr="00D779E7" w:rsidRDefault="003D5B95" w:rsidP="00D74362">
      <w:pPr>
        <w:spacing w:line="360" w:lineRule="auto"/>
        <w:ind w:left="160"/>
        <w:rPr>
          <w:rFonts w:ascii="Arial" w:hAnsi="Arial" w:cs="Arial"/>
          <w:b/>
          <w:sz w:val="22"/>
          <w:szCs w:val="22"/>
          <w:lang w:val="pt-BR"/>
        </w:rPr>
      </w:pPr>
    </w:p>
    <w:p w:rsidR="003D5B95" w:rsidRPr="00D779E7" w:rsidRDefault="003D5B95" w:rsidP="00D74362">
      <w:pPr>
        <w:spacing w:line="360" w:lineRule="auto"/>
        <w:ind w:left="160"/>
        <w:rPr>
          <w:rFonts w:ascii="Arial" w:hAnsi="Arial" w:cs="Arial"/>
          <w:b/>
          <w:w w:val="101"/>
          <w:sz w:val="22"/>
          <w:szCs w:val="22"/>
          <w:lang w:val="pt-BR"/>
        </w:rPr>
      </w:pPr>
      <w:r w:rsidRPr="00D779E7">
        <w:rPr>
          <w:rFonts w:ascii="Arial" w:hAnsi="Arial" w:cs="Arial"/>
          <w:b/>
          <w:sz w:val="22"/>
          <w:szCs w:val="22"/>
          <w:lang w:val="pt-BR"/>
        </w:rPr>
        <w:t>3—</w:t>
      </w:r>
      <w:r w:rsidRPr="00D779E7">
        <w:rPr>
          <w:rFonts w:ascii="Arial" w:hAnsi="Arial" w:cs="Arial"/>
          <w:b/>
          <w:spacing w:val="4"/>
          <w:sz w:val="22"/>
          <w:szCs w:val="22"/>
          <w:lang w:val="pt-BR"/>
        </w:rPr>
        <w:t xml:space="preserve"> </w:t>
      </w:r>
      <w:r w:rsidRPr="00D779E7">
        <w:rPr>
          <w:rFonts w:ascii="Arial" w:hAnsi="Arial" w:cs="Arial"/>
          <w:b/>
          <w:spacing w:val="-1"/>
          <w:sz w:val="22"/>
          <w:szCs w:val="22"/>
          <w:lang w:val="pt-BR"/>
        </w:rPr>
        <w:t>D</w:t>
      </w:r>
      <w:r w:rsidRPr="00D779E7">
        <w:rPr>
          <w:rFonts w:ascii="Arial" w:hAnsi="Arial" w:cs="Arial"/>
          <w:b/>
          <w:spacing w:val="-2"/>
          <w:sz w:val="22"/>
          <w:szCs w:val="22"/>
          <w:lang w:val="pt-BR"/>
        </w:rPr>
        <w:t>O</w:t>
      </w:r>
      <w:r w:rsidRPr="00D779E7">
        <w:rPr>
          <w:rFonts w:ascii="Arial" w:hAnsi="Arial" w:cs="Arial"/>
          <w:b/>
          <w:sz w:val="22"/>
          <w:szCs w:val="22"/>
          <w:lang w:val="pt-BR"/>
        </w:rPr>
        <w:t>S</w:t>
      </w:r>
      <w:r w:rsidRPr="00D779E7">
        <w:rPr>
          <w:rFonts w:ascii="Arial" w:hAnsi="Arial" w:cs="Arial"/>
          <w:b/>
          <w:spacing w:val="11"/>
          <w:sz w:val="22"/>
          <w:szCs w:val="22"/>
          <w:lang w:val="pt-BR"/>
        </w:rPr>
        <w:t xml:space="preserve"> </w:t>
      </w:r>
      <w:r w:rsidRPr="00D779E7">
        <w:rPr>
          <w:rFonts w:ascii="Arial" w:hAnsi="Arial" w:cs="Arial"/>
          <w:b/>
          <w:spacing w:val="-2"/>
          <w:sz w:val="22"/>
          <w:szCs w:val="22"/>
          <w:lang w:val="pt-BR"/>
        </w:rPr>
        <w:t>Q</w:t>
      </w:r>
      <w:r w:rsidRPr="00D779E7">
        <w:rPr>
          <w:rFonts w:ascii="Arial" w:hAnsi="Arial" w:cs="Arial"/>
          <w:b/>
          <w:spacing w:val="4"/>
          <w:sz w:val="22"/>
          <w:szCs w:val="22"/>
          <w:lang w:val="pt-BR"/>
        </w:rPr>
        <w:t>U</w:t>
      </w:r>
      <w:r w:rsidRPr="00D779E7">
        <w:rPr>
          <w:rFonts w:ascii="Arial" w:hAnsi="Arial" w:cs="Arial"/>
          <w:b/>
          <w:spacing w:val="-5"/>
          <w:sz w:val="22"/>
          <w:szCs w:val="22"/>
          <w:lang w:val="pt-BR"/>
        </w:rPr>
        <w:t>A</w:t>
      </w:r>
      <w:r w:rsidRPr="00D779E7">
        <w:rPr>
          <w:rFonts w:ascii="Arial" w:hAnsi="Arial" w:cs="Arial"/>
          <w:b/>
          <w:spacing w:val="2"/>
          <w:sz w:val="22"/>
          <w:szCs w:val="22"/>
          <w:lang w:val="pt-BR"/>
        </w:rPr>
        <w:t>N</w:t>
      </w:r>
      <w:r w:rsidRPr="00D779E7">
        <w:rPr>
          <w:rFonts w:ascii="Arial" w:hAnsi="Arial" w:cs="Arial"/>
          <w:b/>
          <w:spacing w:val="-3"/>
          <w:sz w:val="22"/>
          <w:szCs w:val="22"/>
          <w:lang w:val="pt-BR"/>
        </w:rPr>
        <w:t>T</w:t>
      </w:r>
      <w:r w:rsidRPr="00D779E7">
        <w:rPr>
          <w:rFonts w:ascii="Arial" w:hAnsi="Arial" w:cs="Arial"/>
          <w:b/>
          <w:spacing w:val="5"/>
          <w:sz w:val="22"/>
          <w:szCs w:val="22"/>
          <w:lang w:val="pt-BR"/>
        </w:rPr>
        <w:t>I</w:t>
      </w:r>
      <w:r w:rsidRPr="00D779E7">
        <w:rPr>
          <w:rFonts w:ascii="Arial" w:hAnsi="Arial" w:cs="Arial"/>
          <w:b/>
          <w:spacing w:val="-18"/>
          <w:sz w:val="22"/>
          <w:szCs w:val="22"/>
          <w:lang w:val="pt-BR"/>
        </w:rPr>
        <w:t>T</w:t>
      </w:r>
      <w:r w:rsidRPr="00D779E7">
        <w:rPr>
          <w:rFonts w:ascii="Arial" w:hAnsi="Arial" w:cs="Arial"/>
          <w:b/>
          <w:spacing w:val="-17"/>
          <w:sz w:val="22"/>
          <w:szCs w:val="22"/>
          <w:lang w:val="pt-BR"/>
        </w:rPr>
        <w:t>A</w:t>
      </w:r>
      <w:r w:rsidRPr="00D779E7">
        <w:rPr>
          <w:rFonts w:ascii="Arial" w:hAnsi="Arial" w:cs="Arial"/>
          <w:b/>
          <w:spacing w:val="-3"/>
          <w:sz w:val="22"/>
          <w:szCs w:val="22"/>
          <w:lang w:val="pt-BR"/>
        </w:rPr>
        <w:t>T</w:t>
      </w:r>
      <w:r w:rsidRPr="00D779E7">
        <w:rPr>
          <w:rFonts w:ascii="Arial" w:hAnsi="Arial" w:cs="Arial"/>
          <w:b/>
          <w:spacing w:val="5"/>
          <w:sz w:val="22"/>
          <w:szCs w:val="22"/>
          <w:lang w:val="pt-BR"/>
        </w:rPr>
        <w:t>I</w:t>
      </w:r>
      <w:r w:rsidRPr="00D779E7">
        <w:rPr>
          <w:rFonts w:ascii="Arial" w:hAnsi="Arial" w:cs="Arial"/>
          <w:b/>
          <w:sz w:val="22"/>
          <w:szCs w:val="22"/>
          <w:lang w:val="pt-BR"/>
        </w:rPr>
        <w:t>V</w:t>
      </w:r>
      <w:r w:rsidRPr="00D779E7">
        <w:rPr>
          <w:rFonts w:ascii="Arial" w:hAnsi="Arial" w:cs="Arial"/>
          <w:b/>
          <w:spacing w:val="-2"/>
          <w:sz w:val="22"/>
          <w:szCs w:val="22"/>
          <w:lang w:val="pt-BR"/>
        </w:rPr>
        <w:t>O</w:t>
      </w:r>
      <w:r w:rsidRPr="00D779E7">
        <w:rPr>
          <w:rFonts w:ascii="Arial" w:hAnsi="Arial" w:cs="Arial"/>
          <w:b/>
          <w:sz w:val="22"/>
          <w:szCs w:val="22"/>
          <w:lang w:val="pt-BR"/>
        </w:rPr>
        <w:t>S</w:t>
      </w:r>
      <w:r w:rsidRPr="00D779E7">
        <w:rPr>
          <w:rFonts w:ascii="Arial" w:hAnsi="Arial" w:cs="Arial"/>
          <w:b/>
          <w:spacing w:val="23"/>
          <w:sz w:val="22"/>
          <w:szCs w:val="22"/>
          <w:lang w:val="pt-BR"/>
        </w:rPr>
        <w:t xml:space="preserve"> </w:t>
      </w:r>
      <w:r w:rsidRPr="00D779E7">
        <w:rPr>
          <w:rFonts w:ascii="Arial" w:hAnsi="Arial" w:cs="Arial"/>
          <w:b/>
          <w:spacing w:val="-1"/>
          <w:sz w:val="22"/>
          <w:szCs w:val="22"/>
          <w:lang w:val="pt-BR"/>
        </w:rPr>
        <w:t>D</w:t>
      </w:r>
      <w:r w:rsidRPr="00D779E7">
        <w:rPr>
          <w:rFonts w:ascii="Arial" w:hAnsi="Arial" w:cs="Arial"/>
          <w:b/>
          <w:spacing w:val="-2"/>
          <w:sz w:val="22"/>
          <w:szCs w:val="22"/>
          <w:lang w:val="pt-BR"/>
        </w:rPr>
        <w:t>O</w:t>
      </w:r>
      <w:r w:rsidRPr="00D779E7">
        <w:rPr>
          <w:rFonts w:ascii="Arial" w:hAnsi="Arial" w:cs="Arial"/>
          <w:b/>
          <w:sz w:val="22"/>
          <w:szCs w:val="22"/>
          <w:lang w:val="pt-BR"/>
        </w:rPr>
        <w:t>S</w:t>
      </w:r>
      <w:r w:rsidRPr="00D779E7">
        <w:rPr>
          <w:rFonts w:ascii="Arial" w:hAnsi="Arial" w:cs="Arial"/>
          <w:b/>
          <w:spacing w:val="6"/>
          <w:sz w:val="22"/>
          <w:szCs w:val="22"/>
          <w:lang w:val="pt-BR"/>
        </w:rPr>
        <w:t xml:space="preserve"> </w:t>
      </w:r>
      <w:r w:rsidRPr="00D779E7">
        <w:rPr>
          <w:rFonts w:ascii="Arial" w:hAnsi="Arial" w:cs="Arial"/>
          <w:b/>
          <w:w w:val="101"/>
          <w:sz w:val="22"/>
          <w:szCs w:val="22"/>
          <w:lang w:val="pt-BR"/>
        </w:rPr>
        <w:t>S</w:t>
      </w:r>
      <w:r w:rsidRPr="00D779E7">
        <w:rPr>
          <w:rFonts w:ascii="Arial" w:hAnsi="Arial" w:cs="Arial"/>
          <w:b/>
          <w:spacing w:val="3"/>
          <w:w w:val="101"/>
          <w:sz w:val="22"/>
          <w:szCs w:val="22"/>
          <w:lang w:val="pt-BR"/>
        </w:rPr>
        <w:t>E</w:t>
      </w:r>
      <w:r w:rsidRPr="00D779E7">
        <w:rPr>
          <w:rFonts w:ascii="Arial" w:hAnsi="Arial" w:cs="Arial"/>
          <w:b/>
          <w:spacing w:val="-5"/>
          <w:w w:val="101"/>
          <w:sz w:val="22"/>
          <w:szCs w:val="22"/>
          <w:lang w:val="pt-BR"/>
        </w:rPr>
        <w:t>R</w:t>
      </w:r>
      <w:r w:rsidRPr="00D779E7">
        <w:rPr>
          <w:rFonts w:ascii="Arial" w:hAnsi="Arial" w:cs="Arial"/>
          <w:b/>
          <w:w w:val="101"/>
          <w:sz w:val="22"/>
          <w:szCs w:val="22"/>
          <w:lang w:val="pt-BR"/>
        </w:rPr>
        <w:t>VI</w:t>
      </w:r>
      <w:r w:rsidRPr="00D779E7">
        <w:rPr>
          <w:rFonts w:ascii="Arial" w:hAnsi="Arial" w:cs="Arial"/>
          <w:b/>
          <w:spacing w:val="-1"/>
          <w:w w:val="101"/>
          <w:sz w:val="22"/>
          <w:szCs w:val="22"/>
          <w:lang w:val="pt-BR"/>
        </w:rPr>
        <w:t>Ç</w:t>
      </w:r>
      <w:r w:rsidRPr="00D779E7">
        <w:rPr>
          <w:rFonts w:ascii="Arial" w:hAnsi="Arial" w:cs="Arial"/>
          <w:b/>
          <w:spacing w:val="-2"/>
          <w:w w:val="101"/>
          <w:sz w:val="22"/>
          <w:szCs w:val="22"/>
          <w:lang w:val="pt-BR"/>
        </w:rPr>
        <w:t>O</w:t>
      </w:r>
      <w:r w:rsidRPr="00D779E7">
        <w:rPr>
          <w:rFonts w:ascii="Arial" w:hAnsi="Arial" w:cs="Arial"/>
          <w:b/>
          <w:w w:val="101"/>
          <w:sz w:val="22"/>
          <w:szCs w:val="22"/>
          <w:lang w:val="pt-BR"/>
        </w:rPr>
        <w:t>S</w:t>
      </w:r>
    </w:p>
    <w:p w:rsidR="003D5B95" w:rsidRPr="00D779E7" w:rsidRDefault="003D5B95" w:rsidP="00D74362">
      <w:pPr>
        <w:spacing w:line="360" w:lineRule="auto"/>
        <w:ind w:left="160"/>
        <w:rPr>
          <w:rFonts w:ascii="Arial" w:hAnsi="Arial" w:cs="Arial"/>
          <w:b/>
          <w:w w:val="101"/>
          <w:sz w:val="22"/>
          <w:szCs w:val="22"/>
          <w:lang w:val="pt-BR"/>
        </w:rPr>
      </w:pPr>
    </w:p>
    <w:p w:rsidR="003D5B95" w:rsidRPr="00D779E7" w:rsidRDefault="003D5B95" w:rsidP="00725C72">
      <w:pPr>
        <w:spacing w:line="360" w:lineRule="auto"/>
        <w:rPr>
          <w:rFonts w:ascii="Arial" w:hAnsi="Arial" w:cs="Arial"/>
          <w:sz w:val="22"/>
          <w:szCs w:val="22"/>
          <w:lang w:val="pt-BR"/>
        </w:rPr>
      </w:pPr>
      <w:r w:rsidRPr="00D779E7">
        <w:rPr>
          <w:rFonts w:ascii="Arial" w:hAnsi="Arial" w:cs="Arial"/>
          <w:b/>
          <w:sz w:val="22"/>
          <w:szCs w:val="22"/>
          <w:lang w:val="pt-BR"/>
        </w:rPr>
        <w:t>3.1.</w:t>
      </w:r>
      <w:r w:rsidRPr="00D779E7">
        <w:rPr>
          <w:rFonts w:ascii="Arial" w:hAnsi="Arial" w:cs="Arial"/>
          <w:spacing w:val="3"/>
          <w:sz w:val="22"/>
          <w:szCs w:val="22"/>
          <w:lang w:val="pt-BR"/>
        </w:rPr>
        <w:t xml:space="preserve"> </w:t>
      </w:r>
      <w:r w:rsidRPr="00D779E7">
        <w:rPr>
          <w:rFonts w:ascii="Arial" w:hAnsi="Arial" w:cs="Arial"/>
          <w:spacing w:val="-2"/>
          <w:sz w:val="22"/>
          <w:szCs w:val="22"/>
          <w:lang w:val="pt-BR"/>
        </w:rPr>
        <w:t>O</w:t>
      </w:r>
      <w:r w:rsidRPr="00D779E7">
        <w:rPr>
          <w:rFonts w:ascii="Arial" w:hAnsi="Arial" w:cs="Arial"/>
          <w:sz w:val="22"/>
          <w:szCs w:val="22"/>
          <w:lang w:val="pt-BR"/>
        </w:rPr>
        <w:t>s</w:t>
      </w:r>
      <w:r w:rsidRPr="00D779E7">
        <w:rPr>
          <w:rFonts w:ascii="Arial" w:hAnsi="Arial" w:cs="Arial"/>
          <w:spacing w:val="3"/>
          <w:sz w:val="22"/>
          <w:szCs w:val="22"/>
          <w:lang w:val="pt-BR"/>
        </w:rPr>
        <w:t xml:space="preserve"> </w:t>
      </w:r>
      <w:r w:rsidRPr="00D779E7">
        <w:rPr>
          <w:rFonts w:ascii="Arial" w:hAnsi="Arial" w:cs="Arial"/>
          <w:spacing w:val="-2"/>
          <w:sz w:val="22"/>
          <w:szCs w:val="22"/>
          <w:lang w:val="pt-BR"/>
        </w:rPr>
        <w:t>s</w:t>
      </w:r>
      <w:r w:rsidRPr="00D779E7">
        <w:rPr>
          <w:rFonts w:ascii="Arial" w:hAnsi="Arial" w:cs="Arial"/>
          <w:spacing w:val="2"/>
          <w:sz w:val="22"/>
          <w:szCs w:val="22"/>
          <w:lang w:val="pt-BR"/>
        </w:rPr>
        <w:t>e</w:t>
      </w:r>
      <w:r w:rsidRPr="00D779E7">
        <w:rPr>
          <w:rFonts w:ascii="Arial" w:hAnsi="Arial" w:cs="Arial"/>
          <w:spacing w:val="-1"/>
          <w:sz w:val="22"/>
          <w:szCs w:val="22"/>
          <w:lang w:val="pt-BR"/>
        </w:rPr>
        <w:t>r</w:t>
      </w:r>
      <w:r w:rsidRPr="00D779E7">
        <w:rPr>
          <w:rFonts w:ascii="Arial" w:hAnsi="Arial" w:cs="Arial"/>
          <w:spacing w:val="1"/>
          <w:sz w:val="22"/>
          <w:szCs w:val="22"/>
          <w:lang w:val="pt-BR"/>
        </w:rPr>
        <w:t>viç</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7"/>
          <w:sz w:val="22"/>
          <w:szCs w:val="22"/>
          <w:lang w:val="pt-BR"/>
        </w:rPr>
        <w:t xml:space="preserve"> </w:t>
      </w:r>
      <w:r w:rsidRPr="00D779E7">
        <w:rPr>
          <w:rFonts w:ascii="Arial" w:hAnsi="Arial" w:cs="Arial"/>
          <w:spacing w:val="3"/>
          <w:sz w:val="22"/>
          <w:szCs w:val="22"/>
          <w:lang w:val="pt-BR"/>
        </w:rPr>
        <w:t>s</w:t>
      </w:r>
      <w:r w:rsidRPr="00D779E7">
        <w:rPr>
          <w:rFonts w:ascii="Arial" w:hAnsi="Arial" w:cs="Arial"/>
          <w:spacing w:val="-3"/>
          <w:sz w:val="22"/>
          <w:szCs w:val="22"/>
          <w:lang w:val="pt-BR"/>
        </w:rPr>
        <w:t>e</w:t>
      </w:r>
      <w:r w:rsidRPr="00D779E7">
        <w:rPr>
          <w:rFonts w:ascii="Arial" w:hAnsi="Arial" w:cs="Arial"/>
          <w:spacing w:val="4"/>
          <w:sz w:val="22"/>
          <w:szCs w:val="22"/>
          <w:lang w:val="pt-BR"/>
        </w:rPr>
        <w:t>r</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8"/>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ont</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z w:val="22"/>
          <w:szCs w:val="22"/>
          <w:lang w:val="pt-BR"/>
        </w:rPr>
        <w:t>tad</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2"/>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e a</w:t>
      </w:r>
      <w:r w:rsidRPr="00D779E7">
        <w:rPr>
          <w:rFonts w:ascii="Arial" w:hAnsi="Arial" w:cs="Arial"/>
          <w:spacing w:val="3"/>
          <w:sz w:val="22"/>
          <w:szCs w:val="22"/>
          <w:lang w:val="pt-BR"/>
        </w:rPr>
        <w:t>c</w:t>
      </w:r>
      <w:r w:rsidRPr="00D779E7">
        <w:rPr>
          <w:rFonts w:ascii="Arial" w:hAnsi="Arial" w:cs="Arial"/>
          <w:spacing w:val="-3"/>
          <w:sz w:val="22"/>
          <w:szCs w:val="22"/>
          <w:lang w:val="pt-BR"/>
        </w:rPr>
        <w:t>o</w:t>
      </w:r>
      <w:r w:rsidRPr="00D779E7">
        <w:rPr>
          <w:rFonts w:ascii="Arial" w:hAnsi="Arial" w:cs="Arial"/>
          <w:spacing w:val="1"/>
          <w:sz w:val="22"/>
          <w:szCs w:val="22"/>
          <w:lang w:val="pt-BR"/>
        </w:rPr>
        <w:t>r</w:t>
      </w:r>
      <w:r w:rsidRPr="00D779E7">
        <w:rPr>
          <w:rFonts w:ascii="Arial" w:hAnsi="Arial" w:cs="Arial"/>
          <w:sz w:val="22"/>
          <w:szCs w:val="22"/>
          <w:lang w:val="pt-BR"/>
        </w:rPr>
        <w:t>do</w:t>
      </w:r>
      <w:r w:rsidRPr="00D779E7">
        <w:rPr>
          <w:rFonts w:ascii="Arial" w:hAnsi="Arial" w:cs="Arial"/>
          <w:spacing w:val="6"/>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om</w:t>
      </w:r>
      <w:r w:rsidRPr="00D779E7">
        <w:rPr>
          <w:rFonts w:ascii="Arial" w:hAnsi="Arial" w:cs="Arial"/>
          <w:spacing w:val="7"/>
          <w:sz w:val="22"/>
          <w:szCs w:val="22"/>
          <w:lang w:val="pt-BR"/>
        </w:rPr>
        <w:t xml:space="preserve"> </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3"/>
          <w:sz w:val="22"/>
          <w:szCs w:val="22"/>
          <w:lang w:val="pt-BR"/>
        </w:rPr>
        <w:t xml:space="preserve"> </w:t>
      </w:r>
      <w:r w:rsidRPr="00D779E7">
        <w:rPr>
          <w:rFonts w:ascii="Arial" w:hAnsi="Arial" w:cs="Arial"/>
          <w:sz w:val="22"/>
          <w:szCs w:val="22"/>
          <w:lang w:val="pt-BR"/>
        </w:rPr>
        <w:t>n</w:t>
      </w:r>
      <w:r w:rsidRPr="00D779E7">
        <w:rPr>
          <w:rFonts w:ascii="Arial" w:hAnsi="Arial" w:cs="Arial"/>
          <w:spacing w:val="-3"/>
          <w:sz w:val="22"/>
          <w:szCs w:val="22"/>
          <w:lang w:val="pt-BR"/>
        </w:rPr>
        <w:t>e</w:t>
      </w:r>
      <w:r w:rsidRPr="00D779E7">
        <w:rPr>
          <w:rFonts w:ascii="Arial" w:hAnsi="Arial" w:cs="Arial"/>
          <w:spacing w:val="3"/>
          <w:sz w:val="22"/>
          <w:szCs w:val="22"/>
          <w:lang w:val="pt-BR"/>
        </w:rPr>
        <w:t>c</w:t>
      </w:r>
      <w:r w:rsidRPr="00D779E7">
        <w:rPr>
          <w:rFonts w:ascii="Arial" w:hAnsi="Arial" w:cs="Arial"/>
          <w:spacing w:val="-3"/>
          <w:sz w:val="22"/>
          <w:szCs w:val="22"/>
          <w:lang w:val="pt-BR"/>
        </w:rPr>
        <w:t>e</w:t>
      </w:r>
      <w:r w:rsidRPr="00D779E7">
        <w:rPr>
          <w:rFonts w:ascii="Arial" w:hAnsi="Arial" w:cs="Arial"/>
          <w:spacing w:val="1"/>
          <w:sz w:val="22"/>
          <w:szCs w:val="22"/>
          <w:lang w:val="pt-BR"/>
        </w:rPr>
        <w:t>ssi</w:t>
      </w:r>
      <w:r w:rsidRPr="00D779E7">
        <w:rPr>
          <w:rFonts w:ascii="Arial" w:hAnsi="Arial" w:cs="Arial"/>
          <w:sz w:val="22"/>
          <w:szCs w:val="22"/>
          <w:lang w:val="pt-BR"/>
        </w:rPr>
        <w:t>da</w:t>
      </w:r>
      <w:r w:rsidRPr="00D779E7">
        <w:rPr>
          <w:rFonts w:ascii="Arial" w:hAnsi="Arial" w:cs="Arial"/>
          <w:spacing w:val="2"/>
          <w:sz w:val="22"/>
          <w:szCs w:val="22"/>
          <w:lang w:val="pt-BR"/>
        </w:rPr>
        <w:t>d</w:t>
      </w:r>
      <w:r w:rsidRPr="00D779E7">
        <w:rPr>
          <w:rFonts w:ascii="Arial" w:hAnsi="Arial" w:cs="Arial"/>
          <w:spacing w:val="-3"/>
          <w:sz w:val="22"/>
          <w:szCs w:val="22"/>
          <w:lang w:val="pt-BR"/>
        </w:rPr>
        <w:t>e</w:t>
      </w:r>
      <w:r w:rsidRPr="00D779E7">
        <w:rPr>
          <w:rFonts w:ascii="Arial" w:hAnsi="Arial" w:cs="Arial"/>
          <w:sz w:val="22"/>
          <w:szCs w:val="22"/>
          <w:lang w:val="pt-BR"/>
        </w:rPr>
        <w:t>s</w:t>
      </w:r>
      <w:r w:rsidRPr="00D779E7">
        <w:rPr>
          <w:rFonts w:ascii="Arial" w:hAnsi="Arial" w:cs="Arial"/>
          <w:spacing w:val="14"/>
          <w:sz w:val="22"/>
          <w:szCs w:val="22"/>
          <w:lang w:val="pt-BR"/>
        </w:rPr>
        <w:t xml:space="preserve"> </w:t>
      </w:r>
      <w:r w:rsidRPr="00D779E7">
        <w:rPr>
          <w:rFonts w:ascii="Arial" w:hAnsi="Arial" w:cs="Arial"/>
          <w:sz w:val="22"/>
          <w:szCs w:val="22"/>
          <w:lang w:val="pt-BR"/>
        </w:rPr>
        <w:t xml:space="preserve">do </w:t>
      </w:r>
      <w:r w:rsidRPr="00D779E7">
        <w:rPr>
          <w:rFonts w:ascii="Arial" w:hAnsi="Arial" w:cs="Arial"/>
          <w:spacing w:val="2"/>
          <w:sz w:val="22"/>
          <w:szCs w:val="22"/>
          <w:lang w:val="pt-BR"/>
        </w:rPr>
        <w:t>g</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z w:val="22"/>
          <w:szCs w:val="22"/>
          <w:lang w:val="pt-BR"/>
        </w:rPr>
        <w:t>t</w:t>
      </w:r>
      <w:r w:rsidRPr="00D779E7">
        <w:rPr>
          <w:rFonts w:ascii="Arial" w:hAnsi="Arial" w:cs="Arial"/>
          <w:spacing w:val="2"/>
          <w:sz w:val="22"/>
          <w:szCs w:val="22"/>
          <w:lang w:val="pt-BR"/>
        </w:rPr>
        <w:t>o</w:t>
      </w:r>
      <w:r w:rsidRPr="00D779E7">
        <w:rPr>
          <w:rFonts w:ascii="Arial" w:hAnsi="Arial" w:cs="Arial"/>
          <w:spacing w:val="-15"/>
          <w:sz w:val="22"/>
          <w:szCs w:val="22"/>
          <w:lang w:val="pt-BR"/>
        </w:rPr>
        <w:t>r</w:t>
      </w:r>
      <w:r w:rsidRPr="00D779E7">
        <w:rPr>
          <w:rFonts w:ascii="Arial" w:hAnsi="Arial" w:cs="Arial"/>
          <w:sz w:val="22"/>
          <w:szCs w:val="22"/>
          <w:lang w:val="pt-BR"/>
        </w:rPr>
        <w:t>,</w:t>
      </w:r>
      <w:r w:rsidRPr="00D779E7">
        <w:rPr>
          <w:rFonts w:ascii="Arial" w:hAnsi="Arial" w:cs="Arial"/>
          <w:spacing w:val="6"/>
          <w:sz w:val="22"/>
          <w:szCs w:val="22"/>
          <w:lang w:val="pt-BR"/>
        </w:rPr>
        <w:t xml:space="preserve"> </w:t>
      </w:r>
      <w:r w:rsidRPr="00D779E7">
        <w:rPr>
          <w:rFonts w:ascii="Arial" w:hAnsi="Arial" w:cs="Arial"/>
          <w:spacing w:val="1"/>
          <w:w w:val="101"/>
          <w:sz w:val="22"/>
          <w:szCs w:val="22"/>
          <w:lang w:val="pt-BR"/>
        </w:rPr>
        <w:t>c</w:t>
      </w:r>
      <w:r w:rsidRPr="00D779E7">
        <w:rPr>
          <w:rFonts w:ascii="Arial" w:hAnsi="Arial" w:cs="Arial"/>
          <w:spacing w:val="2"/>
          <w:w w:val="101"/>
          <w:sz w:val="22"/>
          <w:szCs w:val="22"/>
          <w:lang w:val="pt-BR"/>
        </w:rPr>
        <w:t>o</w:t>
      </w:r>
      <w:r w:rsidRPr="00D779E7">
        <w:rPr>
          <w:rFonts w:ascii="Arial" w:hAnsi="Arial" w:cs="Arial"/>
          <w:spacing w:val="-3"/>
          <w:w w:val="101"/>
          <w:sz w:val="22"/>
          <w:szCs w:val="22"/>
          <w:lang w:val="pt-BR"/>
        </w:rPr>
        <w:t>n</w:t>
      </w:r>
      <w:r w:rsidRPr="00D779E7">
        <w:rPr>
          <w:rFonts w:ascii="Arial" w:hAnsi="Arial" w:cs="Arial"/>
          <w:spacing w:val="5"/>
          <w:w w:val="101"/>
          <w:sz w:val="22"/>
          <w:szCs w:val="22"/>
          <w:lang w:val="pt-BR"/>
        </w:rPr>
        <w:t>f</w:t>
      </w:r>
      <w:r w:rsidRPr="00D779E7">
        <w:rPr>
          <w:rFonts w:ascii="Arial" w:hAnsi="Arial" w:cs="Arial"/>
          <w:spacing w:val="-3"/>
          <w:w w:val="101"/>
          <w:sz w:val="22"/>
          <w:szCs w:val="22"/>
          <w:lang w:val="pt-BR"/>
        </w:rPr>
        <w:t>o</w:t>
      </w:r>
      <w:r w:rsidRPr="00D779E7">
        <w:rPr>
          <w:rFonts w:ascii="Arial" w:hAnsi="Arial" w:cs="Arial"/>
          <w:spacing w:val="-1"/>
          <w:w w:val="101"/>
          <w:sz w:val="22"/>
          <w:szCs w:val="22"/>
          <w:lang w:val="pt-BR"/>
        </w:rPr>
        <w:t>r</w:t>
      </w:r>
      <w:r w:rsidRPr="00D779E7">
        <w:rPr>
          <w:rFonts w:ascii="Arial" w:hAnsi="Arial" w:cs="Arial"/>
          <w:spacing w:val="2"/>
          <w:w w:val="101"/>
          <w:sz w:val="22"/>
          <w:szCs w:val="22"/>
          <w:lang w:val="pt-BR"/>
        </w:rPr>
        <w:t>m</w:t>
      </w:r>
      <w:r w:rsidRPr="00D779E7">
        <w:rPr>
          <w:rFonts w:ascii="Arial" w:hAnsi="Arial" w:cs="Arial"/>
          <w:w w:val="101"/>
          <w:sz w:val="22"/>
          <w:szCs w:val="22"/>
          <w:lang w:val="pt-BR"/>
        </w:rPr>
        <w:t xml:space="preserve">e </w:t>
      </w:r>
      <w:r w:rsidRPr="00D779E7">
        <w:rPr>
          <w:rFonts w:ascii="Arial" w:hAnsi="Arial" w:cs="Arial"/>
          <w:b/>
          <w:sz w:val="22"/>
          <w:szCs w:val="22"/>
          <w:u w:val="thick" w:color="000000"/>
          <w:lang w:val="pt-BR"/>
        </w:rPr>
        <w:t>es</w:t>
      </w:r>
      <w:r w:rsidRPr="00D779E7">
        <w:rPr>
          <w:rFonts w:ascii="Arial" w:hAnsi="Arial" w:cs="Arial"/>
          <w:b/>
          <w:spacing w:val="-1"/>
          <w:sz w:val="22"/>
          <w:szCs w:val="22"/>
          <w:u w:val="thick" w:color="000000"/>
          <w:lang w:val="pt-BR"/>
        </w:rPr>
        <w:t>t</w:t>
      </w:r>
      <w:r w:rsidRPr="00D779E7">
        <w:rPr>
          <w:rFonts w:ascii="Arial" w:hAnsi="Arial" w:cs="Arial"/>
          <w:b/>
          <w:spacing w:val="2"/>
          <w:sz w:val="22"/>
          <w:szCs w:val="22"/>
          <w:u w:val="thick" w:color="000000"/>
          <w:lang w:val="pt-BR"/>
        </w:rPr>
        <w:t>i</w:t>
      </w:r>
      <w:r w:rsidRPr="00D779E7">
        <w:rPr>
          <w:rFonts w:ascii="Arial" w:hAnsi="Arial" w:cs="Arial"/>
          <w:b/>
          <w:spacing w:val="-1"/>
          <w:sz w:val="22"/>
          <w:szCs w:val="22"/>
          <w:u w:val="thick" w:color="000000"/>
          <w:lang w:val="pt-BR"/>
        </w:rPr>
        <w:t>m</w:t>
      </w:r>
      <w:r w:rsidRPr="00D779E7">
        <w:rPr>
          <w:rFonts w:ascii="Arial" w:hAnsi="Arial" w:cs="Arial"/>
          <w:b/>
          <w:sz w:val="22"/>
          <w:szCs w:val="22"/>
          <w:u w:val="thick" w:color="000000"/>
          <w:lang w:val="pt-BR"/>
        </w:rPr>
        <w:t>a</w:t>
      </w:r>
      <w:r w:rsidRPr="00D779E7">
        <w:rPr>
          <w:rFonts w:ascii="Arial" w:hAnsi="Arial" w:cs="Arial"/>
          <w:b/>
          <w:spacing w:val="-1"/>
          <w:sz w:val="22"/>
          <w:szCs w:val="22"/>
          <w:u w:val="thick" w:color="000000"/>
          <w:lang w:val="pt-BR"/>
        </w:rPr>
        <w:t>t</w:t>
      </w:r>
      <w:r w:rsidRPr="00D779E7">
        <w:rPr>
          <w:rFonts w:ascii="Arial" w:hAnsi="Arial" w:cs="Arial"/>
          <w:b/>
          <w:spacing w:val="5"/>
          <w:sz w:val="22"/>
          <w:szCs w:val="22"/>
          <w:u w:val="thick" w:color="000000"/>
          <w:lang w:val="pt-BR"/>
        </w:rPr>
        <w:t>i</w:t>
      </w:r>
      <w:r w:rsidRPr="00D779E7">
        <w:rPr>
          <w:rFonts w:ascii="Arial" w:hAnsi="Arial" w:cs="Arial"/>
          <w:b/>
          <w:spacing w:val="-3"/>
          <w:sz w:val="22"/>
          <w:szCs w:val="22"/>
          <w:u w:val="thick" w:color="000000"/>
          <w:lang w:val="pt-BR"/>
        </w:rPr>
        <w:t>v</w:t>
      </w:r>
      <w:r w:rsidRPr="00D779E7">
        <w:rPr>
          <w:rFonts w:ascii="Arial" w:hAnsi="Arial" w:cs="Arial"/>
          <w:b/>
          <w:sz w:val="22"/>
          <w:szCs w:val="22"/>
          <w:u w:val="thick" w:color="000000"/>
          <w:lang w:val="pt-BR"/>
        </w:rPr>
        <w:t>a</w:t>
      </w:r>
      <w:r w:rsidRPr="00D779E7">
        <w:rPr>
          <w:rFonts w:ascii="Arial" w:hAnsi="Arial" w:cs="Arial"/>
          <w:b/>
          <w:spacing w:val="22"/>
          <w:sz w:val="22"/>
          <w:szCs w:val="22"/>
          <w:u w:val="thick" w:color="000000"/>
          <w:lang w:val="pt-BR"/>
        </w:rPr>
        <w:t xml:space="preserve"> </w:t>
      </w:r>
      <w:r w:rsidRPr="00D779E7">
        <w:rPr>
          <w:rFonts w:ascii="Arial" w:hAnsi="Arial" w:cs="Arial"/>
          <w:b/>
          <w:spacing w:val="-1"/>
          <w:sz w:val="22"/>
          <w:szCs w:val="22"/>
          <w:u w:val="thick" w:color="000000"/>
          <w:lang w:val="pt-BR"/>
        </w:rPr>
        <w:t>m</w:t>
      </w:r>
      <w:r w:rsidRPr="00D779E7">
        <w:rPr>
          <w:rFonts w:ascii="Arial" w:hAnsi="Arial" w:cs="Arial"/>
          <w:b/>
          <w:spacing w:val="-3"/>
          <w:sz w:val="22"/>
          <w:szCs w:val="22"/>
          <w:u w:val="thick" w:color="000000"/>
          <w:lang w:val="pt-BR"/>
        </w:rPr>
        <w:t>e</w:t>
      </w:r>
      <w:r w:rsidRPr="00D779E7">
        <w:rPr>
          <w:rFonts w:ascii="Arial" w:hAnsi="Arial" w:cs="Arial"/>
          <w:b/>
          <w:spacing w:val="4"/>
          <w:sz w:val="22"/>
          <w:szCs w:val="22"/>
          <w:u w:val="thick" w:color="000000"/>
          <w:lang w:val="pt-BR"/>
        </w:rPr>
        <w:t>n</w:t>
      </w:r>
      <w:r w:rsidRPr="00D779E7">
        <w:rPr>
          <w:rFonts w:ascii="Arial" w:hAnsi="Arial" w:cs="Arial"/>
          <w:b/>
          <w:sz w:val="22"/>
          <w:szCs w:val="22"/>
          <w:u w:val="thick" w:color="000000"/>
          <w:lang w:val="pt-BR"/>
        </w:rPr>
        <w:t>sal</w:t>
      </w:r>
      <w:r w:rsidRPr="00D779E7">
        <w:rPr>
          <w:rFonts w:ascii="Arial" w:hAnsi="Arial" w:cs="Arial"/>
          <w:b/>
          <w:spacing w:val="11"/>
          <w:sz w:val="22"/>
          <w:szCs w:val="22"/>
          <w:lang w:val="pt-BR"/>
        </w:rPr>
        <w:t xml:space="preserve"> </w:t>
      </w:r>
      <w:r w:rsidRPr="00D779E7">
        <w:rPr>
          <w:rFonts w:ascii="Arial" w:hAnsi="Arial" w:cs="Arial"/>
          <w:sz w:val="22"/>
          <w:szCs w:val="22"/>
          <w:lang w:val="pt-BR"/>
        </w:rPr>
        <w:t xml:space="preserve">do </w:t>
      </w:r>
      <w:r w:rsidRPr="00D779E7">
        <w:rPr>
          <w:rFonts w:ascii="Arial" w:hAnsi="Arial" w:cs="Arial"/>
          <w:spacing w:val="3"/>
          <w:sz w:val="22"/>
          <w:szCs w:val="22"/>
          <w:lang w:val="pt-BR"/>
        </w:rPr>
        <w:t>A</w:t>
      </w:r>
      <w:r w:rsidRPr="00D779E7">
        <w:rPr>
          <w:rFonts w:ascii="Arial" w:hAnsi="Arial" w:cs="Arial"/>
          <w:spacing w:val="-1"/>
          <w:sz w:val="22"/>
          <w:szCs w:val="22"/>
          <w:lang w:val="pt-BR"/>
        </w:rPr>
        <w:t>N</w:t>
      </w:r>
      <w:r w:rsidRPr="00D779E7">
        <w:rPr>
          <w:rFonts w:ascii="Arial" w:hAnsi="Arial" w:cs="Arial"/>
          <w:sz w:val="22"/>
          <w:szCs w:val="22"/>
          <w:lang w:val="pt-BR"/>
        </w:rPr>
        <w:t>E</w:t>
      </w:r>
      <w:r w:rsidRPr="00D779E7">
        <w:rPr>
          <w:rFonts w:ascii="Arial" w:hAnsi="Arial" w:cs="Arial"/>
          <w:spacing w:val="-2"/>
          <w:sz w:val="22"/>
          <w:szCs w:val="22"/>
          <w:lang w:val="pt-BR"/>
        </w:rPr>
        <w:t>X</w:t>
      </w:r>
      <w:r w:rsidRPr="00D779E7">
        <w:rPr>
          <w:rFonts w:ascii="Arial" w:hAnsi="Arial" w:cs="Arial"/>
          <w:sz w:val="22"/>
          <w:szCs w:val="22"/>
          <w:lang w:val="pt-BR"/>
        </w:rPr>
        <w:t>O</w:t>
      </w:r>
      <w:r w:rsidRPr="00D779E7">
        <w:rPr>
          <w:rFonts w:ascii="Arial" w:hAnsi="Arial" w:cs="Arial"/>
          <w:spacing w:val="18"/>
          <w:sz w:val="22"/>
          <w:szCs w:val="22"/>
          <w:lang w:val="pt-BR"/>
        </w:rPr>
        <w:t xml:space="preserve"> </w:t>
      </w:r>
      <w:r w:rsidRPr="00D779E7">
        <w:rPr>
          <w:rFonts w:ascii="Arial" w:hAnsi="Arial" w:cs="Arial"/>
          <w:sz w:val="22"/>
          <w:szCs w:val="22"/>
          <w:lang w:val="pt-BR"/>
        </w:rPr>
        <w:t>I,</w:t>
      </w:r>
      <w:r w:rsidRPr="00D779E7">
        <w:rPr>
          <w:rFonts w:ascii="Arial" w:hAnsi="Arial" w:cs="Arial"/>
          <w:spacing w:val="16"/>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om</w:t>
      </w:r>
      <w:r w:rsidRPr="00D779E7">
        <w:rPr>
          <w:rFonts w:ascii="Arial" w:hAnsi="Arial" w:cs="Arial"/>
          <w:spacing w:val="19"/>
          <w:sz w:val="22"/>
          <w:szCs w:val="22"/>
          <w:lang w:val="pt-BR"/>
        </w:rPr>
        <w:t xml:space="preserve"> </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5"/>
          <w:sz w:val="22"/>
          <w:szCs w:val="22"/>
          <w:lang w:val="pt-BR"/>
        </w:rPr>
        <w:t xml:space="preserve"> </w:t>
      </w:r>
      <w:r w:rsidRPr="00D779E7">
        <w:rPr>
          <w:rFonts w:ascii="Arial" w:hAnsi="Arial" w:cs="Arial"/>
          <w:spacing w:val="-3"/>
          <w:sz w:val="22"/>
          <w:szCs w:val="22"/>
          <w:lang w:val="pt-BR"/>
        </w:rPr>
        <w:t>g</w:t>
      </w:r>
      <w:r w:rsidRPr="00D779E7">
        <w:rPr>
          <w:rFonts w:ascii="Arial" w:hAnsi="Arial" w:cs="Arial"/>
          <w:spacing w:val="1"/>
          <w:sz w:val="22"/>
          <w:szCs w:val="22"/>
          <w:lang w:val="pt-BR"/>
        </w:rPr>
        <w:t>r</w:t>
      </w:r>
      <w:r w:rsidRPr="00D779E7">
        <w:rPr>
          <w:rFonts w:ascii="Arial" w:hAnsi="Arial" w:cs="Arial"/>
          <w:sz w:val="22"/>
          <w:szCs w:val="22"/>
          <w:lang w:val="pt-BR"/>
        </w:rPr>
        <w:t>up</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22"/>
          <w:sz w:val="22"/>
          <w:szCs w:val="22"/>
          <w:lang w:val="pt-BR"/>
        </w:rPr>
        <w:t xml:space="preserve"> </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pacing w:val="-3"/>
          <w:sz w:val="22"/>
          <w:szCs w:val="22"/>
          <w:lang w:val="pt-BR"/>
        </w:rPr>
        <w:t>t</w:t>
      </w:r>
      <w:r w:rsidRPr="00D779E7">
        <w:rPr>
          <w:rFonts w:ascii="Arial" w:hAnsi="Arial" w:cs="Arial"/>
          <w:sz w:val="22"/>
          <w:szCs w:val="22"/>
          <w:lang w:val="pt-BR"/>
        </w:rPr>
        <w:t>abe</w:t>
      </w:r>
      <w:r w:rsidRPr="00D779E7">
        <w:rPr>
          <w:rFonts w:ascii="Arial" w:hAnsi="Arial" w:cs="Arial"/>
          <w:spacing w:val="1"/>
          <w:sz w:val="22"/>
          <w:szCs w:val="22"/>
          <w:lang w:val="pt-BR"/>
        </w:rPr>
        <w:t>l</w:t>
      </w:r>
      <w:r w:rsidRPr="00D779E7">
        <w:rPr>
          <w:rFonts w:ascii="Arial" w:hAnsi="Arial" w:cs="Arial"/>
          <w:sz w:val="22"/>
          <w:szCs w:val="22"/>
          <w:lang w:val="pt-BR"/>
        </w:rPr>
        <w:t>e</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3"/>
          <w:sz w:val="22"/>
          <w:szCs w:val="22"/>
          <w:lang w:val="pt-BR"/>
        </w:rPr>
        <w:t>d</w:t>
      </w:r>
      <w:r w:rsidRPr="00D779E7">
        <w:rPr>
          <w:rFonts w:ascii="Arial" w:hAnsi="Arial" w:cs="Arial"/>
          <w:sz w:val="22"/>
          <w:szCs w:val="22"/>
          <w:lang w:val="pt-BR"/>
        </w:rPr>
        <w:t>os</w:t>
      </w:r>
      <w:r w:rsidRPr="00D779E7">
        <w:rPr>
          <w:rFonts w:ascii="Arial" w:hAnsi="Arial" w:cs="Arial"/>
          <w:spacing w:val="26"/>
          <w:sz w:val="22"/>
          <w:szCs w:val="22"/>
          <w:lang w:val="pt-BR"/>
        </w:rPr>
        <w:t xml:space="preserve"> </w:t>
      </w:r>
      <w:r w:rsidRPr="00D779E7">
        <w:rPr>
          <w:rFonts w:ascii="Arial" w:hAnsi="Arial" w:cs="Arial"/>
          <w:sz w:val="22"/>
          <w:szCs w:val="22"/>
          <w:lang w:val="pt-BR"/>
        </w:rPr>
        <w:t>na</w:t>
      </w:r>
      <w:r w:rsidRPr="00D779E7">
        <w:rPr>
          <w:rFonts w:ascii="Arial" w:hAnsi="Arial" w:cs="Arial"/>
          <w:spacing w:val="12"/>
          <w:sz w:val="22"/>
          <w:szCs w:val="22"/>
          <w:lang w:val="pt-BR"/>
        </w:rPr>
        <w:t xml:space="preserve"> </w:t>
      </w:r>
      <w:r w:rsidRPr="00D779E7">
        <w:rPr>
          <w:rFonts w:ascii="Arial" w:hAnsi="Arial" w:cs="Arial"/>
          <w:spacing w:val="-27"/>
          <w:sz w:val="22"/>
          <w:szCs w:val="22"/>
          <w:lang w:val="pt-BR"/>
        </w:rPr>
        <w:t>T</w:t>
      </w:r>
      <w:r w:rsidRPr="00D779E7">
        <w:rPr>
          <w:rFonts w:ascii="Arial" w:hAnsi="Arial" w:cs="Arial"/>
          <w:sz w:val="22"/>
          <w:szCs w:val="22"/>
          <w:lang w:val="pt-BR"/>
        </w:rPr>
        <w:t>abe</w:t>
      </w:r>
      <w:r w:rsidRPr="00D779E7">
        <w:rPr>
          <w:rFonts w:ascii="Arial" w:hAnsi="Arial" w:cs="Arial"/>
          <w:spacing w:val="1"/>
          <w:sz w:val="22"/>
          <w:szCs w:val="22"/>
          <w:lang w:val="pt-BR"/>
        </w:rPr>
        <w:t>l</w:t>
      </w:r>
      <w:r w:rsidRPr="00D779E7">
        <w:rPr>
          <w:rFonts w:ascii="Arial" w:hAnsi="Arial" w:cs="Arial"/>
          <w:sz w:val="22"/>
          <w:szCs w:val="22"/>
          <w:lang w:val="pt-BR"/>
        </w:rPr>
        <w:t>a</w:t>
      </w:r>
      <w:r w:rsidRPr="00D779E7">
        <w:rPr>
          <w:rFonts w:ascii="Arial" w:hAnsi="Arial" w:cs="Arial"/>
          <w:spacing w:val="18"/>
          <w:sz w:val="22"/>
          <w:szCs w:val="22"/>
          <w:lang w:val="pt-BR"/>
        </w:rPr>
        <w:t xml:space="preserve"> </w:t>
      </w:r>
      <w:r w:rsidRPr="00D779E7">
        <w:rPr>
          <w:rFonts w:ascii="Arial" w:hAnsi="Arial" w:cs="Arial"/>
          <w:sz w:val="22"/>
          <w:szCs w:val="22"/>
          <w:lang w:val="pt-BR"/>
        </w:rPr>
        <w:t>de</w:t>
      </w:r>
      <w:r w:rsidRPr="00D779E7">
        <w:rPr>
          <w:rFonts w:ascii="Arial" w:hAnsi="Arial" w:cs="Arial"/>
          <w:spacing w:val="14"/>
          <w:sz w:val="22"/>
          <w:szCs w:val="22"/>
          <w:lang w:val="pt-BR"/>
        </w:rPr>
        <w:t xml:space="preserve"> </w:t>
      </w:r>
      <w:r w:rsidRPr="00D779E7">
        <w:rPr>
          <w:rFonts w:ascii="Arial" w:hAnsi="Arial" w:cs="Arial"/>
          <w:w w:val="101"/>
          <w:sz w:val="22"/>
          <w:szCs w:val="22"/>
          <w:lang w:val="pt-BR"/>
        </w:rPr>
        <w:t>P</w:t>
      </w:r>
      <w:r w:rsidRPr="00D779E7">
        <w:rPr>
          <w:rFonts w:ascii="Arial" w:hAnsi="Arial" w:cs="Arial"/>
          <w:spacing w:val="-1"/>
          <w:w w:val="101"/>
          <w:sz w:val="22"/>
          <w:szCs w:val="22"/>
          <w:lang w:val="pt-BR"/>
        </w:rPr>
        <w:t>r</w:t>
      </w:r>
      <w:r w:rsidRPr="00D779E7">
        <w:rPr>
          <w:rFonts w:ascii="Arial" w:hAnsi="Arial" w:cs="Arial"/>
          <w:w w:val="101"/>
          <w:sz w:val="22"/>
          <w:szCs w:val="22"/>
          <w:lang w:val="pt-BR"/>
        </w:rPr>
        <w:t>o</w:t>
      </w:r>
      <w:r w:rsidRPr="00D779E7">
        <w:rPr>
          <w:rFonts w:ascii="Arial" w:hAnsi="Arial" w:cs="Arial"/>
          <w:spacing w:val="1"/>
          <w:w w:val="101"/>
          <w:sz w:val="22"/>
          <w:szCs w:val="22"/>
          <w:lang w:val="pt-BR"/>
        </w:rPr>
        <w:t>c</w:t>
      </w:r>
      <w:r w:rsidRPr="00D779E7">
        <w:rPr>
          <w:rFonts w:ascii="Arial" w:hAnsi="Arial" w:cs="Arial"/>
          <w:w w:val="101"/>
          <w:sz w:val="22"/>
          <w:szCs w:val="22"/>
          <w:lang w:val="pt-BR"/>
        </w:rPr>
        <w:t>ed</w:t>
      </w:r>
      <w:r w:rsidRPr="00D779E7">
        <w:rPr>
          <w:rFonts w:ascii="Arial" w:hAnsi="Arial" w:cs="Arial"/>
          <w:spacing w:val="1"/>
          <w:w w:val="101"/>
          <w:sz w:val="22"/>
          <w:szCs w:val="22"/>
          <w:lang w:val="pt-BR"/>
        </w:rPr>
        <w:t>i</w:t>
      </w:r>
      <w:r w:rsidRPr="00D779E7">
        <w:rPr>
          <w:rFonts w:ascii="Arial" w:hAnsi="Arial" w:cs="Arial"/>
          <w:spacing w:val="2"/>
          <w:w w:val="101"/>
          <w:sz w:val="22"/>
          <w:szCs w:val="22"/>
          <w:lang w:val="pt-BR"/>
        </w:rPr>
        <w:t>m</w:t>
      </w:r>
      <w:r w:rsidRPr="00D779E7">
        <w:rPr>
          <w:rFonts w:ascii="Arial" w:hAnsi="Arial" w:cs="Arial"/>
          <w:spacing w:val="-3"/>
          <w:w w:val="101"/>
          <w:sz w:val="22"/>
          <w:szCs w:val="22"/>
          <w:lang w:val="pt-BR"/>
        </w:rPr>
        <w:t>e</w:t>
      </w:r>
      <w:r w:rsidRPr="00D779E7">
        <w:rPr>
          <w:rFonts w:ascii="Arial" w:hAnsi="Arial" w:cs="Arial"/>
          <w:spacing w:val="2"/>
          <w:w w:val="101"/>
          <w:sz w:val="22"/>
          <w:szCs w:val="22"/>
          <w:lang w:val="pt-BR"/>
        </w:rPr>
        <w:t>n</w:t>
      </w:r>
      <w:r w:rsidRPr="00D779E7">
        <w:rPr>
          <w:rFonts w:ascii="Arial" w:hAnsi="Arial" w:cs="Arial"/>
          <w:w w:val="101"/>
          <w:sz w:val="22"/>
          <w:szCs w:val="22"/>
          <w:lang w:val="pt-BR"/>
        </w:rPr>
        <w:t>to</w:t>
      </w:r>
      <w:r w:rsidRPr="00D779E7">
        <w:rPr>
          <w:rFonts w:ascii="Arial" w:hAnsi="Arial" w:cs="Arial"/>
          <w:spacing w:val="-2"/>
          <w:w w:val="101"/>
          <w:sz w:val="22"/>
          <w:szCs w:val="22"/>
          <w:lang w:val="pt-BR"/>
        </w:rPr>
        <w:t>s</w:t>
      </w:r>
      <w:r w:rsidRPr="00D779E7">
        <w:rPr>
          <w:rFonts w:ascii="Arial" w:hAnsi="Arial" w:cs="Arial"/>
          <w:w w:val="101"/>
          <w:sz w:val="22"/>
          <w:szCs w:val="22"/>
          <w:lang w:val="pt-BR"/>
        </w:rPr>
        <w:t xml:space="preserve">, </w:t>
      </w:r>
      <w:r w:rsidRPr="00D779E7">
        <w:rPr>
          <w:rFonts w:ascii="Arial" w:hAnsi="Arial" w:cs="Arial"/>
          <w:sz w:val="22"/>
          <w:szCs w:val="22"/>
          <w:lang w:val="pt-BR"/>
        </w:rPr>
        <w:t>M</w:t>
      </w:r>
      <w:r w:rsidRPr="00D779E7">
        <w:rPr>
          <w:rFonts w:ascii="Arial" w:hAnsi="Arial" w:cs="Arial"/>
          <w:spacing w:val="2"/>
          <w:sz w:val="22"/>
          <w:szCs w:val="22"/>
          <w:lang w:val="pt-BR"/>
        </w:rPr>
        <w:t>e</w:t>
      </w:r>
      <w:r w:rsidRPr="00D779E7">
        <w:rPr>
          <w:rFonts w:ascii="Arial" w:hAnsi="Arial" w:cs="Arial"/>
          <w:spacing w:val="-3"/>
          <w:sz w:val="22"/>
          <w:szCs w:val="22"/>
          <w:lang w:val="pt-BR"/>
        </w:rPr>
        <w:t>d</w:t>
      </w:r>
      <w:r w:rsidRPr="00D779E7">
        <w:rPr>
          <w:rFonts w:ascii="Arial" w:hAnsi="Arial" w:cs="Arial"/>
          <w:spacing w:val="1"/>
          <w:sz w:val="22"/>
          <w:szCs w:val="22"/>
          <w:lang w:val="pt-BR"/>
        </w:rPr>
        <w:t>ic</w:t>
      </w:r>
      <w:r w:rsidRPr="00D779E7">
        <w:rPr>
          <w:rFonts w:ascii="Arial" w:hAnsi="Arial" w:cs="Arial"/>
          <w:sz w:val="22"/>
          <w:szCs w:val="22"/>
          <w:lang w:val="pt-BR"/>
        </w:rPr>
        <w:t>ament</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9"/>
          <w:sz w:val="22"/>
          <w:szCs w:val="22"/>
          <w:lang w:val="pt-BR"/>
        </w:rPr>
        <w:t xml:space="preserve"> </w:t>
      </w:r>
      <w:r w:rsidRPr="00D779E7">
        <w:rPr>
          <w:rFonts w:ascii="Arial" w:hAnsi="Arial" w:cs="Arial"/>
          <w:sz w:val="22"/>
          <w:szCs w:val="22"/>
          <w:lang w:val="pt-BR"/>
        </w:rPr>
        <w:t>e</w:t>
      </w:r>
      <w:r w:rsidRPr="00D779E7">
        <w:rPr>
          <w:rFonts w:ascii="Arial" w:hAnsi="Arial" w:cs="Arial"/>
          <w:spacing w:val="2"/>
          <w:sz w:val="22"/>
          <w:szCs w:val="22"/>
          <w:lang w:val="pt-BR"/>
        </w:rPr>
        <w:t xml:space="preserve"> </w:t>
      </w:r>
      <w:r w:rsidRPr="00D779E7">
        <w:rPr>
          <w:rFonts w:ascii="Arial" w:hAnsi="Arial" w:cs="Arial"/>
          <w:spacing w:val="-2"/>
          <w:sz w:val="22"/>
          <w:szCs w:val="22"/>
          <w:lang w:val="pt-BR"/>
        </w:rPr>
        <w:t>O</w:t>
      </w:r>
      <w:r w:rsidRPr="00D779E7">
        <w:rPr>
          <w:rFonts w:ascii="Arial" w:hAnsi="Arial" w:cs="Arial"/>
          <w:sz w:val="22"/>
          <w:szCs w:val="22"/>
          <w:lang w:val="pt-BR"/>
        </w:rPr>
        <w:t>PM</w:t>
      </w:r>
      <w:r w:rsidRPr="00D779E7">
        <w:rPr>
          <w:rFonts w:ascii="Arial" w:hAnsi="Arial" w:cs="Arial"/>
          <w:spacing w:val="8"/>
          <w:sz w:val="22"/>
          <w:szCs w:val="22"/>
          <w:lang w:val="pt-BR"/>
        </w:rPr>
        <w:t xml:space="preserve"> </w:t>
      </w:r>
      <w:r w:rsidRPr="00D779E7">
        <w:rPr>
          <w:rFonts w:ascii="Arial" w:hAnsi="Arial" w:cs="Arial"/>
          <w:sz w:val="22"/>
          <w:szCs w:val="22"/>
          <w:lang w:val="pt-BR"/>
        </w:rPr>
        <w:t>do</w:t>
      </w:r>
      <w:r w:rsidRPr="00D779E7">
        <w:rPr>
          <w:rFonts w:ascii="Arial" w:hAnsi="Arial" w:cs="Arial"/>
          <w:spacing w:val="1"/>
          <w:sz w:val="22"/>
          <w:szCs w:val="22"/>
          <w:lang w:val="pt-BR"/>
        </w:rPr>
        <w:t xml:space="preserve"> </w:t>
      </w:r>
      <w:r w:rsidRPr="00D779E7">
        <w:rPr>
          <w:rFonts w:ascii="Arial" w:hAnsi="Arial" w:cs="Arial"/>
          <w:spacing w:val="3"/>
          <w:w w:val="101"/>
          <w:sz w:val="22"/>
          <w:szCs w:val="22"/>
          <w:lang w:val="pt-BR"/>
        </w:rPr>
        <w:t>S</w:t>
      </w:r>
      <w:r w:rsidRPr="00D779E7">
        <w:rPr>
          <w:rFonts w:ascii="Arial" w:hAnsi="Arial" w:cs="Arial"/>
          <w:spacing w:val="-1"/>
          <w:w w:val="101"/>
          <w:sz w:val="22"/>
          <w:szCs w:val="22"/>
          <w:lang w:val="pt-BR"/>
        </w:rPr>
        <w:t>U</w:t>
      </w:r>
      <w:r w:rsidRPr="00D779E7">
        <w:rPr>
          <w:rFonts w:ascii="Arial" w:hAnsi="Arial" w:cs="Arial"/>
          <w:w w:val="101"/>
          <w:sz w:val="22"/>
          <w:szCs w:val="22"/>
          <w:lang w:val="pt-BR"/>
        </w:rPr>
        <w:t>S.</w:t>
      </w:r>
    </w:p>
    <w:p w:rsidR="003D5B95" w:rsidRPr="00D779E7" w:rsidRDefault="003D5B95" w:rsidP="00725C72">
      <w:pPr>
        <w:spacing w:before="33" w:line="360" w:lineRule="auto"/>
        <w:ind w:right="486"/>
        <w:jc w:val="both"/>
        <w:rPr>
          <w:rFonts w:ascii="Arial" w:hAnsi="Arial" w:cs="Arial"/>
          <w:sz w:val="22"/>
          <w:szCs w:val="22"/>
          <w:lang w:val="pt-BR"/>
        </w:rPr>
      </w:pPr>
      <w:r w:rsidRPr="00D779E7">
        <w:rPr>
          <w:rFonts w:ascii="Arial" w:hAnsi="Arial" w:cs="Arial"/>
          <w:b/>
          <w:spacing w:val="-3"/>
          <w:sz w:val="22"/>
          <w:szCs w:val="22"/>
          <w:lang w:val="pt-BR"/>
        </w:rPr>
        <w:t>3</w:t>
      </w:r>
      <w:r w:rsidRPr="00D779E7">
        <w:rPr>
          <w:rFonts w:ascii="Arial" w:hAnsi="Arial" w:cs="Arial"/>
          <w:b/>
          <w:sz w:val="22"/>
          <w:szCs w:val="22"/>
          <w:lang w:val="pt-BR"/>
        </w:rPr>
        <w:t>.2.</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O</w:t>
      </w:r>
      <w:r w:rsidRPr="00D779E7">
        <w:rPr>
          <w:rFonts w:ascii="Arial" w:hAnsi="Arial" w:cs="Arial"/>
          <w:sz w:val="22"/>
          <w:szCs w:val="22"/>
          <w:lang w:val="pt-BR"/>
        </w:rPr>
        <w:t>s</w:t>
      </w:r>
      <w:r w:rsidRPr="00D779E7">
        <w:rPr>
          <w:rFonts w:ascii="Arial" w:hAnsi="Arial" w:cs="Arial"/>
          <w:spacing w:val="5"/>
          <w:sz w:val="22"/>
          <w:szCs w:val="22"/>
          <w:lang w:val="pt-BR"/>
        </w:rPr>
        <w:t xml:space="preserve"> </w:t>
      </w:r>
      <w:r w:rsidRPr="00D779E7">
        <w:rPr>
          <w:rFonts w:ascii="Arial" w:hAnsi="Arial" w:cs="Arial"/>
          <w:sz w:val="22"/>
          <w:szCs w:val="22"/>
          <w:lang w:val="pt-BR"/>
        </w:rPr>
        <w:t>quant</w:t>
      </w:r>
      <w:r w:rsidRPr="00D779E7">
        <w:rPr>
          <w:rFonts w:ascii="Arial" w:hAnsi="Arial" w:cs="Arial"/>
          <w:spacing w:val="3"/>
          <w:sz w:val="22"/>
          <w:szCs w:val="22"/>
          <w:lang w:val="pt-BR"/>
        </w:rPr>
        <w:t>i</w:t>
      </w:r>
      <w:r w:rsidRPr="00D779E7">
        <w:rPr>
          <w:rFonts w:ascii="Arial" w:hAnsi="Arial" w:cs="Arial"/>
          <w:spacing w:val="-3"/>
          <w:sz w:val="22"/>
          <w:szCs w:val="22"/>
          <w:lang w:val="pt-BR"/>
        </w:rPr>
        <w:t>ta</w:t>
      </w:r>
      <w:r w:rsidRPr="00D779E7">
        <w:rPr>
          <w:rFonts w:ascii="Arial" w:hAnsi="Arial" w:cs="Arial"/>
          <w:spacing w:val="2"/>
          <w:sz w:val="22"/>
          <w:szCs w:val="22"/>
          <w:lang w:val="pt-BR"/>
        </w:rPr>
        <w:t>t</w:t>
      </w:r>
      <w:r w:rsidRPr="00D779E7">
        <w:rPr>
          <w:rFonts w:ascii="Arial" w:hAnsi="Arial" w:cs="Arial"/>
          <w:spacing w:val="1"/>
          <w:sz w:val="22"/>
          <w:szCs w:val="22"/>
          <w:lang w:val="pt-BR"/>
        </w:rPr>
        <w:t>iv</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3"/>
          <w:sz w:val="22"/>
          <w:szCs w:val="22"/>
          <w:lang w:val="pt-BR"/>
        </w:rPr>
        <w:t xml:space="preserve"> </w:t>
      </w:r>
      <w:r w:rsidRPr="00D779E7">
        <w:rPr>
          <w:rFonts w:ascii="Arial" w:hAnsi="Arial" w:cs="Arial"/>
          <w:spacing w:val="2"/>
          <w:sz w:val="22"/>
          <w:szCs w:val="22"/>
          <w:lang w:val="pt-BR"/>
        </w:rPr>
        <w:t>f</w:t>
      </w:r>
      <w:r w:rsidRPr="00D779E7">
        <w:rPr>
          <w:rFonts w:ascii="Arial" w:hAnsi="Arial" w:cs="Arial"/>
          <w:sz w:val="22"/>
          <w:szCs w:val="22"/>
          <w:lang w:val="pt-BR"/>
        </w:rPr>
        <w:t>í</w:t>
      </w:r>
      <w:r w:rsidRPr="00D779E7">
        <w:rPr>
          <w:rFonts w:ascii="Arial" w:hAnsi="Arial" w:cs="Arial"/>
          <w:spacing w:val="-2"/>
          <w:sz w:val="22"/>
          <w:szCs w:val="22"/>
          <w:lang w:val="pt-BR"/>
        </w:rPr>
        <w:t>s</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z w:val="22"/>
          <w:szCs w:val="22"/>
          <w:lang w:val="pt-BR"/>
        </w:rPr>
        <w:t>os</w:t>
      </w:r>
      <w:r w:rsidRPr="00D779E7">
        <w:rPr>
          <w:rFonts w:ascii="Arial" w:hAnsi="Arial" w:cs="Arial"/>
          <w:spacing w:val="6"/>
          <w:sz w:val="22"/>
          <w:szCs w:val="22"/>
          <w:lang w:val="pt-BR"/>
        </w:rPr>
        <w:t xml:space="preserve"> </w:t>
      </w:r>
      <w:r w:rsidRPr="00D779E7">
        <w:rPr>
          <w:rFonts w:ascii="Arial" w:hAnsi="Arial" w:cs="Arial"/>
          <w:sz w:val="22"/>
          <w:szCs w:val="22"/>
          <w:lang w:val="pt-BR"/>
        </w:rPr>
        <w:t xml:space="preserve">e </w:t>
      </w:r>
      <w:r w:rsidRPr="00D779E7">
        <w:rPr>
          <w:rFonts w:ascii="Arial" w:hAnsi="Arial" w:cs="Arial"/>
          <w:spacing w:val="2"/>
          <w:sz w:val="22"/>
          <w:szCs w:val="22"/>
          <w:lang w:val="pt-BR"/>
        </w:rPr>
        <w:t>f</w:t>
      </w:r>
      <w:r w:rsidRPr="00D779E7">
        <w:rPr>
          <w:rFonts w:ascii="Arial" w:hAnsi="Arial" w:cs="Arial"/>
          <w:spacing w:val="1"/>
          <w:sz w:val="22"/>
          <w:szCs w:val="22"/>
          <w:lang w:val="pt-BR"/>
        </w:rPr>
        <w:t>i</w:t>
      </w:r>
      <w:r w:rsidRPr="00D779E7">
        <w:rPr>
          <w:rFonts w:ascii="Arial" w:hAnsi="Arial" w:cs="Arial"/>
          <w:sz w:val="22"/>
          <w:szCs w:val="22"/>
          <w:lang w:val="pt-BR"/>
        </w:rPr>
        <w:t>n</w:t>
      </w:r>
      <w:r w:rsidRPr="00D779E7">
        <w:rPr>
          <w:rFonts w:ascii="Arial" w:hAnsi="Arial" w:cs="Arial"/>
          <w:spacing w:val="-3"/>
          <w:sz w:val="22"/>
          <w:szCs w:val="22"/>
          <w:lang w:val="pt-BR"/>
        </w:rPr>
        <w:t>a</w:t>
      </w:r>
      <w:r w:rsidRPr="00D779E7">
        <w:rPr>
          <w:rFonts w:ascii="Arial" w:hAnsi="Arial" w:cs="Arial"/>
          <w:sz w:val="22"/>
          <w:szCs w:val="22"/>
          <w:lang w:val="pt-BR"/>
        </w:rPr>
        <w:t>n</w:t>
      </w:r>
      <w:r w:rsidRPr="00D779E7">
        <w:rPr>
          <w:rFonts w:ascii="Arial" w:hAnsi="Arial" w:cs="Arial"/>
          <w:spacing w:val="1"/>
          <w:sz w:val="22"/>
          <w:szCs w:val="22"/>
          <w:lang w:val="pt-BR"/>
        </w:rPr>
        <w:t>c</w:t>
      </w:r>
      <w:r w:rsidRPr="00D779E7">
        <w:rPr>
          <w:rFonts w:ascii="Arial" w:hAnsi="Arial" w:cs="Arial"/>
          <w:sz w:val="22"/>
          <w:szCs w:val="22"/>
          <w:lang w:val="pt-BR"/>
        </w:rPr>
        <w:t>e</w:t>
      </w:r>
      <w:r w:rsidRPr="00D779E7">
        <w:rPr>
          <w:rFonts w:ascii="Arial" w:hAnsi="Arial" w:cs="Arial"/>
          <w:spacing w:val="1"/>
          <w:sz w:val="22"/>
          <w:szCs w:val="22"/>
          <w:lang w:val="pt-BR"/>
        </w:rPr>
        <w:t>i</w:t>
      </w:r>
      <w:r w:rsidRPr="00D779E7">
        <w:rPr>
          <w:rFonts w:ascii="Arial" w:hAnsi="Arial" w:cs="Arial"/>
          <w:spacing w:val="-1"/>
          <w:sz w:val="22"/>
          <w:szCs w:val="22"/>
          <w:lang w:val="pt-BR"/>
        </w:rPr>
        <w:t>r</w:t>
      </w:r>
      <w:r w:rsidRPr="00D779E7">
        <w:rPr>
          <w:rFonts w:ascii="Arial" w:hAnsi="Arial" w:cs="Arial"/>
          <w:sz w:val="22"/>
          <w:szCs w:val="22"/>
          <w:lang w:val="pt-BR"/>
        </w:rPr>
        <w:t>os</w:t>
      </w:r>
      <w:r w:rsidRPr="00D779E7">
        <w:rPr>
          <w:rFonts w:ascii="Arial" w:hAnsi="Arial" w:cs="Arial"/>
          <w:spacing w:val="11"/>
          <w:sz w:val="22"/>
          <w:szCs w:val="22"/>
          <w:lang w:val="pt-BR"/>
        </w:rPr>
        <w:t xml:space="preserve"> </w:t>
      </w:r>
      <w:r w:rsidRPr="00D779E7">
        <w:rPr>
          <w:rFonts w:ascii="Arial" w:hAnsi="Arial" w:cs="Arial"/>
          <w:spacing w:val="2"/>
          <w:sz w:val="22"/>
          <w:szCs w:val="22"/>
          <w:lang w:val="pt-BR"/>
        </w:rPr>
        <w:t>m</w:t>
      </w:r>
      <w:r w:rsidRPr="00D779E7">
        <w:rPr>
          <w:rFonts w:ascii="Arial" w:hAnsi="Arial" w:cs="Arial"/>
          <w:sz w:val="22"/>
          <w:szCs w:val="22"/>
          <w:lang w:val="pt-BR"/>
        </w:rPr>
        <w:t>en</w:t>
      </w:r>
      <w:r w:rsidRPr="00D779E7">
        <w:rPr>
          <w:rFonts w:ascii="Arial" w:hAnsi="Arial" w:cs="Arial"/>
          <w:spacing w:val="-2"/>
          <w:sz w:val="22"/>
          <w:szCs w:val="22"/>
          <w:lang w:val="pt-BR"/>
        </w:rPr>
        <w:t>s</w:t>
      </w:r>
      <w:r w:rsidRPr="00D779E7">
        <w:rPr>
          <w:rFonts w:ascii="Arial" w:hAnsi="Arial" w:cs="Arial"/>
          <w:sz w:val="22"/>
          <w:szCs w:val="22"/>
          <w:lang w:val="pt-BR"/>
        </w:rPr>
        <w:t>a</w:t>
      </w:r>
      <w:r w:rsidRPr="00D779E7">
        <w:rPr>
          <w:rFonts w:ascii="Arial" w:hAnsi="Arial" w:cs="Arial"/>
          <w:spacing w:val="1"/>
          <w:sz w:val="22"/>
          <w:szCs w:val="22"/>
          <w:lang w:val="pt-BR"/>
        </w:rPr>
        <w:t>i</w:t>
      </w:r>
      <w:r w:rsidRPr="00D779E7">
        <w:rPr>
          <w:rFonts w:ascii="Arial" w:hAnsi="Arial" w:cs="Arial"/>
          <w:sz w:val="22"/>
          <w:szCs w:val="22"/>
          <w:lang w:val="pt-BR"/>
        </w:rPr>
        <w:t>s</w:t>
      </w:r>
      <w:r w:rsidRPr="00D779E7">
        <w:rPr>
          <w:rFonts w:ascii="Arial" w:hAnsi="Arial" w:cs="Arial"/>
          <w:spacing w:val="8"/>
          <w:sz w:val="22"/>
          <w:szCs w:val="22"/>
          <w:lang w:val="pt-BR"/>
        </w:rPr>
        <w:t xml:space="preserve"> </w:t>
      </w:r>
      <w:r w:rsidRPr="00D779E7">
        <w:rPr>
          <w:rFonts w:ascii="Arial" w:hAnsi="Arial" w:cs="Arial"/>
          <w:sz w:val="22"/>
          <w:szCs w:val="22"/>
          <w:lang w:val="pt-BR"/>
        </w:rPr>
        <w:t>p</w:t>
      </w:r>
      <w:r w:rsidRPr="00D779E7">
        <w:rPr>
          <w:rFonts w:ascii="Arial" w:hAnsi="Arial" w:cs="Arial"/>
          <w:spacing w:val="-3"/>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3"/>
          <w:sz w:val="22"/>
          <w:szCs w:val="22"/>
          <w:lang w:val="pt-BR"/>
        </w:rPr>
        <w:t xml:space="preserve"> c</w:t>
      </w:r>
      <w:r w:rsidRPr="00D779E7">
        <w:rPr>
          <w:rFonts w:ascii="Arial" w:hAnsi="Arial" w:cs="Arial"/>
          <w:spacing w:val="-3"/>
          <w:sz w:val="22"/>
          <w:szCs w:val="22"/>
          <w:lang w:val="pt-BR"/>
        </w:rPr>
        <w:t>a</w:t>
      </w:r>
      <w:r w:rsidRPr="00D779E7">
        <w:rPr>
          <w:rFonts w:ascii="Arial" w:hAnsi="Arial" w:cs="Arial"/>
          <w:spacing w:val="2"/>
          <w:sz w:val="22"/>
          <w:szCs w:val="22"/>
          <w:lang w:val="pt-BR"/>
        </w:rPr>
        <w:t>d</w:t>
      </w:r>
      <w:r w:rsidRPr="00D779E7">
        <w:rPr>
          <w:rFonts w:ascii="Arial" w:hAnsi="Arial" w:cs="Arial"/>
          <w:sz w:val="22"/>
          <w:szCs w:val="22"/>
          <w:lang w:val="pt-BR"/>
        </w:rPr>
        <w:t>a</w:t>
      </w:r>
      <w:r w:rsidRPr="00D779E7">
        <w:rPr>
          <w:rFonts w:ascii="Arial" w:hAnsi="Arial" w:cs="Arial"/>
          <w:spacing w:val="4"/>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pacing w:val="-3"/>
          <w:sz w:val="22"/>
          <w:szCs w:val="22"/>
          <w:lang w:val="pt-BR"/>
        </w:rPr>
        <w:t>t</w:t>
      </w:r>
      <w:r w:rsidRPr="00D779E7">
        <w:rPr>
          <w:rFonts w:ascii="Arial" w:hAnsi="Arial" w:cs="Arial"/>
          <w:spacing w:val="2"/>
          <w:sz w:val="22"/>
          <w:szCs w:val="22"/>
          <w:lang w:val="pt-BR"/>
        </w:rPr>
        <w:t>a</w:t>
      </w:r>
      <w:r w:rsidRPr="00D779E7">
        <w:rPr>
          <w:rFonts w:ascii="Arial" w:hAnsi="Arial" w:cs="Arial"/>
          <w:sz w:val="22"/>
          <w:szCs w:val="22"/>
          <w:lang w:val="pt-BR"/>
        </w:rPr>
        <w:t>dor</w:t>
      </w:r>
      <w:r w:rsidRPr="00D779E7">
        <w:rPr>
          <w:rFonts w:ascii="Arial" w:hAnsi="Arial" w:cs="Arial"/>
          <w:spacing w:val="9"/>
          <w:sz w:val="22"/>
          <w:szCs w:val="22"/>
          <w:lang w:val="pt-BR"/>
        </w:rPr>
        <w:t xml:space="preserve"> </w:t>
      </w:r>
      <w:r w:rsidRPr="00D779E7">
        <w:rPr>
          <w:rFonts w:ascii="Arial" w:hAnsi="Arial" w:cs="Arial"/>
          <w:sz w:val="22"/>
          <w:szCs w:val="22"/>
          <w:lang w:val="pt-BR"/>
        </w:rPr>
        <w:t>hab</w:t>
      </w:r>
      <w:r w:rsidRPr="00D779E7">
        <w:rPr>
          <w:rFonts w:ascii="Arial" w:hAnsi="Arial" w:cs="Arial"/>
          <w:spacing w:val="1"/>
          <w:sz w:val="22"/>
          <w:szCs w:val="22"/>
          <w:lang w:val="pt-BR"/>
        </w:rPr>
        <w:t>ili</w:t>
      </w:r>
      <w:r w:rsidRPr="00D779E7">
        <w:rPr>
          <w:rFonts w:ascii="Arial" w:hAnsi="Arial" w:cs="Arial"/>
          <w:spacing w:val="-3"/>
          <w:sz w:val="22"/>
          <w:szCs w:val="22"/>
          <w:lang w:val="pt-BR"/>
        </w:rPr>
        <w:t>t</w:t>
      </w:r>
      <w:r w:rsidRPr="00D779E7">
        <w:rPr>
          <w:rFonts w:ascii="Arial" w:hAnsi="Arial" w:cs="Arial"/>
          <w:sz w:val="22"/>
          <w:szCs w:val="22"/>
          <w:lang w:val="pt-BR"/>
        </w:rPr>
        <w:t>a</w:t>
      </w:r>
      <w:r w:rsidRPr="00D779E7">
        <w:rPr>
          <w:rFonts w:ascii="Arial" w:hAnsi="Arial" w:cs="Arial"/>
          <w:spacing w:val="-3"/>
          <w:sz w:val="22"/>
          <w:szCs w:val="22"/>
          <w:lang w:val="pt-BR"/>
        </w:rPr>
        <w:t>d</w:t>
      </w:r>
      <w:r w:rsidRPr="00D779E7">
        <w:rPr>
          <w:rFonts w:ascii="Arial" w:hAnsi="Arial" w:cs="Arial"/>
          <w:sz w:val="22"/>
          <w:szCs w:val="22"/>
          <w:lang w:val="pt-BR"/>
        </w:rPr>
        <w:t>o</w:t>
      </w:r>
      <w:r w:rsidRPr="00D779E7">
        <w:rPr>
          <w:rFonts w:ascii="Arial" w:hAnsi="Arial" w:cs="Arial"/>
          <w:spacing w:val="9"/>
          <w:sz w:val="22"/>
          <w:szCs w:val="22"/>
          <w:lang w:val="pt-BR"/>
        </w:rPr>
        <w:t xml:space="preserve"> </w:t>
      </w:r>
      <w:r w:rsidRPr="00D779E7">
        <w:rPr>
          <w:rFonts w:ascii="Arial" w:hAnsi="Arial" w:cs="Arial"/>
          <w:spacing w:val="3"/>
          <w:w w:val="101"/>
          <w:sz w:val="22"/>
          <w:szCs w:val="22"/>
          <w:lang w:val="pt-BR"/>
        </w:rPr>
        <w:t>s</w:t>
      </w:r>
      <w:r w:rsidRPr="00D779E7">
        <w:rPr>
          <w:rFonts w:ascii="Arial" w:hAnsi="Arial" w:cs="Arial"/>
          <w:spacing w:val="-3"/>
          <w:w w:val="101"/>
          <w:sz w:val="22"/>
          <w:szCs w:val="22"/>
          <w:lang w:val="pt-BR"/>
        </w:rPr>
        <w:t>e</w:t>
      </w:r>
      <w:r w:rsidRPr="00D779E7">
        <w:rPr>
          <w:rFonts w:ascii="Arial" w:hAnsi="Arial" w:cs="Arial"/>
          <w:spacing w:val="1"/>
          <w:w w:val="101"/>
          <w:sz w:val="22"/>
          <w:szCs w:val="22"/>
          <w:lang w:val="pt-BR"/>
        </w:rPr>
        <w:t>r</w:t>
      </w:r>
      <w:r w:rsidRPr="00D779E7">
        <w:rPr>
          <w:rFonts w:ascii="Arial" w:hAnsi="Arial" w:cs="Arial"/>
          <w:w w:val="101"/>
          <w:sz w:val="22"/>
          <w:szCs w:val="22"/>
          <w:lang w:val="pt-BR"/>
        </w:rPr>
        <w:t xml:space="preserve">ão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1"/>
          <w:sz w:val="22"/>
          <w:szCs w:val="22"/>
          <w:lang w:val="pt-BR"/>
        </w:rPr>
        <w:t>vis</w:t>
      </w:r>
      <w:r w:rsidRPr="00D779E7">
        <w:rPr>
          <w:rFonts w:ascii="Arial" w:hAnsi="Arial" w:cs="Arial"/>
          <w:sz w:val="22"/>
          <w:szCs w:val="22"/>
          <w:lang w:val="pt-BR"/>
        </w:rPr>
        <w:t>tos</w:t>
      </w:r>
      <w:r w:rsidRPr="00D779E7">
        <w:rPr>
          <w:rFonts w:ascii="Arial" w:hAnsi="Arial" w:cs="Arial"/>
          <w:spacing w:val="11"/>
          <w:sz w:val="22"/>
          <w:szCs w:val="22"/>
          <w:lang w:val="pt-BR"/>
        </w:rPr>
        <w:t xml:space="preserve"> </w:t>
      </w:r>
      <w:r w:rsidRPr="00D779E7">
        <w:rPr>
          <w:rFonts w:ascii="Arial" w:hAnsi="Arial" w:cs="Arial"/>
          <w:spacing w:val="1"/>
          <w:w w:val="101"/>
          <w:sz w:val="22"/>
          <w:szCs w:val="22"/>
          <w:lang w:val="pt-BR"/>
        </w:rPr>
        <w:t>c</w:t>
      </w:r>
      <w:r w:rsidRPr="00D779E7">
        <w:rPr>
          <w:rFonts w:ascii="Arial" w:hAnsi="Arial" w:cs="Arial"/>
          <w:spacing w:val="-3"/>
          <w:w w:val="101"/>
          <w:sz w:val="22"/>
          <w:szCs w:val="22"/>
          <w:lang w:val="pt-BR"/>
        </w:rPr>
        <w:t>o</w:t>
      </w:r>
      <w:r w:rsidRPr="00D779E7">
        <w:rPr>
          <w:rFonts w:ascii="Arial" w:hAnsi="Arial" w:cs="Arial"/>
          <w:w w:val="101"/>
          <w:sz w:val="22"/>
          <w:szCs w:val="22"/>
          <w:lang w:val="pt-BR"/>
        </w:rPr>
        <w:t>nt</w:t>
      </w:r>
      <w:r w:rsidRPr="00D779E7">
        <w:rPr>
          <w:rFonts w:ascii="Arial" w:hAnsi="Arial" w:cs="Arial"/>
          <w:spacing w:val="1"/>
          <w:w w:val="101"/>
          <w:sz w:val="22"/>
          <w:szCs w:val="22"/>
          <w:lang w:val="pt-BR"/>
        </w:rPr>
        <w:t>r</w:t>
      </w:r>
      <w:r w:rsidRPr="00D779E7">
        <w:rPr>
          <w:rFonts w:ascii="Arial" w:hAnsi="Arial" w:cs="Arial"/>
          <w:spacing w:val="-3"/>
          <w:w w:val="101"/>
          <w:sz w:val="22"/>
          <w:szCs w:val="22"/>
          <w:lang w:val="pt-BR"/>
        </w:rPr>
        <w:t>a</w:t>
      </w:r>
      <w:r w:rsidRPr="00D779E7">
        <w:rPr>
          <w:rFonts w:ascii="Arial" w:hAnsi="Arial" w:cs="Arial"/>
          <w:spacing w:val="2"/>
          <w:w w:val="101"/>
          <w:sz w:val="22"/>
          <w:szCs w:val="22"/>
          <w:lang w:val="pt-BR"/>
        </w:rPr>
        <w:t>t</w:t>
      </w:r>
      <w:r w:rsidRPr="00D779E7">
        <w:rPr>
          <w:rFonts w:ascii="Arial" w:hAnsi="Arial" w:cs="Arial"/>
          <w:w w:val="101"/>
          <w:sz w:val="22"/>
          <w:szCs w:val="22"/>
          <w:lang w:val="pt-BR"/>
        </w:rPr>
        <w:t>ua</w:t>
      </w:r>
      <w:r w:rsidRPr="00D779E7">
        <w:rPr>
          <w:rFonts w:ascii="Arial" w:hAnsi="Arial" w:cs="Arial"/>
          <w:spacing w:val="1"/>
          <w:w w:val="101"/>
          <w:sz w:val="22"/>
          <w:szCs w:val="22"/>
          <w:lang w:val="pt-BR"/>
        </w:rPr>
        <w:t>l</w:t>
      </w:r>
      <w:r w:rsidRPr="00D779E7">
        <w:rPr>
          <w:rFonts w:ascii="Arial" w:hAnsi="Arial" w:cs="Arial"/>
          <w:spacing w:val="2"/>
          <w:w w:val="101"/>
          <w:sz w:val="22"/>
          <w:szCs w:val="22"/>
          <w:lang w:val="pt-BR"/>
        </w:rPr>
        <w:t>m</w:t>
      </w:r>
      <w:r w:rsidRPr="00D779E7">
        <w:rPr>
          <w:rFonts w:ascii="Arial" w:hAnsi="Arial" w:cs="Arial"/>
          <w:spacing w:val="-3"/>
          <w:w w:val="101"/>
          <w:sz w:val="22"/>
          <w:szCs w:val="22"/>
          <w:lang w:val="pt-BR"/>
        </w:rPr>
        <w:t>e</w:t>
      </w:r>
      <w:r w:rsidRPr="00D779E7">
        <w:rPr>
          <w:rFonts w:ascii="Arial" w:hAnsi="Arial" w:cs="Arial"/>
          <w:w w:val="101"/>
          <w:sz w:val="22"/>
          <w:szCs w:val="22"/>
          <w:lang w:val="pt-BR"/>
        </w:rPr>
        <w:t>nte.</w:t>
      </w:r>
    </w:p>
    <w:p w:rsidR="003D5B95" w:rsidRPr="00D779E7" w:rsidRDefault="003D5B95" w:rsidP="005A6E7F">
      <w:pPr>
        <w:pStyle w:val="Default"/>
        <w:spacing w:line="360" w:lineRule="auto"/>
        <w:jc w:val="both"/>
        <w:rPr>
          <w:snapToGrid w:val="0"/>
          <w:color w:val="auto"/>
          <w:sz w:val="22"/>
          <w:szCs w:val="22"/>
        </w:rPr>
      </w:pPr>
      <w:r w:rsidRPr="00D779E7">
        <w:rPr>
          <w:b/>
          <w:snapToGrid w:val="0"/>
          <w:color w:val="auto"/>
          <w:sz w:val="22"/>
          <w:szCs w:val="22"/>
        </w:rPr>
        <w:t>3.3.</w:t>
      </w:r>
      <w:r w:rsidRPr="00D779E7">
        <w:rPr>
          <w:snapToGrid w:val="0"/>
          <w:color w:val="auto"/>
          <w:sz w:val="22"/>
          <w:szCs w:val="22"/>
        </w:rPr>
        <w:t xml:space="preserve"> Os serviços ora contratados estão referidos a uma base territorial populacional, Microrregião Noroeste, conforme PDR-MG/PPI e serão ofertados conforme indicações técnicas de planejamento da saúde, compatibilizando-se demanda e disponibilidade de recursos financeiros do SUS.</w:t>
      </w:r>
    </w:p>
    <w:p w:rsidR="003D5B95" w:rsidRPr="00D779E7" w:rsidRDefault="003D5B95" w:rsidP="005A6E7F">
      <w:pPr>
        <w:pStyle w:val="Default"/>
        <w:spacing w:line="360" w:lineRule="auto"/>
        <w:jc w:val="both"/>
        <w:rPr>
          <w:color w:val="auto"/>
          <w:sz w:val="22"/>
          <w:szCs w:val="22"/>
        </w:rPr>
      </w:pPr>
      <w:r w:rsidRPr="00D779E7">
        <w:rPr>
          <w:b/>
          <w:color w:val="auto"/>
          <w:sz w:val="22"/>
          <w:szCs w:val="22"/>
        </w:rPr>
        <w:t>3.4.</w:t>
      </w:r>
      <w:r w:rsidRPr="00D779E7">
        <w:rPr>
          <w:color w:val="auto"/>
          <w:sz w:val="22"/>
          <w:szCs w:val="22"/>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3D5B95" w:rsidRPr="00D779E7" w:rsidRDefault="003D5B95" w:rsidP="005A6E7F">
      <w:pPr>
        <w:pStyle w:val="Default"/>
        <w:spacing w:line="360" w:lineRule="auto"/>
        <w:jc w:val="both"/>
        <w:rPr>
          <w:snapToGrid w:val="0"/>
          <w:color w:val="auto"/>
          <w:sz w:val="22"/>
          <w:szCs w:val="22"/>
        </w:rPr>
      </w:pPr>
      <w:r w:rsidRPr="00D779E7">
        <w:rPr>
          <w:b/>
          <w:color w:val="auto"/>
          <w:sz w:val="22"/>
          <w:szCs w:val="22"/>
        </w:rPr>
        <w:t>3.5</w:t>
      </w:r>
      <w:r w:rsidRPr="00D779E7">
        <w:rPr>
          <w:color w:val="auto"/>
          <w:sz w:val="22"/>
          <w:szCs w:val="22"/>
        </w:rPr>
        <w:t>.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3D5B95" w:rsidRPr="00D779E7" w:rsidRDefault="003D5B95" w:rsidP="0057095C">
      <w:pPr>
        <w:spacing w:line="360" w:lineRule="auto"/>
        <w:ind w:left="160" w:right="483" w:firstLine="689"/>
        <w:jc w:val="both"/>
        <w:rPr>
          <w:rFonts w:ascii="Arial" w:hAnsi="Arial" w:cs="Arial"/>
          <w:color w:val="999999"/>
          <w:w w:val="101"/>
          <w:sz w:val="22"/>
          <w:szCs w:val="22"/>
          <w:lang w:val="pt-BR"/>
        </w:rPr>
      </w:pPr>
    </w:p>
    <w:p w:rsidR="003D5B95" w:rsidRPr="00D779E7" w:rsidRDefault="003D5B95" w:rsidP="0057095C">
      <w:pPr>
        <w:spacing w:line="360" w:lineRule="auto"/>
        <w:ind w:left="160" w:right="483" w:firstLine="689"/>
        <w:jc w:val="both"/>
        <w:rPr>
          <w:rFonts w:ascii="Arial" w:hAnsi="Arial" w:cs="Arial"/>
          <w:sz w:val="22"/>
          <w:szCs w:val="22"/>
          <w:lang w:val="pt-BR"/>
        </w:rPr>
      </w:pPr>
      <w:r w:rsidRPr="00D779E7">
        <w:rPr>
          <w:rFonts w:ascii="Arial" w:hAnsi="Arial" w:cs="Arial"/>
          <w:b/>
          <w:sz w:val="22"/>
          <w:szCs w:val="22"/>
          <w:lang w:val="pt-BR"/>
        </w:rPr>
        <w:t>4—</w:t>
      </w:r>
      <w:r w:rsidRPr="00D779E7">
        <w:rPr>
          <w:rFonts w:ascii="Arial" w:hAnsi="Arial" w:cs="Arial"/>
          <w:b/>
          <w:spacing w:val="4"/>
          <w:sz w:val="22"/>
          <w:szCs w:val="22"/>
          <w:lang w:val="pt-BR"/>
        </w:rPr>
        <w:t xml:space="preserve"> D</w:t>
      </w:r>
      <w:r w:rsidRPr="00D779E7">
        <w:rPr>
          <w:rFonts w:ascii="Arial" w:hAnsi="Arial" w:cs="Arial"/>
          <w:b/>
          <w:spacing w:val="-3"/>
          <w:sz w:val="22"/>
          <w:szCs w:val="22"/>
          <w:lang w:val="pt-BR"/>
        </w:rPr>
        <w:t>A</w:t>
      </w:r>
      <w:r w:rsidRPr="00D779E7">
        <w:rPr>
          <w:rFonts w:ascii="Arial" w:hAnsi="Arial" w:cs="Arial"/>
          <w:b/>
          <w:sz w:val="22"/>
          <w:szCs w:val="22"/>
          <w:lang w:val="pt-BR"/>
        </w:rPr>
        <w:t>S</w:t>
      </w:r>
      <w:r w:rsidRPr="00D779E7">
        <w:rPr>
          <w:rFonts w:ascii="Arial" w:hAnsi="Arial" w:cs="Arial"/>
          <w:b/>
          <w:spacing w:val="6"/>
          <w:sz w:val="22"/>
          <w:szCs w:val="22"/>
          <w:lang w:val="pt-BR"/>
        </w:rPr>
        <w:t xml:space="preserve"> </w:t>
      </w:r>
      <w:r w:rsidRPr="00D779E7">
        <w:rPr>
          <w:rFonts w:ascii="Arial" w:hAnsi="Arial" w:cs="Arial"/>
          <w:b/>
          <w:spacing w:val="-1"/>
          <w:sz w:val="22"/>
          <w:szCs w:val="22"/>
          <w:lang w:val="pt-BR"/>
        </w:rPr>
        <w:t>C</w:t>
      </w:r>
      <w:r w:rsidRPr="00D779E7">
        <w:rPr>
          <w:rFonts w:ascii="Arial" w:hAnsi="Arial" w:cs="Arial"/>
          <w:b/>
          <w:spacing w:val="1"/>
          <w:sz w:val="22"/>
          <w:szCs w:val="22"/>
          <w:lang w:val="pt-BR"/>
        </w:rPr>
        <w:t>O</w:t>
      </w:r>
      <w:r w:rsidRPr="00D779E7">
        <w:rPr>
          <w:rFonts w:ascii="Arial" w:hAnsi="Arial" w:cs="Arial"/>
          <w:b/>
          <w:spacing w:val="-1"/>
          <w:sz w:val="22"/>
          <w:szCs w:val="22"/>
          <w:lang w:val="pt-BR"/>
        </w:rPr>
        <w:t>ND</w:t>
      </w:r>
      <w:r w:rsidRPr="00D779E7">
        <w:rPr>
          <w:rFonts w:ascii="Arial" w:hAnsi="Arial" w:cs="Arial"/>
          <w:b/>
          <w:sz w:val="22"/>
          <w:szCs w:val="22"/>
          <w:lang w:val="pt-BR"/>
        </w:rPr>
        <w:t>I</w:t>
      </w:r>
      <w:r w:rsidRPr="00D779E7">
        <w:rPr>
          <w:rFonts w:ascii="Arial" w:hAnsi="Arial" w:cs="Arial"/>
          <w:b/>
          <w:spacing w:val="4"/>
          <w:sz w:val="22"/>
          <w:szCs w:val="22"/>
          <w:lang w:val="pt-BR"/>
        </w:rPr>
        <w:t>Ç</w:t>
      </w:r>
      <w:r w:rsidRPr="00D779E7">
        <w:rPr>
          <w:rFonts w:ascii="Arial" w:hAnsi="Arial" w:cs="Arial"/>
          <w:b/>
          <w:spacing w:val="-4"/>
          <w:sz w:val="22"/>
          <w:szCs w:val="22"/>
          <w:lang w:val="pt-BR"/>
        </w:rPr>
        <w:t>Õ</w:t>
      </w:r>
      <w:r w:rsidRPr="00D779E7">
        <w:rPr>
          <w:rFonts w:ascii="Arial" w:hAnsi="Arial" w:cs="Arial"/>
          <w:b/>
          <w:spacing w:val="3"/>
          <w:sz w:val="22"/>
          <w:szCs w:val="22"/>
          <w:lang w:val="pt-BR"/>
        </w:rPr>
        <w:t>E</w:t>
      </w:r>
      <w:r w:rsidRPr="00D779E7">
        <w:rPr>
          <w:rFonts w:ascii="Arial" w:hAnsi="Arial" w:cs="Arial"/>
          <w:b/>
          <w:sz w:val="22"/>
          <w:szCs w:val="22"/>
          <w:lang w:val="pt-BR"/>
        </w:rPr>
        <w:t>S</w:t>
      </w:r>
      <w:r w:rsidRPr="00D779E7">
        <w:rPr>
          <w:rFonts w:ascii="Arial" w:hAnsi="Arial" w:cs="Arial"/>
          <w:b/>
          <w:spacing w:val="15"/>
          <w:sz w:val="22"/>
          <w:szCs w:val="22"/>
          <w:lang w:val="pt-BR"/>
        </w:rPr>
        <w:t xml:space="preserve"> </w:t>
      </w:r>
      <w:r w:rsidRPr="00D779E7">
        <w:rPr>
          <w:rFonts w:ascii="Arial" w:hAnsi="Arial" w:cs="Arial"/>
          <w:b/>
          <w:spacing w:val="-1"/>
          <w:sz w:val="22"/>
          <w:szCs w:val="22"/>
          <w:lang w:val="pt-BR"/>
        </w:rPr>
        <w:t>D</w:t>
      </w:r>
      <w:r w:rsidRPr="00D779E7">
        <w:rPr>
          <w:rFonts w:ascii="Arial" w:hAnsi="Arial" w:cs="Arial"/>
          <w:b/>
          <w:sz w:val="22"/>
          <w:szCs w:val="22"/>
          <w:lang w:val="pt-BR"/>
        </w:rPr>
        <w:t>E</w:t>
      </w:r>
      <w:r w:rsidRPr="00D779E7">
        <w:rPr>
          <w:rFonts w:ascii="Arial" w:hAnsi="Arial" w:cs="Arial"/>
          <w:b/>
          <w:spacing w:val="4"/>
          <w:sz w:val="22"/>
          <w:szCs w:val="22"/>
          <w:lang w:val="pt-BR"/>
        </w:rPr>
        <w:t xml:space="preserve"> </w:t>
      </w:r>
      <w:r w:rsidRPr="00D779E7">
        <w:rPr>
          <w:rFonts w:ascii="Arial" w:hAnsi="Arial" w:cs="Arial"/>
          <w:b/>
          <w:spacing w:val="-14"/>
          <w:w w:val="101"/>
          <w:sz w:val="22"/>
          <w:szCs w:val="22"/>
          <w:lang w:val="pt-BR"/>
        </w:rPr>
        <w:t>P</w:t>
      </w:r>
      <w:r w:rsidRPr="00D779E7">
        <w:rPr>
          <w:rFonts w:ascii="Arial" w:hAnsi="Arial" w:cs="Arial"/>
          <w:b/>
          <w:spacing w:val="-5"/>
          <w:w w:val="101"/>
          <w:sz w:val="22"/>
          <w:szCs w:val="22"/>
          <w:lang w:val="pt-BR"/>
        </w:rPr>
        <w:t>A</w:t>
      </w:r>
      <w:r w:rsidRPr="00D779E7">
        <w:rPr>
          <w:rFonts w:ascii="Arial" w:hAnsi="Arial" w:cs="Arial"/>
          <w:b/>
          <w:spacing w:val="2"/>
          <w:w w:val="101"/>
          <w:sz w:val="22"/>
          <w:szCs w:val="22"/>
          <w:lang w:val="pt-BR"/>
        </w:rPr>
        <w:t>R</w:t>
      </w:r>
      <w:r w:rsidRPr="00D779E7">
        <w:rPr>
          <w:rFonts w:ascii="Arial" w:hAnsi="Arial" w:cs="Arial"/>
          <w:b/>
          <w:spacing w:val="-1"/>
          <w:w w:val="101"/>
          <w:sz w:val="22"/>
          <w:szCs w:val="22"/>
          <w:lang w:val="pt-BR"/>
        </w:rPr>
        <w:t>T</w:t>
      </w:r>
      <w:r w:rsidRPr="00D779E7">
        <w:rPr>
          <w:rFonts w:ascii="Arial" w:hAnsi="Arial" w:cs="Arial"/>
          <w:b/>
          <w:w w:val="101"/>
          <w:sz w:val="22"/>
          <w:szCs w:val="22"/>
          <w:lang w:val="pt-BR"/>
        </w:rPr>
        <w:t>I</w:t>
      </w:r>
      <w:r w:rsidRPr="00D779E7">
        <w:rPr>
          <w:rFonts w:ascii="Arial" w:hAnsi="Arial" w:cs="Arial"/>
          <w:b/>
          <w:spacing w:val="-1"/>
          <w:w w:val="101"/>
          <w:sz w:val="22"/>
          <w:szCs w:val="22"/>
          <w:lang w:val="pt-BR"/>
        </w:rPr>
        <w:t>C</w:t>
      </w:r>
      <w:r w:rsidRPr="00D779E7">
        <w:rPr>
          <w:rFonts w:ascii="Arial" w:hAnsi="Arial" w:cs="Arial"/>
          <w:b/>
          <w:w w:val="101"/>
          <w:sz w:val="22"/>
          <w:szCs w:val="22"/>
          <w:lang w:val="pt-BR"/>
        </w:rPr>
        <w:t>I</w:t>
      </w:r>
      <w:r w:rsidRPr="00D779E7">
        <w:rPr>
          <w:rFonts w:ascii="Arial" w:hAnsi="Arial" w:cs="Arial"/>
          <w:b/>
          <w:spacing w:val="-12"/>
          <w:w w:val="101"/>
          <w:sz w:val="22"/>
          <w:szCs w:val="22"/>
          <w:lang w:val="pt-BR"/>
        </w:rPr>
        <w:t>P</w:t>
      </w:r>
      <w:r w:rsidRPr="00D779E7">
        <w:rPr>
          <w:rFonts w:ascii="Arial" w:hAnsi="Arial" w:cs="Arial"/>
          <w:b/>
          <w:spacing w:val="-5"/>
          <w:w w:val="101"/>
          <w:sz w:val="22"/>
          <w:szCs w:val="22"/>
          <w:lang w:val="pt-BR"/>
        </w:rPr>
        <w:t>A</w:t>
      </w:r>
      <w:r w:rsidRPr="00D779E7">
        <w:rPr>
          <w:rFonts w:ascii="Arial" w:hAnsi="Arial" w:cs="Arial"/>
          <w:b/>
          <w:spacing w:val="2"/>
          <w:w w:val="101"/>
          <w:sz w:val="22"/>
          <w:szCs w:val="22"/>
          <w:lang w:val="pt-BR"/>
        </w:rPr>
        <w:t>ÇÃ</w:t>
      </w:r>
      <w:r w:rsidRPr="00D779E7">
        <w:rPr>
          <w:rFonts w:ascii="Arial" w:hAnsi="Arial" w:cs="Arial"/>
          <w:b/>
          <w:w w:val="101"/>
          <w:sz w:val="22"/>
          <w:szCs w:val="22"/>
          <w:lang w:val="pt-BR"/>
        </w:rPr>
        <w:t>O</w:t>
      </w:r>
    </w:p>
    <w:p w:rsidR="003D5B95" w:rsidRPr="00D779E7" w:rsidRDefault="003D5B95" w:rsidP="0057095C">
      <w:pPr>
        <w:spacing w:before="16" w:line="360" w:lineRule="auto"/>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u w:val="single"/>
          <w:lang w:val="pt-BR"/>
        </w:rPr>
      </w:pPr>
      <w:r w:rsidRPr="00D779E7">
        <w:rPr>
          <w:rFonts w:ascii="Arial" w:hAnsi="Arial" w:cs="Arial"/>
          <w:sz w:val="22"/>
          <w:szCs w:val="22"/>
          <w:lang w:val="pt-BR"/>
        </w:rPr>
        <w:t xml:space="preserve">4.1 Poderão participar deste processo qualquer entidade legalmente constituída, que possua matriz ou filial com domicílio no município de Patos de Minas, desde que satisfaça as exigências deste edital e seus anexos, </w:t>
      </w:r>
      <w:r w:rsidRPr="00D779E7">
        <w:rPr>
          <w:rFonts w:ascii="Arial" w:hAnsi="Arial" w:cs="Arial"/>
          <w:b/>
          <w:bCs/>
          <w:iCs/>
          <w:sz w:val="22"/>
          <w:szCs w:val="22"/>
          <w:lang w:val="pt-BR"/>
        </w:rPr>
        <w:t>preste serviço compatível com o objeto do Credenciamento</w:t>
      </w:r>
      <w:r w:rsidRPr="00D779E7">
        <w:rPr>
          <w:rFonts w:ascii="Arial" w:hAnsi="Arial" w:cs="Arial"/>
          <w:sz w:val="22"/>
          <w:szCs w:val="22"/>
          <w:lang w:val="pt-BR"/>
        </w:rPr>
        <w:t xml:space="preserve"> e realizem, efetivamente, o serviço ofertado</w:t>
      </w:r>
      <w:r w:rsidRPr="00D779E7">
        <w:rPr>
          <w:rFonts w:ascii="Arial" w:hAnsi="Arial" w:cs="Arial"/>
          <w:sz w:val="22"/>
          <w:szCs w:val="22"/>
          <w:u w:val="single"/>
          <w:lang w:val="pt-BR"/>
        </w:rPr>
        <w:t>.</w:t>
      </w:r>
    </w:p>
    <w:p w:rsidR="003D5B95" w:rsidRPr="00D779E7" w:rsidRDefault="003D5B95" w:rsidP="0057095C">
      <w:pPr>
        <w:autoSpaceDE w:val="0"/>
        <w:autoSpaceDN w:val="0"/>
        <w:adjustRightInd w:val="0"/>
        <w:spacing w:line="360" w:lineRule="auto"/>
        <w:jc w:val="both"/>
        <w:rPr>
          <w:rFonts w:ascii="Arial" w:hAnsi="Arial" w:cs="Arial"/>
          <w:sz w:val="22"/>
          <w:szCs w:val="22"/>
          <w:u w:val="single"/>
          <w:lang w:val="pt-BR"/>
        </w:rPr>
      </w:pP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4.2</w:t>
      </w:r>
      <w:r w:rsidRPr="00D779E7">
        <w:rPr>
          <w:rFonts w:ascii="Arial" w:hAnsi="Arial" w:cs="Arial"/>
          <w:sz w:val="22"/>
          <w:szCs w:val="22"/>
          <w:lang w:val="pt-BR"/>
        </w:rPr>
        <w:t>. Não poderão participar as pessoas jurídicas:</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4.2.1</w:t>
      </w:r>
      <w:r w:rsidRPr="00D779E7">
        <w:rPr>
          <w:rFonts w:ascii="Arial" w:hAnsi="Arial" w:cs="Arial"/>
          <w:sz w:val="22"/>
          <w:szCs w:val="22"/>
          <w:lang w:val="pt-BR"/>
        </w:rPr>
        <w:t xml:space="preserve"> Concordatárias ou em processo de falência, sob concurso de credores, em dissolução ou em liquidação;</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sz w:val="22"/>
          <w:szCs w:val="22"/>
          <w:lang w:val="pt-BR"/>
        </w:rPr>
        <w:t>4</w:t>
      </w:r>
      <w:r w:rsidRPr="00D779E7">
        <w:rPr>
          <w:rFonts w:ascii="Arial" w:hAnsi="Arial" w:cs="Arial"/>
          <w:b/>
          <w:sz w:val="22"/>
          <w:szCs w:val="22"/>
          <w:lang w:val="pt-BR"/>
        </w:rPr>
        <w:t>.2.2</w:t>
      </w:r>
      <w:r w:rsidRPr="00D779E7">
        <w:rPr>
          <w:rFonts w:ascii="Arial" w:hAnsi="Arial" w:cs="Arial"/>
          <w:sz w:val="22"/>
          <w:szCs w:val="22"/>
          <w:lang w:val="pt-BR"/>
        </w:rPr>
        <w:t xml:space="preserve"> Que tenham sido declaradas inidôneas por órgão da Administração Pública, direta ou indireta, federal, estadual, municipal ou do Distrito Federal, por meio de ato publicado no Diário Oficial da União, do Estado ou do Município, pelo órgão que o praticou, enquanto perdurarem os motivos determinantes da punição; </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4.2.3</w:t>
      </w:r>
      <w:r w:rsidRPr="00D779E7">
        <w:rPr>
          <w:rFonts w:ascii="Arial" w:hAnsi="Arial" w:cs="Arial"/>
          <w:sz w:val="22"/>
          <w:szCs w:val="22"/>
          <w:lang w:val="pt-BR"/>
        </w:rPr>
        <w:t xml:space="preserve"> Que estejam temporariamente suspensas de participar em licitação ou contratar com a Administração Pública federal, estadual ou municipal;</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4.2.4</w:t>
      </w:r>
      <w:r w:rsidRPr="00D779E7">
        <w:rPr>
          <w:rFonts w:ascii="Arial" w:hAnsi="Arial" w:cs="Arial"/>
          <w:sz w:val="22"/>
          <w:szCs w:val="22"/>
          <w:lang w:val="pt-BR"/>
        </w:rPr>
        <w:t xml:space="preserve"> Que tenham proprietários, administradores e dirigentes que exercem cargos de chefia ou função de confiança no Sistema Único de Saúde (SUS), conforme disposto no artigo 24, § 4º da Lei Federal nº 8.080/1990 e artigo 9º, inciso III, da Lei Federal nº 8.666/1993;</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4.2.5</w:t>
      </w:r>
      <w:r w:rsidRPr="00D779E7">
        <w:rPr>
          <w:rFonts w:ascii="Arial" w:hAnsi="Arial" w:cs="Arial"/>
          <w:sz w:val="22"/>
          <w:szCs w:val="22"/>
          <w:lang w:val="pt-BR"/>
        </w:rPr>
        <w:t xml:space="preserve"> Que incorram em outros impedimentos previstos em lei. </w:t>
      </w:r>
    </w:p>
    <w:p w:rsidR="003D5B95" w:rsidRPr="00D779E7" w:rsidRDefault="003D5B95" w:rsidP="0057095C">
      <w:pPr>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4.3. </w:t>
      </w:r>
      <w:r w:rsidRPr="00D779E7">
        <w:rPr>
          <w:rFonts w:ascii="Arial" w:hAnsi="Arial" w:cs="Arial"/>
          <w:sz w:val="22"/>
          <w:szCs w:val="22"/>
          <w:lang w:val="pt-BR"/>
        </w:rPr>
        <w:t xml:space="preserve">Todos os interessados em prestar serviços deverão participar do chamamento, </w:t>
      </w:r>
      <w:r w:rsidRPr="00D779E7">
        <w:rPr>
          <w:rFonts w:ascii="Arial" w:hAnsi="Arial" w:cs="Arial"/>
          <w:b/>
          <w:sz w:val="22"/>
          <w:szCs w:val="22"/>
          <w:lang w:val="pt-BR"/>
        </w:rPr>
        <w:t>INCLUSIVE AS EMPRESAS JÁ CREDENCIADAS</w:t>
      </w:r>
      <w:r w:rsidRPr="00D779E7">
        <w:rPr>
          <w:rFonts w:ascii="Arial" w:hAnsi="Arial" w:cs="Arial"/>
          <w:sz w:val="22"/>
          <w:szCs w:val="22"/>
          <w:lang w:val="pt-BR"/>
        </w:rPr>
        <w:t>, igualmente obrigadas a apresentar a documentação exigida e demonstrar o cumprimento dos requisitos deste termo de referencia e legislação vigente;</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 xml:space="preserve">4.4. </w:t>
      </w:r>
      <w:r w:rsidRPr="00D779E7">
        <w:rPr>
          <w:rFonts w:ascii="Arial" w:hAnsi="Arial" w:cs="Arial"/>
          <w:sz w:val="22"/>
          <w:szCs w:val="22"/>
          <w:lang w:val="pt-BR"/>
        </w:rPr>
        <w:t>Os interessados deverão aceitar os valores de referência à prestação dos serviços constantes da Tabela de Procedimentos do Sistema Único de Saúde e serão reajustados na mesma proporção, índices e épocas dos reajustes determinados pelo Ministério da Saúde.</w:t>
      </w:r>
    </w:p>
    <w:p w:rsidR="003D5B95" w:rsidRPr="00D779E7" w:rsidRDefault="003D5B95" w:rsidP="0057095C">
      <w:pPr>
        <w:spacing w:before="4" w:line="360" w:lineRule="auto"/>
        <w:ind w:left="120" w:right="64" w:firstLine="689"/>
        <w:jc w:val="both"/>
        <w:rPr>
          <w:rFonts w:ascii="Arial" w:hAnsi="Arial" w:cs="Arial"/>
          <w:sz w:val="22"/>
          <w:szCs w:val="22"/>
          <w:lang w:val="pt-BR"/>
        </w:rPr>
      </w:pPr>
      <w:r w:rsidRPr="00D779E7">
        <w:rPr>
          <w:rFonts w:ascii="Arial" w:hAnsi="Arial" w:cs="Arial"/>
          <w:w w:val="101"/>
          <w:sz w:val="22"/>
          <w:szCs w:val="22"/>
          <w:lang w:val="pt-BR"/>
        </w:rPr>
        <w:t>.</w:t>
      </w:r>
    </w:p>
    <w:p w:rsidR="003D5B95" w:rsidRPr="00D779E7" w:rsidRDefault="003D5B95" w:rsidP="0057095C">
      <w:pPr>
        <w:spacing w:line="360" w:lineRule="auto"/>
        <w:ind w:left="120" w:right="66"/>
        <w:jc w:val="both"/>
        <w:rPr>
          <w:rFonts w:ascii="Arial" w:hAnsi="Arial" w:cs="Arial"/>
          <w:color w:val="FF0000"/>
          <w:w w:val="101"/>
          <w:sz w:val="22"/>
          <w:szCs w:val="22"/>
          <w:lang w:val="pt-BR"/>
        </w:rPr>
      </w:pPr>
      <w:r w:rsidRPr="00D779E7">
        <w:rPr>
          <w:rFonts w:ascii="Arial" w:hAnsi="Arial" w:cs="Arial"/>
          <w:b/>
          <w:sz w:val="22"/>
          <w:szCs w:val="22"/>
          <w:lang w:val="pt-BR"/>
        </w:rPr>
        <w:t>4.5</w:t>
      </w:r>
      <w:r w:rsidRPr="00D779E7">
        <w:rPr>
          <w:rFonts w:ascii="Arial" w:hAnsi="Arial" w:cs="Arial"/>
          <w:spacing w:val="3"/>
          <w:sz w:val="22"/>
          <w:szCs w:val="22"/>
          <w:lang w:val="pt-BR"/>
        </w:rPr>
        <w:t xml:space="preserve"> </w:t>
      </w:r>
      <w:r w:rsidRPr="00D779E7">
        <w:rPr>
          <w:rFonts w:ascii="Arial" w:hAnsi="Arial" w:cs="Arial"/>
          <w:spacing w:val="-2"/>
          <w:sz w:val="22"/>
          <w:szCs w:val="22"/>
          <w:lang w:val="pt-BR"/>
        </w:rPr>
        <w:t>O</w:t>
      </w:r>
      <w:r w:rsidRPr="00D779E7">
        <w:rPr>
          <w:rFonts w:ascii="Arial" w:hAnsi="Arial" w:cs="Arial"/>
          <w:sz w:val="22"/>
          <w:szCs w:val="22"/>
          <w:lang w:val="pt-BR"/>
        </w:rPr>
        <w:t>s</w:t>
      </w:r>
      <w:r w:rsidRPr="00D779E7">
        <w:rPr>
          <w:rFonts w:ascii="Arial" w:hAnsi="Arial" w:cs="Arial"/>
          <w:spacing w:val="1"/>
          <w:sz w:val="22"/>
          <w:szCs w:val="22"/>
          <w:lang w:val="pt-BR"/>
        </w:rPr>
        <w:t xml:space="preserve"> </w:t>
      </w:r>
      <w:r w:rsidRPr="00D779E7">
        <w:rPr>
          <w:rFonts w:ascii="Arial" w:hAnsi="Arial" w:cs="Arial"/>
          <w:spacing w:val="3"/>
          <w:sz w:val="22"/>
          <w:szCs w:val="22"/>
          <w:lang w:val="pt-BR"/>
        </w:rPr>
        <w:t>i</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pacing w:val="3"/>
          <w:sz w:val="22"/>
          <w:szCs w:val="22"/>
          <w:lang w:val="pt-BR"/>
        </w:rPr>
        <w:t>s</w:t>
      </w:r>
      <w:r w:rsidRPr="00D779E7">
        <w:rPr>
          <w:rFonts w:ascii="Arial" w:hAnsi="Arial" w:cs="Arial"/>
          <w:spacing w:val="2"/>
          <w:sz w:val="22"/>
          <w:szCs w:val="22"/>
          <w:lang w:val="pt-BR"/>
        </w:rPr>
        <w:t>a</w:t>
      </w:r>
      <w:r w:rsidRPr="00D779E7">
        <w:rPr>
          <w:rFonts w:ascii="Arial" w:hAnsi="Arial" w:cs="Arial"/>
          <w:spacing w:val="-3"/>
          <w:sz w:val="22"/>
          <w:szCs w:val="22"/>
          <w:lang w:val="pt-BR"/>
        </w:rPr>
        <w:t>d</w:t>
      </w:r>
      <w:r w:rsidRPr="00D779E7">
        <w:rPr>
          <w:rFonts w:ascii="Arial" w:hAnsi="Arial" w:cs="Arial"/>
          <w:sz w:val="22"/>
          <w:szCs w:val="22"/>
          <w:lang w:val="pt-BR"/>
        </w:rPr>
        <w:t>os</w:t>
      </w:r>
      <w:r w:rsidRPr="00D779E7">
        <w:rPr>
          <w:rFonts w:ascii="Arial" w:hAnsi="Arial" w:cs="Arial"/>
          <w:spacing w:val="14"/>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3"/>
          <w:sz w:val="22"/>
          <w:szCs w:val="22"/>
          <w:lang w:val="pt-BR"/>
        </w:rPr>
        <w:t>v</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ão</w:t>
      </w:r>
      <w:r w:rsidRPr="00D779E7">
        <w:rPr>
          <w:rFonts w:ascii="Arial" w:hAnsi="Arial" w:cs="Arial"/>
          <w:spacing w:val="8"/>
          <w:sz w:val="22"/>
          <w:szCs w:val="22"/>
          <w:lang w:val="pt-BR"/>
        </w:rPr>
        <w:t xml:space="preserve"> </w:t>
      </w:r>
      <w:r w:rsidRPr="00D779E7">
        <w:rPr>
          <w:rFonts w:ascii="Arial" w:hAnsi="Arial" w:cs="Arial"/>
          <w:sz w:val="22"/>
          <w:szCs w:val="22"/>
          <w:lang w:val="pt-BR"/>
        </w:rPr>
        <w:t>ap</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pacing w:val="2"/>
          <w:sz w:val="22"/>
          <w:szCs w:val="22"/>
          <w:lang w:val="pt-BR"/>
        </w:rPr>
        <w:t>e</w:t>
      </w:r>
      <w:r w:rsidRPr="00D779E7">
        <w:rPr>
          <w:rFonts w:ascii="Arial" w:hAnsi="Arial" w:cs="Arial"/>
          <w:spacing w:val="-3"/>
          <w:sz w:val="22"/>
          <w:szCs w:val="22"/>
          <w:lang w:val="pt-BR"/>
        </w:rPr>
        <w:t>nt</w:t>
      </w:r>
      <w:r w:rsidRPr="00D779E7">
        <w:rPr>
          <w:rFonts w:ascii="Arial" w:hAnsi="Arial" w:cs="Arial"/>
          <w:sz w:val="22"/>
          <w:szCs w:val="22"/>
          <w:lang w:val="pt-BR"/>
        </w:rPr>
        <w:t>ar</w:t>
      </w:r>
      <w:r w:rsidRPr="00D779E7">
        <w:rPr>
          <w:rFonts w:ascii="Arial" w:hAnsi="Arial" w:cs="Arial"/>
          <w:spacing w:val="12"/>
          <w:sz w:val="22"/>
          <w:szCs w:val="22"/>
          <w:lang w:val="pt-BR"/>
        </w:rPr>
        <w:t xml:space="preserve"> </w:t>
      </w:r>
      <w:r w:rsidRPr="00D779E7">
        <w:rPr>
          <w:rFonts w:ascii="Arial" w:hAnsi="Arial" w:cs="Arial"/>
          <w:sz w:val="22"/>
          <w:szCs w:val="22"/>
          <w:lang w:val="pt-BR"/>
        </w:rPr>
        <w:t>os d</w:t>
      </w:r>
      <w:r w:rsidRPr="00D779E7">
        <w:rPr>
          <w:rFonts w:ascii="Arial" w:hAnsi="Arial" w:cs="Arial"/>
          <w:spacing w:val="-3"/>
          <w:sz w:val="22"/>
          <w:szCs w:val="22"/>
          <w:lang w:val="pt-BR"/>
        </w:rPr>
        <w:t>o</w:t>
      </w:r>
      <w:r w:rsidRPr="00D779E7">
        <w:rPr>
          <w:rFonts w:ascii="Arial" w:hAnsi="Arial" w:cs="Arial"/>
          <w:spacing w:val="3"/>
          <w:sz w:val="22"/>
          <w:szCs w:val="22"/>
          <w:lang w:val="pt-BR"/>
        </w:rPr>
        <w:t>c</w:t>
      </w:r>
      <w:r w:rsidRPr="00D779E7">
        <w:rPr>
          <w:rFonts w:ascii="Arial" w:hAnsi="Arial" w:cs="Arial"/>
          <w:sz w:val="22"/>
          <w:szCs w:val="22"/>
          <w:lang w:val="pt-BR"/>
        </w:rPr>
        <w:t>um</w:t>
      </w:r>
      <w:r w:rsidRPr="00D779E7">
        <w:rPr>
          <w:rFonts w:ascii="Arial" w:hAnsi="Arial" w:cs="Arial"/>
          <w:spacing w:val="2"/>
          <w:sz w:val="22"/>
          <w:szCs w:val="22"/>
          <w:lang w:val="pt-BR"/>
        </w:rPr>
        <w:t>e</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3"/>
          <w:sz w:val="22"/>
          <w:szCs w:val="22"/>
          <w:lang w:val="pt-BR"/>
        </w:rPr>
        <w:t xml:space="preserve"> </w:t>
      </w:r>
      <w:r w:rsidRPr="00D779E7">
        <w:rPr>
          <w:rFonts w:ascii="Arial" w:hAnsi="Arial" w:cs="Arial"/>
          <w:sz w:val="22"/>
          <w:szCs w:val="22"/>
          <w:lang w:val="pt-BR"/>
        </w:rPr>
        <w:t>de</w:t>
      </w:r>
      <w:r w:rsidRPr="00D779E7">
        <w:rPr>
          <w:rFonts w:ascii="Arial" w:hAnsi="Arial" w:cs="Arial"/>
          <w:spacing w:val="2"/>
          <w:sz w:val="22"/>
          <w:szCs w:val="22"/>
          <w:lang w:val="pt-BR"/>
        </w:rPr>
        <w:t xml:space="preserve"> </w:t>
      </w:r>
      <w:r w:rsidRPr="00D779E7">
        <w:rPr>
          <w:rFonts w:ascii="Arial" w:hAnsi="Arial" w:cs="Arial"/>
          <w:sz w:val="22"/>
          <w:szCs w:val="22"/>
          <w:lang w:val="pt-BR"/>
        </w:rPr>
        <w:t>h</w:t>
      </w:r>
      <w:r w:rsidRPr="00D779E7">
        <w:rPr>
          <w:rFonts w:ascii="Arial" w:hAnsi="Arial" w:cs="Arial"/>
          <w:spacing w:val="2"/>
          <w:sz w:val="22"/>
          <w:szCs w:val="22"/>
          <w:lang w:val="pt-BR"/>
        </w:rPr>
        <w:t>a</w:t>
      </w:r>
      <w:r w:rsidRPr="00D779E7">
        <w:rPr>
          <w:rFonts w:ascii="Arial" w:hAnsi="Arial" w:cs="Arial"/>
          <w:sz w:val="22"/>
          <w:szCs w:val="22"/>
          <w:lang w:val="pt-BR"/>
        </w:rPr>
        <w:t>b</w:t>
      </w:r>
      <w:r w:rsidRPr="00D779E7">
        <w:rPr>
          <w:rFonts w:ascii="Arial" w:hAnsi="Arial" w:cs="Arial"/>
          <w:spacing w:val="1"/>
          <w:sz w:val="22"/>
          <w:szCs w:val="22"/>
          <w:lang w:val="pt-BR"/>
        </w:rPr>
        <w:t>i</w:t>
      </w:r>
      <w:r w:rsidRPr="00D779E7">
        <w:rPr>
          <w:rFonts w:ascii="Arial" w:hAnsi="Arial" w:cs="Arial"/>
          <w:spacing w:val="-1"/>
          <w:sz w:val="22"/>
          <w:szCs w:val="22"/>
          <w:lang w:val="pt-BR"/>
        </w:rPr>
        <w:t>l</w:t>
      </w:r>
      <w:r w:rsidRPr="00D779E7">
        <w:rPr>
          <w:rFonts w:ascii="Arial" w:hAnsi="Arial" w:cs="Arial"/>
          <w:spacing w:val="3"/>
          <w:sz w:val="22"/>
          <w:szCs w:val="22"/>
          <w:lang w:val="pt-BR"/>
        </w:rPr>
        <w:t>i</w:t>
      </w:r>
      <w:r w:rsidRPr="00D779E7">
        <w:rPr>
          <w:rFonts w:ascii="Arial" w:hAnsi="Arial" w:cs="Arial"/>
          <w:spacing w:val="-3"/>
          <w:sz w:val="22"/>
          <w:szCs w:val="22"/>
          <w:lang w:val="pt-BR"/>
        </w:rPr>
        <w:t>t</w:t>
      </w:r>
      <w:r w:rsidRPr="00D779E7">
        <w:rPr>
          <w:rFonts w:ascii="Arial" w:hAnsi="Arial" w:cs="Arial"/>
          <w:sz w:val="22"/>
          <w:szCs w:val="22"/>
          <w:lang w:val="pt-BR"/>
        </w:rPr>
        <w:t>a</w:t>
      </w:r>
      <w:r w:rsidRPr="00D779E7">
        <w:rPr>
          <w:rFonts w:ascii="Arial" w:hAnsi="Arial" w:cs="Arial"/>
          <w:spacing w:val="-2"/>
          <w:sz w:val="22"/>
          <w:szCs w:val="22"/>
          <w:lang w:val="pt-BR"/>
        </w:rPr>
        <w:t>ç</w:t>
      </w:r>
      <w:r w:rsidRPr="00D779E7">
        <w:rPr>
          <w:rFonts w:ascii="Arial" w:hAnsi="Arial" w:cs="Arial"/>
          <w:sz w:val="22"/>
          <w:szCs w:val="22"/>
          <w:lang w:val="pt-BR"/>
        </w:rPr>
        <w:t>ão,</w:t>
      </w:r>
      <w:r w:rsidRPr="00D779E7">
        <w:rPr>
          <w:rFonts w:ascii="Arial" w:hAnsi="Arial" w:cs="Arial"/>
          <w:spacing w:val="46"/>
          <w:sz w:val="22"/>
          <w:szCs w:val="22"/>
          <w:lang w:val="pt-BR"/>
        </w:rPr>
        <w:t xml:space="preserve"> </w:t>
      </w:r>
      <w:r w:rsidRPr="00D779E7">
        <w:rPr>
          <w:rFonts w:ascii="Arial" w:hAnsi="Arial" w:cs="Arial"/>
          <w:spacing w:val="-1"/>
          <w:sz w:val="22"/>
          <w:szCs w:val="22"/>
          <w:lang w:val="pt-BR"/>
        </w:rPr>
        <w:t>r</w:t>
      </w:r>
      <w:r w:rsidRPr="00D779E7">
        <w:rPr>
          <w:rFonts w:ascii="Arial" w:hAnsi="Arial" w:cs="Arial"/>
          <w:spacing w:val="2"/>
          <w:sz w:val="22"/>
          <w:szCs w:val="22"/>
          <w:lang w:val="pt-BR"/>
        </w:rPr>
        <w:t>u</w:t>
      </w:r>
      <w:r w:rsidRPr="00D779E7">
        <w:rPr>
          <w:rFonts w:ascii="Arial" w:hAnsi="Arial" w:cs="Arial"/>
          <w:spacing w:val="-3"/>
          <w:sz w:val="22"/>
          <w:szCs w:val="22"/>
          <w:lang w:val="pt-BR"/>
        </w:rPr>
        <w:t>b</w:t>
      </w:r>
      <w:r w:rsidRPr="00D779E7">
        <w:rPr>
          <w:rFonts w:ascii="Arial" w:hAnsi="Arial" w:cs="Arial"/>
          <w:spacing w:val="-1"/>
          <w:sz w:val="22"/>
          <w:szCs w:val="22"/>
          <w:lang w:val="pt-BR"/>
        </w:rPr>
        <w:t>r</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z w:val="22"/>
          <w:szCs w:val="22"/>
          <w:lang w:val="pt-BR"/>
        </w:rPr>
        <w:t>ado</w:t>
      </w:r>
      <w:r w:rsidRPr="00D779E7">
        <w:rPr>
          <w:rFonts w:ascii="Arial" w:hAnsi="Arial" w:cs="Arial"/>
          <w:spacing w:val="1"/>
          <w:sz w:val="22"/>
          <w:szCs w:val="22"/>
          <w:lang w:val="pt-BR"/>
        </w:rPr>
        <w:t>s</w:t>
      </w:r>
      <w:r w:rsidRPr="00D779E7">
        <w:rPr>
          <w:rFonts w:ascii="Arial" w:hAnsi="Arial" w:cs="Arial"/>
          <w:sz w:val="22"/>
          <w:szCs w:val="22"/>
          <w:lang w:val="pt-BR"/>
        </w:rPr>
        <w:t>,</w:t>
      </w:r>
      <w:r w:rsidRPr="00D779E7">
        <w:rPr>
          <w:rFonts w:ascii="Arial" w:hAnsi="Arial" w:cs="Arial"/>
          <w:spacing w:val="58"/>
          <w:sz w:val="22"/>
          <w:szCs w:val="22"/>
          <w:lang w:val="pt-BR"/>
        </w:rPr>
        <w:t xml:space="preserve"> </w:t>
      </w:r>
      <w:r w:rsidRPr="00D779E7">
        <w:rPr>
          <w:rFonts w:ascii="Arial" w:hAnsi="Arial" w:cs="Arial"/>
          <w:spacing w:val="-3"/>
          <w:sz w:val="22"/>
          <w:szCs w:val="22"/>
          <w:lang w:val="pt-BR"/>
        </w:rPr>
        <w:t>e</w:t>
      </w:r>
      <w:r w:rsidRPr="00D779E7">
        <w:rPr>
          <w:rFonts w:ascii="Arial" w:hAnsi="Arial" w:cs="Arial"/>
          <w:sz w:val="22"/>
          <w:szCs w:val="22"/>
          <w:lang w:val="pt-BR"/>
        </w:rPr>
        <w:t>m</w:t>
      </w:r>
      <w:r w:rsidRPr="00D779E7">
        <w:rPr>
          <w:rFonts w:ascii="Arial" w:hAnsi="Arial" w:cs="Arial"/>
          <w:spacing w:val="53"/>
          <w:sz w:val="22"/>
          <w:szCs w:val="22"/>
          <w:lang w:val="pt-BR"/>
        </w:rPr>
        <w:t xml:space="preserve"> </w:t>
      </w:r>
      <w:r w:rsidRPr="00D779E7">
        <w:rPr>
          <w:rFonts w:ascii="Arial" w:hAnsi="Arial" w:cs="Arial"/>
          <w:sz w:val="22"/>
          <w:szCs w:val="22"/>
          <w:lang w:val="pt-BR"/>
        </w:rPr>
        <w:t>en</w:t>
      </w:r>
      <w:r w:rsidRPr="00D779E7">
        <w:rPr>
          <w:rFonts w:ascii="Arial" w:hAnsi="Arial" w:cs="Arial"/>
          <w:spacing w:val="-2"/>
          <w:sz w:val="22"/>
          <w:szCs w:val="22"/>
          <w:lang w:val="pt-BR"/>
        </w:rPr>
        <w:t>v</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pacing w:val="2"/>
          <w:sz w:val="22"/>
          <w:szCs w:val="22"/>
          <w:lang w:val="pt-BR"/>
        </w:rPr>
        <w:t>o</w:t>
      </w:r>
      <w:r w:rsidRPr="00D779E7">
        <w:rPr>
          <w:rFonts w:ascii="Arial" w:hAnsi="Arial" w:cs="Arial"/>
          <w:sz w:val="22"/>
          <w:szCs w:val="22"/>
          <w:lang w:val="pt-BR"/>
        </w:rPr>
        <w:t>pe</w:t>
      </w:r>
      <w:r w:rsidRPr="00D779E7">
        <w:rPr>
          <w:rFonts w:ascii="Arial" w:hAnsi="Arial" w:cs="Arial"/>
          <w:spacing w:val="56"/>
          <w:sz w:val="22"/>
          <w:szCs w:val="22"/>
          <w:lang w:val="pt-BR"/>
        </w:rPr>
        <w:t xml:space="preserve">  </w:t>
      </w:r>
      <w:r w:rsidRPr="00D779E7">
        <w:rPr>
          <w:rFonts w:ascii="Arial" w:hAnsi="Arial" w:cs="Arial"/>
          <w:spacing w:val="1"/>
          <w:sz w:val="22"/>
          <w:szCs w:val="22"/>
          <w:lang w:val="pt-BR"/>
        </w:rPr>
        <w:t>l</w:t>
      </w:r>
      <w:r w:rsidRPr="00D779E7">
        <w:rPr>
          <w:rFonts w:ascii="Arial" w:hAnsi="Arial" w:cs="Arial"/>
          <w:spacing w:val="-3"/>
          <w:sz w:val="22"/>
          <w:szCs w:val="22"/>
          <w:lang w:val="pt-BR"/>
        </w:rPr>
        <w:t>a</w:t>
      </w:r>
      <w:r w:rsidRPr="00D779E7">
        <w:rPr>
          <w:rFonts w:ascii="Arial" w:hAnsi="Arial" w:cs="Arial"/>
          <w:spacing w:val="1"/>
          <w:sz w:val="22"/>
          <w:szCs w:val="22"/>
          <w:lang w:val="pt-BR"/>
        </w:rPr>
        <w:t>c</w:t>
      </w:r>
      <w:r w:rsidRPr="00D779E7">
        <w:rPr>
          <w:rFonts w:ascii="Arial" w:hAnsi="Arial" w:cs="Arial"/>
          <w:spacing w:val="-1"/>
          <w:sz w:val="22"/>
          <w:szCs w:val="22"/>
          <w:lang w:val="pt-BR"/>
        </w:rPr>
        <w:t>r</w:t>
      </w:r>
      <w:r w:rsidRPr="00D779E7">
        <w:rPr>
          <w:rFonts w:ascii="Arial" w:hAnsi="Arial" w:cs="Arial"/>
          <w:spacing w:val="2"/>
          <w:sz w:val="22"/>
          <w:szCs w:val="22"/>
          <w:lang w:val="pt-BR"/>
        </w:rPr>
        <w:t>a</w:t>
      </w:r>
      <w:r w:rsidRPr="00D779E7">
        <w:rPr>
          <w:rFonts w:ascii="Arial" w:hAnsi="Arial" w:cs="Arial"/>
          <w:spacing w:val="-3"/>
          <w:sz w:val="22"/>
          <w:szCs w:val="22"/>
          <w:lang w:val="pt-BR"/>
        </w:rPr>
        <w:t>d</w:t>
      </w:r>
      <w:r w:rsidRPr="00D779E7">
        <w:rPr>
          <w:rFonts w:ascii="Arial" w:hAnsi="Arial" w:cs="Arial"/>
          <w:sz w:val="22"/>
          <w:szCs w:val="22"/>
          <w:lang w:val="pt-BR"/>
        </w:rPr>
        <w:t>o</w:t>
      </w:r>
      <w:r w:rsidRPr="00D779E7">
        <w:rPr>
          <w:rFonts w:ascii="Arial" w:hAnsi="Arial" w:cs="Arial"/>
          <w:spacing w:val="54"/>
          <w:sz w:val="22"/>
          <w:szCs w:val="22"/>
          <w:lang w:val="pt-BR"/>
        </w:rPr>
        <w:t xml:space="preserve"> </w:t>
      </w:r>
      <w:r w:rsidRPr="00D779E7">
        <w:rPr>
          <w:rFonts w:ascii="Arial" w:hAnsi="Arial" w:cs="Arial"/>
          <w:spacing w:val="1"/>
          <w:sz w:val="22"/>
          <w:szCs w:val="22"/>
          <w:lang w:val="pt-BR"/>
        </w:rPr>
        <w:t>c</w:t>
      </w:r>
      <w:r w:rsidRPr="00D779E7">
        <w:rPr>
          <w:rFonts w:ascii="Arial" w:hAnsi="Arial" w:cs="Arial"/>
          <w:sz w:val="22"/>
          <w:szCs w:val="22"/>
          <w:lang w:val="pt-BR"/>
        </w:rPr>
        <w:t>om</w:t>
      </w:r>
      <w:r w:rsidRPr="00D779E7">
        <w:rPr>
          <w:rFonts w:ascii="Arial" w:hAnsi="Arial" w:cs="Arial"/>
          <w:spacing w:val="51"/>
          <w:sz w:val="22"/>
          <w:szCs w:val="22"/>
          <w:lang w:val="pt-BR"/>
        </w:rPr>
        <w:t xml:space="preserve"> </w:t>
      </w:r>
      <w:r w:rsidRPr="00D779E7">
        <w:rPr>
          <w:rFonts w:ascii="Arial" w:hAnsi="Arial" w:cs="Arial"/>
          <w:sz w:val="22"/>
          <w:szCs w:val="22"/>
          <w:lang w:val="pt-BR"/>
        </w:rPr>
        <w:t>o</w:t>
      </w:r>
      <w:r w:rsidRPr="00D779E7">
        <w:rPr>
          <w:rFonts w:ascii="Arial" w:hAnsi="Arial" w:cs="Arial"/>
          <w:spacing w:val="46"/>
          <w:sz w:val="22"/>
          <w:szCs w:val="22"/>
          <w:lang w:val="pt-BR"/>
        </w:rPr>
        <w:t xml:space="preserve"> </w:t>
      </w:r>
      <w:r w:rsidRPr="00D779E7">
        <w:rPr>
          <w:rFonts w:ascii="Arial" w:hAnsi="Arial" w:cs="Arial"/>
          <w:spacing w:val="2"/>
          <w:sz w:val="22"/>
          <w:szCs w:val="22"/>
          <w:lang w:val="pt-BR"/>
        </w:rPr>
        <w:t>n</w:t>
      </w:r>
      <w:r w:rsidRPr="00D779E7">
        <w:rPr>
          <w:rFonts w:ascii="Arial" w:hAnsi="Arial" w:cs="Arial"/>
          <w:spacing w:val="-3"/>
          <w:sz w:val="22"/>
          <w:szCs w:val="22"/>
          <w:lang w:val="pt-BR"/>
        </w:rPr>
        <w:t>o</w:t>
      </w:r>
      <w:r w:rsidRPr="00D779E7">
        <w:rPr>
          <w:rFonts w:ascii="Arial" w:hAnsi="Arial" w:cs="Arial"/>
          <w:spacing w:val="2"/>
          <w:sz w:val="22"/>
          <w:szCs w:val="22"/>
          <w:lang w:val="pt-BR"/>
        </w:rPr>
        <w:t>m</w:t>
      </w:r>
      <w:r w:rsidRPr="00D779E7">
        <w:rPr>
          <w:rFonts w:ascii="Arial" w:hAnsi="Arial" w:cs="Arial"/>
          <w:sz w:val="22"/>
          <w:szCs w:val="22"/>
          <w:lang w:val="pt-BR"/>
        </w:rPr>
        <w:t>e</w:t>
      </w:r>
      <w:r w:rsidRPr="00D779E7">
        <w:rPr>
          <w:rFonts w:ascii="Arial" w:hAnsi="Arial" w:cs="Arial"/>
          <w:spacing w:val="50"/>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o</w:t>
      </w:r>
      <w:r w:rsidRPr="00D779E7">
        <w:rPr>
          <w:rFonts w:ascii="Arial" w:hAnsi="Arial" w:cs="Arial"/>
          <w:spacing w:val="47"/>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z w:val="22"/>
          <w:szCs w:val="22"/>
          <w:lang w:val="pt-BR"/>
        </w:rPr>
        <w:t>opo</w:t>
      </w:r>
      <w:r w:rsidRPr="00D779E7">
        <w:rPr>
          <w:rFonts w:ascii="Arial" w:hAnsi="Arial" w:cs="Arial"/>
          <w:spacing w:val="2"/>
          <w:sz w:val="22"/>
          <w:szCs w:val="22"/>
          <w:lang w:val="pt-BR"/>
        </w:rPr>
        <w:t>n</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59"/>
          <w:sz w:val="22"/>
          <w:szCs w:val="22"/>
          <w:lang w:val="pt-BR"/>
        </w:rPr>
        <w:t xml:space="preserve"> </w:t>
      </w:r>
      <w:r w:rsidRPr="00D779E7">
        <w:rPr>
          <w:rFonts w:ascii="Arial" w:hAnsi="Arial" w:cs="Arial"/>
          <w:spacing w:val="-3"/>
          <w:sz w:val="22"/>
          <w:szCs w:val="22"/>
          <w:lang w:val="pt-BR"/>
        </w:rPr>
        <w:t>n</w:t>
      </w:r>
      <w:r w:rsidRPr="00D779E7">
        <w:rPr>
          <w:rFonts w:ascii="Arial" w:hAnsi="Arial" w:cs="Arial"/>
          <w:sz w:val="22"/>
          <w:szCs w:val="22"/>
          <w:lang w:val="pt-BR"/>
        </w:rPr>
        <w:t>o</w:t>
      </w:r>
      <w:r w:rsidRPr="00D779E7">
        <w:rPr>
          <w:rFonts w:ascii="Arial" w:hAnsi="Arial" w:cs="Arial"/>
          <w:spacing w:val="49"/>
          <w:sz w:val="22"/>
          <w:szCs w:val="22"/>
          <w:lang w:val="pt-BR"/>
        </w:rPr>
        <w:t xml:space="preserve"> </w:t>
      </w:r>
      <w:r w:rsidRPr="00D779E7">
        <w:rPr>
          <w:rFonts w:ascii="Arial" w:hAnsi="Arial" w:cs="Arial"/>
          <w:w w:val="101"/>
          <w:sz w:val="22"/>
          <w:szCs w:val="22"/>
          <w:lang w:val="pt-BR"/>
        </w:rPr>
        <w:t>q</w:t>
      </w:r>
      <w:r w:rsidRPr="00D779E7">
        <w:rPr>
          <w:rFonts w:ascii="Arial" w:hAnsi="Arial" w:cs="Arial"/>
          <w:spacing w:val="2"/>
          <w:w w:val="101"/>
          <w:sz w:val="22"/>
          <w:szCs w:val="22"/>
          <w:lang w:val="pt-BR"/>
        </w:rPr>
        <w:t>u</w:t>
      </w:r>
      <w:r w:rsidRPr="00D779E7">
        <w:rPr>
          <w:rFonts w:ascii="Arial" w:hAnsi="Arial" w:cs="Arial"/>
          <w:spacing w:val="-3"/>
          <w:w w:val="101"/>
          <w:sz w:val="22"/>
          <w:szCs w:val="22"/>
          <w:lang w:val="pt-BR"/>
        </w:rPr>
        <w:t>a</w:t>
      </w:r>
      <w:r w:rsidRPr="00D779E7">
        <w:rPr>
          <w:rFonts w:ascii="Arial" w:hAnsi="Arial" w:cs="Arial"/>
          <w:w w:val="101"/>
          <w:sz w:val="22"/>
          <w:szCs w:val="22"/>
          <w:lang w:val="pt-BR"/>
        </w:rPr>
        <w:t xml:space="preserve">l </w:t>
      </w:r>
      <w:r w:rsidRPr="00D779E7">
        <w:rPr>
          <w:rFonts w:ascii="Arial" w:hAnsi="Arial" w:cs="Arial"/>
          <w:sz w:val="22"/>
          <w:szCs w:val="22"/>
          <w:lang w:val="pt-BR"/>
        </w:rPr>
        <w:t>d</w:t>
      </w:r>
      <w:r w:rsidRPr="00D779E7">
        <w:rPr>
          <w:rFonts w:ascii="Arial" w:hAnsi="Arial" w:cs="Arial"/>
          <w:spacing w:val="-3"/>
          <w:sz w:val="22"/>
          <w:szCs w:val="22"/>
          <w:lang w:val="pt-BR"/>
        </w:rPr>
        <w:t>e</w:t>
      </w:r>
      <w:r w:rsidRPr="00D779E7">
        <w:rPr>
          <w:rFonts w:ascii="Arial" w:hAnsi="Arial" w:cs="Arial"/>
          <w:spacing w:val="3"/>
          <w:sz w:val="22"/>
          <w:szCs w:val="22"/>
          <w:lang w:val="pt-BR"/>
        </w:rPr>
        <w:t>v</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á</w:t>
      </w:r>
      <w:r w:rsidRPr="00D779E7">
        <w:rPr>
          <w:rFonts w:ascii="Arial" w:hAnsi="Arial" w:cs="Arial"/>
          <w:spacing w:val="37"/>
          <w:sz w:val="22"/>
          <w:szCs w:val="22"/>
          <w:lang w:val="pt-BR"/>
        </w:rPr>
        <w:t xml:space="preserve"> </w:t>
      </w:r>
      <w:r w:rsidRPr="00D779E7">
        <w:rPr>
          <w:rFonts w:ascii="Arial" w:hAnsi="Arial" w:cs="Arial"/>
          <w:sz w:val="22"/>
          <w:szCs w:val="22"/>
          <w:lang w:val="pt-BR"/>
        </w:rPr>
        <w:t>e</w:t>
      </w:r>
      <w:r w:rsidRPr="00D779E7">
        <w:rPr>
          <w:rFonts w:ascii="Arial" w:hAnsi="Arial" w:cs="Arial"/>
          <w:spacing w:val="-2"/>
          <w:sz w:val="22"/>
          <w:szCs w:val="22"/>
          <w:lang w:val="pt-BR"/>
        </w:rPr>
        <w:t>x</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n</w:t>
      </w:r>
      <w:r w:rsidRPr="00D779E7">
        <w:rPr>
          <w:rFonts w:ascii="Arial" w:hAnsi="Arial" w:cs="Arial"/>
          <w:spacing w:val="-3"/>
          <w:sz w:val="22"/>
          <w:szCs w:val="22"/>
          <w:lang w:val="pt-BR"/>
        </w:rPr>
        <w:t>a</w:t>
      </w:r>
      <w:r w:rsidRPr="00D779E7">
        <w:rPr>
          <w:rFonts w:ascii="Arial" w:hAnsi="Arial" w:cs="Arial"/>
          <w:spacing w:val="2"/>
          <w:sz w:val="22"/>
          <w:szCs w:val="22"/>
          <w:lang w:val="pt-BR"/>
        </w:rPr>
        <w:t>m</w:t>
      </w:r>
      <w:r w:rsidRPr="00D779E7">
        <w:rPr>
          <w:rFonts w:ascii="Arial" w:hAnsi="Arial" w:cs="Arial"/>
          <w:sz w:val="22"/>
          <w:szCs w:val="22"/>
          <w:lang w:val="pt-BR"/>
        </w:rPr>
        <w:t>ente</w:t>
      </w:r>
      <w:r w:rsidRPr="00D779E7">
        <w:rPr>
          <w:rFonts w:ascii="Arial" w:hAnsi="Arial" w:cs="Arial"/>
          <w:spacing w:val="49"/>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o</w:t>
      </w:r>
      <w:r w:rsidRPr="00D779E7">
        <w:rPr>
          <w:rFonts w:ascii="Arial" w:hAnsi="Arial" w:cs="Arial"/>
          <w:spacing w:val="-3"/>
          <w:sz w:val="22"/>
          <w:szCs w:val="22"/>
          <w:lang w:val="pt-BR"/>
        </w:rPr>
        <w:t>n</w:t>
      </w:r>
      <w:r w:rsidRPr="00D779E7">
        <w:rPr>
          <w:rFonts w:ascii="Arial" w:hAnsi="Arial" w:cs="Arial"/>
          <w:spacing w:val="5"/>
          <w:sz w:val="22"/>
          <w:szCs w:val="22"/>
          <w:lang w:val="pt-BR"/>
        </w:rPr>
        <w:t>t</w:t>
      </w:r>
      <w:r w:rsidRPr="00D779E7">
        <w:rPr>
          <w:rFonts w:ascii="Arial" w:hAnsi="Arial" w:cs="Arial"/>
          <w:spacing w:val="-3"/>
          <w:sz w:val="22"/>
          <w:szCs w:val="22"/>
          <w:lang w:val="pt-BR"/>
        </w:rPr>
        <w:t>e</w:t>
      </w:r>
      <w:r w:rsidRPr="00D779E7">
        <w:rPr>
          <w:rFonts w:ascii="Arial" w:hAnsi="Arial" w:cs="Arial"/>
          <w:sz w:val="22"/>
          <w:szCs w:val="22"/>
          <w:lang w:val="pt-BR"/>
        </w:rPr>
        <w:t>r</w:t>
      </w:r>
      <w:r w:rsidRPr="00D779E7">
        <w:rPr>
          <w:rFonts w:ascii="Arial" w:hAnsi="Arial" w:cs="Arial"/>
          <w:spacing w:val="40"/>
          <w:sz w:val="22"/>
          <w:szCs w:val="22"/>
          <w:lang w:val="pt-BR"/>
        </w:rPr>
        <w:t xml:space="preserve"> </w:t>
      </w:r>
      <w:r w:rsidRPr="00D779E7">
        <w:rPr>
          <w:rFonts w:ascii="Arial" w:hAnsi="Arial" w:cs="Arial"/>
          <w:sz w:val="22"/>
          <w:szCs w:val="22"/>
          <w:lang w:val="pt-BR"/>
        </w:rPr>
        <w:t>a</w:t>
      </w:r>
      <w:r w:rsidRPr="00D779E7">
        <w:rPr>
          <w:rFonts w:ascii="Arial" w:hAnsi="Arial" w:cs="Arial"/>
          <w:spacing w:val="33"/>
          <w:sz w:val="22"/>
          <w:szCs w:val="22"/>
          <w:lang w:val="pt-BR"/>
        </w:rPr>
        <w:t xml:space="preserve"> </w:t>
      </w:r>
      <w:r w:rsidRPr="00D779E7">
        <w:rPr>
          <w:rFonts w:ascii="Arial" w:hAnsi="Arial" w:cs="Arial"/>
          <w:spacing w:val="1"/>
          <w:sz w:val="22"/>
          <w:szCs w:val="22"/>
          <w:lang w:val="pt-BR"/>
        </w:rPr>
        <w:t>i</w:t>
      </w:r>
      <w:r w:rsidRPr="00D779E7">
        <w:rPr>
          <w:rFonts w:ascii="Arial" w:hAnsi="Arial" w:cs="Arial"/>
          <w:spacing w:val="-3"/>
          <w:sz w:val="22"/>
          <w:szCs w:val="22"/>
          <w:lang w:val="pt-BR"/>
        </w:rPr>
        <w:t>n</w:t>
      </w:r>
      <w:r w:rsidRPr="00D779E7">
        <w:rPr>
          <w:rFonts w:ascii="Arial" w:hAnsi="Arial" w:cs="Arial"/>
          <w:sz w:val="22"/>
          <w:szCs w:val="22"/>
          <w:lang w:val="pt-BR"/>
        </w:rPr>
        <w:t>d</w:t>
      </w:r>
      <w:r w:rsidRPr="00D779E7">
        <w:rPr>
          <w:rFonts w:ascii="Arial" w:hAnsi="Arial" w:cs="Arial"/>
          <w:spacing w:val="1"/>
          <w:sz w:val="22"/>
          <w:szCs w:val="22"/>
          <w:lang w:val="pt-BR"/>
        </w:rPr>
        <w:t>ic</w:t>
      </w:r>
      <w:r w:rsidRPr="00D779E7">
        <w:rPr>
          <w:rFonts w:ascii="Arial" w:hAnsi="Arial" w:cs="Arial"/>
          <w:sz w:val="22"/>
          <w:szCs w:val="22"/>
          <w:lang w:val="pt-BR"/>
        </w:rPr>
        <w:t>a</w:t>
      </w:r>
      <w:r w:rsidRPr="00D779E7">
        <w:rPr>
          <w:rFonts w:ascii="Arial" w:hAnsi="Arial" w:cs="Arial"/>
          <w:spacing w:val="-2"/>
          <w:sz w:val="22"/>
          <w:szCs w:val="22"/>
          <w:lang w:val="pt-BR"/>
        </w:rPr>
        <w:t>ç</w:t>
      </w:r>
      <w:r w:rsidRPr="00D779E7">
        <w:rPr>
          <w:rFonts w:ascii="Arial" w:hAnsi="Arial" w:cs="Arial"/>
          <w:spacing w:val="2"/>
          <w:sz w:val="22"/>
          <w:szCs w:val="22"/>
          <w:lang w:val="pt-BR"/>
        </w:rPr>
        <w:t>ã</w:t>
      </w:r>
      <w:r w:rsidRPr="00D779E7">
        <w:rPr>
          <w:rFonts w:ascii="Arial" w:hAnsi="Arial" w:cs="Arial"/>
          <w:sz w:val="22"/>
          <w:szCs w:val="22"/>
          <w:lang w:val="pt-BR"/>
        </w:rPr>
        <w:t>o</w:t>
      </w:r>
      <w:r w:rsidRPr="00D779E7">
        <w:rPr>
          <w:rFonts w:ascii="Arial" w:hAnsi="Arial" w:cs="Arial"/>
          <w:spacing w:val="41"/>
          <w:sz w:val="22"/>
          <w:szCs w:val="22"/>
          <w:lang w:val="pt-BR"/>
        </w:rPr>
        <w:t xml:space="preserve"> </w:t>
      </w:r>
      <w:r w:rsidRPr="00D779E7">
        <w:rPr>
          <w:rFonts w:ascii="Arial" w:hAnsi="Arial" w:cs="Arial"/>
          <w:sz w:val="22"/>
          <w:szCs w:val="22"/>
          <w:lang w:val="pt-BR"/>
        </w:rPr>
        <w:t>de</w:t>
      </w:r>
      <w:r w:rsidRPr="00D779E7">
        <w:rPr>
          <w:rFonts w:ascii="Arial" w:hAnsi="Arial" w:cs="Arial"/>
          <w:spacing w:val="34"/>
          <w:sz w:val="22"/>
          <w:szCs w:val="22"/>
          <w:lang w:val="pt-BR"/>
        </w:rPr>
        <w:t xml:space="preserve"> </w:t>
      </w:r>
      <w:r w:rsidRPr="00D779E7">
        <w:rPr>
          <w:rFonts w:ascii="Arial" w:hAnsi="Arial" w:cs="Arial"/>
          <w:sz w:val="22"/>
          <w:szCs w:val="22"/>
          <w:lang w:val="pt-BR"/>
        </w:rPr>
        <w:t>que</w:t>
      </w:r>
      <w:r w:rsidRPr="00D779E7">
        <w:rPr>
          <w:rFonts w:ascii="Arial" w:hAnsi="Arial" w:cs="Arial"/>
          <w:spacing w:val="36"/>
          <w:sz w:val="22"/>
          <w:szCs w:val="22"/>
          <w:lang w:val="pt-BR"/>
        </w:rPr>
        <w:t xml:space="preserve"> </w:t>
      </w:r>
      <w:r w:rsidRPr="00D779E7">
        <w:rPr>
          <w:rFonts w:ascii="Arial" w:hAnsi="Arial" w:cs="Arial"/>
          <w:spacing w:val="-2"/>
          <w:sz w:val="22"/>
          <w:szCs w:val="22"/>
          <w:lang w:val="pt-BR"/>
        </w:rPr>
        <w:t>s</w:t>
      </w:r>
      <w:r w:rsidRPr="00D779E7">
        <w:rPr>
          <w:rFonts w:ascii="Arial" w:hAnsi="Arial" w:cs="Arial"/>
          <w:sz w:val="22"/>
          <w:szCs w:val="22"/>
          <w:lang w:val="pt-BR"/>
        </w:rPr>
        <w:t>e</w:t>
      </w:r>
      <w:r w:rsidRPr="00D779E7">
        <w:rPr>
          <w:rFonts w:ascii="Arial" w:hAnsi="Arial" w:cs="Arial"/>
          <w:spacing w:val="34"/>
          <w:sz w:val="22"/>
          <w:szCs w:val="22"/>
          <w:lang w:val="pt-BR"/>
        </w:rPr>
        <w:t xml:space="preserve"> </w:t>
      </w:r>
      <w:r w:rsidRPr="00D779E7">
        <w:rPr>
          <w:rFonts w:ascii="Arial" w:hAnsi="Arial" w:cs="Arial"/>
          <w:sz w:val="22"/>
          <w:szCs w:val="22"/>
          <w:lang w:val="pt-BR"/>
        </w:rPr>
        <w:t>t</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3"/>
          <w:sz w:val="22"/>
          <w:szCs w:val="22"/>
          <w:lang w:val="pt-BR"/>
        </w:rPr>
        <w:t>t</w:t>
      </w:r>
      <w:r w:rsidRPr="00D779E7">
        <w:rPr>
          <w:rFonts w:ascii="Arial" w:hAnsi="Arial" w:cs="Arial"/>
          <w:sz w:val="22"/>
          <w:szCs w:val="22"/>
          <w:lang w:val="pt-BR"/>
        </w:rPr>
        <w:t>a</w:t>
      </w:r>
      <w:r w:rsidRPr="00D779E7">
        <w:rPr>
          <w:rFonts w:ascii="Arial" w:hAnsi="Arial" w:cs="Arial"/>
          <w:spacing w:val="36"/>
          <w:sz w:val="22"/>
          <w:szCs w:val="22"/>
          <w:lang w:val="pt-BR"/>
        </w:rPr>
        <w:t xml:space="preserve"> </w:t>
      </w:r>
      <w:r w:rsidRPr="00D779E7">
        <w:rPr>
          <w:rFonts w:ascii="Arial" w:hAnsi="Arial" w:cs="Arial"/>
          <w:sz w:val="22"/>
          <w:szCs w:val="22"/>
          <w:lang w:val="pt-BR"/>
        </w:rPr>
        <w:t>d</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39"/>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o</w:t>
      </w:r>
      <w:r w:rsidRPr="00D779E7">
        <w:rPr>
          <w:rFonts w:ascii="Arial" w:hAnsi="Arial" w:cs="Arial"/>
          <w:spacing w:val="3"/>
          <w:sz w:val="22"/>
          <w:szCs w:val="22"/>
          <w:lang w:val="pt-BR"/>
        </w:rPr>
        <w:t>c</w:t>
      </w:r>
      <w:r w:rsidRPr="00D779E7">
        <w:rPr>
          <w:rFonts w:ascii="Arial" w:hAnsi="Arial" w:cs="Arial"/>
          <w:spacing w:val="-3"/>
          <w:sz w:val="22"/>
          <w:szCs w:val="22"/>
          <w:lang w:val="pt-BR"/>
        </w:rPr>
        <w:t>u</w:t>
      </w:r>
      <w:r w:rsidRPr="00D779E7">
        <w:rPr>
          <w:rFonts w:ascii="Arial" w:hAnsi="Arial" w:cs="Arial"/>
          <w:spacing w:val="2"/>
          <w:sz w:val="22"/>
          <w:szCs w:val="22"/>
          <w:lang w:val="pt-BR"/>
        </w:rPr>
        <w:t>m</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os</w:t>
      </w:r>
      <w:r w:rsidRPr="00D779E7">
        <w:rPr>
          <w:rFonts w:ascii="Arial" w:hAnsi="Arial" w:cs="Arial"/>
          <w:spacing w:val="44"/>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e</w:t>
      </w:r>
      <w:r w:rsidRPr="00D779E7">
        <w:rPr>
          <w:rFonts w:ascii="Arial" w:hAnsi="Arial" w:cs="Arial"/>
          <w:spacing w:val="33"/>
          <w:sz w:val="22"/>
          <w:szCs w:val="22"/>
          <w:lang w:val="pt-BR"/>
        </w:rPr>
        <w:t xml:space="preserve"> </w:t>
      </w:r>
      <w:r w:rsidRPr="00D779E7">
        <w:rPr>
          <w:rFonts w:ascii="Arial" w:hAnsi="Arial" w:cs="Arial"/>
          <w:spacing w:val="2"/>
          <w:sz w:val="22"/>
          <w:szCs w:val="22"/>
          <w:lang w:val="pt-BR"/>
        </w:rPr>
        <w:t>h</w:t>
      </w:r>
      <w:r w:rsidRPr="00D779E7">
        <w:rPr>
          <w:rFonts w:ascii="Arial" w:hAnsi="Arial" w:cs="Arial"/>
          <w:sz w:val="22"/>
          <w:szCs w:val="22"/>
          <w:lang w:val="pt-BR"/>
        </w:rPr>
        <w:t>ab</w:t>
      </w:r>
      <w:r w:rsidRPr="00D779E7">
        <w:rPr>
          <w:rFonts w:ascii="Arial" w:hAnsi="Arial" w:cs="Arial"/>
          <w:spacing w:val="1"/>
          <w:sz w:val="22"/>
          <w:szCs w:val="22"/>
          <w:lang w:val="pt-BR"/>
        </w:rPr>
        <w:t>ili</w:t>
      </w:r>
      <w:r w:rsidRPr="00D779E7">
        <w:rPr>
          <w:rFonts w:ascii="Arial" w:hAnsi="Arial" w:cs="Arial"/>
          <w:spacing w:val="-3"/>
          <w:sz w:val="22"/>
          <w:szCs w:val="22"/>
          <w:lang w:val="pt-BR"/>
        </w:rPr>
        <w:t>t</w:t>
      </w:r>
      <w:r w:rsidRPr="00D779E7">
        <w:rPr>
          <w:rFonts w:ascii="Arial" w:hAnsi="Arial" w:cs="Arial"/>
          <w:sz w:val="22"/>
          <w:szCs w:val="22"/>
          <w:lang w:val="pt-BR"/>
        </w:rPr>
        <w:t>a</w:t>
      </w:r>
      <w:r w:rsidRPr="00D779E7">
        <w:rPr>
          <w:rFonts w:ascii="Arial" w:hAnsi="Arial" w:cs="Arial"/>
          <w:spacing w:val="-2"/>
          <w:sz w:val="22"/>
          <w:szCs w:val="22"/>
          <w:lang w:val="pt-BR"/>
        </w:rPr>
        <w:t>ç</w:t>
      </w:r>
      <w:r w:rsidRPr="00D779E7">
        <w:rPr>
          <w:rFonts w:ascii="Arial" w:hAnsi="Arial" w:cs="Arial"/>
          <w:sz w:val="22"/>
          <w:szCs w:val="22"/>
          <w:lang w:val="pt-BR"/>
        </w:rPr>
        <w:t>ão</w:t>
      </w:r>
      <w:r w:rsidRPr="00D779E7">
        <w:rPr>
          <w:rFonts w:ascii="Arial" w:hAnsi="Arial" w:cs="Arial"/>
          <w:spacing w:val="41"/>
          <w:sz w:val="22"/>
          <w:szCs w:val="22"/>
          <w:lang w:val="pt-BR"/>
        </w:rPr>
        <w:t xml:space="preserve"> </w:t>
      </w:r>
      <w:r w:rsidRPr="00D779E7">
        <w:rPr>
          <w:rFonts w:ascii="Arial" w:hAnsi="Arial" w:cs="Arial"/>
          <w:spacing w:val="2"/>
          <w:w w:val="101"/>
          <w:sz w:val="22"/>
          <w:szCs w:val="22"/>
          <w:lang w:val="pt-BR"/>
        </w:rPr>
        <w:t>d</w:t>
      </w:r>
      <w:r w:rsidRPr="00D779E7">
        <w:rPr>
          <w:rFonts w:ascii="Arial" w:hAnsi="Arial" w:cs="Arial"/>
          <w:w w:val="101"/>
          <w:sz w:val="22"/>
          <w:szCs w:val="22"/>
          <w:lang w:val="pt-BR"/>
        </w:rPr>
        <w:t xml:space="preserve">o </w:t>
      </w:r>
      <w:r w:rsidRPr="00D779E7">
        <w:rPr>
          <w:rFonts w:ascii="Arial" w:hAnsi="Arial" w:cs="Arial"/>
          <w:sz w:val="22"/>
          <w:szCs w:val="22"/>
          <w:lang w:val="pt-BR"/>
        </w:rPr>
        <w:t>e</w:t>
      </w:r>
      <w:r w:rsidRPr="00D779E7">
        <w:rPr>
          <w:rFonts w:ascii="Arial" w:hAnsi="Arial" w:cs="Arial"/>
          <w:spacing w:val="-3"/>
          <w:sz w:val="22"/>
          <w:szCs w:val="22"/>
          <w:lang w:val="pt-BR"/>
        </w:rPr>
        <w:t>d</w:t>
      </w:r>
      <w:r w:rsidRPr="00D779E7">
        <w:rPr>
          <w:rFonts w:ascii="Arial" w:hAnsi="Arial" w:cs="Arial"/>
          <w:spacing w:val="3"/>
          <w:sz w:val="22"/>
          <w:szCs w:val="22"/>
          <w:lang w:val="pt-BR"/>
        </w:rPr>
        <w:t>i</w:t>
      </w:r>
      <w:r w:rsidRPr="00D779E7">
        <w:rPr>
          <w:rFonts w:ascii="Arial" w:hAnsi="Arial" w:cs="Arial"/>
          <w:spacing w:val="-3"/>
          <w:sz w:val="22"/>
          <w:szCs w:val="22"/>
          <w:lang w:val="pt-BR"/>
        </w:rPr>
        <w:t>t</w:t>
      </w:r>
      <w:r w:rsidRPr="00D779E7">
        <w:rPr>
          <w:rFonts w:ascii="Arial" w:hAnsi="Arial" w:cs="Arial"/>
          <w:sz w:val="22"/>
          <w:szCs w:val="22"/>
          <w:lang w:val="pt-BR"/>
        </w:rPr>
        <w:t>al</w:t>
      </w:r>
      <w:r w:rsidRPr="00D779E7">
        <w:rPr>
          <w:rFonts w:ascii="Arial" w:hAnsi="Arial" w:cs="Arial"/>
          <w:spacing w:val="7"/>
          <w:sz w:val="22"/>
          <w:szCs w:val="22"/>
          <w:lang w:val="pt-BR"/>
        </w:rPr>
        <w:t xml:space="preserve"> </w:t>
      </w:r>
      <w:r w:rsidRPr="00D779E7">
        <w:rPr>
          <w:rFonts w:ascii="Arial" w:hAnsi="Arial" w:cs="Arial"/>
          <w:sz w:val="22"/>
          <w:szCs w:val="22"/>
          <w:lang w:val="pt-BR"/>
        </w:rPr>
        <w:t>de</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c</w:t>
      </w:r>
      <w:r w:rsidRPr="00D779E7">
        <w:rPr>
          <w:rFonts w:ascii="Arial" w:hAnsi="Arial" w:cs="Arial"/>
          <w:spacing w:val="2"/>
          <w:sz w:val="22"/>
          <w:szCs w:val="22"/>
          <w:lang w:val="pt-BR"/>
        </w:rPr>
        <w:t>h</w:t>
      </w:r>
      <w:r w:rsidRPr="00D779E7">
        <w:rPr>
          <w:rFonts w:ascii="Arial" w:hAnsi="Arial" w:cs="Arial"/>
          <w:spacing w:val="-3"/>
          <w:sz w:val="22"/>
          <w:szCs w:val="22"/>
          <w:lang w:val="pt-BR"/>
        </w:rPr>
        <w:t>a</w:t>
      </w:r>
      <w:r w:rsidRPr="00D779E7">
        <w:rPr>
          <w:rFonts w:ascii="Arial" w:hAnsi="Arial" w:cs="Arial"/>
          <w:spacing w:val="2"/>
          <w:sz w:val="22"/>
          <w:szCs w:val="22"/>
          <w:lang w:val="pt-BR"/>
        </w:rPr>
        <w:t>m</w:t>
      </w:r>
      <w:r w:rsidRPr="00D779E7">
        <w:rPr>
          <w:rFonts w:ascii="Arial" w:hAnsi="Arial" w:cs="Arial"/>
          <w:sz w:val="22"/>
          <w:szCs w:val="22"/>
          <w:lang w:val="pt-BR"/>
        </w:rPr>
        <w:t>ada</w:t>
      </w:r>
      <w:r w:rsidRPr="00D779E7">
        <w:rPr>
          <w:rFonts w:ascii="Arial" w:hAnsi="Arial" w:cs="Arial"/>
          <w:spacing w:val="10"/>
          <w:sz w:val="22"/>
          <w:szCs w:val="22"/>
          <w:lang w:val="pt-BR"/>
        </w:rPr>
        <w:t xml:space="preserve"> </w:t>
      </w:r>
      <w:r w:rsidRPr="00D779E7">
        <w:rPr>
          <w:rFonts w:ascii="Arial" w:hAnsi="Arial" w:cs="Arial"/>
          <w:color w:val="000000"/>
          <w:sz w:val="22"/>
          <w:szCs w:val="22"/>
          <w:lang w:val="pt-BR"/>
        </w:rPr>
        <w:t>p</w:t>
      </w:r>
      <w:r w:rsidRPr="00D779E7">
        <w:rPr>
          <w:rFonts w:ascii="Arial" w:hAnsi="Arial" w:cs="Arial"/>
          <w:color w:val="000000"/>
          <w:spacing w:val="2"/>
          <w:sz w:val="22"/>
          <w:szCs w:val="22"/>
          <w:lang w:val="pt-BR"/>
        </w:rPr>
        <w:t>ú</w:t>
      </w:r>
      <w:r w:rsidRPr="00D779E7">
        <w:rPr>
          <w:rFonts w:ascii="Arial" w:hAnsi="Arial" w:cs="Arial"/>
          <w:color w:val="000000"/>
          <w:sz w:val="22"/>
          <w:szCs w:val="22"/>
          <w:lang w:val="pt-BR"/>
        </w:rPr>
        <w:t>b</w:t>
      </w:r>
      <w:r w:rsidRPr="00D779E7">
        <w:rPr>
          <w:rFonts w:ascii="Arial" w:hAnsi="Arial" w:cs="Arial"/>
          <w:color w:val="000000"/>
          <w:spacing w:val="1"/>
          <w:sz w:val="22"/>
          <w:szCs w:val="22"/>
          <w:lang w:val="pt-BR"/>
        </w:rPr>
        <w:t>lic</w:t>
      </w:r>
      <w:r w:rsidRPr="00D779E7">
        <w:rPr>
          <w:rFonts w:ascii="Arial" w:hAnsi="Arial" w:cs="Arial"/>
          <w:color w:val="000000"/>
          <w:sz w:val="22"/>
          <w:szCs w:val="22"/>
          <w:lang w:val="pt-BR"/>
        </w:rPr>
        <w:t>a</w:t>
      </w:r>
      <w:r w:rsidRPr="00D779E7">
        <w:rPr>
          <w:rFonts w:ascii="Arial" w:hAnsi="Arial" w:cs="Arial"/>
          <w:color w:val="000000"/>
          <w:spacing w:val="8"/>
          <w:sz w:val="22"/>
          <w:szCs w:val="22"/>
          <w:lang w:val="pt-BR"/>
        </w:rPr>
        <w:t xml:space="preserve"> </w:t>
      </w:r>
      <w:r w:rsidRPr="00D779E7">
        <w:rPr>
          <w:rFonts w:ascii="Arial" w:hAnsi="Arial" w:cs="Arial"/>
          <w:color w:val="000000"/>
          <w:spacing w:val="-3"/>
          <w:sz w:val="22"/>
          <w:szCs w:val="22"/>
          <w:lang w:val="pt-BR"/>
        </w:rPr>
        <w:t>n</w:t>
      </w:r>
      <w:r w:rsidRPr="00D779E7">
        <w:rPr>
          <w:rFonts w:ascii="Arial" w:hAnsi="Arial" w:cs="Arial"/>
          <w:color w:val="000000"/>
          <w:sz w:val="22"/>
          <w:szCs w:val="22"/>
          <w:lang w:val="pt-BR"/>
        </w:rPr>
        <w:t>°20394/2015</w:t>
      </w:r>
      <w:r w:rsidRPr="00D779E7">
        <w:rPr>
          <w:rFonts w:ascii="Arial" w:hAnsi="Arial" w:cs="Arial"/>
          <w:color w:val="000000"/>
          <w:w w:val="101"/>
          <w:sz w:val="22"/>
          <w:szCs w:val="22"/>
          <w:lang w:val="pt-BR"/>
        </w:rPr>
        <w:t>.</w:t>
      </w:r>
    </w:p>
    <w:p w:rsidR="003D5B95" w:rsidRPr="00D779E7" w:rsidRDefault="003D5B95" w:rsidP="0008452F">
      <w:pPr>
        <w:spacing w:line="360" w:lineRule="auto"/>
        <w:ind w:left="120" w:right="66"/>
        <w:jc w:val="both"/>
        <w:rPr>
          <w:rFonts w:ascii="Arial" w:hAnsi="Arial" w:cs="Arial"/>
          <w:color w:val="FF0000"/>
          <w:w w:val="101"/>
          <w:sz w:val="22"/>
          <w:szCs w:val="22"/>
          <w:lang w:val="pt-BR"/>
        </w:rPr>
      </w:pPr>
    </w:p>
    <w:p w:rsidR="003D5B95" w:rsidRPr="00D779E7" w:rsidRDefault="003D5B95" w:rsidP="0008452F">
      <w:pPr>
        <w:spacing w:line="360" w:lineRule="auto"/>
        <w:ind w:right="1803" w:hanging="60"/>
        <w:jc w:val="both"/>
        <w:rPr>
          <w:rFonts w:ascii="Arial" w:hAnsi="Arial" w:cs="Arial"/>
          <w:b/>
          <w:sz w:val="22"/>
          <w:szCs w:val="22"/>
          <w:lang w:val="pt-BR"/>
        </w:rPr>
      </w:pPr>
      <w:r w:rsidRPr="00D779E7">
        <w:rPr>
          <w:rFonts w:ascii="Arial" w:hAnsi="Arial" w:cs="Arial"/>
          <w:b/>
          <w:sz w:val="22"/>
          <w:szCs w:val="22"/>
          <w:lang w:val="pt-BR"/>
        </w:rPr>
        <w:t xml:space="preserve"> EN</w:t>
      </w:r>
      <w:r w:rsidRPr="00D779E7">
        <w:rPr>
          <w:rFonts w:ascii="Arial" w:hAnsi="Arial" w:cs="Arial"/>
          <w:b/>
          <w:spacing w:val="-3"/>
          <w:sz w:val="22"/>
          <w:szCs w:val="22"/>
          <w:lang w:val="pt-BR"/>
        </w:rPr>
        <w:t>V</w:t>
      </w:r>
      <w:r w:rsidRPr="00D779E7">
        <w:rPr>
          <w:rFonts w:ascii="Arial" w:hAnsi="Arial" w:cs="Arial"/>
          <w:b/>
          <w:spacing w:val="4"/>
          <w:sz w:val="22"/>
          <w:szCs w:val="22"/>
          <w:lang w:val="pt-BR"/>
        </w:rPr>
        <w:t>E</w:t>
      </w:r>
      <w:r w:rsidRPr="00D779E7">
        <w:rPr>
          <w:rFonts w:ascii="Arial" w:hAnsi="Arial" w:cs="Arial"/>
          <w:b/>
          <w:spacing w:val="-8"/>
          <w:sz w:val="22"/>
          <w:szCs w:val="22"/>
          <w:lang w:val="pt-BR"/>
        </w:rPr>
        <w:t>L</w:t>
      </w:r>
      <w:r w:rsidRPr="00D779E7">
        <w:rPr>
          <w:rFonts w:ascii="Arial" w:hAnsi="Arial" w:cs="Arial"/>
          <w:b/>
          <w:spacing w:val="-2"/>
          <w:sz w:val="22"/>
          <w:szCs w:val="22"/>
          <w:lang w:val="pt-BR"/>
        </w:rPr>
        <w:t>O</w:t>
      </w:r>
      <w:r w:rsidRPr="00D779E7">
        <w:rPr>
          <w:rFonts w:ascii="Arial" w:hAnsi="Arial" w:cs="Arial"/>
          <w:b/>
          <w:spacing w:val="1"/>
          <w:sz w:val="22"/>
          <w:szCs w:val="22"/>
          <w:lang w:val="pt-BR"/>
        </w:rPr>
        <w:t>P</w:t>
      </w:r>
      <w:r w:rsidRPr="00D779E7">
        <w:rPr>
          <w:rFonts w:ascii="Arial" w:hAnsi="Arial" w:cs="Arial"/>
          <w:b/>
          <w:sz w:val="22"/>
          <w:szCs w:val="22"/>
          <w:lang w:val="pt-BR"/>
        </w:rPr>
        <w:t>E</w:t>
      </w:r>
      <w:r w:rsidRPr="00D779E7">
        <w:rPr>
          <w:rFonts w:ascii="Arial" w:hAnsi="Arial" w:cs="Arial"/>
          <w:b/>
          <w:spacing w:val="3"/>
          <w:sz w:val="22"/>
          <w:szCs w:val="22"/>
          <w:lang w:val="pt-BR"/>
        </w:rPr>
        <w:t xml:space="preserve"> 0</w:t>
      </w:r>
      <w:r>
        <w:rPr>
          <w:rFonts w:ascii="Arial" w:hAnsi="Arial" w:cs="Arial"/>
          <w:b/>
          <w:sz w:val="22"/>
          <w:szCs w:val="22"/>
          <w:lang w:val="pt-BR"/>
        </w:rPr>
        <w:t>1:PROPOSTA</w:t>
      </w:r>
      <w:r w:rsidRPr="00D779E7">
        <w:rPr>
          <w:rFonts w:ascii="Arial" w:hAnsi="Arial" w:cs="Arial"/>
          <w:b/>
          <w:sz w:val="22"/>
          <w:szCs w:val="22"/>
          <w:lang w:val="pt-BR"/>
        </w:rPr>
        <w:t xml:space="preserve"> </w:t>
      </w:r>
    </w:p>
    <w:p w:rsidR="003D5B95" w:rsidRPr="00D779E7" w:rsidRDefault="003D5B95" w:rsidP="0008452F">
      <w:pPr>
        <w:spacing w:line="360" w:lineRule="auto"/>
        <w:ind w:right="1803" w:hanging="60"/>
        <w:jc w:val="both"/>
        <w:rPr>
          <w:rFonts w:ascii="Arial" w:hAnsi="Arial" w:cs="Arial"/>
          <w:b/>
          <w:sz w:val="22"/>
          <w:szCs w:val="22"/>
          <w:lang w:val="pt-BR"/>
        </w:rPr>
      </w:pPr>
    </w:p>
    <w:p w:rsidR="003D5B95" w:rsidRPr="00925B96" w:rsidRDefault="003D5B95" w:rsidP="00925B96">
      <w:pPr>
        <w:ind w:firstLine="708"/>
        <w:jc w:val="both"/>
        <w:rPr>
          <w:rFonts w:ascii="Arial" w:hAnsi="Arial" w:cs="Arial"/>
          <w:b/>
          <w:lang w:val="pt-BR"/>
        </w:rPr>
      </w:pPr>
      <w:r w:rsidRPr="00925B96">
        <w:rPr>
          <w:rFonts w:ascii="Arial" w:hAnsi="Arial" w:cs="Arial"/>
          <w:b/>
          <w:lang w:val="pt-BR"/>
        </w:rPr>
        <w:t>MUNICÍPIO DE PATOS DE MINAS</w:t>
      </w:r>
    </w:p>
    <w:p w:rsidR="003D5B95" w:rsidRPr="00925B96" w:rsidRDefault="003D5B95" w:rsidP="00925B96">
      <w:pPr>
        <w:ind w:firstLine="708"/>
        <w:jc w:val="both"/>
        <w:rPr>
          <w:rFonts w:ascii="Arial" w:hAnsi="Arial" w:cs="Arial"/>
          <w:b/>
          <w:noProof/>
          <w:u w:val="single"/>
          <w:lang w:val="pt-BR"/>
        </w:rPr>
      </w:pPr>
      <w:r>
        <w:rPr>
          <w:rFonts w:ascii="Arial" w:hAnsi="Arial" w:cs="Arial"/>
          <w:b/>
          <w:lang w:val="pt-BR"/>
        </w:rPr>
        <w:t xml:space="preserve">CHAMAMENTO PÚBLICO </w:t>
      </w:r>
      <w:r w:rsidRPr="00925B96">
        <w:rPr>
          <w:rFonts w:ascii="Arial" w:hAnsi="Arial" w:cs="Arial"/>
          <w:b/>
          <w:lang w:val="pt-BR"/>
        </w:rPr>
        <w:t xml:space="preserve">N.º: </w:t>
      </w:r>
      <w:r>
        <w:rPr>
          <w:rFonts w:ascii="Arial" w:hAnsi="Arial" w:cs="Arial"/>
          <w:b/>
          <w:u w:val="single"/>
          <w:lang w:val="pt-BR"/>
        </w:rPr>
        <w:t>20394</w:t>
      </w:r>
      <w:r w:rsidRPr="00925B96">
        <w:rPr>
          <w:rFonts w:ascii="Arial" w:hAnsi="Arial" w:cs="Arial"/>
          <w:b/>
          <w:u w:val="single"/>
          <w:lang w:val="pt-BR"/>
        </w:rPr>
        <w:t>/2015</w:t>
      </w:r>
    </w:p>
    <w:p w:rsidR="003D5B95" w:rsidRPr="00925B96" w:rsidRDefault="003D5B95" w:rsidP="00925B96">
      <w:pPr>
        <w:tabs>
          <w:tab w:val="left" w:pos="8460"/>
        </w:tabs>
        <w:ind w:firstLine="708"/>
        <w:jc w:val="both"/>
        <w:rPr>
          <w:rFonts w:ascii="Arial" w:hAnsi="Arial" w:cs="Arial"/>
          <w:b/>
          <w:noProof/>
          <w:u w:val="single"/>
          <w:lang w:val="pt-BR"/>
        </w:rPr>
      </w:pPr>
      <w:r w:rsidRPr="00925B96">
        <w:rPr>
          <w:rFonts w:ascii="Arial" w:hAnsi="Arial" w:cs="Arial"/>
          <w:b/>
          <w:lang w:val="pt-BR"/>
        </w:rPr>
        <w:t xml:space="preserve">DATA DE ABERTURA: </w:t>
      </w:r>
      <w:r>
        <w:rPr>
          <w:rFonts w:ascii="Arial" w:hAnsi="Arial" w:cs="Arial"/>
          <w:b/>
          <w:u w:val="single"/>
          <w:lang w:val="pt-BR"/>
        </w:rPr>
        <w:t>28</w:t>
      </w:r>
      <w:r w:rsidRPr="00925B96">
        <w:rPr>
          <w:rFonts w:ascii="Arial" w:hAnsi="Arial" w:cs="Arial"/>
          <w:b/>
          <w:u w:val="single"/>
          <w:lang w:val="pt-BR"/>
        </w:rPr>
        <w:t>/</w:t>
      </w:r>
      <w:r>
        <w:rPr>
          <w:rFonts w:ascii="Arial" w:hAnsi="Arial" w:cs="Arial"/>
          <w:b/>
          <w:u w:val="single"/>
          <w:lang w:val="pt-BR"/>
        </w:rPr>
        <w:t>12</w:t>
      </w:r>
      <w:r w:rsidRPr="00925B96">
        <w:rPr>
          <w:rFonts w:ascii="Arial" w:hAnsi="Arial" w:cs="Arial"/>
          <w:b/>
          <w:u w:val="single"/>
          <w:lang w:val="pt-BR"/>
        </w:rPr>
        <w:t>/2015</w:t>
      </w:r>
    </w:p>
    <w:p w:rsidR="003D5B95" w:rsidRPr="00925B96" w:rsidRDefault="003D5B95" w:rsidP="00925B96">
      <w:pPr>
        <w:ind w:firstLine="708"/>
        <w:jc w:val="both"/>
        <w:rPr>
          <w:rFonts w:ascii="Arial" w:hAnsi="Arial" w:cs="Arial"/>
          <w:b/>
          <w:lang w:val="pt-BR"/>
        </w:rPr>
      </w:pPr>
      <w:r w:rsidRPr="00925B96">
        <w:rPr>
          <w:rFonts w:ascii="Arial" w:hAnsi="Arial" w:cs="Arial"/>
          <w:b/>
          <w:lang w:val="pt-BR"/>
        </w:rPr>
        <w:t>RAZÃO SOCIAL DA EMPRESA: (citar o nome da empresa)</w:t>
      </w:r>
    </w:p>
    <w:p w:rsidR="003D5B95" w:rsidRPr="00D779E7" w:rsidRDefault="003D5B95" w:rsidP="00171B3A">
      <w:pPr>
        <w:pStyle w:val="Heading1"/>
        <w:numPr>
          <w:ilvl w:val="0"/>
          <w:numId w:val="0"/>
        </w:numPr>
        <w:rPr>
          <w:rFonts w:ascii="Arial" w:hAnsi="Arial" w:cs="Arial"/>
          <w:sz w:val="22"/>
          <w:szCs w:val="22"/>
          <w:lang w:val="pt-BR"/>
        </w:rPr>
      </w:pPr>
      <w:r w:rsidRPr="00925B96">
        <w:rPr>
          <w:lang w:val="pt-BR"/>
        </w:rPr>
        <w:tab/>
      </w:r>
    </w:p>
    <w:p w:rsidR="003D5B95" w:rsidRPr="00D779E7" w:rsidRDefault="003D5B95" w:rsidP="0057095C">
      <w:pPr>
        <w:spacing w:line="360" w:lineRule="auto"/>
        <w:ind w:left="120"/>
        <w:rPr>
          <w:rFonts w:ascii="Arial" w:hAnsi="Arial" w:cs="Arial"/>
          <w:sz w:val="22"/>
          <w:szCs w:val="22"/>
          <w:lang w:val="pt-BR"/>
        </w:rPr>
      </w:pPr>
      <w:r w:rsidRPr="00D779E7">
        <w:rPr>
          <w:rFonts w:ascii="Arial" w:hAnsi="Arial" w:cs="Arial"/>
          <w:b/>
          <w:sz w:val="22"/>
          <w:szCs w:val="22"/>
          <w:lang w:val="pt-BR"/>
        </w:rPr>
        <w:t>5—</w:t>
      </w:r>
      <w:r w:rsidRPr="00D779E7">
        <w:rPr>
          <w:rFonts w:ascii="Arial" w:hAnsi="Arial" w:cs="Arial"/>
          <w:b/>
          <w:spacing w:val="4"/>
          <w:sz w:val="22"/>
          <w:szCs w:val="22"/>
          <w:lang w:val="pt-BR"/>
        </w:rPr>
        <w:t xml:space="preserve"> D</w:t>
      </w:r>
      <w:r w:rsidRPr="00D779E7">
        <w:rPr>
          <w:rFonts w:ascii="Arial" w:hAnsi="Arial" w:cs="Arial"/>
          <w:b/>
          <w:spacing w:val="-3"/>
          <w:sz w:val="22"/>
          <w:szCs w:val="22"/>
          <w:lang w:val="pt-BR"/>
        </w:rPr>
        <w:t>A</w:t>
      </w:r>
      <w:r w:rsidRPr="00D779E7">
        <w:rPr>
          <w:rFonts w:ascii="Arial" w:hAnsi="Arial" w:cs="Arial"/>
          <w:b/>
          <w:sz w:val="22"/>
          <w:szCs w:val="22"/>
          <w:lang w:val="pt-BR"/>
        </w:rPr>
        <w:t xml:space="preserve"> EXECUÇÃO DOS SERVIÇOS</w:t>
      </w:r>
      <w:r w:rsidRPr="00D779E7">
        <w:rPr>
          <w:rFonts w:ascii="Arial" w:hAnsi="Arial" w:cs="Arial"/>
          <w:b/>
          <w:spacing w:val="6"/>
          <w:sz w:val="22"/>
          <w:szCs w:val="22"/>
          <w:lang w:val="pt-BR"/>
        </w:rPr>
        <w:t xml:space="preserve"> </w:t>
      </w:r>
    </w:p>
    <w:p w:rsidR="003D5B95" w:rsidRPr="00D779E7" w:rsidRDefault="003D5B95" w:rsidP="0057095C">
      <w:pPr>
        <w:spacing w:before="13" w:line="360" w:lineRule="auto"/>
        <w:rPr>
          <w:rFonts w:ascii="Arial" w:hAnsi="Arial" w:cs="Arial"/>
          <w:sz w:val="22"/>
          <w:szCs w:val="22"/>
          <w:lang w:val="pt-BR"/>
        </w:rPr>
      </w:pP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Para o cumprimento do objeto deste contrato, o CONTRATADO obriga-se a oferecer ao usuário os recursos necessários a seu atendimento, conforme discriminação abaixo:</w:t>
      </w:r>
    </w:p>
    <w:p w:rsidR="003D5B95" w:rsidRPr="00D779E7" w:rsidRDefault="003D5B95" w:rsidP="00FC50F8">
      <w:pPr>
        <w:spacing w:line="360" w:lineRule="auto"/>
        <w:jc w:val="both"/>
        <w:rPr>
          <w:rFonts w:ascii="Arial" w:hAnsi="Arial" w:cs="Arial"/>
          <w:snapToGrid w:val="0"/>
          <w:sz w:val="22"/>
          <w:szCs w:val="22"/>
          <w:lang w:val="pt-BR"/>
        </w:rPr>
      </w:pP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b/>
          <w:snapToGrid w:val="0"/>
          <w:sz w:val="22"/>
          <w:szCs w:val="22"/>
          <w:lang w:val="pt-BR"/>
        </w:rPr>
        <w:t>5.1</w:t>
      </w:r>
      <w:r w:rsidRPr="00D779E7">
        <w:rPr>
          <w:rFonts w:ascii="Arial" w:hAnsi="Arial" w:cs="Arial"/>
          <w:snapToGrid w:val="0"/>
          <w:sz w:val="22"/>
          <w:szCs w:val="22"/>
          <w:lang w:val="pt-BR"/>
        </w:rPr>
        <w:t xml:space="preserve"> - Assistência médico-ambulatorial, compreendendo:</w:t>
      </w: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a) Atendimento médico, por especialidade, com realização de todos os procedimentos específicos necessários para cada área, incluindo os de rotina, urgência ou emergência;</w:t>
      </w: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b) Assistência social;</w:t>
      </w: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c) Atendimento odontológico, quando disponível;</w:t>
      </w: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d) Assistência farmacêutica, de enfermagem, de nutrição e outras, quando indicadas.</w:t>
      </w:r>
    </w:p>
    <w:p w:rsidR="003D5B95" w:rsidRPr="00D779E7" w:rsidRDefault="003D5B95" w:rsidP="00FC50F8">
      <w:pPr>
        <w:spacing w:line="360" w:lineRule="auto"/>
        <w:jc w:val="both"/>
        <w:rPr>
          <w:rFonts w:ascii="Arial" w:hAnsi="Arial" w:cs="Arial"/>
          <w:snapToGrid w:val="0"/>
          <w:sz w:val="22"/>
          <w:szCs w:val="22"/>
          <w:lang w:val="pt-BR"/>
        </w:rPr>
      </w:pP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b/>
          <w:snapToGrid w:val="0"/>
          <w:sz w:val="22"/>
          <w:szCs w:val="22"/>
          <w:lang w:val="pt-BR"/>
        </w:rPr>
        <w:t>5.2</w:t>
      </w:r>
      <w:r w:rsidRPr="00D779E7">
        <w:rPr>
          <w:rFonts w:ascii="Arial" w:hAnsi="Arial" w:cs="Arial"/>
          <w:snapToGrid w:val="0"/>
          <w:sz w:val="22"/>
          <w:szCs w:val="22"/>
          <w:lang w:val="pt-BR"/>
        </w:rPr>
        <w:t xml:space="preserve"> - Assistência técnico-profissional e hospitalar, compreendendo:</w:t>
      </w: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a) todos os recursos de diagnóstico e tratamento disponíveis necessários ao atendimento dos usuários do SUS;</w:t>
      </w: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b) encargos profissionais (incluindo plantonistas) e nasocomiais necessários;</w:t>
      </w: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c) utilização de sala de cirurgia, material e serviços do centro cirúrgico e instalações correlatas;</w:t>
      </w: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d) medicamentos receitados e outros materiais utilizados, sangue e hemoderivados;</w:t>
      </w: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e) serviços de enfermagem;</w:t>
      </w: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f) serviços gerais;</w:t>
      </w: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g) fornecimento de roupa hospitalar;</w:t>
      </w: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h) alimentação com observância das dietas prescritas;</w:t>
      </w:r>
    </w:p>
    <w:p w:rsidR="003D5B95" w:rsidRPr="00D779E7" w:rsidRDefault="003D5B95" w:rsidP="00FC50F8">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i) procedimentos especiais, como hemodiálise, fisioterapia, fonoaudiologia, terapia ocupacional, endoscopia e outros necessários ao adequado atendimento do usuário, de acordo com a capacidade instalada e complexidade do CONTRATADO.</w:t>
      </w:r>
    </w:p>
    <w:p w:rsidR="003D5B95" w:rsidRPr="00D779E7" w:rsidRDefault="003D5B95" w:rsidP="00FC50F8">
      <w:pPr>
        <w:autoSpaceDE w:val="0"/>
        <w:autoSpaceDN w:val="0"/>
        <w:adjustRightInd w:val="0"/>
        <w:spacing w:line="360" w:lineRule="auto"/>
        <w:jc w:val="both"/>
        <w:rPr>
          <w:rFonts w:ascii="Arial" w:hAnsi="Arial" w:cs="Arial"/>
          <w:b/>
          <w:sz w:val="22"/>
          <w:szCs w:val="22"/>
          <w:lang w:val="pt-BR"/>
        </w:rPr>
      </w:pPr>
    </w:p>
    <w:p w:rsidR="003D5B95" w:rsidRPr="00D779E7" w:rsidRDefault="003D5B95" w:rsidP="00FC50F8">
      <w:pPr>
        <w:pStyle w:val="Heading1"/>
        <w:numPr>
          <w:ilvl w:val="0"/>
          <w:numId w:val="0"/>
        </w:numPr>
        <w:jc w:val="both"/>
        <w:rPr>
          <w:rFonts w:ascii="Arial" w:hAnsi="Arial" w:cs="Arial"/>
          <w:b w:val="0"/>
          <w:sz w:val="22"/>
          <w:szCs w:val="22"/>
          <w:lang w:val="pt-BR"/>
        </w:rPr>
      </w:pPr>
      <w:r w:rsidRPr="00D779E7">
        <w:rPr>
          <w:rFonts w:ascii="Arial" w:hAnsi="Arial" w:cs="Arial"/>
          <w:sz w:val="22"/>
          <w:szCs w:val="22"/>
          <w:lang w:val="pt-BR"/>
        </w:rPr>
        <w:t>5.3</w:t>
      </w:r>
      <w:r w:rsidRPr="00D779E7">
        <w:rPr>
          <w:rFonts w:ascii="Arial" w:hAnsi="Arial" w:cs="Arial"/>
          <w:b w:val="0"/>
          <w:sz w:val="22"/>
          <w:szCs w:val="22"/>
          <w:lang w:val="pt-BR"/>
        </w:rPr>
        <w:t>. Os serviços devem obedecer às legislações vigentes,</w:t>
      </w:r>
      <w:r w:rsidRPr="00D779E7">
        <w:rPr>
          <w:rFonts w:ascii="Arial" w:hAnsi="Arial" w:cs="Arial"/>
          <w:b w:val="0"/>
          <w:caps/>
          <w:color w:val="000000"/>
          <w:sz w:val="22"/>
          <w:szCs w:val="22"/>
          <w:lang w:val="pt-BR"/>
        </w:rPr>
        <w:t xml:space="preserve"> </w:t>
      </w:r>
      <w:r w:rsidRPr="00D779E7">
        <w:rPr>
          <w:rFonts w:ascii="Arial" w:hAnsi="Arial" w:cs="Arial"/>
          <w:b w:val="0"/>
          <w:sz w:val="22"/>
          <w:szCs w:val="22"/>
          <w:lang w:val="pt-BR"/>
        </w:rPr>
        <w:t xml:space="preserve">ou outras que venham a substituí-las: </w:t>
      </w:r>
    </w:p>
    <w:p w:rsidR="003D5B95" w:rsidRPr="00D779E7" w:rsidRDefault="003D5B95" w:rsidP="00FC50F8">
      <w:pPr>
        <w:rPr>
          <w:rFonts w:ascii="Arial" w:hAnsi="Arial" w:cs="Arial"/>
          <w:sz w:val="22"/>
          <w:szCs w:val="22"/>
          <w:lang w:val="pt-BR"/>
        </w:rPr>
      </w:pPr>
    </w:p>
    <w:p w:rsidR="003D5B95" w:rsidRPr="00D779E7" w:rsidRDefault="003D5B95" w:rsidP="00FC50F8">
      <w:pPr>
        <w:spacing w:line="360" w:lineRule="auto"/>
        <w:jc w:val="both"/>
        <w:rPr>
          <w:rFonts w:ascii="Arial" w:hAnsi="Arial" w:cs="Arial"/>
          <w:sz w:val="22"/>
          <w:szCs w:val="22"/>
          <w:lang w:val="pt-BR"/>
        </w:rPr>
      </w:pPr>
      <w:r w:rsidRPr="00D779E7">
        <w:rPr>
          <w:rFonts w:ascii="Arial" w:hAnsi="Arial" w:cs="Arial"/>
          <w:sz w:val="22"/>
          <w:szCs w:val="22"/>
          <w:lang w:val="pt-BR"/>
        </w:rPr>
        <w:t xml:space="preserve">- </w:t>
      </w:r>
      <w:r w:rsidRPr="00D779E7">
        <w:rPr>
          <w:rFonts w:ascii="Arial" w:hAnsi="Arial" w:cs="Arial"/>
          <w:b/>
          <w:sz w:val="22"/>
          <w:szCs w:val="22"/>
          <w:lang w:val="pt-BR"/>
        </w:rPr>
        <w:t>Portaria nº 3.432/MS/GM, de 12 de agosto de 1998</w:t>
      </w:r>
      <w:r w:rsidRPr="00D779E7">
        <w:rPr>
          <w:rFonts w:ascii="Arial" w:hAnsi="Arial" w:cs="Arial"/>
          <w:sz w:val="22"/>
          <w:szCs w:val="22"/>
          <w:lang w:val="pt-BR"/>
        </w:rPr>
        <w:t>, estabelece critérios de classificação entre as Unidades de Tratamento Intensivo, de acordo com a incorporação de tecnologia, a especialização dos recursos humanos e a área física disponível;</w:t>
      </w:r>
    </w:p>
    <w:p w:rsidR="003D5B95" w:rsidRPr="00D779E7" w:rsidRDefault="003D5B95" w:rsidP="00FC50F8">
      <w:pPr>
        <w:spacing w:line="360" w:lineRule="auto"/>
        <w:jc w:val="both"/>
        <w:rPr>
          <w:rFonts w:ascii="Arial" w:hAnsi="Arial" w:cs="Arial"/>
          <w:sz w:val="22"/>
          <w:szCs w:val="22"/>
          <w:lang w:val="pt-BR"/>
        </w:rPr>
      </w:pPr>
    </w:p>
    <w:p w:rsidR="003D5B95" w:rsidRPr="00D779E7" w:rsidRDefault="003D5B95" w:rsidP="00FC50F8">
      <w:pPr>
        <w:spacing w:line="360" w:lineRule="auto"/>
        <w:jc w:val="both"/>
        <w:rPr>
          <w:rFonts w:ascii="Arial" w:hAnsi="Arial" w:cs="Arial"/>
          <w:sz w:val="22"/>
          <w:szCs w:val="22"/>
          <w:lang w:val="pt-BR"/>
        </w:rPr>
      </w:pPr>
      <w:r w:rsidRPr="00D779E7">
        <w:rPr>
          <w:rFonts w:ascii="Arial" w:hAnsi="Arial" w:cs="Arial"/>
          <w:sz w:val="22"/>
          <w:szCs w:val="22"/>
          <w:lang w:val="pt-BR"/>
        </w:rPr>
        <w:t xml:space="preserve">- </w:t>
      </w:r>
      <w:r w:rsidRPr="00D779E7">
        <w:rPr>
          <w:rFonts w:ascii="Arial" w:hAnsi="Arial" w:cs="Arial"/>
          <w:b/>
          <w:sz w:val="22"/>
          <w:szCs w:val="22"/>
          <w:lang w:val="pt-BR"/>
        </w:rPr>
        <w:t>Resolução RDC/ANVISA nº 50 de 21 de fevereiro de 2002</w:t>
      </w:r>
      <w:r w:rsidRPr="00D779E7">
        <w:rPr>
          <w:rFonts w:ascii="Arial" w:hAnsi="Arial" w:cs="Arial"/>
          <w:sz w:val="22"/>
          <w:szCs w:val="22"/>
          <w:lang w:val="pt-BR"/>
        </w:rPr>
        <w:t>, ou outra que venha a substituí-la, quanto às normas específicas referentes às áreas de engenharia, arquitetura e vigilância sanitária em vigor, com vistas a garantir as condições físicas adequadas ao atendimento da clientela;</w:t>
      </w:r>
    </w:p>
    <w:p w:rsidR="003D5B95" w:rsidRPr="00D779E7" w:rsidRDefault="003D5B95" w:rsidP="00FC50F8">
      <w:pPr>
        <w:spacing w:line="360" w:lineRule="auto"/>
        <w:jc w:val="both"/>
        <w:rPr>
          <w:rFonts w:ascii="Arial" w:hAnsi="Arial" w:cs="Arial"/>
          <w:sz w:val="22"/>
          <w:szCs w:val="22"/>
          <w:lang w:val="pt-BR"/>
        </w:rPr>
      </w:pPr>
    </w:p>
    <w:p w:rsidR="003D5B95" w:rsidRPr="00D779E7" w:rsidRDefault="003D5B95" w:rsidP="00FC50F8">
      <w:pPr>
        <w:spacing w:line="360" w:lineRule="auto"/>
        <w:jc w:val="both"/>
        <w:rPr>
          <w:rFonts w:ascii="Arial" w:hAnsi="Arial" w:cs="Arial"/>
          <w:sz w:val="22"/>
          <w:szCs w:val="22"/>
          <w:lang w:val="pt-BR"/>
        </w:rPr>
      </w:pPr>
      <w:r w:rsidRPr="00D779E7">
        <w:rPr>
          <w:rFonts w:ascii="Arial" w:hAnsi="Arial" w:cs="Arial"/>
          <w:sz w:val="22"/>
          <w:szCs w:val="22"/>
          <w:lang w:val="pt-BR"/>
        </w:rPr>
        <w:t xml:space="preserve">- </w:t>
      </w:r>
      <w:r w:rsidRPr="00D779E7">
        <w:rPr>
          <w:rFonts w:ascii="Arial" w:hAnsi="Arial" w:cs="Arial"/>
          <w:b/>
          <w:sz w:val="22"/>
          <w:szCs w:val="22"/>
          <w:lang w:val="pt-BR"/>
        </w:rPr>
        <w:t>Resolução-RDC nº 7, de 24 de fevereiro de 2010</w:t>
      </w:r>
      <w:r w:rsidRPr="00D779E7">
        <w:rPr>
          <w:rFonts w:ascii="Arial" w:hAnsi="Arial" w:cs="Arial"/>
          <w:sz w:val="22"/>
          <w:szCs w:val="22"/>
          <w:lang w:val="pt-BR"/>
        </w:rPr>
        <w:t>, Dispõe sobre os requisitos mínimos para funcionamento de Unidades de Terapia Intensiva e dá outras providências;</w:t>
      </w:r>
    </w:p>
    <w:p w:rsidR="003D5B95" w:rsidRPr="00D779E7" w:rsidRDefault="003D5B95" w:rsidP="00FC50F8">
      <w:pPr>
        <w:spacing w:line="360" w:lineRule="auto"/>
        <w:jc w:val="both"/>
        <w:rPr>
          <w:rFonts w:ascii="Arial" w:hAnsi="Arial" w:cs="Arial"/>
          <w:sz w:val="22"/>
          <w:szCs w:val="22"/>
          <w:lang w:val="pt-BR"/>
        </w:rPr>
      </w:pPr>
    </w:p>
    <w:p w:rsidR="003D5B95" w:rsidRPr="00D779E7" w:rsidRDefault="003D5B95" w:rsidP="00FC50F8">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5.4.</w:t>
      </w:r>
      <w:r w:rsidRPr="00D779E7">
        <w:rPr>
          <w:rFonts w:ascii="Arial" w:hAnsi="Arial" w:cs="Arial"/>
          <w:sz w:val="22"/>
          <w:szCs w:val="22"/>
          <w:lang w:val="pt-BR"/>
        </w:rPr>
        <w:t xml:space="preserve"> Os interessados são responsáveis pela continuidade do tratamento dos pacientes, inclusive nos fins de semanas e de feriados.</w:t>
      </w:r>
    </w:p>
    <w:p w:rsidR="003D5B95" w:rsidRPr="00D779E7" w:rsidRDefault="003D5B95" w:rsidP="00FC50F8">
      <w:pPr>
        <w:spacing w:line="360" w:lineRule="auto"/>
        <w:rPr>
          <w:rFonts w:ascii="Arial" w:hAnsi="Arial" w:cs="Arial"/>
          <w:sz w:val="22"/>
          <w:szCs w:val="22"/>
          <w:lang w:val="pt-BR"/>
        </w:rPr>
      </w:pPr>
    </w:p>
    <w:p w:rsidR="003D5B95" w:rsidRPr="00D779E7" w:rsidRDefault="003D5B95" w:rsidP="0057095C">
      <w:pPr>
        <w:spacing w:line="360" w:lineRule="auto"/>
        <w:ind w:left="120"/>
        <w:rPr>
          <w:rFonts w:ascii="Arial" w:hAnsi="Arial" w:cs="Arial"/>
          <w:sz w:val="22"/>
          <w:szCs w:val="22"/>
          <w:lang w:val="pt-BR"/>
        </w:rPr>
      </w:pPr>
      <w:r w:rsidRPr="00D779E7">
        <w:rPr>
          <w:rFonts w:ascii="Arial" w:hAnsi="Arial" w:cs="Arial"/>
          <w:b/>
          <w:sz w:val="22"/>
          <w:szCs w:val="22"/>
          <w:lang w:val="pt-BR"/>
        </w:rPr>
        <w:t>6—</w:t>
      </w:r>
      <w:r w:rsidRPr="00D779E7">
        <w:rPr>
          <w:rFonts w:ascii="Arial" w:hAnsi="Arial" w:cs="Arial"/>
          <w:b/>
          <w:spacing w:val="4"/>
          <w:sz w:val="22"/>
          <w:szCs w:val="22"/>
          <w:lang w:val="pt-BR"/>
        </w:rPr>
        <w:t xml:space="preserve"> D</w:t>
      </w:r>
      <w:r w:rsidRPr="00D779E7">
        <w:rPr>
          <w:rFonts w:ascii="Arial" w:hAnsi="Arial" w:cs="Arial"/>
          <w:b/>
          <w:sz w:val="22"/>
          <w:szCs w:val="22"/>
          <w:lang w:val="pt-BR"/>
        </w:rPr>
        <w:t>A</w:t>
      </w:r>
      <w:r w:rsidRPr="00D779E7">
        <w:rPr>
          <w:rFonts w:ascii="Arial" w:hAnsi="Arial" w:cs="Arial"/>
          <w:b/>
          <w:spacing w:val="-8"/>
          <w:sz w:val="22"/>
          <w:szCs w:val="22"/>
          <w:lang w:val="pt-BR"/>
        </w:rPr>
        <w:t xml:space="preserve"> </w:t>
      </w:r>
      <w:r w:rsidRPr="00D779E7">
        <w:rPr>
          <w:rFonts w:ascii="Arial" w:hAnsi="Arial" w:cs="Arial"/>
          <w:b/>
          <w:spacing w:val="2"/>
          <w:sz w:val="22"/>
          <w:szCs w:val="22"/>
          <w:lang w:val="pt-BR"/>
        </w:rPr>
        <w:t>D</w:t>
      </w:r>
      <w:r w:rsidRPr="00D779E7">
        <w:rPr>
          <w:rFonts w:ascii="Arial" w:hAnsi="Arial" w:cs="Arial"/>
          <w:b/>
          <w:spacing w:val="-2"/>
          <w:sz w:val="22"/>
          <w:szCs w:val="22"/>
          <w:lang w:val="pt-BR"/>
        </w:rPr>
        <w:t>O</w:t>
      </w:r>
      <w:r w:rsidRPr="00D779E7">
        <w:rPr>
          <w:rFonts w:ascii="Arial" w:hAnsi="Arial" w:cs="Arial"/>
          <w:b/>
          <w:spacing w:val="-1"/>
          <w:sz w:val="22"/>
          <w:szCs w:val="22"/>
          <w:lang w:val="pt-BR"/>
        </w:rPr>
        <w:t>CU</w:t>
      </w:r>
      <w:r w:rsidRPr="00D779E7">
        <w:rPr>
          <w:rFonts w:ascii="Arial" w:hAnsi="Arial" w:cs="Arial"/>
          <w:b/>
          <w:spacing w:val="5"/>
          <w:sz w:val="22"/>
          <w:szCs w:val="22"/>
          <w:lang w:val="pt-BR"/>
        </w:rPr>
        <w:t>M</w:t>
      </w:r>
      <w:r w:rsidRPr="00D779E7">
        <w:rPr>
          <w:rFonts w:ascii="Arial" w:hAnsi="Arial" w:cs="Arial"/>
          <w:b/>
          <w:sz w:val="22"/>
          <w:szCs w:val="22"/>
          <w:lang w:val="pt-BR"/>
        </w:rPr>
        <w:t>E</w:t>
      </w:r>
      <w:r w:rsidRPr="00D779E7">
        <w:rPr>
          <w:rFonts w:ascii="Arial" w:hAnsi="Arial" w:cs="Arial"/>
          <w:b/>
          <w:spacing w:val="-1"/>
          <w:sz w:val="22"/>
          <w:szCs w:val="22"/>
          <w:lang w:val="pt-BR"/>
        </w:rPr>
        <w:t>N</w:t>
      </w:r>
      <w:r w:rsidRPr="00D779E7">
        <w:rPr>
          <w:rFonts w:ascii="Arial" w:hAnsi="Arial" w:cs="Arial"/>
          <w:b/>
          <w:spacing w:val="-15"/>
          <w:sz w:val="22"/>
          <w:szCs w:val="22"/>
          <w:lang w:val="pt-BR"/>
        </w:rPr>
        <w:t>T</w:t>
      </w:r>
      <w:r w:rsidRPr="00D779E7">
        <w:rPr>
          <w:rFonts w:ascii="Arial" w:hAnsi="Arial" w:cs="Arial"/>
          <w:b/>
          <w:spacing w:val="-1"/>
          <w:sz w:val="22"/>
          <w:szCs w:val="22"/>
          <w:lang w:val="pt-BR"/>
        </w:rPr>
        <w:t>AÇÃ</w:t>
      </w:r>
      <w:r w:rsidRPr="00D779E7">
        <w:rPr>
          <w:rFonts w:ascii="Arial" w:hAnsi="Arial" w:cs="Arial"/>
          <w:b/>
          <w:sz w:val="22"/>
          <w:szCs w:val="22"/>
          <w:lang w:val="pt-BR"/>
        </w:rPr>
        <w:t>O</w:t>
      </w:r>
      <w:r w:rsidRPr="00D779E7">
        <w:rPr>
          <w:rFonts w:ascii="Arial" w:hAnsi="Arial" w:cs="Arial"/>
          <w:b/>
          <w:spacing w:val="20"/>
          <w:sz w:val="22"/>
          <w:szCs w:val="22"/>
          <w:lang w:val="pt-BR"/>
        </w:rPr>
        <w:t xml:space="preserve"> </w:t>
      </w:r>
      <w:r w:rsidRPr="00D779E7">
        <w:rPr>
          <w:rFonts w:ascii="Arial" w:hAnsi="Arial" w:cs="Arial"/>
          <w:b/>
          <w:spacing w:val="-1"/>
          <w:sz w:val="22"/>
          <w:szCs w:val="22"/>
          <w:lang w:val="pt-BR"/>
        </w:rPr>
        <w:t>D</w:t>
      </w:r>
      <w:r w:rsidRPr="00D779E7">
        <w:rPr>
          <w:rFonts w:ascii="Arial" w:hAnsi="Arial" w:cs="Arial"/>
          <w:b/>
          <w:sz w:val="22"/>
          <w:szCs w:val="22"/>
          <w:lang w:val="pt-BR"/>
        </w:rPr>
        <w:t>E</w:t>
      </w:r>
      <w:r w:rsidRPr="00D779E7">
        <w:rPr>
          <w:rFonts w:ascii="Arial" w:hAnsi="Arial" w:cs="Arial"/>
          <w:b/>
          <w:spacing w:val="7"/>
          <w:sz w:val="22"/>
          <w:szCs w:val="22"/>
          <w:lang w:val="pt-BR"/>
        </w:rPr>
        <w:t xml:space="preserve"> </w:t>
      </w:r>
      <w:r w:rsidRPr="00D779E7">
        <w:rPr>
          <w:rFonts w:ascii="Arial" w:hAnsi="Arial" w:cs="Arial"/>
          <w:b/>
          <w:spacing w:val="4"/>
          <w:w w:val="101"/>
          <w:sz w:val="22"/>
          <w:szCs w:val="22"/>
          <w:lang w:val="pt-BR"/>
        </w:rPr>
        <w:t>H</w:t>
      </w:r>
      <w:r w:rsidRPr="00D779E7">
        <w:rPr>
          <w:rFonts w:ascii="Arial" w:hAnsi="Arial" w:cs="Arial"/>
          <w:b/>
          <w:spacing w:val="-5"/>
          <w:w w:val="101"/>
          <w:sz w:val="22"/>
          <w:szCs w:val="22"/>
          <w:lang w:val="pt-BR"/>
        </w:rPr>
        <w:t>A</w:t>
      </w:r>
      <w:r w:rsidRPr="00D779E7">
        <w:rPr>
          <w:rFonts w:ascii="Arial" w:hAnsi="Arial" w:cs="Arial"/>
          <w:b/>
          <w:spacing w:val="-1"/>
          <w:w w:val="101"/>
          <w:sz w:val="22"/>
          <w:szCs w:val="22"/>
          <w:lang w:val="pt-BR"/>
        </w:rPr>
        <w:t>B</w:t>
      </w:r>
      <w:r w:rsidRPr="00D779E7">
        <w:rPr>
          <w:rFonts w:ascii="Arial" w:hAnsi="Arial" w:cs="Arial"/>
          <w:b/>
          <w:w w:val="101"/>
          <w:sz w:val="22"/>
          <w:szCs w:val="22"/>
          <w:lang w:val="pt-BR"/>
        </w:rPr>
        <w:t>I</w:t>
      </w:r>
      <w:r w:rsidRPr="00D779E7">
        <w:rPr>
          <w:rFonts w:ascii="Arial" w:hAnsi="Arial" w:cs="Arial"/>
          <w:b/>
          <w:spacing w:val="1"/>
          <w:w w:val="101"/>
          <w:sz w:val="22"/>
          <w:szCs w:val="22"/>
          <w:lang w:val="pt-BR"/>
        </w:rPr>
        <w:t>L</w:t>
      </w:r>
      <w:r w:rsidRPr="00D779E7">
        <w:rPr>
          <w:rFonts w:ascii="Arial" w:hAnsi="Arial" w:cs="Arial"/>
          <w:b/>
          <w:spacing w:val="2"/>
          <w:w w:val="101"/>
          <w:sz w:val="22"/>
          <w:szCs w:val="22"/>
          <w:lang w:val="pt-BR"/>
        </w:rPr>
        <w:t>I</w:t>
      </w:r>
      <w:r w:rsidRPr="00D779E7">
        <w:rPr>
          <w:rFonts w:ascii="Arial" w:hAnsi="Arial" w:cs="Arial"/>
          <w:b/>
          <w:spacing w:val="-18"/>
          <w:w w:val="101"/>
          <w:sz w:val="22"/>
          <w:szCs w:val="22"/>
          <w:lang w:val="pt-BR"/>
        </w:rPr>
        <w:t>T</w:t>
      </w:r>
      <w:r w:rsidRPr="00D779E7">
        <w:rPr>
          <w:rFonts w:ascii="Arial" w:hAnsi="Arial" w:cs="Arial"/>
          <w:b/>
          <w:spacing w:val="-5"/>
          <w:w w:val="101"/>
          <w:sz w:val="22"/>
          <w:szCs w:val="22"/>
          <w:lang w:val="pt-BR"/>
        </w:rPr>
        <w:t>A</w:t>
      </w:r>
      <w:r w:rsidRPr="00D779E7">
        <w:rPr>
          <w:rFonts w:ascii="Arial" w:hAnsi="Arial" w:cs="Arial"/>
          <w:b/>
          <w:spacing w:val="2"/>
          <w:w w:val="101"/>
          <w:sz w:val="22"/>
          <w:szCs w:val="22"/>
          <w:lang w:val="pt-BR"/>
        </w:rPr>
        <w:t>Ç</w:t>
      </w:r>
      <w:r w:rsidRPr="00D779E7">
        <w:rPr>
          <w:rFonts w:ascii="Arial" w:hAnsi="Arial" w:cs="Arial"/>
          <w:b/>
          <w:spacing w:val="4"/>
          <w:w w:val="101"/>
          <w:sz w:val="22"/>
          <w:szCs w:val="22"/>
          <w:lang w:val="pt-BR"/>
        </w:rPr>
        <w:t>Ã</w:t>
      </w:r>
      <w:r w:rsidRPr="00D779E7">
        <w:rPr>
          <w:rFonts w:ascii="Arial" w:hAnsi="Arial" w:cs="Arial"/>
          <w:b/>
          <w:w w:val="101"/>
          <w:sz w:val="22"/>
          <w:szCs w:val="22"/>
          <w:lang w:val="pt-BR"/>
        </w:rPr>
        <w:t>O</w:t>
      </w:r>
    </w:p>
    <w:p w:rsidR="003D5B95" w:rsidRPr="00D779E7" w:rsidRDefault="003D5B95" w:rsidP="0057095C">
      <w:pPr>
        <w:spacing w:before="16" w:line="360" w:lineRule="auto"/>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 xml:space="preserve">Os interessados deverão apresentar os documentos em uma via, listando todos os documentos que deverão ser apresentados em cópia autenticada, ou então em cópias simples, desde que acompanhados do original, para autenticação pela Comissão de Licitação, atualizados e vigentes, entregues conforme abaixo discriminados: </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6.1.</w:t>
      </w:r>
      <w:r w:rsidRPr="00D779E7">
        <w:rPr>
          <w:rFonts w:ascii="Arial" w:hAnsi="Arial" w:cs="Arial"/>
          <w:sz w:val="22"/>
          <w:szCs w:val="22"/>
          <w:lang w:val="pt-BR"/>
        </w:rPr>
        <w:t xml:space="preserve"> Para comprovação da Habilitação Jurídica os interessados deverão apresentar os seguintes documentos: </w:t>
      </w:r>
    </w:p>
    <w:p w:rsidR="003D5B95" w:rsidRPr="00D779E7" w:rsidRDefault="003D5B95" w:rsidP="0057095C">
      <w:pPr>
        <w:spacing w:line="360" w:lineRule="auto"/>
        <w:jc w:val="both"/>
        <w:rPr>
          <w:rFonts w:ascii="Arial" w:hAnsi="Arial" w:cs="Arial"/>
          <w:sz w:val="22"/>
          <w:szCs w:val="22"/>
          <w:lang w:val="pt-BR"/>
        </w:rPr>
      </w:pP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a.</w:t>
      </w:r>
      <w:r w:rsidRPr="00D779E7">
        <w:rPr>
          <w:rFonts w:ascii="Arial" w:hAnsi="Arial" w:cs="Arial"/>
          <w:sz w:val="22"/>
          <w:szCs w:val="22"/>
          <w:lang w:val="pt-BR"/>
        </w:rPr>
        <w:t xml:space="preserve"> Cópia autenticada do ato constitutivo, estatuto ou contrato social, e suas alterações, em vigor, devidamente registrado, em se tratando de sociedades comerciais, e, no caso de sociedades por ações, acompanhado de documentos de eleição de seus administradores, conforme o caso; </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b</w:t>
      </w:r>
      <w:r w:rsidRPr="00D779E7">
        <w:rPr>
          <w:rFonts w:ascii="Arial" w:hAnsi="Arial" w:cs="Arial"/>
          <w:sz w:val="22"/>
          <w:szCs w:val="22"/>
          <w:lang w:val="pt-BR"/>
        </w:rPr>
        <w:t>. Cópia autenticada da inscrição do ato constitutivo, no caso de sociedades civis, acompanhada de prova de diretoria em exercício;</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c</w:t>
      </w:r>
      <w:r w:rsidRPr="00D779E7">
        <w:rPr>
          <w:rFonts w:ascii="Arial" w:hAnsi="Arial" w:cs="Arial"/>
          <w:sz w:val="22"/>
          <w:szCs w:val="22"/>
          <w:lang w:val="pt-BR"/>
        </w:rPr>
        <w:t>. Cópia autenticada da Carteira de Identidade (CI) e do Cadastro de Pessoas Físicas (CPF) do representante legal;</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d.</w:t>
      </w:r>
      <w:r w:rsidRPr="00D779E7">
        <w:rPr>
          <w:rFonts w:ascii="Arial" w:hAnsi="Arial" w:cs="Arial"/>
          <w:sz w:val="22"/>
          <w:szCs w:val="22"/>
          <w:lang w:val="pt-BR"/>
        </w:rPr>
        <w:t xml:space="preserve"> Dados pessoais da diretoria, quando Fundação: nomes, nacionalidade, estado civil, profissão, endereço, número da CI e do CPF; </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6.2.</w:t>
      </w:r>
      <w:r w:rsidRPr="00D779E7">
        <w:rPr>
          <w:rFonts w:ascii="Arial" w:hAnsi="Arial" w:cs="Arial"/>
          <w:sz w:val="22"/>
          <w:szCs w:val="22"/>
          <w:lang w:val="pt-BR"/>
        </w:rPr>
        <w:t xml:space="preserve"> Para a comprovação da Regularidade Fiscal, os interessados deverão apresentar os seguintes documentos:</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a</w:t>
      </w:r>
      <w:r w:rsidRPr="00D779E7">
        <w:rPr>
          <w:rFonts w:ascii="Arial" w:hAnsi="Arial" w:cs="Arial"/>
          <w:sz w:val="22"/>
          <w:szCs w:val="22"/>
          <w:lang w:val="pt-BR"/>
        </w:rPr>
        <w:t>. Prova de inscrição no Cadastro Nacional de Pessoas Jurídicas do Ministério da Fazenda (CNPJ);</w:t>
      </w:r>
    </w:p>
    <w:p w:rsidR="003D5B95" w:rsidRPr="00D779E7" w:rsidRDefault="003D5B95" w:rsidP="00E22EFF">
      <w:pPr>
        <w:spacing w:line="360" w:lineRule="auto"/>
        <w:jc w:val="both"/>
        <w:rPr>
          <w:rFonts w:ascii="Arial" w:hAnsi="Arial" w:cs="Arial"/>
          <w:sz w:val="22"/>
          <w:szCs w:val="22"/>
          <w:lang w:val="pt-BR"/>
        </w:rPr>
      </w:pPr>
      <w:r w:rsidRPr="00D779E7">
        <w:rPr>
          <w:rFonts w:ascii="Arial" w:hAnsi="Arial" w:cs="Arial"/>
          <w:b/>
          <w:sz w:val="22"/>
          <w:szCs w:val="22"/>
          <w:lang w:val="pt-BR"/>
        </w:rPr>
        <w:t>b</w:t>
      </w:r>
      <w:r w:rsidRPr="00D779E7">
        <w:rPr>
          <w:rFonts w:ascii="Arial" w:hAnsi="Arial" w:cs="Arial"/>
          <w:sz w:val="22"/>
          <w:szCs w:val="22"/>
          <w:lang w:val="pt-BR"/>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em vigor;</w:t>
      </w:r>
    </w:p>
    <w:p w:rsidR="003D5B95" w:rsidRPr="00D779E7" w:rsidRDefault="003D5B95" w:rsidP="00E22EFF">
      <w:pPr>
        <w:pStyle w:val="Default"/>
        <w:spacing w:line="360" w:lineRule="auto"/>
        <w:jc w:val="both"/>
        <w:rPr>
          <w:sz w:val="22"/>
          <w:szCs w:val="22"/>
        </w:rPr>
      </w:pPr>
      <w:r w:rsidRPr="00D779E7">
        <w:rPr>
          <w:b/>
          <w:sz w:val="22"/>
          <w:szCs w:val="22"/>
        </w:rPr>
        <w:t>c</w:t>
      </w:r>
      <w:r w:rsidRPr="00D779E7">
        <w:rPr>
          <w:sz w:val="22"/>
          <w:szCs w:val="22"/>
        </w:rPr>
        <w:t>.Prova de regularidade relativa à Seguridade Social – Instituto Nacional de Seguridade Social – INSS, emitida pelo órgão competente em vigor. A comprovação de regularidade poderá ser efetuada por meio de Certidão Conjunta de Débitos Relativos a Tributos Federais e à Dívida Ativa da União, juntamente com a Certidão de Débitos Previdenciários, emitidas pela Secretaria da Receita Federal do Brasil, nos termos do art. 5º da Portaria MF nº 358, de 5 de setembro de 2014, no prazo de validade.</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d.</w:t>
      </w:r>
      <w:r w:rsidRPr="00D779E7">
        <w:rPr>
          <w:rFonts w:ascii="Arial" w:hAnsi="Arial" w:cs="Arial"/>
          <w:sz w:val="22"/>
          <w:szCs w:val="22"/>
          <w:lang w:val="pt-BR"/>
        </w:rPr>
        <w:t xml:space="preserve"> Prova de regularidade relativa ao Fundo de Garantia por Tempo de Serviço – FGTS, emitida pela Caixa Econômica Federal, em vigor;</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e.</w:t>
      </w:r>
      <w:r w:rsidRPr="00D779E7">
        <w:rPr>
          <w:rFonts w:ascii="Arial" w:hAnsi="Arial" w:cs="Arial"/>
          <w:sz w:val="22"/>
          <w:szCs w:val="22"/>
          <w:lang w:val="pt-BR"/>
        </w:rPr>
        <w:t xml:space="preserve"> Prova de regularidade para com a Fazenda Estadual do domicilio ou sede do licitante, mediante apresentação de certidão emitida pela Secretaria competente do Estado, em vigor;</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f.</w:t>
      </w:r>
      <w:r w:rsidRPr="00D779E7">
        <w:rPr>
          <w:rFonts w:ascii="Arial" w:hAnsi="Arial" w:cs="Arial"/>
          <w:sz w:val="22"/>
          <w:szCs w:val="22"/>
          <w:lang w:val="pt-BR"/>
        </w:rPr>
        <w:t xml:space="preserve"> Prova de regularidade para com a Fazenda Municipal do domicilio ou sede do licitante, mediante apresentação de certidão emitida pela Secretaria competente do Município. A prova de regularidade com a Fazenda Municipal deverá abranger quaisquer tributos municipais. Em caso de divisão da fiscalização tributária deverão ser apresentadas certidões relativas aos tributos mobiliários e imobiliários, em vigor;</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g.</w:t>
      </w:r>
      <w:r w:rsidRPr="00D779E7">
        <w:rPr>
          <w:rFonts w:ascii="Arial" w:hAnsi="Arial" w:cs="Arial"/>
          <w:sz w:val="22"/>
          <w:szCs w:val="22"/>
          <w:lang w:val="pt-BR"/>
        </w:rPr>
        <w:t xml:space="preserve"> Prova de inexistência de débitos inadimplidos perante a Justiça do Trabalho, mediante a apresentação de Certidão Negativa de Débitos Trabalhistas (CNDT), em vigor;</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h.</w:t>
      </w:r>
      <w:r w:rsidRPr="00D779E7">
        <w:rPr>
          <w:rFonts w:ascii="Arial" w:hAnsi="Arial" w:cs="Arial"/>
          <w:sz w:val="22"/>
          <w:szCs w:val="22"/>
          <w:lang w:val="pt-BR"/>
        </w:rPr>
        <w:t xml:space="preserve"> Certidão Negativa de Falência, Concordata, Recuperação Judicial ou Extrajudicial expedida pelo(s) cartório(s) distribuidor (es) da sede  ou domicílio da licitante. Caso o documento não declare sua validade somente será aceito documento expedido no máximo 60 (sessenta) dias antes da data do recebimento dos envelopes;</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 xml:space="preserve"> i.</w:t>
      </w:r>
      <w:r w:rsidRPr="00D779E7">
        <w:rPr>
          <w:rFonts w:ascii="Arial" w:hAnsi="Arial" w:cs="Arial"/>
          <w:sz w:val="22"/>
          <w:szCs w:val="22"/>
          <w:lang w:val="pt-BR"/>
        </w:rPr>
        <w:t xml:space="preserve"> Alvará de funcionamento do estabelecimento, dentro da validade. </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6.3.</w:t>
      </w:r>
      <w:r w:rsidRPr="00D779E7">
        <w:rPr>
          <w:rFonts w:ascii="Arial" w:hAnsi="Arial" w:cs="Arial"/>
          <w:sz w:val="22"/>
          <w:szCs w:val="22"/>
          <w:lang w:val="pt-BR"/>
        </w:rPr>
        <w:t xml:space="preserve"> Para a comprovação da Qualificação Técnica referente aos serviços ambulatoriais, médico-hospitalares de Média Complexidade e Alta Complexidade, os interessados deverão apresentar os seguintes documentos:</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a</w:t>
      </w:r>
      <w:r w:rsidRPr="00D779E7">
        <w:rPr>
          <w:rFonts w:ascii="Arial" w:hAnsi="Arial" w:cs="Arial"/>
          <w:sz w:val="22"/>
          <w:szCs w:val="22"/>
          <w:lang w:val="pt-BR"/>
        </w:rPr>
        <w:t>. Cópia autenticada da certidão de pessoa jurídica, junto a o Conselho Regional de Medicina, em vigor;</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b</w:t>
      </w:r>
      <w:r w:rsidRPr="00D779E7">
        <w:rPr>
          <w:rFonts w:ascii="Arial" w:hAnsi="Arial" w:cs="Arial"/>
          <w:sz w:val="22"/>
          <w:szCs w:val="22"/>
          <w:lang w:val="pt-BR"/>
        </w:rPr>
        <w:t xml:space="preserve">. Cópia autenticada do documento da CI e do CPF do responsável técnico pelo estabelecimento, em vigor; </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c</w:t>
      </w:r>
      <w:r w:rsidRPr="00D779E7">
        <w:rPr>
          <w:rFonts w:ascii="Arial" w:hAnsi="Arial" w:cs="Arial"/>
          <w:sz w:val="22"/>
          <w:szCs w:val="22"/>
          <w:lang w:val="pt-BR"/>
        </w:rPr>
        <w:t>. Cópia autenticada do Certificado de Entidade Beneficente de Assistência Social em Saúde (CEBAS), expedido pelo Ministério da Saúde ou Lei de Utilidade Pública federal, estadual ou municipal, quando instituições filantrópicas;</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d.</w:t>
      </w:r>
      <w:r w:rsidRPr="00D779E7">
        <w:rPr>
          <w:rFonts w:ascii="Arial" w:hAnsi="Arial" w:cs="Arial"/>
          <w:sz w:val="22"/>
          <w:szCs w:val="22"/>
          <w:lang w:val="pt-BR"/>
        </w:rPr>
        <w:t xml:space="preserve"> Cópia autenticada do Alvará de Fiscalização da Vigilância Sanitária Municipal, em vigor;; </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e</w:t>
      </w:r>
      <w:r w:rsidRPr="00D779E7">
        <w:rPr>
          <w:rFonts w:ascii="Arial" w:hAnsi="Arial" w:cs="Arial"/>
          <w:sz w:val="22"/>
          <w:szCs w:val="22"/>
          <w:lang w:val="pt-BR"/>
        </w:rPr>
        <w:t xml:space="preserve">. Cópia autenticada do Relatório de Inspeção Sanitária atualizado, emitido pela Vigilância Sanitária municipal, dentro do período de um ano; </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f.</w:t>
      </w:r>
      <w:r w:rsidRPr="00D779E7">
        <w:rPr>
          <w:rFonts w:ascii="Arial" w:hAnsi="Arial" w:cs="Arial"/>
          <w:sz w:val="22"/>
          <w:szCs w:val="22"/>
          <w:lang w:val="pt-BR"/>
        </w:rPr>
        <w:t xml:space="preserve"> Parecer Conclusivo emitido pela Vigilância Sanitária municipal, dentro do período de um ano, constando que o interessado atende às legislações pertinentes para o credenciamento/contratação do(s) serviço(s); </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g.</w:t>
      </w:r>
      <w:r w:rsidRPr="00D779E7">
        <w:rPr>
          <w:rFonts w:ascii="Arial" w:hAnsi="Arial" w:cs="Arial"/>
          <w:sz w:val="22"/>
          <w:szCs w:val="22"/>
          <w:lang w:val="pt-BR"/>
        </w:rPr>
        <w:t xml:space="preserve"> Ficha Completa do CNES devidamente atualizada, assinada e carimbada, contendo a identificação do assinante.</w:t>
      </w:r>
    </w:p>
    <w:p w:rsidR="003D5B95" w:rsidRPr="00D779E7" w:rsidRDefault="003D5B95" w:rsidP="0057095C">
      <w:pPr>
        <w:spacing w:line="360" w:lineRule="auto"/>
        <w:jc w:val="both"/>
        <w:rPr>
          <w:rFonts w:ascii="Arial" w:hAnsi="Arial" w:cs="Arial"/>
          <w:sz w:val="22"/>
          <w:szCs w:val="22"/>
          <w:lang w:val="pt-BR"/>
        </w:rPr>
      </w:pP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6.4.</w:t>
      </w:r>
      <w:r w:rsidRPr="00D779E7">
        <w:rPr>
          <w:rFonts w:ascii="Arial" w:hAnsi="Arial" w:cs="Arial"/>
          <w:sz w:val="22"/>
          <w:szCs w:val="22"/>
          <w:lang w:val="pt-BR"/>
        </w:rPr>
        <w:t xml:space="preserve"> Os interessados deverão apresentar ainda os seguintes documentos: </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a</w:t>
      </w:r>
      <w:r w:rsidRPr="00D779E7">
        <w:rPr>
          <w:rFonts w:ascii="Arial" w:hAnsi="Arial" w:cs="Arial"/>
          <w:sz w:val="22"/>
          <w:szCs w:val="22"/>
          <w:lang w:val="pt-BR"/>
        </w:rPr>
        <w:t>. Declaração indicando o representante legal, que irá assinar o Contrato, apresentado cópia do RG e CPF do mesmo;</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b</w:t>
      </w:r>
      <w:r w:rsidRPr="00D779E7">
        <w:rPr>
          <w:rFonts w:ascii="Arial" w:hAnsi="Arial" w:cs="Arial"/>
          <w:sz w:val="22"/>
          <w:szCs w:val="22"/>
          <w:lang w:val="pt-BR"/>
        </w:rPr>
        <w:t>. Declaração de inexistência de fato impeditivo da habilitação, ficando o prestador obrigado a declarar a superveniência de qualquer fato, na forma do § 2º, do artigo 32, da Lei 8.666/93; (Anexo III)</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c.</w:t>
      </w:r>
      <w:r w:rsidRPr="00D779E7">
        <w:rPr>
          <w:rFonts w:ascii="Arial" w:hAnsi="Arial" w:cs="Arial"/>
          <w:sz w:val="22"/>
          <w:szCs w:val="22"/>
          <w:lang w:val="pt-BR"/>
        </w:rPr>
        <w:t xml:space="preserve"> Declaração de que a entidade não possui em seu quadro de pessoal empregado(s) menor(es) de dezoito anos em trabalho noturno, perigoso ou insalubre e de dezesseis anos em qualquer trabalho, salvo na condição de aprendiz, a partir de quatorze anos, nos termos do inciso XXXIII do artigo 7º da Constituição Federal de 1988 (Lei nº 9.854/1999); (Anexo IV)</w:t>
      </w: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d</w:t>
      </w:r>
      <w:r w:rsidRPr="00D779E7">
        <w:rPr>
          <w:rFonts w:ascii="Arial" w:hAnsi="Arial" w:cs="Arial"/>
          <w:sz w:val="22"/>
          <w:szCs w:val="22"/>
          <w:lang w:val="pt-BR"/>
        </w:rPr>
        <w:t>. Declaração de que o(s) proprietário(s) e/ou diretor(es) e/ou provedor(es) do estabelecimento a ser contratado não pertence(m) ao quadro de servidores públicos da SMS-Patos de Minas (artigo 9º, inciso III, da Lei nº 8.666/1993), e nem exerce(m) cargo de chefia ou função de confiança no SUS federal, estadual ou municipal (artigo 26, § 4º da Lei nº 8.080/1990); (Anexo V)</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e</w:t>
      </w:r>
      <w:r w:rsidRPr="00D779E7">
        <w:rPr>
          <w:rFonts w:ascii="Arial" w:hAnsi="Arial" w:cs="Arial"/>
          <w:sz w:val="22"/>
          <w:szCs w:val="22"/>
          <w:lang w:val="pt-BR"/>
        </w:rPr>
        <w:t xml:space="preserve">. Declaração firmada pelos sócios e/ou diretores da instituição que, expressamente: </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 xml:space="preserve"> - conhecem e aceitam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 xml:space="preserve"> - tem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 (Anexo VI)</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E75062">
      <w:pPr>
        <w:spacing w:line="360" w:lineRule="auto"/>
        <w:jc w:val="both"/>
        <w:rPr>
          <w:rFonts w:ascii="Arial" w:hAnsi="Arial" w:cs="Arial"/>
          <w:sz w:val="22"/>
          <w:szCs w:val="22"/>
          <w:lang w:val="pt-BR"/>
        </w:rPr>
      </w:pPr>
      <w:r w:rsidRPr="00D779E7">
        <w:rPr>
          <w:rFonts w:ascii="Arial" w:hAnsi="Arial" w:cs="Arial"/>
          <w:b/>
          <w:sz w:val="22"/>
          <w:szCs w:val="22"/>
          <w:lang w:val="pt-BR"/>
        </w:rPr>
        <w:t>6.5</w:t>
      </w:r>
      <w:r w:rsidRPr="00D779E7">
        <w:rPr>
          <w:rFonts w:ascii="Arial" w:hAnsi="Arial" w:cs="Arial"/>
          <w:sz w:val="22"/>
          <w:szCs w:val="22"/>
          <w:lang w:val="pt-BR"/>
        </w:rPr>
        <w:t xml:space="preserve">. </w:t>
      </w:r>
      <w:r w:rsidRPr="00D779E7">
        <w:rPr>
          <w:rFonts w:ascii="Arial" w:hAnsi="Arial" w:cs="Arial"/>
          <w:b/>
          <w:sz w:val="22"/>
          <w:szCs w:val="22"/>
          <w:lang w:val="pt-BR"/>
        </w:rPr>
        <w:t>.</w:t>
      </w:r>
      <w:r w:rsidRPr="00D779E7">
        <w:rPr>
          <w:rFonts w:ascii="Arial" w:hAnsi="Arial" w:cs="Arial"/>
          <w:sz w:val="22"/>
          <w:szCs w:val="22"/>
          <w:lang w:val="pt-BR"/>
        </w:rPr>
        <w:t xml:space="preserve"> A falta de quaisquer dos documentos ou o descumprimento das exigências previstas nos subitens anteriores implicará a INABILITAÇÃO do participante.</w:t>
      </w:r>
    </w:p>
    <w:p w:rsidR="003D5B95" w:rsidRPr="00D779E7" w:rsidRDefault="003D5B95" w:rsidP="0057095C">
      <w:pPr>
        <w:spacing w:line="360" w:lineRule="auto"/>
        <w:jc w:val="both"/>
        <w:rPr>
          <w:rFonts w:ascii="Arial" w:hAnsi="Arial" w:cs="Arial"/>
          <w:sz w:val="22"/>
          <w:szCs w:val="22"/>
          <w:lang w:val="pt-BR"/>
        </w:rPr>
      </w:pPr>
    </w:p>
    <w:p w:rsidR="003D5B95" w:rsidRPr="00D779E7" w:rsidRDefault="003D5B95" w:rsidP="0057095C">
      <w:pPr>
        <w:spacing w:line="360" w:lineRule="auto"/>
        <w:jc w:val="both"/>
        <w:rPr>
          <w:rFonts w:ascii="Arial" w:hAnsi="Arial" w:cs="Arial"/>
          <w:sz w:val="22"/>
          <w:szCs w:val="22"/>
          <w:lang w:val="pt-BR"/>
        </w:rPr>
      </w:pPr>
      <w:r w:rsidRPr="00D779E7">
        <w:rPr>
          <w:rFonts w:ascii="Arial" w:hAnsi="Arial" w:cs="Arial"/>
          <w:b/>
          <w:sz w:val="22"/>
          <w:szCs w:val="22"/>
          <w:lang w:val="pt-BR"/>
        </w:rPr>
        <w:t>6.6.</w:t>
      </w:r>
      <w:r w:rsidRPr="00D779E7">
        <w:rPr>
          <w:rFonts w:ascii="Arial" w:hAnsi="Arial" w:cs="Arial"/>
          <w:sz w:val="22"/>
          <w:szCs w:val="22"/>
          <w:lang w:val="pt-BR"/>
        </w:rPr>
        <w:t xml:space="preserve"> A(s) entidade(s) habilitada(s) terá(ão) mera expectativa de direito quanto à sua contratação. </w:t>
      </w:r>
    </w:p>
    <w:p w:rsidR="003D5B95" w:rsidRPr="00D779E7" w:rsidRDefault="003D5B95" w:rsidP="0057095C">
      <w:pPr>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6.7. </w:t>
      </w:r>
      <w:r w:rsidRPr="00D779E7">
        <w:rPr>
          <w:rFonts w:ascii="Arial" w:hAnsi="Arial" w:cs="Arial"/>
          <w:sz w:val="22"/>
          <w:szCs w:val="22"/>
          <w:lang w:val="pt-BR"/>
        </w:rPr>
        <w:t xml:space="preserve">As Declarações exigidas no item </w:t>
      </w:r>
      <w:r w:rsidRPr="00D779E7">
        <w:rPr>
          <w:rFonts w:ascii="Arial" w:hAnsi="Arial" w:cs="Arial"/>
          <w:b/>
          <w:sz w:val="22"/>
          <w:szCs w:val="22"/>
          <w:lang w:val="pt-BR"/>
        </w:rPr>
        <w:t>6.4</w:t>
      </w:r>
      <w:r w:rsidRPr="00D779E7">
        <w:rPr>
          <w:rFonts w:ascii="Arial" w:hAnsi="Arial" w:cs="Arial"/>
          <w:sz w:val="22"/>
          <w:szCs w:val="22"/>
          <w:lang w:val="pt-BR"/>
        </w:rPr>
        <w:t xml:space="preserve"> deverão ser apresentadas em documento original, em papel timbrado ou com carimbo do prestador.</w:t>
      </w:r>
    </w:p>
    <w:p w:rsidR="003D5B95" w:rsidRPr="00D779E7" w:rsidRDefault="003D5B95" w:rsidP="0057095C">
      <w:pPr>
        <w:spacing w:line="360" w:lineRule="auto"/>
        <w:ind w:left="295"/>
        <w:rPr>
          <w:rFonts w:ascii="Arial" w:hAnsi="Arial" w:cs="Arial"/>
          <w:b/>
          <w:sz w:val="22"/>
          <w:szCs w:val="22"/>
          <w:lang w:val="pt-BR"/>
        </w:rPr>
      </w:pPr>
    </w:p>
    <w:p w:rsidR="003D5B95" w:rsidRPr="00D779E7" w:rsidRDefault="003D5B95" w:rsidP="0057095C">
      <w:pPr>
        <w:spacing w:line="360" w:lineRule="auto"/>
        <w:ind w:left="295"/>
        <w:rPr>
          <w:rFonts w:ascii="Arial" w:hAnsi="Arial" w:cs="Arial"/>
          <w:sz w:val="22"/>
          <w:szCs w:val="22"/>
          <w:lang w:val="pt-BR"/>
        </w:rPr>
      </w:pPr>
      <w:r w:rsidRPr="00D779E7">
        <w:rPr>
          <w:rFonts w:ascii="Arial" w:hAnsi="Arial" w:cs="Arial"/>
          <w:b/>
          <w:sz w:val="22"/>
          <w:szCs w:val="22"/>
          <w:lang w:val="pt-BR"/>
        </w:rPr>
        <w:t>7—</w:t>
      </w:r>
      <w:r w:rsidRPr="00D779E7">
        <w:rPr>
          <w:rFonts w:ascii="Arial" w:hAnsi="Arial" w:cs="Arial"/>
          <w:b/>
          <w:spacing w:val="4"/>
          <w:sz w:val="22"/>
          <w:szCs w:val="22"/>
          <w:lang w:val="pt-BR"/>
        </w:rPr>
        <w:t xml:space="preserve"> </w:t>
      </w:r>
      <w:r w:rsidRPr="00D779E7">
        <w:rPr>
          <w:rFonts w:ascii="Arial" w:hAnsi="Arial" w:cs="Arial"/>
          <w:b/>
          <w:spacing w:val="-1"/>
          <w:sz w:val="22"/>
          <w:szCs w:val="22"/>
          <w:lang w:val="pt-BR"/>
        </w:rPr>
        <w:t>D</w:t>
      </w:r>
      <w:r w:rsidRPr="00D779E7">
        <w:rPr>
          <w:rFonts w:ascii="Arial" w:hAnsi="Arial" w:cs="Arial"/>
          <w:b/>
          <w:sz w:val="22"/>
          <w:szCs w:val="22"/>
          <w:lang w:val="pt-BR"/>
        </w:rPr>
        <w:t>O</w:t>
      </w:r>
      <w:r w:rsidRPr="00D779E7">
        <w:rPr>
          <w:rFonts w:ascii="Arial" w:hAnsi="Arial" w:cs="Arial"/>
          <w:b/>
          <w:spacing w:val="7"/>
          <w:sz w:val="22"/>
          <w:szCs w:val="22"/>
          <w:lang w:val="pt-BR"/>
        </w:rPr>
        <w:t xml:space="preserve"> </w:t>
      </w:r>
      <w:r w:rsidRPr="00D779E7">
        <w:rPr>
          <w:rFonts w:ascii="Arial" w:hAnsi="Arial" w:cs="Arial"/>
          <w:b/>
          <w:spacing w:val="-3"/>
          <w:sz w:val="22"/>
          <w:szCs w:val="22"/>
          <w:lang w:val="pt-BR"/>
        </w:rPr>
        <w:t>J</w:t>
      </w:r>
      <w:r w:rsidRPr="00D779E7">
        <w:rPr>
          <w:rFonts w:ascii="Arial" w:hAnsi="Arial" w:cs="Arial"/>
          <w:b/>
          <w:spacing w:val="-1"/>
          <w:sz w:val="22"/>
          <w:szCs w:val="22"/>
          <w:lang w:val="pt-BR"/>
        </w:rPr>
        <w:t>U</w:t>
      </w:r>
      <w:r w:rsidRPr="00D779E7">
        <w:rPr>
          <w:rFonts w:ascii="Arial" w:hAnsi="Arial" w:cs="Arial"/>
          <w:b/>
          <w:spacing w:val="4"/>
          <w:sz w:val="22"/>
          <w:szCs w:val="22"/>
          <w:lang w:val="pt-BR"/>
        </w:rPr>
        <w:t>L</w:t>
      </w:r>
      <w:r w:rsidRPr="00D779E7">
        <w:rPr>
          <w:rFonts w:ascii="Arial" w:hAnsi="Arial" w:cs="Arial"/>
          <w:b/>
          <w:spacing w:val="3"/>
          <w:sz w:val="22"/>
          <w:szCs w:val="22"/>
          <w:lang w:val="pt-BR"/>
        </w:rPr>
        <w:t>G</w:t>
      </w:r>
      <w:r w:rsidRPr="00D779E7">
        <w:rPr>
          <w:rFonts w:ascii="Arial" w:hAnsi="Arial" w:cs="Arial"/>
          <w:b/>
          <w:spacing w:val="-8"/>
          <w:sz w:val="22"/>
          <w:szCs w:val="22"/>
          <w:lang w:val="pt-BR"/>
        </w:rPr>
        <w:t>A</w:t>
      </w:r>
      <w:r w:rsidRPr="00D779E7">
        <w:rPr>
          <w:rFonts w:ascii="Arial" w:hAnsi="Arial" w:cs="Arial"/>
          <w:b/>
          <w:spacing w:val="2"/>
          <w:sz w:val="22"/>
          <w:szCs w:val="22"/>
          <w:lang w:val="pt-BR"/>
        </w:rPr>
        <w:t>M</w:t>
      </w:r>
      <w:r w:rsidRPr="00D779E7">
        <w:rPr>
          <w:rFonts w:ascii="Arial" w:hAnsi="Arial" w:cs="Arial"/>
          <w:b/>
          <w:spacing w:val="3"/>
          <w:sz w:val="22"/>
          <w:szCs w:val="22"/>
          <w:lang w:val="pt-BR"/>
        </w:rPr>
        <w:t>E</w:t>
      </w:r>
      <w:r w:rsidRPr="00D779E7">
        <w:rPr>
          <w:rFonts w:ascii="Arial" w:hAnsi="Arial" w:cs="Arial"/>
          <w:b/>
          <w:spacing w:val="2"/>
          <w:sz w:val="22"/>
          <w:szCs w:val="22"/>
          <w:lang w:val="pt-BR"/>
        </w:rPr>
        <w:t>N</w:t>
      </w:r>
      <w:r w:rsidRPr="00D779E7">
        <w:rPr>
          <w:rFonts w:ascii="Arial" w:hAnsi="Arial" w:cs="Arial"/>
          <w:b/>
          <w:spacing w:val="-6"/>
          <w:sz w:val="22"/>
          <w:szCs w:val="22"/>
          <w:lang w:val="pt-BR"/>
        </w:rPr>
        <w:t>T</w:t>
      </w:r>
      <w:r w:rsidRPr="00D779E7">
        <w:rPr>
          <w:rFonts w:ascii="Arial" w:hAnsi="Arial" w:cs="Arial"/>
          <w:b/>
          <w:sz w:val="22"/>
          <w:szCs w:val="22"/>
          <w:lang w:val="pt-BR"/>
        </w:rPr>
        <w:t>O</w:t>
      </w:r>
      <w:r w:rsidRPr="00D779E7">
        <w:rPr>
          <w:rFonts w:ascii="Arial" w:hAnsi="Arial" w:cs="Arial"/>
          <w:b/>
          <w:spacing w:val="16"/>
          <w:sz w:val="22"/>
          <w:szCs w:val="22"/>
          <w:lang w:val="pt-BR"/>
        </w:rPr>
        <w:t xml:space="preserve"> </w:t>
      </w:r>
      <w:r w:rsidRPr="00D779E7">
        <w:rPr>
          <w:rFonts w:ascii="Arial" w:hAnsi="Arial" w:cs="Arial"/>
          <w:b/>
          <w:spacing w:val="4"/>
          <w:sz w:val="22"/>
          <w:szCs w:val="22"/>
          <w:lang w:val="pt-BR"/>
        </w:rPr>
        <w:t>D</w:t>
      </w:r>
      <w:r w:rsidRPr="00D779E7">
        <w:rPr>
          <w:rFonts w:ascii="Arial" w:hAnsi="Arial" w:cs="Arial"/>
          <w:b/>
          <w:sz w:val="22"/>
          <w:szCs w:val="22"/>
          <w:lang w:val="pt-BR"/>
        </w:rPr>
        <w:t>A</w:t>
      </w:r>
      <w:r w:rsidRPr="00D779E7">
        <w:rPr>
          <w:rFonts w:ascii="Arial" w:hAnsi="Arial" w:cs="Arial"/>
          <w:b/>
          <w:spacing w:val="-8"/>
          <w:sz w:val="22"/>
          <w:szCs w:val="22"/>
          <w:lang w:val="pt-BR"/>
        </w:rPr>
        <w:t xml:space="preserve"> </w:t>
      </w:r>
      <w:r w:rsidRPr="00D779E7">
        <w:rPr>
          <w:rFonts w:ascii="Arial" w:hAnsi="Arial" w:cs="Arial"/>
          <w:b/>
          <w:spacing w:val="4"/>
          <w:w w:val="101"/>
          <w:sz w:val="22"/>
          <w:szCs w:val="22"/>
          <w:lang w:val="pt-BR"/>
        </w:rPr>
        <w:t>H</w:t>
      </w:r>
      <w:r w:rsidRPr="00D779E7">
        <w:rPr>
          <w:rFonts w:ascii="Arial" w:hAnsi="Arial" w:cs="Arial"/>
          <w:b/>
          <w:spacing w:val="-5"/>
          <w:w w:val="101"/>
          <w:sz w:val="22"/>
          <w:szCs w:val="22"/>
          <w:lang w:val="pt-BR"/>
        </w:rPr>
        <w:t>A</w:t>
      </w:r>
      <w:r w:rsidRPr="00D779E7">
        <w:rPr>
          <w:rFonts w:ascii="Arial" w:hAnsi="Arial" w:cs="Arial"/>
          <w:b/>
          <w:spacing w:val="2"/>
          <w:w w:val="101"/>
          <w:sz w:val="22"/>
          <w:szCs w:val="22"/>
          <w:lang w:val="pt-BR"/>
        </w:rPr>
        <w:t>B</w:t>
      </w:r>
      <w:r w:rsidRPr="00D779E7">
        <w:rPr>
          <w:rFonts w:ascii="Arial" w:hAnsi="Arial" w:cs="Arial"/>
          <w:b/>
          <w:w w:val="101"/>
          <w:sz w:val="22"/>
          <w:szCs w:val="22"/>
          <w:lang w:val="pt-BR"/>
        </w:rPr>
        <w:t>I</w:t>
      </w:r>
      <w:r w:rsidRPr="00D779E7">
        <w:rPr>
          <w:rFonts w:ascii="Arial" w:hAnsi="Arial" w:cs="Arial"/>
          <w:b/>
          <w:spacing w:val="1"/>
          <w:w w:val="101"/>
          <w:sz w:val="22"/>
          <w:szCs w:val="22"/>
          <w:lang w:val="pt-BR"/>
        </w:rPr>
        <w:t>L</w:t>
      </w:r>
      <w:r w:rsidRPr="00D779E7">
        <w:rPr>
          <w:rFonts w:ascii="Arial" w:hAnsi="Arial" w:cs="Arial"/>
          <w:b/>
          <w:spacing w:val="2"/>
          <w:w w:val="101"/>
          <w:sz w:val="22"/>
          <w:szCs w:val="22"/>
          <w:lang w:val="pt-BR"/>
        </w:rPr>
        <w:t>I</w:t>
      </w:r>
      <w:r w:rsidRPr="00D779E7">
        <w:rPr>
          <w:rFonts w:ascii="Arial" w:hAnsi="Arial" w:cs="Arial"/>
          <w:b/>
          <w:spacing w:val="-18"/>
          <w:w w:val="101"/>
          <w:sz w:val="22"/>
          <w:szCs w:val="22"/>
          <w:lang w:val="pt-BR"/>
        </w:rPr>
        <w:t>T</w:t>
      </w:r>
      <w:r w:rsidRPr="00D779E7">
        <w:rPr>
          <w:rFonts w:ascii="Arial" w:hAnsi="Arial" w:cs="Arial"/>
          <w:b/>
          <w:spacing w:val="-3"/>
          <w:w w:val="101"/>
          <w:sz w:val="22"/>
          <w:szCs w:val="22"/>
          <w:lang w:val="pt-BR"/>
        </w:rPr>
        <w:t>A</w:t>
      </w:r>
      <w:r w:rsidRPr="00D779E7">
        <w:rPr>
          <w:rFonts w:ascii="Arial" w:hAnsi="Arial" w:cs="Arial"/>
          <w:b/>
          <w:spacing w:val="2"/>
          <w:w w:val="101"/>
          <w:sz w:val="22"/>
          <w:szCs w:val="22"/>
          <w:lang w:val="pt-BR"/>
        </w:rPr>
        <w:t>ÇÃ</w:t>
      </w:r>
      <w:r w:rsidRPr="00D779E7">
        <w:rPr>
          <w:rFonts w:ascii="Arial" w:hAnsi="Arial" w:cs="Arial"/>
          <w:b/>
          <w:w w:val="101"/>
          <w:sz w:val="22"/>
          <w:szCs w:val="22"/>
          <w:lang w:val="pt-BR"/>
        </w:rPr>
        <w:t>O</w:t>
      </w:r>
    </w:p>
    <w:p w:rsidR="003D5B95" w:rsidRPr="00D779E7" w:rsidRDefault="003D5B95" w:rsidP="0057095C">
      <w:pPr>
        <w:spacing w:before="13" w:line="360" w:lineRule="auto"/>
        <w:rPr>
          <w:rFonts w:ascii="Arial" w:hAnsi="Arial" w:cs="Arial"/>
          <w:sz w:val="22"/>
          <w:szCs w:val="22"/>
          <w:lang w:val="pt-BR"/>
        </w:rPr>
      </w:pPr>
    </w:p>
    <w:p w:rsidR="003D5B95" w:rsidRPr="00D779E7" w:rsidRDefault="003D5B95" w:rsidP="002E5780">
      <w:pPr>
        <w:spacing w:line="360" w:lineRule="auto"/>
        <w:ind w:left="120" w:right="63"/>
        <w:jc w:val="both"/>
        <w:rPr>
          <w:rFonts w:ascii="Arial" w:hAnsi="Arial" w:cs="Arial"/>
          <w:sz w:val="22"/>
          <w:szCs w:val="22"/>
          <w:lang w:val="pt-BR"/>
        </w:rPr>
      </w:pPr>
      <w:r w:rsidRPr="00D779E7">
        <w:rPr>
          <w:rFonts w:ascii="Arial" w:hAnsi="Arial" w:cs="Arial"/>
          <w:b/>
          <w:spacing w:val="-3"/>
          <w:sz w:val="22"/>
          <w:szCs w:val="22"/>
          <w:lang w:val="pt-BR"/>
        </w:rPr>
        <w:t>7</w:t>
      </w:r>
      <w:r w:rsidRPr="00D779E7">
        <w:rPr>
          <w:rFonts w:ascii="Arial" w:hAnsi="Arial" w:cs="Arial"/>
          <w:b/>
          <w:spacing w:val="2"/>
          <w:sz w:val="22"/>
          <w:szCs w:val="22"/>
          <w:lang w:val="pt-BR"/>
        </w:rPr>
        <w:t>.</w:t>
      </w:r>
      <w:r w:rsidRPr="00D779E7">
        <w:rPr>
          <w:rFonts w:ascii="Arial" w:hAnsi="Arial" w:cs="Arial"/>
          <w:b/>
          <w:sz w:val="22"/>
          <w:szCs w:val="22"/>
          <w:lang w:val="pt-BR"/>
        </w:rPr>
        <w:t>1</w:t>
      </w:r>
      <w:r w:rsidRPr="00D779E7">
        <w:rPr>
          <w:rFonts w:ascii="Arial" w:hAnsi="Arial" w:cs="Arial"/>
          <w:spacing w:val="4"/>
          <w:sz w:val="22"/>
          <w:szCs w:val="22"/>
          <w:lang w:val="pt-BR"/>
        </w:rPr>
        <w:t xml:space="preserve"> </w:t>
      </w:r>
      <w:r w:rsidRPr="00D779E7">
        <w:rPr>
          <w:rFonts w:ascii="Arial" w:hAnsi="Arial" w:cs="Arial"/>
          <w:sz w:val="22"/>
          <w:szCs w:val="22"/>
          <w:lang w:val="pt-BR"/>
        </w:rPr>
        <w:t xml:space="preserve">A </w:t>
      </w:r>
      <w:r w:rsidRPr="00D779E7">
        <w:rPr>
          <w:rFonts w:ascii="Arial" w:hAnsi="Arial" w:cs="Arial"/>
          <w:spacing w:val="2"/>
          <w:sz w:val="22"/>
          <w:szCs w:val="22"/>
          <w:lang w:val="pt-BR"/>
        </w:rPr>
        <w:t>C</w:t>
      </w:r>
      <w:r w:rsidRPr="00D779E7">
        <w:rPr>
          <w:rFonts w:ascii="Arial" w:hAnsi="Arial" w:cs="Arial"/>
          <w:sz w:val="22"/>
          <w:szCs w:val="22"/>
          <w:lang w:val="pt-BR"/>
        </w:rPr>
        <w:t>o</w:t>
      </w:r>
      <w:r w:rsidRPr="00D779E7">
        <w:rPr>
          <w:rFonts w:ascii="Arial" w:hAnsi="Arial" w:cs="Arial"/>
          <w:spacing w:val="2"/>
          <w:sz w:val="22"/>
          <w:szCs w:val="22"/>
          <w:lang w:val="pt-BR"/>
        </w:rPr>
        <w:t>m</w:t>
      </w:r>
      <w:r w:rsidRPr="00D779E7">
        <w:rPr>
          <w:rFonts w:ascii="Arial" w:hAnsi="Arial" w:cs="Arial"/>
          <w:spacing w:val="1"/>
          <w:sz w:val="22"/>
          <w:szCs w:val="22"/>
          <w:lang w:val="pt-BR"/>
        </w:rPr>
        <w:t>is</w:t>
      </w:r>
      <w:r w:rsidRPr="00D779E7">
        <w:rPr>
          <w:rFonts w:ascii="Arial" w:hAnsi="Arial" w:cs="Arial"/>
          <w:spacing w:val="-2"/>
          <w:sz w:val="22"/>
          <w:szCs w:val="22"/>
          <w:lang w:val="pt-BR"/>
        </w:rPr>
        <w:t>s</w:t>
      </w:r>
      <w:r w:rsidRPr="00D779E7">
        <w:rPr>
          <w:rFonts w:ascii="Arial" w:hAnsi="Arial" w:cs="Arial"/>
          <w:sz w:val="22"/>
          <w:szCs w:val="22"/>
          <w:lang w:val="pt-BR"/>
        </w:rPr>
        <w:t>ão</w:t>
      </w:r>
      <w:r w:rsidRPr="00D779E7">
        <w:rPr>
          <w:rFonts w:ascii="Arial" w:hAnsi="Arial" w:cs="Arial"/>
          <w:spacing w:val="23"/>
          <w:sz w:val="22"/>
          <w:szCs w:val="22"/>
          <w:lang w:val="pt-BR"/>
        </w:rPr>
        <w:t xml:space="preserve"> </w:t>
      </w:r>
      <w:r w:rsidRPr="00D779E7">
        <w:rPr>
          <w:rFonts w:ascii="Arial" w:hAnsi="Arial" w:cs="Arial"/>
          <w:sz w:val="22"/>
          <w:szCs w:val="22"/>
          <w:lang w:val="pt-BR"/>
        </w:rPr>
        <w:t>an</w:t>
      </w:r>
      <w:r w:rsidRPr="00D779E7">
        <w:rPr>
          <w:rFonts w:ascii="Arial" w:hAnsi="Arial" w:cs="Arial"/>
          <w:spacing w:val="-3"/>
          <w:sz w:val="22"/>
          <w:szCs w:val="22"/>
          <w:lang w:val="pt-BR"/>
        </w:rPr>
        <w:t>a</w:t>
      </w:r>
      <w:r w:rsidRPr="00D779E7">
        <w:rPr>
          <w:rFonts w:ascii="Arial" w:hAnsi="Arial" w:cs="Arial"/>
          <w:spacing w:val="3"/>
          <w:sz w:val="22"/>
          <w:szCs w:val="22"/>
          <w:lang w:val="pt-BR"/>
        </w:rPr>
        <w:t>l</w:t>
      </w:r>
      <w:r w:rsidRPr="00D779E7">
        <w:rPr>
          <w:rFonts w:ascii="Arial" w:hAnsi="Arial" w:cs="Arial"/>
          <w:spacing w:val="1"/>
          <w:sz w:val="22"/>
          <w:szCs w:val="22"/>
          <w:lang w:val="pt-BR"/>
        </w:rPr>
        <w:t>is</w:t>
      </w:r>
      <w:r w:rsidRPr="00D779E7">
        <w:rPr>
          <w:rFonts w:ascii="Arial" w:hAnsi="Arial" w:cs="Arial"/>
          <w:spacing w:val="-3"/>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á</w:t>
      </w:r>
      <w:r w:rsidRPr="00D779E7">
        <w:rPr>
          <w:rFonts w:ascii="Arial" w:hAnsi="Arial" w:cs="Arial"/>
          <w:spacing w:val="20"/>
          <w:sz w:val="22"/>
          <w:szCs w:val="22"/>
          <w:lang w:val="pt-BR"/>
        </w:rPr>
        <w:t xml:space="preserve"> </w:t>
      </w:r>
      <w:r w:rsidRPr="00D779E7">
        <w:rPr>
          <w:rFonts w:ascii="Arial" w:hAnsi="Arial" w:cs="Arial"/>
          <w:sz w:val="22"/>
          <w:szCs w:val="22"/>
          <w:lang w:val="pt-BR"/>
        </w:rPr>
        <w:t>a</w:t>
      </w:r>
      <w:r w:rsidRPr="00D779E7">
        <w:rPr>
          <w:rFonts w:ascii="Arial" w:hAnsi="Arial" w:cs="Arial"/>
          <w:spacing w:val="16"/>
          <w:sz w:val="22"/>
          <w:szCs w:val="22"/>
          <w:lang w:val="pt-BR"/>
        </w:rPr>
        <w:t xml:space="preserve"> </w:t>
      </w:r>
      <w:r w:rsidRPr="00D779E7">
        <w:rPr>
          <w:rFonts w:ascii="Arial" w:hAnsi="Arial" w:cs="Arial"/>
          <w:spacing w:val="2"/>
          <w:sz w:val="22"/>
          <w:szCs w:val="22"/>
          <w:lang w:val="pt-BR"/>
        </w:rPr>
        <w:t>d</w:t>
      </w:r>
      <w:r w:rsidRPr="00D779E7">
        <w:rPr>
          <w:rFonts w:ascii="Arial" w:hAnsi="Arial" w:cs="Arial"/>
          <w:spacing w:val="-3"/>
          <w:sz w:val="22"/>
          <w:szCs w:val="22"/>
          <w:lang w:val="pt-BR"/>
        </w:rPr>
        <w:t>o</w:t>
      </w:r>
      <w:r w:rsidRPr="00D779E7">
        <w:rPr>
          <w:rFonts w:ascii="Arial" w:hAnsi="Arial" w:cs="Arial"/>
          <w:spacing w:val="1"/>
          <w:sz w:val="22"/>
          <w:szCs w:val="22"/>
          <w:lang w:val="pt-BR"/>
        </w:rPr>
        <w:t>c</w:t>
      </w:r>
      <w:r w:rsidRPr="00D779E7">
        <w:rPr>
          <w:rFonts w:ascii="Arial" w:hAnsi="Arial" w:cs="Arial"/>
          <w:sz w:val="22"/>
          <w:szCs w:val="22"/>
          <w:lang w:val="pt-BR"/>
        </w:rPr>
        <w:t>um</w:t>
      </w:r>
      <w:r w:rsidRPr="00D779E7">
        <w:rPr>
          <w:rFonts w:ascii="Arial" w:hAnsi="Arial" w:cs="Arial"/>
          <w:spacing w:val="2"/>
          <w:sz w:val="22"/>
          <w:szCs w:val="22"/>
          <w:lang w:val="pt-BR"/>
        </w:rPr>
        <w:t>e</w:t>
      </w:r>
      <w:r w:rsidRPr="00D779E7">
        <w:rPr>
          <w:rFonts w:ascii="Arial" w:hAnsi="Arial" w:cs="Arial"/>
          <w:spacing w:val="-3"/>
          <w:sz w:val="22"/>
          <w:szCs w:val="22"/>
          <w:lang w:val="pt-BR"/>
        </w:rPr>
        <w:t>n</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pacing w:val="1"/>
          <w:sz w:val="22"/>
          <w:szCs w:val="22"/>
          <w:lang w:val="pt-BR"/>
        </w:rPr>
        <w:t>ç</w:t>
      </w:r>
      <w:r w:rsidRPr="00D779E7">
        <w:rPr>
          <w:rFonts w:ascii="Arial" w:hAnsi="Arial" w:cs="Arial"/>
          <w:sz w:val="22"/>
          <w:szCs w:val="22"/>
          <w:lang w:val="pt-BR"/>
        </w:rPr>
        <w:t>ão</w:t>
      </w:r>
      <w:r w:rsidRPr="00D779E7">
        <w:rPr>
          <w:rFonts w:ascii="Arial" w:hAnsi="Arial" w:cs="Arial"/>
          <w:spacing w:val="28"/>
          <w:sz w:val="22"/>
          <w:szCs w:val="22"/>
          <w:lang w:val="pt-BR"/>
        </w:rPr>
        <w:t xml:space="preserve"> </w:t>
      </w:r>
      <w:r w:rsidRPr="00D779E7">
        <w:rPr>
          <w:rFonts w:ascii="Arial" w:hAnsi="Arial" w:cs="Arial"/>
          <w:spacing w:val="1"/>
          <w:sz w:val="22"/>
          <w:szCs w:val="22"/>
          <w:lang w:val="pt-BR"/>
        </w:rPr>
        <w:t>c</w:t>
      </w:r>
      <w:r w:rsidRPr="00D779E7">
        <w:rPr>
          <w:rFonts w:ascii="Arial" w:hAnsi="Arial" w:cs="Arial"/>
          <w:sz w:val="22"/>
          <w:szCs w:val="22"/>
          <w:lang w:val="pt-BR"/>
        </w:rPr>
        <w:t>ont</w:t>
      </w:r>
      <w:r w:rsidRPr="00D779E7">
        <w:rPr>
          <w:rFonts w:ascii="Arial" w:hAnsi="Arial" w:cs="Arial"/>
          <w:spacing w:val="3"/>
          <w:sz w:val="22"/>
          <w:szCs w:val="22"/>
          <w:lang w:val="pt-BR"/>
        </w:rPr>
        <w:t>i</w:t>
      </w:r>
      <w:r w:rsidRPr="00D779E7">
        <w:rPr>
          <w:rFonts w:ascii="Arial" w:hAnsi="Arial" w:cs="Arial"/>
          <w:spacing w:val="-3"/>
          <w:sz w:val="22"/>
          <w:szCs w:val="22"/>
          <w:lang w:val="pt-BR"/>
        </w:rPr>
        <w:t>d</w:t>
      </w:r>
      <w:r w:rsidRPr="00D779E7">
        <w:rPr>
          <w:rFonts w:ascii="Arial" w:hAnsi="Arial" w:cs="Arial"/>
          <w:sz w:val="22"/>
          <w:szCs w:val="22"/>
          <w:lang w:val="pt-BR"/>
        </w:rPr>
        <w:t>a</w:t>
      </w:r>
      <w:r w:rsidRPr="00D779E7">
        <w:rPr>
          <w:rFonts w:ascii="Arial" w:hAnsi="Arial" w:cs="Arial"/>
          <w:spacing w:val="22"/>
          <w:sz w:val="22"/>
          <w:szCs w:val="22"/>
          <w:lang w:val="pt-BR"/>
        </w:rPr>
        <w:t xml:space="preserve"> </w:t>
      </w:r>
      <w:r w:rsidRPr="00D779E7">
        <w:rPr>
          <w:rFonts w:ascii="Arial" w:hAnsi="Arial" w:cs="Arial"/>
          <w:sz w:val="22"/>
          <w:szCs w:val="22"/>
          <w:lang w:val="pt-BR"/>
        </w:rPr>
        <w:t>no</w:t>
      </w:r>
      <w:r w:rsidRPr="00D779E7">
        <w:rPr>
          <w:rFonts w:ascii="Arial" w:hAnsi="Arial" w:cs="Arial"/>
          <w:spacing w:val="15"/>
          <w:sz w:val="22"/>
          <w:szCs w:val="22"/>
          <w:lang w:val="pt-BR"/>
        </w:rPr>
        <w:t xml:space="preserve"> </w:t>
      </w:r>
      <w:r w:rsidRPr="00D779E7">
        <w:rPr>
          <w:rFonts w:ascii="Arial" w:hAnsi="Arial" w:cs="Arial"/>
          <w:spacing w:val="2"/>
          <w:sz w:val="22"/>
          <w:szCs w:val="22"/>
          <w:lang w:val="pt-BR"/>
        </w:rPr>
        <w:t>e</w:t>
      </w:r>
      <w:r w:rsidRPr="00D779E7">
        <w:rPr>
          <w:rFonts w:ascii="Arial" w:hAnsi="Arial" w:cs="Arial"/>
          <w:spacing w:val="-3"/>
          <w:sz w:val="22"/>
          <w:szCs w:val="22"/>
          <w:lang w:val="pt-BR"/>
        </w:rPr>
        <w:t>n</w:t>
      </w:r>
      <w:r w:rsidRPr="00D779E7">
        <w:rPr>
          <w:rFonts w:ascii="Arial" w:hAnsi="Arial" w:cs="Arial"/>
          <w:spacing w:val="1"/>
          <w:sz w:val="22"/>
          <w:szCs w:val="22"/>
          <w:lang w:val="pt-BR"/>
        </w:rPr>
        <w:t>v</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pacing w:val="2"/>
          <w:sz w:val="22"/>
          <w:szCs w:val="22"/>
          <w:lang w:val="pt-BR"/>
        </w:rPr>
        <w:t>o</w:t>
      </w:r>
      <w:r w:rsidRPr="00D779E7">
        <w:rPr>
          <w:rFonts w:ascii="Arial" w:hAnsi="Arial" w:cs="Arial"/>
          <w:sz w:val="22"/>
          <w:szCs w:val="22"/>
          <w:lang w:val="pt-BR"/>
        </w:rPr>
        <w:t>pe</w:t>
      </w:r>
      <w:r w:rsidRPr="00D779E7">
        <w:rPr>
          <w:rFonts w:ascii="Arial" w:hAnsi="Arial" w:cs="Arial"/>
          <w:spacing w:val="22"/>
          <w:sz w:val="22"/>
          <w:szCs w:val="22"/>
          <w:lang w:val="pt-BR"/>
        </w:rPr>
        <w:t xml:space="preserve"> </w:t>
      </w:r>
      <w:r w:rsidRPr="00D779E7">
        <w:rPr>
          <w:rFonts w:ascii="Arial" w:hAnsi="Arial" w:cs="Arial"/>
          <w:sz w:val="22"/>
          <w:szCs w:val="22"/>
          <w:lang w:val="pt-BR"/>
        </w:rPr>
        <w:t>ent</w:t>
      </w:r>
      <w:r w:rsidRPr="00D779E7">
        <w:rPr>
          <w:rFonts w:ascii="Arial" w:hAnsi="Arial" w:cs="Arial"/>
          <w:spacing w:val="1"/>
          <w:sz w:val="22"/>
          <w:szCs w:val="22"/>
          <w:lang w:val="pt-BR"/>
        </w:rPr>
        <w:t>r</w:t>
      </w:r>
      <w:r w:rsidRPr="00D779E7">
        <w:rPr>
          <w:rFonts w:ascii="Arial" w:hAnsi="Arial" w:cs="Arial"/>
          <w:sz w:val="22"/>
          <w:szCs w:val="22"/>
          <w:lang w:val="pt-BR"/>
        </w:rPr>
        <w:t>egue</w:t>
      </w:r>
      <w:r w:rsidRPr="00D779E7">
        <w:rPr>
          <w:rFonts w:ascii="Arial" w:hAnsi="Arial" w:cs="Arial"/>
          <w:spacing w:val="24"/>
          <w:sz w:val="22"/>
          <w:szCs w:val="22"/>
          <w:lang w:val="pt-BR"/>
        </w:rPr>
        <w:t xml:space="preserve"> </w:t>
      </w:r>
      <w:r w:rsidRPr="00D779E7">
        <w:rPr>
          <w:rFonts w:ascii="Arial" w:hAnsi="Arial" w:cs="Arial"/>
          <w:w w:val="101"/>
          <w:sz w:val="22"/>
          <w:szCs w:val="22"/>
          <w:lang w:val="pt-BR"/>
        </w:rPr>
        <w:t>pe</w:t>
      </w:r>
      <w:r w:rsidRPr="00D779E7">
        <w:rPr>
          <w:rFonts w:ascii="Arial" w:hAnsi="Arial" w:cs="Arial"/>
          <w:spacing w:val="1"/>
          <w:w w:val="101"/>
          <w:sz w:val="22"/>
          <w:szCs w:val="22"/>
          <w:lang w:val="pt-BR"/>
        </w:rPr>
        <w:t>l</w:t>
      </w:r>
      <w:r w:rsidRPr="00D779E7">
        <w:rPr>
          <w:rFonts w:ascii="Arial" w:hAnsi="Arial" w:cs="Arial"/>
          <w:w w:val="101"/>
          <w:sz w:val="22"/>
          <w:szCs w:val="22"/>
          <w:lang w:val="pt-BR"/>
        </w:rPr>
        <w:t xml:space="preserve">as </w:t>
      </w:r>
      <w:r w:rsidRPr="00D779E7">
        <w:rPr>
          <w:rFonts w:ascii="Arial" w:hAnsi="Arial" w:cs="Arial"/>
          <w:spacing w:val="3"/>
          <w:sz w:val="22"/>
          <w:szCs w:val="22"/>
          <w:lang w:val="pt-BR"/>
        </w:rPr>
        <w:t>i</w:t>
      </w:r>
      <w:r w:rsidRPr="00D779E7">
        <w:rPr>
          <w:rFonts w:ascii="Arial" w:hAnsi="Arial" w:cs="Arial"/>
          <w:spacing w:val="-3"/>
          <w:sz w:val="22"/>
          <w:szCs w:val="22"/>
          <w:lang w:val="pt-BR"/>
        </w:rPr>
        <w:t>n</w:t>
      </w:r>
      <w:r w:rsidRPr="00D779E7">
        <w:rPr>
          <w:rFonts w:ascii="Arial" w:hAnsi="Arial" w:cs="Arial"/>
          <w:spacing w:val="1"/>
          <w:sz w:val="22"/>
          <w:szCs w:val="22"/>
          <w:lang w:val="pt-BR"/>
        </w:rPr>
        <w:t>s</w:t>
      </w:r>
      <w:r w:rsidRPr="00D779E7">
        <w:rPr>
          <w:rFonts w:ascii="Arial" w:hAnsi="Arial" w:cs="Arial"/>
          <w:sz w:val="22"/>
          <w:szCs w:val="22"/>
          <w:lang w:val="pt-BR"/>
        </w:rPr>
        <w:t>t</w:t>
      </w:r>
      <w:r w:rsidRPr="00D779E7">
        <w:rPr>
          <w:rFonts w:ascii="Arial" w:hAnsi="Arial" w:cs="Arial"/>
          <w:spacing w:val="3"/>
          <w:sz w:val="22"/>
          <w:szCs w:val="22"/>
          <w:lang w:val="pt-BR"/>
        </w:rPr>
        <w:t>i</w:t>
      </w:r>
      <w:r w:rsidRPr="00D779E7">
        <w:rPr>
          <w:rFonts w:ascii="Arial" w:hAnsi="Arial" w:cs="Arial"/>
          <w:sz w:val="22"/>
          <w:szCs w:val="22"/>
          <w:lang w:val="pt-BR"/>
        </w:rPr>
        <w:t>t</w:t>
      </w:r>
      <w:r w:rsidRPr="00D779E7">
        <w:rPr>
          <w:rFonts w:ascii="Arial" w:hAnsi="Arial" w:cs="Arial"/>
          <w:spacing w:val="-5"/>
          <w:sz w:val="22"/>
          <w:szCs w:val="22"/>
          <w:lang w:val="pt-BR"/>
        </w:rPr>
        <w:t>u</w:t>
      </w:r>
      <w:r w:rsidRPr="00D779E7">
        <w:rPr>
          <w:rFonts w:ascii="Arial" w:hAnsi="Arial" w:cs="Arial"/>
          <w:spacing w:val="3"/>
          <w:sz w:val="22"/>
          <w:szCs w:val="22"/>
          <w:lang w:val="pt-BR"/>
        </w:rPr>
        <w:t>i</w:t>
      </w:r>
      <w:r w:rsidRPr="00D779E7">
        <w:rPr>
          <w:rFonts w:ascii="Arial" w:hAnsi="Arial" w:cs="Arial"/>
          <w:spacing w:val="-2"/>
          <w:sz w:val="22"/>
          <w:szCs w:val="22"/>
          <w:lang w:val="pt-BR"/>
        </w:rPr>
        <w:t>ç</w:t>
      </w:r>
      <w:r w:rsidRPr="00D779E7">
        <w:rPr>
          <w:rFonts w:ascii="Arial" w:hAnsi="Arial" w:cs="Arial"/>
          <w:sz w:val="22"/>
          <w:szCs w:val="22"/>
          <w:lang w:val="pt-BR"/>
        </w:rPr>
        <w:t>õ</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z w:val="22"/>
          <w:szCs w:val="22"/>
          <w:lang w:val="pt-BR"/>
        </w:rPr>
        <w:t>.</w:t>
      </w:r>
      <w:r w:rsidRPr="00D779E7">
        <w:rPr>
          <w:rFonts w:ascii="Arial" w:hAnsi="Arial" w:cs="Arial"/>
          <w:spacing w:val="12"/>
          <w:sz w:val="22"/>
          <w:szCs w:val="22"/>
          <w:lang w:val="pt-BR"/>
        </w:rPr>
        <w:t xml:space="preserve"> </w:t>
      </w:r>
      <w:r w:rsidRPr="00D779E7">
        <w:rPr>
          <w:rFonts w:ascii="Arial" w:hAnsi="Arial" w:cs="Arial"/>
          <w:spacing w:val="3"/>
          <w:sz w:val="22"/>
          <w:szCs w:val="22"/>
          <w:lang w:val="pt-BR"/>
        </w:rPr>
        <w:t>P</w:t>
      </w:r>
      <w:r w:rsidRPr="00D779E7">
        <w:rPr>
          <w:rFonts w:ascii="Arial" w:hAnsi="Arial" w:cs="Arial"/>
          <w:spacing w:val="-3"/>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4"/>
          <w:sz w:val="22"/>
          <w:szCs w:val="22"/>
          <w:lang w:val="pt-BR"/>
        </w:rPr>
        <w:t xml:space="preserve"> </w:t>
      </w:r>
      <w:r w:rsidRPr="00D779E7">
        <w:rPr>
          <w:rFonts w:ascii="Arial" w:hAnsi="Arial" w:cs="Arial"/>
          <w:sz w:val="22"/>
          <w:szCs w:val="22"/>
          <w:lang w:val="pt-BR"/>
        </w:rPr>
        <w:t xml:space="preserve">as </w:t>
      </w:r>
      <w:r w:rsidRPr="00D779E7">
        <w:rPr>
          <w:rFonts w:ascii="Arial" w:hAnsi="Arial" w:cs="Arial"/>
          <w:spacing w:val="3"/>
          <w:sz w:val="22"/>
          <w:szCs w:val="22"/>
          <w:lang w:val="pt-BR"/>
        </w:rPr>
        <w:t>i</w:t>
      </w:r>
      <w:r w:rsidRPr="00D779E7">
        <w:rPr>
          <w:rFonts w:ascii="Arial" w:hAnsi="Arial" w:cs="Arial"/>
          <w:sz w:val="22"/>
          <w:szCs w:val="22"/>
          <w:lang w:val="pt-BR"/>
        </w:rPr>
        <w:t>n</w:t>
      </w:r>
      <w:r w:rsidRPr="00D779E7">
        <w:rPr>
          <w:rFonts w:ascii="Arial" w:hAnsi="Arial" w:cs="Arial"/>
          <w:spacing w:val="1"/>
          <w:sz w:val="22"/>
          <w:szCs w:val="22"/>
          <w:lang w:val="pt-BR"/>
        </w:rPr>
        <w:t>s</w:t>
      </w:r>
      <w:r w:rsidRPr="00D779E7">
        <w:rPr>
          <w:rFonts w:ascii="Arial" w:hAnsi="Arial" w:cs="Arial"/>
          <w:sz w:val="22"/>
          <w:szCs w:val="22"/>
          <w:lang w:val="pt-BR"/>
        </w:rPr>
        <w:t>t</w:t>
      </w:r>
      <w:r w:rsidRPr="00D779E7">
        <w:rPr>
          <w:rFonts w:ascii="Arial" w:hAnsi="Arial" w:cs="Arial"/>
          <w:spacing w:val="3"/>
          <w:sz w:val="22"/>
          <w:szCs w:val="22"/>
          <w:lang w:val="pt-BR"/>
        </w:rPr>
        <w:t>i</w:t>
      </w:r>
      <w:r w:rsidRPr="00D779E7">
        <w:rPr>
          <w:rFonts w:ascii="Arial" w:hAnsi="Arial" w:cs="Arial"/>
          <w:sz w:val="22"/>
          <w:szCs w:val="22"/>
          <w:lang w:val="pt-BR"/>
        </w:rPr>
        <w:t>t</w:t>
      </w:r>
      <w:r w:rsidRPr="00D779E7">
        <w:rPr>
          <w:rFonts w:ascii="Arial" w:hAnsi="Arial" w:cs="Arial"/>
          <w:spacing w:val="-3"/>
          <w:sz w:val="22"/>
          <w:szCs w:val="22"/>
          <w:lang w:val="pt-BR"/>
        </w:rPr>
        <w:t>u</w:t>
      </w:r>
      <w:r w:rsidRPr="00D779E7">
        <w:rPr>
          <w:rFonts w:ascii="Arial" w:hAnsi="Arial" w:cs="Arial"/>
          <w:spacing w:val="3"/>
          <w:sz w:val="22"/>
          <w:szCs w:val="22"/>
          <w:lang w:val="pt-BR"/>
        </w:rPr>
        <w:t>i</w:t>
      </w:r>
      <w:r w:rsidRPr="00D779E7">
        <w:rPr>
          <w:rFonts w:ascii="Arial" w:hAnsi="Arial" w:cs="Arial"/>
          <w:spacing w:val="-2"/>
          <w:sz w:val="22"/>
          <w:szCs w:val="22"/>
          <w:lang w:val="pt-BR"/>
        </w:rPr>
        <w:t>ç</w:t>
      </w:r>
      <w:r w:rsidRPr="00D779E7">
        <w:rPr>
          <w:rFonts w:ascii="Arial" w:hAnsi="Arial" w:cs="Arial"/>
          <w:sz w:val="22"/>
          <w:szCs w:val="22"/>
          <w:lang w:val="pt-BR"/>
        </w:rPr>
        <w:t>õ</w:t>
      </w:r>
      <w:r w:rsidRPr="00D779E7">
        <w:rPr>
          <w:rFonts w:ascii="Arial" w:hAnsi="Arial" w:cs="Arial"/>
          <w:spacing w:val="-3"/>
          <w:sz w:val="22"/>
          <w:szCs w:val="22"/>
          <w:lang w:val="pt-BR"/>
        </w:rPr>
        <w:t>e</w:t>
      </w:r>
      <w:r w:rsidRPr="00D779E7">
        <w:rPr>
          <w:rFonts w:ascii="Arial" w:hAnsi="Arial" w:cs="Arial"/>
          <w:sz w:val="22"/>
          <w:szCs w:val="22"/>
          <w:lang w:val="pt-BR"/>
        </w:rPr>
        <w:t>s</w:t>
      </w:r>
      <w:r w:rsidRPr="00D779E7">
        <w:rPr>
          <w:rFonts w:ascii="Arial" w:hAnsi="Arial" w:cs="Arial"/>
          <w:spacing w:val="12"/>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z w:val="22"/>
          <w:szCs w:val="22"/>
          <w:lang w:val="pt-BR"/>
        </w:rPr>
        <w:t>m</w:t>
      </w:r>
      <w:r w:rsidRPr="00D779E7">
        <w:rPr>
          <w:rFonts w:ascii="Arial" w:hAnsi="Arial" w:cs="Arial"/>
          <w:spacing w:val="6"/>
          <w:sz w:val="22"/>
          <w:szCs w:val="22"/>
          <w:lang w:val="pt-BR"/>
        </w:rPr>
        <w:t xml:space="preserve"> </w:t>
      </w:r>
      <w:r w:rsidRPr="00D779E7">
        <w:rPr>
          <w:rFonts w:ascii="Arial" w:hAnsi="Arial" w:cs="Arial"/>
          <w:sz w:val="22"/>
          <w:szCs w:val="22"/>
          <w:lang w:val="pt-BR"/>
        </w:rPr>
        <w:t>a d</w:t>
      </w:r>
      <w:r w:rsidRPr="00D779E7">
        <w:rPr>
          <w:rFonts w:ascii="Arial" w:hAnsi="Arial" w:cs="Arial"/>
          <w:spacing w:val="-3"/>
          <w:sz w:val="22"/>
          <w:szCs w:val="22"/>
          <w:lang w:val="pt-BR"/>
        </w:rPr>
        <w:t>o</w:t>
      </w:r>
      <w:r w:rsidRPr="00D779E7">
        <w:rPr>
          <w:rFonts w:ascii="Arial" w:hAnsi="Arial" w:cs="Arial"/>
          <w:spacing w:val="3"/>
          <w:sz w:val="22"/>
          <w:szCs w:val="22"/>
          <w:lang w:val="pt-BR"/>
        </w:rPr>
        <w:t>c</w:t>
      </w:r>
      <w:r w:rsidRPr="00D779E7">
        <w:rPr>
          <w:rFonts w:ascii="Arial" w:hAnsi="Arial" w:cs="Arial"/>
          <w:sz w:val="22"/>
          <w:szCs w:val="22"/>
          <w:lang w:val="pt-BR"/>
        </w:rPr>
        <w:t>u</w:t>
      </w:r>
      <w:r w:rsidRPr="00D779E7">
        <w:rPr>
          <w:rFonts w:ascii="Arial" w:hAnsi="Arial" w:cs="Arial"/>
          <w:spacing w:val="2"/>
          <w:sz w:val="22"/>
          <w:szCs w:val="22"/>
          <w:lang w:val="pt-BR"/>
        </w:rPr>
        <w:t>m</w:t>
      </w:r>
      <w:r w:rsidRPr="00D779E7">
        <w:rPr>
          <w:rFonts w:ascii="Arial" w:hAnsi="Arial" w:cs="Arial"/>
          <w:sz w:val="22"/>
          <w:szCs w:val="22"/>
          <w:lang w:val="pt-BR"/>
        </w:rPr>
        <w:t>e</w:t>
      </w:r>
      <w:r w:rsidRPr="00D779E7">
        <w:rPr>
          <w:rFonts w:ascii="Arial" w:hAnsi="Arial" w:cs="Arial"/>
          <w:spacing w:val="-3"/>
          <w:sz w:val="22"/>
          <w:szCs w:val="22"/>
          <w:lang w:val="pt-BR"/>
        </w:rPr>
        <w:t>nt</w:t>
      </w:r>
      <w:r w:rsidRPr="00D779E7">
        <w:rPr>
          <w:rFonts w:ascii="Arial" w:hAnsi="Arial" w:cs="Arial"/>
          <w:sz w:val="22"/>
          <w:szCs w:val="22"/>
          <w:lang w:val="pt-BR"/>
        </w:rPr>
        <w:t>a</w:t>
      </w:r>
      <w:r w:rsidRPr="00D779E7">
        <w:rPr>
          <w:rFonts w:ascii="Arial" w:hAnsi="Arial" w:cs="Arial"/>
          <w:spacing w:val="1"/>
          <w:sz w:val="22"/>
          <w:szCs w:val="22"/>
          <w:lang w:val="pt-BR"/>
        </w:rPr>
        <w:t>ç</w:t>
      </w:r>
      <w:r w:rsidRPr="00D779E7">
        <w:rPr>
          <w:rFonts w:ascii="Arial" w:hAnsi="Arial" w:cs="Arial"/>
          <w:sz w:val="22"/>
          <w:szCs w:val="22"/>
          <w:lang w:val="pt-BR"/>
        </w:rPr>
        <w:t>ão</w:t>
      </w:r>
      <w:r w:rsidRPr="00D779E7">
        <w:rPr>
          <w:rFonts w:ascii="Arial" w:hAnsi="Arial" w:cs="Arial"/>
          <w:spacing w:val="14"/>
          <w:sz w:val="22"/>
          <w:szCs w:val="22"/>
          <w:lang w:val="pt-BR"/>
        </w:rPr>
        <w:t xml:space="preserve"> </w:t>
      </w:r>
      <w:r w:rsidRPr="00D779E7">
        <w:rPr>
          <w:rFonts w:ascii="Arial" w:hAnsi="Arial" w:cs="Arial"/>
          <w:b/>
          <w:sz w:val="22"/>
          <w:szCs w:val="22"/>
          <w:lang w:val="pt-BR"/>
        </w:rPr>
        <w:t>em</w:t>
      </w:r>
      <w:r w:rsidRPr="00D779E7">
        <w:rPr>
          <w:rFonts w:ascii="Arial" w:hAnsi="Arial" w:cs="Arial"/>
          <w:b/>
          <w:spacing w:val="2"/>
          <w:sz w:val="22"/>
          <w:szCs w:val="22"/>
          <w:lang w:val="pt-BR"/>
        </w:rPr>
        <w:t xml:space="preserve"> </w:t>
      </w:r>
      <w:r w:rsidRPr="00D779E7">
        <w:rPr>
          <w:rFonts w:ascii="Arial" w:hAnsi="Arial" w:cs="Arial"/>
          <w:b/>
          <w:spacing w:val="1"/>
          <w:sz w:val="22"/>
          <w:szCs w:val="22"/>
          <w:lang w:val="pt-BR"/>
        </w:rPr>
        <w:t>d</w:t>
      </w:r>
      <w:r w:rsidRPr="00D779E7">
        <w:rPr>
          <w:rFonts w:ascii="Arial" w:hAnsi="Arial" w:cs="Arial"/>
          <w:b/>
          <w:sz w:val="22"/>
          <w:szCs w:val="22"/>
          <w:lang w:val="pt-BR"/>
        </w:rPr>
        <w:t>esc</w:t>
      </w:r>
      <w:r w:rsidRPr="00D779E7">
        <w:rPr>
          <w:rFonts w:ascii="Arial" w:hAnsi="Arial" w:cs="Arial"/>
          <w:b/>
          <w:spacing w:val="-1"/>
          <w:sz w:val="22"/>
          <w:szCs w:val="22"/>
          <w:lang w:val="pt-BR"/>
        </w:rPr>
        <w:t>o</w:t>
      </w:r>
      <w:r w:rsidRPr="00D779E7">
        <w:rPr>
          <w:rFonts w:ascii="Arial" w:hAnsi="Arial" w:cs="Arial"/>
          <w:b/>
          <w:spacing w:val="4"/>
          <w:sz w:val="22"/>
          <w:szCs w:val="22"/>
          <w:lang w:val="pt-BR"/>
        </w:rPr>
        <w:t>n</w:t>
      </w:r>
      <w:r w:rsidRPr="00D779E7">
        <w:rPr>
          <w:rFonts w:ascii="Arial" w:hAnsi="Arial" w:cs="Arial"/>
          <w:b/>
          <w:spacing w:val="-1"/>
          <w:sz w:val="22"/>
          <w:szCs w:val="22"/>
          <w:lang w:val="pt-BR"/>
        </w:rPr>
        <w:t>fo</w:t>
      </w:r>
      <w:r w:rsidRPr="00D779E7">
        <w:rPr>
          <w:rFonts w:ascii="Arial" w:hAnsi="Arial" w:cs="Arial"/>
          <w:b/>
          <w:sz w:val="22"/>
          <w:szCs w:val="22"/>
          <w:lang w:val="pt-BR"/>
        </w:rPr>
        <w:t>r</w:t>
      </w:r>
      <w:r w:rsidRPr="00D779E7">
        <w:rPr>
          <w:rFonts w:ascii="Arial" w:hAnsi="Arial" w:cs="Arial"/>
          <w:b/>
          <w:spacing w:val="-1"/>
          <w:sz w:val="22"/>
          <w:szCs w:val="22"/>
          <w:lang w:val="pt-BR"/>
        </w:rPr>
        <w:t>m</w:t>
      </w:r>
      <w:r w:rsidRPr="00D779E7">
        <w:rPr>
          <w:rFonts w:ascii="Arial" w:hAnsi="Arial" w:cs="Arial"/>
          <w:b/>
          <w:sz w:val="22"/>
          <w:szCs w:val="22"/>
          <w:lang w:val="pt-BR"/>
        </w:rPr>
        <w:t>i</w:t>
      </w:r>
      <w:r w:rsidRPr="00D779E7">
        <w:rPr>
          <w:rFonts w:ascii="Arial" w:hAnsi="Arial" w:cs="Arial"/>
          <w:b/>
          <w:spacing w:val="1"/>
          <w:sz w:val="22"/>
          <w:szCs w:val="22"/>
          <w:lang w:val="pt-BR"/>
        </w:rPr>
        <w:t>d</w:t>
      </w:r>
      <w:r w:rsidRPr="00D779E7">
        <w:rPr>
          <w:rFonts w:ascii="Arial" w:hAnsi="Arial" w:cs="Arial"/>
          <w:b/>
          <w:sz w:val="22"/>
          <w:szCs w:val="22"/>
          <w:lang w:val="pt-BR"/>
        </w:rPr>
        <w:t>a</w:t>
      </w:r>
      <w:r w:rsidRPr="00D779E7">
        <w:rPr>
          <w:rFonts w:ascii="Arial" w:hAnsi="Arial" w:cs="Arial"/>
          <w:b/>
          <w:spacing w:val="-1"/>
          <w:sz w:val="22"/>
          <w:szCs w:val="22"/>
          <w:lang w:val="pt-BR"/>
        </w:rPr>
        <w:t>d</w:t>
      </w:r>
      <w:r w:rsidRPr="00D779E7">
        <w:rPr>
          <w:rFonts w:ascii="Arial" w:hAnsi="Arial" w:cs="Arial"/>
          <w:b/>
          <w:sz w:val="22"/>
          <w:szCs w:val="22"/>
          <w:lang w:val="pt-BR"/>
        </w:rPr>
        <w:t>e</w:t>
      </w:r>
      <w:r w:rsidRPr="00D779E7">
        <w:rPr>
          <w:rFonts w:ascii="Arial" w:hAnsi="Arial" w:cs="Arial"/>
          <w:b/>
          <w:spacing w:val="18"/>
          <w:sz w:val="22"/>
          <w:szCs w:val="22"/>
          <w:lang w:val="pt-BR"/>
        </w:rPr>
        <w:t xml:space="preserve"> </w:t>
      </w:r>
      <w:r w:rsidRPr="00D779E7">
        <w:rPr>
          <w:rFonts w:ascii="Arial" w:hAnsi="Arial" w:cs="Arial"/>
          <w:spacing w:val="3"/>
          <w:sz w:val="22"/>
          <w:szCs w:val="22"/>
          <w:lang w:val="pt-BR"/>
        </w:rPr>
        <w:t>c</w:t>
      </w:r>
      <w:r w:rsidRPr="00D779E7">
        <w:rPr>
          <w:rFonts w:ascii="Arial" w:hAnsi="Arial" w:cs="Arial"/>
          <w:spacing w:val="-3"/>
          <w:sz w:val="22"/>
          <w:szCs w:val="22"/>
          <w:lang w:val="pt-BR"/>
        </w:rPr>
        <w:t>o</w:t>
      </w:r>
      <w:r w:rsidRPr="00D779E7">
        <w:rPr>
          <w:rFonts w:ascii="Arial" w:hAnsi="Arial" w:cs="Arial"/>
          <w:sz w:val="22"/>
          <w:szCs w:val="22"/>
          <w:lang w:val="pt-BR"/>
        </w:rPr>
        <w:t>m</w:t>
      </w:r>
      <w:r w:rsidRPr="00D779E7">
        <w:rPr>
          <w:rFonts w:ascii="Arial" w:hAnsi="Arial" w:cs="Arial"/>
          <w:spacing w:val="6"/>
          <w:sz w:val="22"/>
          <w:szCs w:val="22"/>
          <w:lang w:val="pt-BR"/>
        </w:rPr>
        <w:t xml:space="preserve"> </w:t>
      </w:r>
      <w:r w:rsidRPr="00D779E7">
        <w:rPr>
          <w:rFonts w:ascii="Arial" w:hAnsi="Arial" w:cs="Arial"/>
          <w:sz w:val="22"/>
          <w:szCs w:val="22"/>
          <w:lang w:val="pt-BR"/>
        </w:rPr>
        <w:t>o que</w:t>
      </w:r>
      <w:r w:rsidRPr="00D779E7">
        <w:rPr>
          <w:rFonts w:ascii="Arial" w:hAnsi="Arial" w:cs="Arial"/>
          <w:spacing w:val="3"/>
          <w:sz w:val="22"/>
          <w:szCs w:val="22"/>
          <w:lang w:val="pt-BR"/>
        </w:rPr>
        <w:t xml:space="preserve"> </w:t>
      </w:r>
      <w:r w:rsidRPr="00D779E7">
        <w:rPr>
          <w:rFonts w:ascii="Arial" w:hAnsi="Arial" w:cs="Arial"/>
          <w:w w:val="101"/>
          <w:sz w:val="22"/>
          <w:szCs w:val="22"/>
          <w:lang w:val="pt-BR"/>
        </w:rPr>
        <w:t>e</w:t>
      </w:r>
      <w:r w:rsidRPr="00D779E7">
        <w:rPr>
          <w:rFonts w:ascii="Arial" w:hAnsi="Arial" w:cs="Arial"/>
          <w:spacing w:val="1"/>
          <w:w w:val="101"/>
          <w:sz w:val="22"/>
          <w:szCs w:val="22"/>
          <w:lang w:val="pt-BR"/>
        </w:rPr>
        <w:t>s</w:t>
      </w:r>
      <w:r w:rsidRPr="00D779E7">
        <w:rPr>
          <w:rFonts w:ascii="Arial" w:hAnsi="Arial" w:cs="Arial"/>
          <w:w w:val="101"/>
          <w:sz w:val="22"/>
          <w:szCs w:val="22"/>
          <w:lang w:val="pt-BR"/>
        </w:rPr>
        <w:t xml:space="preserve">tá </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pacing w:val="2"/>
          <w:sz w:val="22"/>
          <w:szCs w:val="22"/>
          <w:lang w:val="pt-BR"/>
        </w:rPr>
        <w:t>b</w:t>
      </w:r>
      <w:r w:rsidRPr="00D779E7">
        <w:rPr>
          <w:rFonts w:ascii="Arial" w:hAnsi="Arial" w:cs="Arial"/>
          <w:spacing w:val="-3"/>
          <w:sz w:val="22"/>
          <w:szCs w:val="22"/>
          <w:lang w:val="pt-BR"/>
        </w:rPr>
        <w:t>e</w:t>
      </w:r>
      <w:r w:rsidRPr="00D779E7">
        <w:rPr>
          <w:rFonts w:ascii="Arial" w:hAnsi="Arial" w:cs="Arial"/>
          <w:spacing w:val="3"/>
          <w:sz w:val="22"/>
          <w:szCs w:val="22"/>
          <w:lang w:val="pt-BR"/>
        </w:rPr>
        <w:t>l</w:t>
      </w:r>
      <w:r w:rsidRPr="00D779E7">
        <w:rPr>
          <w:rFonts w:ascii="Arial" w:hAnsi="Arial" w:cs="Arial"/>
          <w:spacing w:val="-3"/>
          <w:sz w:val="22"/>
          <w:szCs w:val="22"/>
          <w:lang w:val="pt-BR"/>
        </w:rPr>
        <w:t>e</w:t>
      </w:r>
      <w:r w:rsidRPr="00D779E7">
        <w:rPr>
          <w:rFonts w:ascii="Arial" w:hAnsi="Arial" w:cs="Arial"/>
          <w:spacing w:val="1"/>
          <w:sz w:val="22"/>
          <w:szCs w:val="22"/>
          <w:lang w:val="pt-BR"/>
        </w:rPr>
        <w:t>ci</w:t>
      </w:r>
      <w:r w:rsidRPr="00D779E7">
        <w:rPr>
          <w:rFonts w:ascii="Arial" w:hAnsi="Arial" w:cs="Arial"/>
          <w:sz w:val="22"/>
          <w:szCs w:val="22"/>
          <w:lang w:val="pt-BR"/>
        </w:rPr>
        <w:t>do</w:t>
      </w:r>
      <w:r w:rsidRPr="00D779E7">
        <w:rPr>
          <w:rFonts w:ascii="Arial" w:hAnsi="Arial" w:cs="Arial"/>
          <w:spacing w:val="23"/>
          <w:sz w:val="22"/>
          <w:szCs w:val="22"/>
          <w:lang w:val="pt-BR"/>
        </w:rPr>
        <w:t xml:space="preserve"> </w:t>
      </w:r>
      <w:r w:rsidRPr="00D779E7">
        <w:rPr>
          <w:rFonts w:ascii="Arial" w:hAnsi="Arial" w:cs="Arial"/>
          <w:sz w:val="22"/>
          <w:szCs w:val="22"/>
          <w:lang w:val="pt-BR"/>
        </w:rPr>
        <w:t>no</w:t>
      </w:r>
      <w:r w:rsidRPr="00D779E7">
        <w:rPr>
          <w:rFonts w:ascii="Arial" w:hAnsi="Arial" w:cs="Arial"/>
          <w:spacing w:val="11"/>
          <w:sz w:val="22"/>
          <w:szCs w:val="22"/>
          <w:lang w:val="pt-BR"/>
        </w:rPr>
        <w:t xml:space="preserve"> </w:t>
      </w:r>
      <w:r w:rsidRPr="00D779E7">
        <w:rPr>
          <w:rFonts w:ascii="Arial" w:hAnsi="Arial" w:cs="Arial"/>
          <w:spacing w:val="1"/>
          <w:sz w:val="22"/>
          <w:szCs w:val="22"/>
          <w:lang w:val="pt-BR"/>
        </w:rPr>
        <w:t>i</w:t>
      </w:r>
      <w:r w:rsidRPr="00D779E7">
        <w:rPr>
          <w:rFonts w:ascii="Arial" w:hAnsi="Arial" w:cs="Arial"/>
          <w:sz w:val="22"/>
          <w:szCs w:val="22"/>
          <w:lang w:val="pt-BR"/>
        </w:rPr>
        <w:t>tem</w:t>
      </w:r>
      <w:r w:rsidRPr="00D779E7">
        <w:rPr>
          <w:rFonts w:ascii="Arial" w:hAnsi="Arial" w:cs="Arial"/>
          <w:spacing w:val="15"/>
          <w:sz w:val="22"/>
          <w:szCs w:val="22"/>
          <w:lang w:val="pt-BR"/>
        </w:rPr>
        <w:t xml:space="preserve"> </w:t>
      </w:r>
      <w:r w:rsidRPr="00D779E7">
        <w:rPr>
          <w:rFonts w:ascii="Arial" w:hAnsi="Arial" w:cs="Arial"/>
          <w:sz w:val="22"/>
          <w:szCs w:val="22"/>
          <w:lang w:val="pt-BR"/>
        </w:rPr>
        <w:t>6</w:t>
      </w:r>
      <w:r w:rsidRPr="00D779E7">
        <w:rPr>
          <w:rFonts w:ascii="Arial" w:hAnsi="Arial" w:cs="Arial"/>
          <w:spacing w:val="9"/>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pacing w:val="5"/>
          <w:sz w:val="22"/>
          <w:szCs w:val="22"/>
          <w:lang w:val="pt-BR"/>
        </w:rPr>
        <w:t>t</w:t>
      </w:r>
      <w:r w:rsidRPr="00D779E7">
        <w:rPr>
          <w:rFonts w:ascii="Arial" w:hAnsi="Arial" w:cs="Arial"/>
          <w:sz w:val="22"/>
          <w:szCs w:val="22"/>
          <w:lang w:val="pt-BR"/>
        </w:rPr>
        <w:t>e</w:t>
      </w:r>
      <w:r w:rsidRPr="00D779E7">
        <w:rPr>
          <w:rFonts w:ascii="Arial" w:hAnsi="Arial" w:cs="Arial"/>
          <w:spacing w:val="14"/>
          <w:sz w:val="22"/>
          <w:szCs w:val="22"/>
          <w:lang w:val="pt-BR"/>
        </w:rPr>
        <w:t xml:space="preserve"> </w:t>
      </w:r>
      <w:r w:rsidRPr="00D779E7">
        <w:rPr>
          <w:rFonts w:ascii="Arial" w:hAnsi="Arial" w:cs="Arial"/>
          <w:sz w:val="22"/>
          <w:szCs w:val="22"/>
          <w:lang w:val="pt-BR"/>
        </w:rPr>
        <w:t>e</w:t>
      </w:r>
      <w:r w:rsidRPr="00D779E7">
        <w:rPr>
          <w:rFonts w:ascii="Arial" w:hAnsi="Arial" w:cs="Arial"/>
          <w:spacing w:val="-3"/>
          <w:sz w:val="22"/>
          <w:szCs w:val="22"/>
          <w:lang w:val="pt-BR"/>
        </w:rPr>
        <w:t>d</w:t>
      </w:r>
      <w:r w:rsidRPr="00D779E7">
        <w:rPr>
          <w:rFonts w:ascii="Arial" w:hAnsi="Arial" w:cs="Arial"/>
          <w:spacing w:val="3"/>
          <w:sz w:val="22"/>
          <w:szCs w:val="22"/>
          <w:lang w:val="pt-BR"/>
        </w:rPr>
        <w:t>i</w:t>
      </w:r>
      <w:r w:rsidRPr="00D779E7">
        <w:rPr>
          <w:rFonts w:ascii="Arial" w:hAnsi="Arial" w:cs="Arial"/>
          <w:spacing w:val="-3"/>
          <w:sz w:val="22"/>
          <w:szCs w:val="22"/>
          <w:lang w:val="pt-BR"/>
        </w:rPr>
        <w:t>ta</w:t>
      </w:r>
      <w:r w:rsidRPr="00D779E7">
        <w:rPr>
          <w:rFonts w:ascii="Arial" w:hAnsi="Arial" w:cs="Arial"/>
          <w:spacing w:val="3"/>
          <w:sz w:val="22"/>
          <w:szCs w:val="22"/>
          <w:lang w:val="pt-BR"/>
        </w:rPr>
        <w:t>l</w:t>
      </w:r>
      <w:r w:rsidRPr="00D779E7">
        <w:rPr>
          <w:rFonts w:ascii="Arial" w:hAnsi="Arial" w:cs="Arial"/>
          <w:sz w:val="22"/>
          <w:szCs w:val="22"/>
          <w:lang w:val="pt-BR"/>
        </w:rPr>
        <w:t>,</w:t>
      </w:r>
      <w:r w:rsidRPr="00D779E7">
        <w:rPr>
          <w:rFonts w:ascii="Arial" w:hAnsi="Arial" w:cs="Arial"/>
          <w:spacing w:val="14"/>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á</w:t>
      </w:r>
      <w:r w:rsidRPr="00D779E7">
        <w:rPr>
          <w:rFonts w:ascii="Arial" w:hAnsi="Arial" w:cs="Arial"/>
          <w:spacing w:val="10"/>
          <w:sz w:val="22"/>
          <w:szCs w:val="22"/>
          <w:lang w:val="pt-BR"/>
        </w:rPr>
        <w:t xml:space="preserve"> </w:t>
      </w:r>
      <w:r w:rsidRPr="00D779E7">
        <w:rPr>
          <w:rFonts w:ascii="Arial" w:hAnsi="Arial" w:cs="Arial"/>
          <w:spacing w:val="3"/>
          <w:sz w:val="22"/>
          <w:szCs w:val="22"/>
          <w:lang w:val="pt-BR"/>
        </w:rPr>
        <w:t>c</w:t>
      </w:r>
      <w:r w:rsidRPr="00D779E7">
        <w:rPr>
          <w:rFonts w:ascii="Arial" w:hAnsi="Arial" w:cs="Arial"/>
          <w:sz w:val="22"/>
          <w:szCs w:val="22"/>
          <w:lang w:val="pt-BR"/>
        </w:rPr>
        <w:t>o</w:t>
      </w:r>
      <w:r w:rsidRPr="00D779E7">
        <w:rPr>
          <w:rFonts w:ascii="Arial" w:hAnsi="Arial" w:cs="Arial"/>
          <w:spacing w:val="2"/>
          <w:sz w:val="22"/>
          <w:szCs w:val="22"/>
          <w:lang w:val="pt-BR"/>
        </w:rPr>
        <w:t>n</w:t>
      </w:r>
      <w:r w:rsidRPr="00D779E7">
        <w:rPr>
          <w:rFonts w:ascii="Arial" w:hAnsi="Arial" w:cs="Arial"/>
          <w:spacing w:val="1"/>
          <w:sz w:val="22"/>
          <w:szCs w:val="22"/>
          <w:lang w:val="pt-BR"/>
        </w:rPr>
        <w:t>c</w:t>
      </w:r>
      <w:r w:rsidRPr="00D779E7">
        <w:rPr>
          <w:rFonts w:ascii="Arial" w:hAnsi="Arial" w:cs="Arial"/>
          <w:spacing w:val="-3"/>
          <w:sz w:val="22"/>
          <w:szCs w:val="22"/>
          <w:lang w:val="pt-BR"/>
        </w:rPr>
        <w:t>e</w:t>
      </w:r>
      <w:r w:rsidRPr="00D779E7">
        <w:rPr>
          <w:rFonts w:ascii="Arial" w:hAnsi="Arial" w:cs="Arial"/>
          <w:sz w:val="22"/>
          <w:szCs w:val="22"/>
          <w:lang w:val="pt-BR"/>
        </w:rPr>
        <w:t>d</w:t>
      </w:r>
      <w:r w:rsidRPr="00D779E7">
        <w:rPr>
          <w:rFonts w:ascii="Arial" w:hAnsi="Arial" w:cs="Arial"/>
          <w:spacing w:val="1"/>
          <w:sz w:val="22"/>
          <w:szCs w:val="22"/>
          <w:lang w:val="pt-BR"/>
        </w:rPr>
        <w:t>i</w:t>
      </w:r>
      <w:r w:rsidRPr="00D779E7">
        <w:rPr>
          <w:rFonts w:ascii="Arial" w:hAnsi="Arial" w:cs="Arial"/>
          <w:spacing w:val="2"/>
          <w:sz w:val="22"/>
          <w:szCs w:val="22"/>
          <w:lang w:val="pt-BR"/>
        </w:rPr>
        <w:t>d</w:t>
      </w:r>
      <w:r w:rsidRPr="00D779E7">
        <w:rPr>
          <w:rFonts w:ascii="Arial" w:hAnsi="Arial" w:cs="Arial"/>
          <w:sz w:val="22"/>
          <w:szCs w:val="22"/>
          <w:lang w:val="pt-BR"/>
        </w:rPr>
        <w:t>o</w:t>
      </w:r>
      <w:r w:rsidRPr="00D779E7">
        <w:rPr>
          <w:rFonts w:ascii="Arial" w:hAnsi="Arial" w:cs="Arial"/>
          <w:spacing w:val="18"/>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1"/>
          <w:sz w:val="22"/>
          <w:szCs w:val="22"/>
          <w:lang w:val="pt-BR"/>
        </w:rPr>
        <w:t>z</w:t>
      </w:r>
      <w:r w:rsidRPr="00D779E7">
        <w:rPr>
          <w:rFonts w:ascii="Arial" w:hAnsi="Arial" w:cs="Arial"/>
          <w:sz w:val="22"/>
          <w:szCs w:val="22"/>
          <w:lang w:val="pt-BR"/>
        </w:rPr>
        <w:t>o</w:t>
      </w:r>
      <w:r w:rsidRPr="00D779E7">
        <w:rPr>
          <w:rFonts w:ascii="Arial" w:hAnsi="Arial" w:cs="Arial"/>
          <w:spacing w:val="16"/>
          <w:sz w:val="22"/>
          <w:szCs w:val="22"/>
          <w:lang w:val="pt-BR"/>
        </w:rPr>
        <w:t xml:space="preserve"> </w:t>
      </w:r>
      <w:r w:rsidRPr="00D779E7">
        <w:rPr>
          <w:rFonts w:ascii="Arial" w:hAnsi="Arial" w:cs="Arial"/>
          <w:color w:val="000000"/>
          <w:spacing w:val="-3"/>
          <w:sz w:val="22"/>
          <w:szCs w:val="22"/>
          <w:lang w:val="pt-BR"/>
        </w:rPr>
        <w:t>d</w:t>
      </w:r>
      <w:r w:rsidRPr="00D779E7">
        <w:rPr>
          <w:rFonts w:ascii="Arial" w:hAnsi="Arial" w:cs="Arial"/>
          <w:color w:val="000000"/>
          <w:sz w:val="22"/>
          <w:szCs w:val="22"/>
          <w:lang w:val="pt-BR"/>
        </w:rPr>
        <w:t>e</w:t>
      </w:r>
      <w:r w:rsidRPr="00D779E7">
        <w:rPr>
          <w:rFonts w:ascii="Arial" w:hAnsi="Arial" w:cs="Arial"/>
          <w:color w:val="000000"/>
          <w:spacing w:val="2"/>
          <w:sz w:val="22"/>
          <w:szCs w:val="22"/>
          <w:lang w:val="pt-BR"/>
        </w:rPr>
        <w:t xml:space="preserve"> </w:t>
      </w:r>
      <w:r w:rsidRPr="00D779E7">
        <w:rPr>
          <w:rFonts w:ascii="Arial" w:hAnsi="Arial" w:cs="Arial"/>
          <w:b/>
          <w:color w:val="000000"/>
          <w:spacing w:val="-53"/>
          <w:sz w:val="22"/>
          <w:szCs w:val="22"/>
          <w:lang w:val="pt-BR"/>
        </w:rPr>
        <w:t xml:space="preserve"> </w:t>
      </w:r>
      <w:r w:rsidRPr="00D779E7">
        <w:rPr>
          <w:rFonts w:ascii="Arial" w:hAnsi="Arial" w:cs="Arial"/>
          <w:b/>
          <w:color w:val="000000"/>
          <w:sz w:val="22"/>
          <w:szCs w:val="22"/>
          <w:u w:val="thick" w:color="000000"/>
          <w:lang w:val="pt-BR"/>
        </w:rPr>
        <w:t>15</w:t>
      </w:r>
      <w:r w:rsidRPr="00D779E7">
        <w:rPr>
          <w:rFonts w:ascii="Arial" w:hAnsi="Arial" w:cs="Arial"/>
          <w:b/>
          <w:color w:val="000000"/>
          <w:spacing w:val="10"/>
          <w:sz w:val="22"/>
          <w:szCs w:val="22"/>
          <w:u w:val="thick" w:color="000000"/>
          <w:lang w:val="pt-BR"/>
        </w:rPr>
        <w:t xml:space="preserve"> </w:t>
      </w:r>
      <w:r w:rsidRPr="00D779E7">
        <w:rPr>
          <w:rFonts w:ascii="Arial" w:hAnsi="Arial" w:cs="Arial"/>
          <w:b/>
          <w:color w:val="000000"/>
          <w:spacing w:val="-1"/>
          <w:sz w:val="22"/>
          <w:szCs w:val="22"/>
          <w:u w:val="thick" w:color="000000"/>
          <w:lang w:val="pt-BR"/>
        </w:rPr>
        <w:t>(</w:t>
      </w:r>
      <w:r w:rsidRPr="00D779E7">
        <w:rPr>
          <w:rFonts w:ascii="Arial" w:hAnsi="Arial" w:cs="Arial"/>
          <w:b/>
          <w:color w:val="000000"/>
          <w:spacing w:val="4"/>
          <w:sz w:val="22"/>
          <w:szCs w:val="22"/>
          <w:u w:val="thick" w:color="000000"/>
          <w:lang w:val="pt-BR"/>
        </w:rPr>
        <w:t>q</w:t>
      </w:r>
      <w:r w:rsidRPr="00D779E7">
        <w:rPr>
          <w:rFonts w:ascii="Arial" w:hAnsi="Arial" w:cs="Arial"/>
          <w:b/>
          <w:color w:val="000000"/>
          <w:spacing w:val="-1"/>
          <w:sz w:val="22"/>
          <w:szCs w:val="22"/>
          <w:u w:val="thick" w:color="000000"/>
          <w:lang w:val="pt-BR"/>
        </w:rPr>
        <w:t>u</w:t>
      </w:r>
      <w:r w:rsidRPr="00D779E7">
        <w:rPr>
          <w:rFonts w:ascii="Arial" w:hAnsi="Arial" w:cs="Arial"/>
          <w:b/>
          <w:color w:val="000000"/>
          <w:sz w:val="22"/>
          <w:szCs w:val="22"/>
          <w:u w:val="thick" w:color="000000"/>
          <w:lang w:val="pt-BR"/>
        </w:rPr>
        <w:t>i</w:t>
      </w:r>
      <w:r w:rsidRPr="00D779E7">
        <w:rPr>
          <w:rFonts w:ascii="Arial" w:hAnsi="Arial" w:cs="Arial"/>
          <w:b/>
          <w:color w:val="000000"/>
          <w:spacing w:val="1"/>
          <w:sz w:val="22"/>
          <w:szCs w:val="22"/>
          <w:u w:val="thick" w:color="000000"/>
          <w:lang w:val="pt-BR"/>
        </w:rPr>
        <w:t>n</w:t>
      </w:r>
      <w:r w:rsidRPr="00D779E7">
        <w:rPr>
          <w:rFonts w:ascii="Arial" w:hAnsi="Arial" w:cs="Arial"/>
          <w:b/>
          <w:color w:val="000000"/>
          <w:spacing w:val="-2"/>
          <w:sz w:val="22"/>
          <w:szCs w:val="22"/>
          <w:u w:val="thick" w:color="000000"/>
          <w:lang w:val="pt-BR"/>
        </w:rPr>
        <w:t>z</w:t>
      </w:r>
      <w:r w:rsidRPr="00D779E7">
        <w:rPr>
          <w:rFonts w:ascii="Arial" w:hAnsi="Arial" w:cs="Arial"/>
          <w:b/>
          <w:color w:val="000000"/>
          <w:sz w:val="22"/>
          <w:szCs w:val="22"/>
          <w:u w:val="thick" w:color="000000"/>
          <w:lang w:val="pt-BR"/>
        </w:rPr>
        <w:t>e)</w:t>
      </w:r>
      <w:r w:rsidRPr="00D779E7">
        <w:rPr>
          <w:rFonts w:ascii="Arial" w:hAnsi="Arial" w:cs="Arial"/>
          <w:b/>
          <w:color w:val="000000"/>
          <w:spacing w:val="15"/>
          <w:sz w:val="22"/>
          <w:szCs w:val="22"/>
          <w:u w:val="thick" w:color="000000"/>
          <w:lang w:val="pt-BR"/>
        </w:rPr>
        <w:t xml:space="preserve"> </w:t>
      </w:r>
      <w:r w:rsidRPr="00D779E7">
        <w:rPr>
          <w:rFonts w:ascii="Arial" w:hAnsi="Arial" w:cs="Arial"/>
          <w:b/>
          <w:color w:val="000000"/>
          <w:spacing w:val="1"/>
          <w:sz w:val="22"/>
          <w:szCs w:val="22"/>
          <w:u w:val="thick" w:color="000000"/>
          <w:lang w:val="pt-BR"/>
        </w:rPr>
        <w:t>d</w:t>
      </w:r>
      <w:r w:rsidRPr="00D779E7">
        <w:rPr>
          <w:rFonts w:ascii="Arial" w:hAnsi="Arial" w:cs="Arial"/>
          <w:b/>
          <w:color w:val="000000"/>
          <w:spacing w:val="2"/>
          <w:sz w:val="22"/>
          <w:szCs w:val="22"/>
          <w:u w:val="thick" w:color="000000"/>
          <w:lang w:val="pt-BR"/>
        </w:rPr>
        <w:t>i</w:t>
      </w:r>
      <w:r w:rsidRPr="00D779E7">
        <w:rPr>
          <w:rFonts w:ascii="Arial" w:hAnsi="Arial" w:cs="Arial"/>
          <w:b/>
          <w:color w:val="000000"/>
          <w:spacing w:val="-3"/>
          <w:sz w:val="22"/>
          <w:szCs w:val="22"/>
          <w:u w:val="thick" w:color="000000"/>
          <w:lang w:val="pt-BR"/>
        </w:rPr>
        <w:t>a</w:t>
      </w:r>
      <w:r w:rsidRPr="00D779E7">
        <w:rPr>
          <w:rFonts w:ascii="Arial" w:hAnsi="Arial" w:cs="Arial"/>
          <w:b/>
          <w:color w:val="000000"/>
          <w:sz w:val="22"/>
          <w:szCs w:val="22"/>
          <w:u w:val="thick" w:color="000000"/>
          <w:lang w:val="pt-BR"/>
        </w:rPr>
        <w:t>s</w:t>
      </w:r>
      <w:r w:rsidRPr="00D779E7">
        <w:rPr>
          <w:rFonts w:ascii="Arial" w:hAnsi="Arial" w:cs="Arial"/>
          <w:b/>
          <w:color w:val="000000"/>
          <w:spacing w:val="12"/>
          <w:sz w:val="22"/>
          <w:szCs w:val="22"/>
          <w:u w:val="thick" w:color="000000"/>
          <w:lang w:val="pt-BR"/>
        </w:rPr>
        <w:t xml:space="preserve"> </w:t>
      </w:r>
      <w:r w:rsidRPr="00D779E7">
        <w:rPr>
          <w:rFonts w:ascii="Arial" w:hAnsi="Arial" w:cs="Arial"/>
          <w:b/>
          <w:color w:val="000000"/>
          <w:spacing w:val="1"/>
          <w:sz w:val="22"/>
          <w:szCs w:val="22"/>
          <w:u w:val="thick" w:color="000000"/>
          <w:lang w:val="pt-BR"/>
        </w:rPr>
        <w:t>ú</w:t>
      </w:r>
      <w:r w:rsidRPr="00D779E7">
        <w:rPr>
          <w:rFonts w:ascii="Arial" w:hAnsi="Arial" w:cs="Arial"/>
          <w:b/>
          <w:color w:val="000000"/>
          <w:spacing w:val="-1"/>
          <w:sz w:val="22"/>
          <w:szCs w:val="22"/>
          <w:u w:val="thick" w:color="000000"/>
          <w:lang w:val="pt-BR"/>
        </w:rPr>
        <w:t>t</w:t>
      </w:r>
      <w:r w:rsidRPr="00D779E7">
        <w:rPr>
          <w:rFonts w:ascii="Arial" w:hAnsi="Arial" w:cs="Arial"/>
          <w:b/>
          <w:color w:val="000000"/>
          <w:sz w:val="22"/>
          <w:szCs w:val="22"/>
          <w:u w:val="thick" w:color="000000"/>
          <w:lang w:val="pt-BR"/>
        </w:rPr>
        <w:t>e</w:t>
      </w:r>
      <w:r w:rsidRPr="00D779E7">
        <w:rPr>
          <w:rFonts w:ascii="Arial" w:hAnsi="Arial" w:cs="Arial"/>
          <w:b/>
          <w:color w:val="000000"/>
          <w:spacing w:val="2"/>
          <w:sz w:val="22"/>
          <w:szCs w:val="22"/>
          <w:u w:val="thick" w:color="000000"/>
          <w:lang w:val="pt-BR"/>
        </w:rPr>
        <w:t>i</w:t>
      </w:r>
      <w:r w:rsidRPr="00D779E7">
        <w:rPr>
          <w:rFonts w:ascii="Arial" w:hAnsi="Arial" w:cs="Arial"/>
          <w:b/>
          <w:color w:val="000000"/>
          <w:sz w:val="22"/>
          <w:szCs w:val="22"/>
          <w:u w:val="thick" w:color="000000"/>
          <w:lang w:val="pt-BR"/>
        </w:rPr>
        <w:t>s</w:t>
      </w:r>
      <w:r w:rsidRPr="00D779E7">
        <w:rPr>
          <w:rFonts w:ascii="Arial" w:hAnsi="Arial" w:cs="Arial"/>
          <w:color w:val="000000"/>
          <w:sz w:val="22"/>
          <w:szCs w:val="22"/>
          <w:lang w:val="pt-BR"/>
        </w:rPr>
        <w:t>,</w:t>
      </w:r>
      <w:r w:rsidRPr="00D779E7">
        <w:rPr>
          <w:rFonts w:ascii="Arial" w:hAnsi="Arial" w:cs="Arial"/>
          <w:spacing w:val="14"/>
          <w:sz w:val="22"/>
          <w:szCs w:val="22"/>
          <w:lang w:val="pt-BR"/>
        </w:rPr>
        <w:t xml:space="preserve"> </w:t>
      </w:r>
      <w:r w:rsidRPr="00D779E7">
        <w:rPr>
          <w:rFonts w:ascii="Arial" w:hAnsi="Arial" w:cs="Arial"/>
          <w:sz w:val="22"/>
          <w:szCs w:val="22"/>
          <w:lang w:val="pt-BR"/>
        </w:rPr>
        <w:t>a</w:t>
      </w:r>
      <w:r w:rsidRPr="00D779E7">
        <w:rPr>
          <w:rFonts w:ascii="Arial" w:hAnsi="Arial" w:cs="Arial"/>
          <w:spacing w:val="11"/>
          <w:sz w:val="22"/>
          <w:szCs w:val="22"/>
          <w:lang w:val="pt-BR"/>
        </w:rPr>
        <w:t xml:space="preserve"> </w:t>
      </w:r>
      <w:r w:rsidRPr="00D779E7">
        <w:rPr>
          <w:rFonts w:ascii="Arial" w:hAnsi="Arial" w:cs="Arial"/>
          <w:spacing w:val="1"/>
          <w:w w:val="101"/>
          <w:sz w:val="22"/>
          <w:szCs w:val="22"/>
          <w:lang w:val="pt-BR"/>
        </w:rPr>
        <w:t>c</w:t>
      </w:r>
      <w:r w:rsidRPr="00D779E7">
        <w:rPr>
          <w:rFonts w:ascii="Arial" w:hAnsi="Arial" w:cs="Arial"/>
          <w:w w:val="101"/>
          <w:sz w:val="22"/>
          <w:szCs w:val="22"/>
          <w:lang w:val="pt-BR"/>
        </w:rPr>
        <w:t>on</w:t>
      </w:r>
      <w:r w:rsidRPr="00D779E7">
        <w:rPr>
          <w:rFonts w:ascii="Arial" w:hAnsi="Arial" w:cs="Arial"/>
          <w:spacing w:val="-3"/>
          <w:w w:val="101"/>
          <w:sz w:val="22"/>
          <w:szCs w:val="22"/>
          <w:lang w:val="pt-BR"/>
        </w:rPr>
        <w:t>t</w:t>
      </w:r>
      <w:r w:rsidRPr="00D779E7">
        <w:rPr>
          <w:rFonts w:ascii="Arial" w:hAnsi="Arial" w:cs="Arial"/>
          <w:w w:val="101"/>
          <w:sz w:val="22"/>
          <w:szCs w:val="22"/>
          <w:lang w:val="pt-BR"/>
        </w:rPr>
        <w:t xml:space="preserve">ar </w:t>
      </w:r>
      <w:r w:rsidRPr="00D779E7">
        <w:rPr>
          <w:rFonts w:ascii="Arial" w:hAnsi="Arial" w:cs="Arial"/>
          <w:sz w:val="22"/>
          <w:szCs w:val="22"/>
          <w:lang w:val="pt-BR"/>
        </w:rPr>
        <w:t>da</w:t>
      </w:r>
      <w:r w:rsidRPr="00D779E7">
        <w:rPr>
          <w:rFonts w:ascii="Arial" w:hAnsi="Arial" w:cs="Arial"/>
          <w:spacing w:val="44"/>
          <w:sz w:val="22"/>
          <w:szCs w:val="22"/>
          <w:lang w:val="pt-BR"/>
        </w:rPr>
        <w:t xml:space="preserve"> </w:t>
      </w:r>
      <w:r w:rsidRPr="00D779E7">
        <w:rPr>
          <w:rFonts w:ascii="Arial" w:hAnsi="Arial" w:cs="Arial"/>
          <w:spacing w:val="2"/>
          <w:sz w:val="22"/>
          <w:szCs w:val="22"/>
          <w:lang w:val="pt-BR"/>
        </w:rPr>
        <w:t>d</w:t>
      </w:r>
      <w:r w:rsidRPr="00D779E7">
        <w:rPr>
          <w:rFonts w:ascii="Arial" w:hAnsi="Arial" w:cs="Arial"/>
          <w:spacing w:val="-3"/>
          <w:sz w:val="22"/>
          <w:szCs w:val="22"/>
          <w:lang w:val="pt-BR"/>
        </w:rPr>
        <w:t>at</w:t>
      </w:r>
      <w:r w:rsidRPr="00D779E7">
        <w:rPr>
          <w:rFonts w:ascii="Arial" w:hAnsi="Arial" w:cs="Arial"/>
          <w:sz w:val="22"/>
          <w:szCs w:val="22"/>
          <w:lang w:val="pt-BR"/>
        </w:rPr>
        <w:t>a</w:t>
      </w:r>
      <w:r w:rsidRPr="00D779E7">
        <w:rPr>
          <w:rFonts w:ascii="Arial" w:hAnsi="Arial" w:cs="Arial"/>
          <w:spacing w:val="46"/>
          <w:sz w:val="22"/>
          <w:szCs w:val="22"/>
          <w:lang w:val="pt-BR"/>
        </w:rPr>
        <w:t xml:space="preserve"> </w:t>
      </w:r>
      <w:r w:rsidRPr="00D779E7">
        <w:rPr>
          <w:rFonts w:ascii="Arial" w:hAnsi="Arial" w:cs="Arial"/>
          <w:sz w:val="22"/>
          <w:szCs w:val="22"/>
          <w:lang w:val="pt-BR"/>
        </w:rPr>
        <w:t>do</w:t>
      </w:r>
      <w:r w:rsidRPr="00D779E7">
        <w:rPr>
          <w:rFonts w:ascii="Arial" w:hAnsi="Arial" w:cs="Arial"/>
          <w:spacing w:val="46"/>
          <w:sz w:val="22"/>
          <w:szCs w:val="22"/>
          <w:lang w:val="pt-BR"/>
        </w:rPr>
        <w:t xml:space="preserve"> </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3"/>
          <w:sz w:val="22"/>
          <w:szCs w:val="22"/>
          <w:lang w:val="pt-BR"/>
        </w:rPr>
        <w:t>c</w:t>
      </w:r>
      <w:r w:rsidRPr="00D779E7">
        <w:rPr>
          <w:rFonts w:ascii="Arial" w:hAnsi="Arial" w:cs="Arial"/>
          <w:spacing w:val="-3"/>
          <w:sz w:val="22"/>
          <w:szCs w:val="22"/>
          <w:lang w:val="pt-BR"/>
        </w:rPr>
        <w:t>e</w:t>
      </w:r>
      <w:r w:rsidRPr="00D779E7">
        <w:rPr>
          <w:rFonts w:ascii="Arial" w:hAnsi="Arial" w:cs="Arial"/>
          <w:sz w:val="22"/>
          <w:szCs w:val="22"/>
          <w:lang w:val="pt-BR"/>
        </w:rPr>
        <w:t>b</w:t>
      </w:r>
      <w:r w:rsidRPr="00D779E7">
        <w:rPr>
          <w:rFonts w:ascii="Arial" w:hAnsi="Arial" w:cs="Arial"/>
          <w:spacing w:val="1"/>
          <w:sz w:val="22"/>
          <w:szCs w:val="22"/>
          <w:lang w:val="pt-BR"/>
        </w:rPr>
        <w:t>i</w:t>
      </w:r>
      <w:r w:rsidRPr="00D779E7">
        <w:rPr>
          <w:rFonts w:ascii="Arial" w:hAnsi="Arial" w:cs="Arial"/>
          <w:spacing w:val="2"/>
          <w:sz w:val="22"/>
          <w:szCs w:val="22"/>
          <w:lang w:val="pt-BR"/>
        </w:rPr>
        <w:t>m</w:t>
      </w:r>
      <w:r w:rsidRPr="00D779E7">
        <w:rPr>
          <w:rFonts w:ascii="Arial" w:hAnsi="Arial" w:cs="Arial"/>
          <w:sz w:val="22"/>
          <w:szCs w:val="22"/>
          <w:lang w:val="pt-BR"/>
        </w:rPr>
        <w:t>ento</w:t>
      </w:r>
      <w:r w:rsidRPr="00D779E7">
        <w:rPr>
          <w:rFonts w:ascii="Arial" w:hAnsi="Arial" w:cs="Arial"/>
          <w:spacing w:val="54"/>
          <w:sz w:val="22"/>
          <w:szCs w:val="22"/>
          <w:lang w:val="pt-BR"/>
        </w:rPr>
        <w:t xml:space="preserve"> </w:t>
      </w:r>
      <w:r w:rsidRPr="00D779E7">
        <w:rPr>
          <w:rFonts w:ascii="Arial" w:hAnsi="Arial" w:cs="Arial"/>
          <w:sz w:val="22"/>
          <w:szCs w:val="22"/>
          <w:lang w:val="pt-BR"/>
        </w:rPr>
        <w:t>da</w:t>
      </w:r>
      <w:r w:rsidRPr="00D779E7">
        <w:rPr>
          <w:rFonts w:ascii="Arial" w:hAnsi="Arial" w:cs="Arial"/>
          <w:spacing w:val="46"/>
          <w:sz w:val="22"/>
          <w:szCs w:val="22"/>
          <w:lang w:val="pt-BR"/>
        </w:rPr>
        <w:t xml:space="preserve"> </w:t>
      </w:r>
      <w:r w:rsidRPr="00D779E7">
        <w:rPr>
          <w:rFonts w:ascii="Arial" w:hAnsi="Arial" w:cs="Arial"/>
          <w:spacing w:val="-3"/>
          <w:sz w:val="22"/>
          <w:szCs w:val="22"/>
          <w:lang w:val="pt-BR"/>
        </w:rPr>
        <w:t>n</w:t>
      </w:r>
      <w:r w:rsidRPr="00D779E7">
        <w:rPr>
          <w:rFonts w:ascii="Arial" w:hAnsi="Arial" w:cs="Arial"/>
          <w:sz w:val="22"/>
          <w:szCs w:val="22"/>
          <w:lang w:val="pt-BR"/>
        </w:rPr>
        <w:t>ot</w:t>
      </w:r>
      <w:r w:rsidRPr="00D779E7">
        <w:rPr>
          <w:rFonts w:ascii="Arial" w:hAnsi="Arial" w:cs="Arial"/>
          <w:spacing w:val="1"/>
          <w:sz w:val="22"/>
          <w:szCs w:val="22"/>
          <w:lang w:val="pt-BR"/>
        </w:rPr>
        <w:t>i</w:t>
      </w:r>
      <w:r w:rsidRPr="00D779E7">
        <w:rPr>
          <w:rFonts w:ascii="Arial" w:hAnsi="Arial" w:cs="Arial"/>
          <w:spacing w:val="2"/>
          <w:sz w:val="22"/>
          <w:szCs w:val="22"/>
          <w:lang w:val="pt-BR"/>
        </w:rPr>
        <w:t>f</w:t>
      </w:r>
      <w:r w:rsidRPr="00D779E7">
        <w:rPr>
          <w:rFonts w:ascii="Arial" w:hAnsi="Arial" w:cs="Arial"/>
          <w:spacing w:val="1"/>
          <w:sz w:val="22"/>
          <w:szCs w:val="22"/>
          <w:lang w:val="pt-BR"/>
        </w:rPr>
        <w:t>ic</w:t>
      </w:r>
      <w:r w:rsidRPr="00D779E7">
        <w:rPr>
          <w:rFonts w:ascii="Arial" w:hAnsi="Arial" w:cs="Arial"/>
          <w:spacing w:val="-3"/>
          <w:sz w:val="22"/>
          <w:szCs w:val="22"/>
          <w:lang w:val="pt-BR"/>
        </w:rPr>
        <w:t>a</w:t>
      </w:r>
      <w:r w:rsidRPr="00D779E7">
        <w:rPr>
          <w:rFonts w:ascii="Arial" w:hAnsi="Arial" w:cs="Arial"/>
          <w:spacing w:val="1"/>
          <w:sz w:val="22"/>
          <w:szCs w:val="22"/>
          <w:lang w:val="pt-BR"/>
        </w:rPr>
        <w:t>ç</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53"/>
          <w:sz w:val="22"/>
          <w:szCs w:val="22"/>
          <w:lang w:val="pt-BR"/>
        </w:rPr>
        <w:t xml:space="preserve"> </w:t>
      </w:r>
      <w:r w:rsidRPr="00D779E7">
        <w:rPr>
          <w:rFonts w:ascii="Arial" w:hAnsi="Arial" w:cs="Arial"/>
          <w:spacing w:val="-3"/>
          <w:sz w:val="22"/>
          <w:szCs w:val="22"/>
          <w:lang w:val="pt-BR"/>
        </w:rPr>
        <w:t>p</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44"/>
          <w:sz w:val="22"/>
          <w:szCs w:val="22"/>
          <w:lang w:val="pt-BR"/>
        </w:rPr>
        <w:t xml:space="preserve"> </w:t>
      </w:r>
      <w:r w:rsidRPr="00D779E7">
        <w:rPr>
          <w:rFonts w:ascii="Arial" w:hAnsi="Arial" w:cs="Arial"/>
          <w:spacing w:val="2"/>
          <w:sz w:val="22"/>
          <w:szCs w:val="22"/>
          <w:lang w:val="pt-BR"/>
        </w:rPr>
        <w:t>a</w:t>
      </w:r>
      <w:r w:rsidRPr="00D779E7">
        <w:rPr>
          <w:rFonts w:ascii="Arial" w:hAnsi="Arial" w:cs="Arial"/>
          <w:spacing w:val="-3"/>
          <w:sz w:val="22"/>
          <w:szCs w:val="22"/>
          <w:lang w:val="pt-BR"/>
        </w:rPr>
        <w:t>p</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3"/>
          <w:sz w:val="22"/>
          <w:szCs w:val="22"/>
          <w:lang w:val="pt-BR"/>
        </w:rPr>
        <w:t>s</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3"/>
          <w:sz w:val="22"/>
          <w:szCs w:val="22"/>
          <w:lang w:val="pt-BR"/>
        </w:rPr>
        <w:t>t</w:t>
      </w:r>
      <w:r w:rsidRPr="00D779E7">
        <w:rPr>
          <w:rFonts w:ascii="Arial" w:hAnsi="Arial" w:cs="Arial"/>
          <w:sz w:val="22"/>
          <w:szCs w:val="22"/>
          <w:lang w:val="pt-BR"/>
        </w:rPr>
        <w:t>a</w:t>
      </w:r>
      <w:r w:rsidRPr="00D779E7">
        <w:rPr>
          <w:rFonts w:ascii="Arial" w:hAnsi="Arial" w:cs="Arial"/>
          <w:spacing w:val="1"/>
          <w:sz w:val="22"/>
          <w:szCs w:val="22"/>
          <w:lang w:val="pt-BR"/>
        </w:rPr>
        <w:t>ç</w:t>
      </w:r>
      <w:r w:rsidRPr="00D779E7">
        <w:rPr>
          <w:rFonts w:ascii="Arial" w:hAnsi="Arial" w:cs="Arial"/>
          <w:sz w:val="22"/>
          <w:szCs w:val="22"/>
          <w:lang w:val="pt-BR"/>
        </w:rPr>
        <w:t>ão</w:t>
      </w:r>
      <w:r w:rsidRPr="00D779E7">
        <w:rPr>
          <w:rFonts w:ascii="Arial" w:hAnsi="Arial" w:cs="Arial"/>
          <w:spacing w:val="56"/>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a</w:t>
      </w:r>
      <w:r w:rsidRPr="00D779E7">
        <w:rPr>
          <w:rFonts w:ascii="Arial" w:hAnsi="Arial" w:cs="Arial"/>
          <w:spacing w:val="44"/>
          <w:sz w:val="22"/>
          <w:szCs w:val="22"/>
          <w:lang w:val="pt-BR"/>
        </w:rPr>
        <w:t xml:space="preserve"> </w:t>
      </w:r>
      <w:r w:rsidRPr="00D779E7">
        <w:rPr>
          <w:rFonts w:ascii="Arial" w:hAnsi="Arial" w:cs="Arial"/>
          <w:spacing w:val="-3"/>
          <w:sz w:val="22"/>
          <w:szCs w:val="22"/>
          <w:lang w:val="pt-BR"/>
        </w:rPr>
        <w:t>d</w:t>
      </w:r>
      <w:r w:rsidRPr="00D779E7">
        <w:rPr>
          <w:rFonts w:ascii="Arial" w:hAnsi="Arial" w:cs="Arial"/>
          <w:spacing w:val="2"/>
          <w:sz w:val="22"/>
          <w:szCs w:val="22"/>
          <w:lang w:val="pt-BR"/>
        </w:rPr>
        <w:t>o</w:t>
      </w:r>
      <w:r w:rsidRPr="00D779E7">
        <w:rPr>
          <w:rFonts w:ascii="Arial" w:hAnsi="Arial" w:cs="Arial"/>
          <w:spacing w:val="1"/>
          <w:sz w:val="22"/>
          <w:szCs w:val="22"/>
          <w:lang w:val="pt-BR"/>
        </w:rPr>
        <w:t>c</w:t>
      </w:r>
      <w:r w:rsidRPr="00D779E7">
        <w:rPr>
          <w:rFonts w:ascii="Arial" w:hAnsi="Arial" w:cs="Arial"/>
          <w:spacing w:val="-3"/>
          <w:sz w:val="22"/>
          <w:szCs w:val="22"/>
          <w:lang w:val="pt-BR"/>
        </w:rPr>
        <w:t>u</w:t>
      </w:r>
      <w:r w:rsidRPr="00D779E7">
        <w:rPr>
          <w:rFonts w:ascii="Arial" w:hAnsi="Arial" w:cs="Arial"/>
          <w:spacing w:val="2"/>
          <w:sz w:val="22"/>
          <w:szCs w:val="22"/>
          <w:lang w:val="pt-BR"/>
        </w:rPr>
        <w:t>m</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3"/>
          <w:sz w:val="22"/>
          <w:szCs w:val="22"/>
          <w:lang w:val="pt-BR"/>
        </w:rPr>
        <w:t>t</w:t>
      </w:r>
      <w:r w:rsidRPr="00D779E7">
        <w:rPr>
          <w:rFonts w:ascii="Arial" w:hAnsi="Arial" w:cs="Arial"/>
          <w:sz w:val="22"/>
          <w:szCs w:val="22"/>
          <w:lang w:val="pt-BR"/>
        </w:rPr>
        <w:t>a</w:t>
      </w:r>
      <w:r w:rsidRPr="00D779E7">
        <w:rPr>
          <w:rFonts w:ascii="Arial" w:hAnsi="Arial" w:cs="Arial"/>
          <w:spacing w:val="1"/>
          <w:sz w:val="22"/>
          <w:szCs w:val="22"/>
          <w:lang w:val="pt-BR"/>
        </w:rPr>
        <w:t>ç</w:t>
      </w:r>
      <w:r w:rsidRPr="00D779E7">
        <w:rPr>
          <w:rFonts w:ascii="Arial" w:hAnsi="Arial" w:cs="Arial"/>
          <w:sz w:val="22"/>
          <w:szCs w:val="22"/>
          <w:lang w:val="pt-BR"/>
        </w:rPr>
        <w:t>ão</w:t>
      </w:r>
      <w:r w:rsidRPr="00D779E7">
        <w:rPr>
          <w:rFonts w:ascii="Arial" w:hAnsi="Arial" w:cs="Arial"/>
          <w:spacing w:val="57"/>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z w:val="22"/>
          <w:szCs w:val="22"/>
          <w:lang w:val="pt-BR"/>
        </w:rPr>
        <w:t>m</w:t>
      </w:r>
      <w:r w:rsidRPr="00D779E7">
        <w:rPr>
          <w:rFonts w:ascii="Arial" w:hAnsi="Arial" w:cs="Arial"/>
          <w:spacing w:val="49"/>
          <w:sz w:val="22"/>
          <w:szCs w:val="22"/>
          <w:lang w:val="pt-BR"/>
        </w:rPr>
        <w:t xml:space="preserve"> </w:t>
      </w:r>
      <w:r w:rsidRPr="00D779E7">
        <w:rPr>
          <w:rFonts w:ascii="Arial" w:hAnsi="Arial" w:cs="Arial"/>
          <w:spacing w:val="1"/>
          <w:sz w:val="22"/>
          <w:szCs w:val="22"/>
          <w:lang w:val="pt-BR"/>
        </w:rPr>
        <w:t>vis</w:t>
      </w:r>
      <w:r w:rsidRPr="00D779E7">
        <w:rPr>
          <w:rFonts w:ascii="Arial" w:hAnsi="Arial" w:cs="Arial"/>
          <w:spacing w:val="-5"/>
          <w:sz w:val="22"/>
          <w:szCs w:val="22"/>
          <w:lang w:val="pt-BR"/>
        </w:rPr>
        <w:t>t</w:t>
      </w:r>
      <w:r w:rsidRPr="00D779E7">
        <w:rPr>
          <w:rFonts w:ascii="Arial" w:hAnsi="Arial" w:cs="Arial"/>
          <w:sz w:val="22"/>
          <w:szCs w:val="22"/>
          <w:lang w:val="pt-BR"/>
        </w:rPr>
        <w:t>as</w:t>
      </w:r>
      <w:r w:rsidRPr="00D779E7">
        <w:rPr>
          <w:rFonts w:ascii="Arial" w:hAnsi="Arial" w:cs="Arial"/>
          <w:spacing w:val="49"/>
          <w:sz w:val="22"/>
          <w:szCs w:val="22"/>
          <w:lang w:val="pt-BR"/>
        </w:rPr>
        <w:t xml:space="preserve"> </w:t>
      </w:r>
      <w:r w:rsidRPr="00D779E7">
        <w:rPr>
          <w:rFonts w:ascii="Arial" w:hAnsi="Arial" w:cs="Arial"/>
          <w:w w:val="101"/>
          <w:sz w:val="22"/>
          <w:szCs w:val="22"/>
          <w:lang w:val="pt-BR"/>
        </w:rPr>
        <w:t xml:space="preserve">a </w:t>
      </w:r>
      <w:r w:rsidRPr="00D779E7">
        <w:rPr>
          <w:rFonts w:ascii="Arial" w:hAnsi="Arial" w:cs="Arial"/>
          <w:spacing w:val="1"/>
          <w:sz w:val="22"/>
          <w:szCs w:val="22"/>
          <w:lang w:val="pt-BR"/>
        </w:rPr>
        <w:t>s</w:t>
      </w:r>
      <w:r w:rsidRPr="00D779E7">
        <w:rPr>
          <w:rFonts w:ascii="Arial" w:hAnsi="Arial" w:cs="Arial"/>
          <w:spacing w:val="-3"/>
          <w:sz w:val="22"/>
          <w:szCs w:val="22"/>
          <w:lang w:val="pt-BR"/>
        </w:rPr>
        <w:t>a</w:t>
      </w:r>
      <w:r w:rsidRPr="00D779E7">
        <w:rPr>
          <w:rFonts w:ascii="Arial" w:hAnsi="Arial" w:cs="Arial"/>
          <w:spacing w:val="2"/>
          <w:sz w:val="22"/>
          <w:szCs w:val="22"/>
          <w:lang w:val="pt-BR"/>
        </w:rPr>
        <w:t>n</w:t>
      </w:r>
      <w:r w:rsidRPr="00D779E7">
        <w:rPr>
          <w:rFonts w:ascii="Arial" w:hAnsi="Arial" w:cs="Arial"/>
          <w:sz w:val="22"/>
          <w:szCs w:val="22"/>
          <w:lang w:val="pt-BR"/>
        </w:rPr>
        <w:t>ar</w:t>
      </w:r>
      <w:r w:rsidRPr="00D779E7">
        <w:rPr>
          <w:rFonts w:ascii="Arial" w:hAnsi="Arial" w:cs="Arial"/>
          <w:spacing w:val="9"/>
          <w:sz w:val="22"/>
          <w:szCs w:val="22"/>
          <w:lang w:val="pt-BR"/>
        </w:rPr>
        <w:t xml:space="preserve"> </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4"/>
          <w:sz w:val="22"/>
          <w:szCs w:val="22"/>
          <w:lang w:val="pt-BR"/>
        </w:rPr>
        <w:t xml:space="preserve"> </w:t>
      </w:r>
      <w:r w:rsidRPr="00D779E7">
        <w:rPr>
          <w:rFonts w:ascii="Arial" w:hAnsi="Arial" w:cs="Arial"/>
          <w:spacing w:val="3"/>
          <w:sz w:val="22"/>
          <w:szCs w:val="22"/>
          <w:lang w:val="pt-BR"/>
        </w:rPr>
        <w:t>i</w:t>
      </w:r>
      <w:r w:rsidRPr="00D779E7">
        <w:rPr>
          <w:rFonts w:ascii="Arial" w:hAnsi="Arial" w:cs="Arial"/>
          <w:spacing w:val="-3"/>
          <w:sz w:val="22"/>
          <w:szCs w:val="22"/>
          <w:lang w:val="pt-BR"/>
        </w:rPr>
        <w:t>n</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pacing w:val="1"/>
          <w:sz w:val="22"/>
          <w:szCs w:val="22"/>
          <w:lang w:val="pt-BR"/>
        </w:rPr>
        <w:t>rr</w:t>
      </w:r>
      <w:r w:rsidRPr="00D779E7">
        <w:rPr>
          <w:rFonts w:ascii="Arial" w:hAnsi="Arial" w:cs="Arial"/>
          <w:spacing w:val="-3"/>
          <w:sz w:val="22"/>
          <w:szCs w:val="22"/>
          <w:lang w:val="pt-BR"/>
        </w:rPr>
        <w:t>e</w:t>
      </w:r>
      <w:r w:rsidRPr="00D779E7">
        <w:rPr>
          <w:rFonts w:ascii="Arial" w:hAnsi="Arial" w:cs="Arial"/>
          <w:spacing w:val="3"/>
          <w:sz w:val="22"/>
          <w:szCs w:val="22"/>
          <w:lang w:val="pt-BR"/>
        </w:rPr>
        <w:t>ç</w:t>
      </w:r>
      <w:r w:rsidRPr="00D779E7">
        <w:rPr>
          <w:rFonts w:ascii="Arial" w:hAnsi="Arial" w:cs="Arial"/>
          <w:spacing w:val="-3"/>
          <w:sz w:val="22"/>
          <w:szCs w:val="22"/>
          <w:lang w:val="pt-BR"/>
        </w:rPr>
        <w:t>õ</w:t>
      </w:r>
      <w:r w:rsidRPr="00D779E7">
        <w:rPr>
          <w:rFonts w:ascii="Arial" w:hAnsi="Arial" w:cs="Arial"/>
          <w:sz w:val="22"/>
          <w:szCs w:val="22"/>
          <w:lang w:val="pt-BR"/>
        </w:rPr>
        <w:t>es</w:t>
      </w:r>
      <w:r w:rsidRPr="00D779E7">
        <w:rPr>
          <w:rFonts w:ascii="Arial" w:hAnsi="Arial" w:cs="Arial"/>
          <w:spacing w:val="16"/>
          <w:sz w:val="22"/>
          <w:szCs w:val="22"/>
          <w:lang w:val="pt-BR"/>
        </w:rPr>
        <w:t xml:space="preserve"> </w:t>
      </w:r>
      <w:r w:rsidRPr="00D779E7">
        <w:rPr>
          <w:rFonts w:ascii="Arial" w:hAnsi="Arial" w:cs="Arial"/>
          <w:sz w:val="22"/>
          <w:szCs w:val="22"/>
          <w:lang w:val="pt-BR"/>
        </w:rPr>
        <w:t>apon</w:t>
      </w:r>
      <w:r w:rsidRPr="00D779E7">
        <w:rPr>
          <w:rFonts w:ascii="Arial" w:hAnsi="Arial" w:cs="Arial"/>
          <w:spacing w:val="-3"/>
          <w:sz w:val="22"/>
          <w:szCs w:val="22"/>
          <w:lang w:val="pt-BR"/>
        </w:rPr>
        <w:t>t</w:t>
      </w:r>
      <w:r w:rsidRPr="00D779E7">
        <w:rPr>
          <w:rFonts w:ascii="Arial" w:hAnsi="Arial" w:cs="Arial"/>
          <w:sz w:val="22"/>
          <w:szCs w:val="22"/>
          <w:lang w:val="pt-BR"/>
        </w:rPr>
        <w:t>adas</w:t>
      </w:r>
      <w:r w:rsidRPr="00D779E7">
        <w:rPr>
          <w:rFonts w:ascii="Arial" w:hAnsi="Arial" w:cs="Arial"/>
          <w:spacing w:val="13"/>
          <w:sz w:val="22"/>
          <w:szCs w:val="22"/>
          <w:lang w:val="pt-BR"/>
        </w:rPr>
        <w:t xml:space="preserve"> </w:t>
      </w:r>
      <w:r w:rsidRPr="00D779E7">
        <w:rPr>
          <w:rFonts w:ascii="Arial" w:hAnsi="Arial" w:cs="Arial"/>
          <w:sz w:val="22"/>
          <w:szCs w:val="22"/>
          <w:lang w:val="pt-BR"/>
        </w:rPr>
        <w:t>pe</w:t>
      </w:r>
      <w:r w:rsidRPr="00D779E7">
        <w:rPr>
          <w:rFonts w:ascii="Arial" w:hAnsi="Arial" w:cs="Arial"/>
          <w:spacing w:val="1"/>
          <w:sz w:val="22"/>
          <w:szCs w:val="22"/>
          <w:lang w:val="pt-BR"/>
        </w:rPr>
        <w:t>l</w:t>
      </w:r>
      <w:r w:rsidRPr="00D779E7">
        <w:rPr>
          <w:rFonts w:ascii="Arial" w:hAnsi="Arial" w:cs="Arial"/>
          <w:sz w:val="22"/>
          <w:szCs w:val="22"/>
          <w:lang w:val="pt-BR"/>
        </w:rPr>
        <w:t>a</w:t>
      </w:r>
      <w:r w:rsidRPr="00D779E7">
        <w:rPr>
          <w:rFonts w:ascii="Arial" w:hAnsi="Arial" w:cs="Arial"/>
          <w:spacing w:val="5"/>
          <w:sz w:val="22"/>
          <w:szCs w:val="22"/>
          <w:lang w:val="pt-BR"/>
        </w:rPr>
        <w:t xml:space="preserve"> </w:t>
      </w:r>
      <w:r w:rsidRPr="00D779E7">
        <w:rPr>
          <w:rFonts w:ascii="Arial" w:hAnsi="Arial" w:cs="Arial"/>
          <w:spacing w:val="2"/>
          <w:w w:val="101"/>
          <w:sz w:val="22"/>
          <w:szCs w:val="22"/>
          <w:lang w:val="pt-BR"/>
        </w:rPr>
        <w:t>C</w:t>
      </w:r>
      <w:r w:rsidRPr="00D779E7">
        <w:rPr>
          <w:rFonts w:ascii="Arial" w:hAnsi="Arial" w:cs="Arial"/>
          <w:spacing w:val="-3"/>
          <w:w w:val="101"/>
          <w:sz w:val="22"/>
          <w:szCs w:val="22"/>
          <w:lang w:val="pt-BR"/>
        </w:rPr>
        <w:t>o</w:t>
      </w:r>
      <w:r w:rsidRPr="00D779E7">
        <w:rPr>
          <w:rFonts w:ascii="Arial" w:hAnsi="Arial" w:cs="Arial"/>
          <w:spacing w:val="2"/>
          <w:w w:val="101"/>
          <w:sz w:val="22"/>
          <w:szCs w:val="22"/>
          <w:lang w:val="pt-BR"/>
        </w:rPr>
        <w:t>m</w:t>
      </w:r>
      <w:r w:rsidRPr="00D779E7">
        <w:rPr>
          <w:rFonts w:ascii="Arial" w:hAnsi="Arial" w:cs="Arial"/>
          <w:spacing w:val="3"/>
          <w:w w:val="101"/>
          <w:sz w:val="22"/>
          <w:szCs w:val="22"/>
          <w:lang w:val="pt-BR"/>
        </w:rPr>
        <w:t>i</w:t>
      </w:r>
      <w:r w:rsidRPr="00D779E7">
        <w:rPr>
          <w:rFonts w:ascii="Arial" w:hAnsi="Arial" w:cs="Arial"/>
          <w:spacing w:val="-2"/>
          <w:w w:val="101"/>
          <w:sz w:val="22"/>
          <w:szCs w:val="22"/>
          <w:lang w:val="pt-BR"/>
        </w:rPr>
        <w:t>ss</w:t>
      </w:r>
      <w:r w:rsidRPr="00D779E7">
        <w:rPr>
          <w:rFonts w:ascii="Arial" w:hAnsi="Arial" w:cs="Arial"/>
          <w:spacing w:val="-3"/>
          <w:w w:val="101"/>
          <w:sz w:val="22"/>
          <w:szCs w:val="22"/>
          <w:lang w:val="pt-BR"/>
        </w:rPr>
        <w:t>ã</w:t>
      </w:r>
      <w:r w:rsidRPr="00D779E7">
        <w:rPr>
          <w:rFonts w:ascii="Arial" w:hAnsi="Arial" w:cs="Arial"/>
          <w:w w:val="101"/>
          <w:sz w:val="22"/>
          <w:szCs w:val="22"/>
          <w:lang w:val="pt-BR"/>
        </w:rPr>
        <w:t>o.</w:t>
      </w:r>
    </w:p>
    <w:p w:rsidR="003D5B95" w:rsidRPr="00D779E7" w:rsidRDefault="003D5B95" w:rsidP="002E5780">
      <w:pPr>
        <w:spacing w:line="360" w:lineRule="auto"/>
        <w:ind w:left="120" w:right="63"/>
        <w:jc w:val="both"/>
        <w:rPr>
          <w:rFonts w:ascii="Arial" w:hAnsi="Arial" w:cs="Arial"/>
          <w:spacing w:val="2"/>
          <w:w w:val="101"/>
          <w:sz w:val="22"/>
          <w:szCs w:val="22"/>
          <w:lang w:val="pt-BR"/>
        </w:rPr>
      </w:pPr>
      <w:r w:rsidRPr="00D779E7">
        <w:rPr>
          <w:rFonts w:ascii="Arial" w:hAnsi="Arial" w:cs="Arial"/>
          <w:b/>
          <w:spacing w:val="-3"/>
          <w:sz w:val="22"/>
          <w:szCs w:val="22"/>
          <w:lang w:val="pt-BR"/>
        </w:rPr>
        <w:t>7</w:t>
      </w:r>
      <w:r w:rsidRPr="00D779E7">
        <w:rPr>
          <w:rFonts w:ascii="Arial" w:hAnsi="Arial" w:cs="Arial"/>
          <w:b/>
          <w:spacing w:val="2"/>
          <w:sz w:val="22"/>
          <w:szCs w:val="22"/>
          <w:lang w:val="pt-BR"/>
        </w:rPr>
        <w:t>.</w:t>
      </w:r>
      <w:r w:rsidRPr="00D779E7">
        <w:rPr>
          <w:rFonts w:ascii="Arial" w:hAnsi="Arial" w:cs="Arial"/>
          <w:b/>
          <w:sz w:val="22"/>
          <w:szCs w:val="22"/>
          <w:lang w:val="pt-BR"/>
        </w:rPr>
        <w:t>2</w:t>
      </w:r>
      <w:r w:rsidRPr="00D779E7">
        <w:rPr>
          <w:rFonts w:ascii="Arial" w:hAnsi="Arial" w:cs="Arial"/>
          <w:sz w:val="22"/>
          <w:szCs w:val="22"/>
          <w:lang w:val="pt-BR"/>
        </w:rPr>
        <w:t xml:space="preserve"> É</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f</w:t>
      </w:r>
      <w:r w:rsidRPr="00D779E7">
        <w:rPr>
          <w:rFonts w:ascii="Arial" w:hAnsi="Arial" w:cs="Arial"/>
          <w:spacing w:val="-3"/>
          <w:sz w:val="22"/>
          <w:szCs w:val="22"/>
          <w:lang w:val="pt-BR"/>
        </w:rPr>
        <w:t>a</w:t>
      </w:r>
      <w:r w:rsidRPr="00D779E7">
        <w:rPr>
          <w:rFonts w:ascii="Arial" w:hAnsi="Arial" w:cs="Arial"/>
          <w:spacing w:val="3"/>
          <w:sz w:val="22"/>
          <w:szCs w:val="22"/>
          <w:lang w:val="pt-BR"/>
        </w:rPr>
        <w:t>c</w:t>
      </w:r>
      <w:r w:rsidRPr="00D779E7">
        <w:rPr>
          <w:rFonts w:ascii="Arial" w:hAnsi="Arial" w:cs="Arial"/>
          <w:sz w:val="22"/>
          <w:szCs w:val="22"/>
          <w:lang w:val="pt-BR"/>
        </w:rPr>
        <w:t>u</w:t>
      </w:r>
      <w:r w:rsidRPr="00D779E7">
        <w:rPr>
          <w:rFonts w:ascii="Arial" w:hAnsi="Arial" w:cs="Arial"/>
          <w:spacing w:val="1"/>
          <w:sz w:val="22"/>
          <w:szCs w:val="22"/>
          <w:lang w:val="pt-BR"/>
        </w:rPr>
        <w:t>l</w:t>
      </w:r>
      <w:r w:rsidRPr="00D779E7">
        <w:rPr>
          <w:rFonts w:ascii="Arial" w:hAnsi="Arial" w:cs="Arial"/>
          <w:spacing w:val="-3"/>
          <w:sz w:val="22"/>
          <w:szCs w:val="22"/>
          <w:lang w:val="pt-BR"/>
        </w:rPr>
        <w:t>t</w:t>
      </w:r>
      <w:r w:rsidRPr="00D779E7">
        <w:rPr>
          <w:rFonts w:ascii="Arial" w:hAnsi="Arial" w:cs="Arial"/>
          <w:sz w:val="22"/>
          <w:szCs w:val="22"/>
          <w:lang w:val="pt-BR"/>
        </w:rPr>
        <w:t>a</w:t>
      </w:r>
      <w:r w:rsidRPr="00D779E7">
        <w:rPr>
          <w:rFonts w:ascii="Arial" w:hAnsi="Arial" w:cs="Arial"/>
          <w:spacing w:val="-3"/>
          <w:sz w:val="22"/>
          <w:szCs w:val="22"/>
          <w:lang w:val="pt-BR"/>
        </w:rPr>
        <w:t>d</w:t>
      </w:r>
      <w:r w:rsidRPr="00D779E7">
        <w:rPr>
          <w:rFonts w:ascii="Arial" w:hAnsi="Arial" w:cs="Arial"/>
          <w:sz w:val="22"/>
          <w:szCs w:val="22"/>
          <w:lang w:val="pt-BR"/>
        </w:rPr>
        <w:t>o</w:t>
      </w:r>
      <w:r w:rsidRPr="00D779E7">
        <w:rPr>
          <w:rFonts w:ascii="Arial" w:hAnsi="Arial" w:cs="Arial"/>
          <w:spacing w:val="11"/>
          <w:sz w:val="22"/>
          <w:szCs w:val="22"/>
          <w:lang w:val="pt-BR"/>
        </w:rPr>
        <w:t xml:space="preserve"> </w:t>
      </w:r>
      <w:r w:rsidRPr="00D779E7">
        <w:rPr>
          <w:rFonts w:ascii="Arial" w:hAnsi="Arial" w:cs="Arial"/>
          <w:sz w:val="22"/>
          <w:szCs w:val="22"/>
          <w:lang w:val="pt-BR"/>
        </w:rPr>
        <w:t>à</w:t>
      </w:r>
      <w:r w:rsidRPr="00D779E7">
        <w:rPr>
          <w:rFonts w:ascii="Arial" w:hAnsi="Arial" w:cs="Arial"/>
          <w:spacing w:val="3"/>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pacing w:val="2"/>
          <w:sz w:val="22"/>
          <w:szCs w:val="22"/>
          <w:lang w:val="pt-BR"/>
        </w:rPr>
        <w:t>m</w:t>
      </w:r>
      <w:r w:rsidRPr="00D779E7">
        <w:rPr>
          <w:rFonts w:ascii="Arial" w:hAnsi="Arial" w:cs="Arial"/>
          <w:spacing w:val="3"/>
          <w:sz w:val="22"/>
          <w:szCs w:val="22"/>
          <w:lang w:val="pt-BR"/>
        </w:rPr>
        <w:t>i</w:t>
      </w:r>
      <w:r w:rsidRPr="00D779E7">
        <w:rPr>
          <w:rFonts w:ascii="Arial" w:hAnsi="Arial" w:cs="Arial"/>
          <w:spacing w:val="-2"/>
          <w:sz w:val="22"/>
          <w:szCs w:val="22"/>
          <w:lang w:val="pt-BR"/>
        </w:rPr>
        <w:t>s</w:t>
      </w:r>
      <w:r w:rsidRPr="00D779E7">
        <w:rPr>
          <w:rFonts w:ascii="Arial" w:hAnsi="Arial" w:cs="Arial"/>
          <w:spacing w:val="1"/>
          <w:sz w:val="22"/>
          <w:szCs w:val="22"/>
          <w:lang w:val="pt-BR"/>
        </w:rPr>
        <w:t>s</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12"/>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o</w:t>
      </w:r>
      <w:r w:rsidRPr="00D779E7">
        <w:rPr>
          <w:rFonts w:ascii="Arial" w:hAnsi="Arial" w:cs="Arial"/>
          <w:spacing w:val="3"/>
          <w:sz w:val="22"/>
          <w:szCs w:val="22"/>
          <w:lang w:val="pt-BR"/>
        </w:rPr>
        <w:t>l</w:t>
      </w:r>
      <w:r w:rsidRPr="00D779E7">
        <w:rPr>
          <w:rFonts w:ascii="Arial" w:hAnsi="Arial" w:cs="Arial"/>
          <w:spacing w:val="1"/>
          <w:sz w:val="22"/>
          <w:szCs w:val="22"/>
          <w:lang w:val="pt-BR"/>
        </w:rPr>
        <w:t>ic</w:t>
      </w:r>
      <w:r w:rsidRPr="00D779E7">
        <w:rPr>
          <w:rFonts w:ascii="Arial" w:hAnsi="Arial" w:cs="Arial"/>
          <w:spacing w:val="-1"/>
          <w:sz w:val="22"/>
          <w:szCs w:val="22"/>
          <w:lang w:val="pt-BR"/>
        </w:rPr>
        <w:t>i</w:t>
      </w:r>
      <w:r w:rsidRPr="00D779E7">
        <w:rPr>
          <w:rFonts w:ascii="Arial" w:hAnsi="Arial" w:cs="Arial"/>
          <w:spacing w:val="-3"/>
          <w:sz w:val="22"/>
          <w:szCs w:val="22"/>
          <w:lang w:val="pt-BR"/>
        </w:rPr>
        <w:t>t</w:t>
      </w:r>
      <w:r w:rsidRPr="00D779E7">
        <w:rPr>
          <w:rFonts w:ascii="Arial" w:hAnsi="Arial" w:cs="Arial"/>
          <w:sz w:val="22"/>
          <w:szCs w:val="22"/>
          <w:lang w:val="pt-BR"/>
        </w:rPr>
        <w:t>ar</w:t>
      </w:r>
      <w:r w:rsidRPr="00D779E7">
        <w:rPr>
          <w:rFonts w:ascii="Arial" w:hAnsi="Arial" w:cs="Arial"/>
          <w:spacing w:val="7"/>
          <w:sz w:val="22"/>
          <w:szCs w:val="22"/>
          <w:lang w:val="pt-BR"/>
        </w:rPr>
        <w:t xml:space="preserve"> </w:t>
      </w:r>
      <w:r w:rsidRPr="00D779E7">
        <w:rPr>
          <w:rFonts w:ascii="Arial" w:hAnsi="Arial" w:cs="Arial"/>
          <w:sz w:val="22"/>
          <w:szCs w:val="22"/>
          <w:lang w:val="pt-BR"/>
        </w:rPr>
        <w:t>e</w:t>
      </w:r>
      <w:r w:rsidRPr="00D779E7">
        <w:rPr>
          <w:rFonts w:ascii="Arial" w:hAnsi="Arial" w:cs="Arial"/>
          <w:spacing w:val="1"/>
          <w:sz w:val="22"/>
          <w:szCs w:val="22"/>
          <w:lang w:val="pt-BR"/>
        </w:rPr>
        <w:t>s</w:t>
      </w:r>
      <w:r w:rsidRPr="00D779E7">
        <w:rPr>
          <w:rFonts w:ascii="Arial" w:hAnsi="Arial" w:cs="Arial"/>
          <w:spacing w:val="-2"/>
          <w:sz w:val="22"/>
          <w:szCs w:val="22"/>
          <w:lang w:val="pt-BR"/>
        </w:rPr>
        <w:t>c</w:t>
      </w:r>
      <w:r w:rsidRPr="00D779E7">
        <w:rPr>
          <w:rFonts w:ascii="Arial" w:hAnsi="Arial" w:cs="Arial"/>
          <w:spacing w:val="3"/>
          <w:sz w:val="22"/>
          <w:szCs w:val="22"/>
          <w:lang w:val="pt-BR"/>
        </w:rPr>
        <w:t>l</w:t>
      </w:r>
      <w:r w:rsidRPr="00D779E7">
        <w:rPr>
          <w:rFonts w:ascii="Arial" w:hAnsi="Arial" w:cs="Arial"/>
          <w:spacing w:val="-3"/>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2"/>
          <w:sz w:val="22"/>
          <w:szCs w:val="22"/>
          <w:lang w:val="pt-BR"/>
        </w:rPr>
        <w:t>m</w:t>
      </w:r>
      <w:r w:rsidRPr="00D779E7">
        <w:rPr>
          <w:rFonts w:ascii="Arial" w:hAnsi="Arial" w:cs="Arial"/>
          <w:spacing w:val="-3"/>
          <w:sz w:val="22"/>
          <w:szCs w:val="22"/>
          <w:lang w:val="pt-BR"/>
        </w:rPr>
        <w:t>e</w:t>
      </w:r>
      <w:r w:rsidRPr="00D779E7">
        <w:rPr>
          <w:rFonts w:ascii="Arial" w:hAnsi="Arial" w:cs="Arial"/>
          <w:sz w:val="22"/>
          <w:szCs w:val="22"/>
          <w:lang w:val="pt-BR"/>
        </w:rPr>
        <w:t>nt</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9"/>
          <w:sz w:val="22"/>
          <w:szCs w:val="22"/>
          <w:lang w:val="pt-BR"/>
        </w:rPr>
        <w:t xml:space="preserve"> </w:t>
      </w:r>
      <w:r w:rsidRPr="00D779E7">
        <w:rPr>
          <w:rFonts w:ascii="Arial" w:hAnsi="Arial" w:cs="Arial"/>
          <w:sz w:val="22"/>
          <w:szCs w:val="22"/>
          <w:lang w:val="pt-BR"/>
        </w:rPr>
        <w:t>e</w:t>
      </w:r>
      <w:r w:rsidRPr="00D779E7">
        <w:rPr>
          <w:rFonts w:ascii="Arial" w:hAnsi="Arial" w:cs="Arial"/>
          <w:spacing w:val="3"/>
          <w:sz w:val="22"/>
          <w:szCs w:val="22"/>
          <w:lang w:val="pt-BR"/>
        </w:rPr>
        <w:t xml:space="preserve"> </w:t>
      </w:r>
      <w:r w:rsidRPr="00D779E7">
        <w:rPr>
          <w:rFonts w:ascii="Arial" w:hAnsi="Arial" w:cs="Arial"/>
          <w:sz w:val="22"/>
          <w:szCs w:val="22"/>
          <w:lang w:val="pt-BR"/>
        </w:rPr>
        <w:t>dados</w:t>
      </w:r>
      <w:r w:rsidRPr="00D779E7">
        <w:rPr>
          <w:rFonts w:ascii="Arial" w:hAnsi="Arial" w:cs="Arial"/>
          <w:spacing w:val="7"/>
          <w:sz w:val="22"/>
          <w:szCs w:val="22"/>
          <w:lang w:val="pt-BR"/>
        </w:rPr>
        <w:t xml:space="preserve"> </w:t>
      </w:r>
      <w:r w:rsidRPr="00D779E7">
        <w:rPr>
          <w:rFonts w:ascii="Arial" w:hAnsi="Arial" w:cs="Arial"/>
          <w:spacing w:val="2"/>
          <w:sz w:val="22"/>
          <w:szCs w:val="22"/>
          <w:lang w:val="pt-BR"/>
        </w:rPr>
        <w:t>t</w:t>
      </w:r>
      <w:r w:rsidRPr="00D779E7">
        <w:rPr>
          <w:rFonts w:ascii="Arial" w:hAnsi="Arial" w:cs="Arial"/>
          <w:sz w:val="22"/>
          <w:szCs w:val="22"/>
          <w:lang w:val="pt-BR"/>
        </w:rPr>
        <w:t>é</w:t>
      </w:r>
      <w:r w:rsidRPr="00D779E7">
        <w:rPr>
          <w:rFonts w:ascii="Arial" w:hAnsi="Arial" w:cs="Arial"/>
          <w:spacing w:val="-2"/>
          <w:sz w:val="22"/>
          <w:szCs w:val="22"/>
          <w:lang w:val="pt-BR"/>
        </w:rPr>
        <w:t>c</w:t>
      </w:r>
      <w:r w:rsidRPr="00D779E7">
        <w:rPr>
          <w:rFonts w:ascii="Arial" w:hAnsi="Arial" w:cs="Arial"/>
          <w:sz w:val="22"/>
          <w:szCs w:val="22"/>
          <w:lang w:val="pt-BR"/>
        </w:rPr>
        <w:t>n</w:t>
      </w:r>
      <w:r w:rsidRPr="00D779E7">
        <w:rPr>
          <w:rFonts w:ascii="Arial" w:hAnsi="Arial" w:cs="Arial"/>
          <w:spacing w:val="1"/>
          <w:sz w:val="22"/>
          <w:szCs w:val="22"/>
          <w:lang w:val="pt-BR"/>
        </w:rPr>
        <w:t>ic</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9"/>
          <w:sz w:val="22"/>
          <w:szCs w:val="22"/>
          <w:lang w:val="pt-BR"/>
        </w:rPr>
        <w:t xml:space="preserve"> </w:t>
      </w:r>
      <w:r w:rsidRPr="00D779E7">
        <w:rPr>
          <w:rFonts w:ascii="Arial" w:hAnsi="Arial" w:cs="Arial"/>
          <w:spacing w:val="3"/>
          <w:sz w:val="22"/>
          <w:szCs w:val="22"/>
          <w:lang w:val="pt-BR"/>
        </w:rPr>
        <w:t>s</w:t>
      </w:r>
      <w:r w:rsidRPr="00D779E7">
        <w:rPr>
          <w:rFonts w:ascii="Arial" w:hAnsi="Arial" w:cs="Arial"/>
          <w:spacing w:val="-3"/>
          <w:sz w:val="22"/>
          <w:szCs w:val="22"/>
          <w:lang w:val="pt-BR"/>
        </w:rPr>
        <w:t>u</w:t>
      </w:r>
      <w:r w:rsidRPr="00D779E7">
        <w:rPr>
          <w:rFonts w:ascii="Arial" w:hAnsi="Arial" w:cs="Arial"/>
          <w:sz w:val="22"/>
          <w:szCs w:val="22"/>
          <w:lang w:val="pt-BR"/>
        </w:rPr>
        <w:t>b</w:t>
      </w:r>
      <w:r w:rsidRPr="00D779E7">
        <w:rPr>
          <w:rFonts w:ascii="Arial" w:hAnsi="Arial" w:cs="Arial"/>
          <w:spacing w:val="1"/>
          <w:sz w:val="22"/>
          <w:szCs w:val="22"/>
          <w:lang w:val="pt-BR"/>
        </w:rPr>
        <w:t>si</w:t>
      </w:r>
      <w:r w:rsidRPr="00D779E7">
        <w:rPr>
          <w:rFonts w:ascii="Arial" w:hAnsi="Arial" w:cs="Arial"/>
          <w:sz w:val="22"/>
          <w:szCs w:val="22"/>
          <w:lang w:val="pt-BR"/>
        </w:rPr>
        <w:t>d</w:t>
      </w:r>
      <w:r w:rsidRPr="00D779E7">
        <w:rPr>
          <w:rFonts w:ascii="Arial" w:hAnsi="Arial" w:cs="Arial"/>
          <w:spacing w:val="1"/>
          <w:sz w:val="22"/>
          <w:szCs w:val="22"/>
          <w:lang w:val="pt-BR"/>
        </w:rPr>
        <w:t>i</w:t>
      </w:r>
      <w:r w:rsidRPr="00D779E7">
        <w:rPr>
          <w:rFonts w:ascii="Arial" w:hAnsi="Arial" w:cs="Arial"/>
          <w:sz w:val="22"/>
          <w:szCs w:val="22"/>
          <w:lang w:val="pt-BR"/>
        </w:rPr>
        <w:t>á</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os</w:t>
      </w:r>
      <w:r w:rsidRPr="00D779E7">
        <w:rPr>
          <w:rFonts w:ascii="Arial" w:hAnsi="Arial" w:cs="Arial"/>
          <w:spacing w:val="13"/>
          <w:sz w:val="22"/>
          <w:szCs w:val="22"/>
          <w:lang w:val="pt-BR"/>
        </w:rPr>
        <w:t xml:space="preserve"> </w:t>
      </w:r>
      <w:r w:rsidRPr="00D779E7">
        <w:rPr>
          <w:rFonts w:ascii="Arial" w:hAnsi="Arial" w:cs="Arial"/>
          <w:spacing w:val="2"/>
          <w:w w:val="101"/>
          <w:sz w:val="22"/>
          <w:szCs w:val="22"/>
          <w:lang w:val="pt-BR"/>
        </w:rPr>
        <w:t>d</w:t>
      </w:r>
      <w:r w:rsidRPr="00D779E7">
        <w:rPr>
          <w:rFonts w:ascii="Arial" w:hAnsi="Arial" w:cs="Arial"/>
          <w:w w:val="101"/>
          <w:sz w:val="22"/>
          <w:szCs w:val="22"/>
          <w:lang w:val="pt-BR"/>
        </w:rPr>
        <w:t xml:space="preserve">a </w:t>
      </w:r>
      <w:r w:rsidRPr="00D779E7">
        <w:rPr>
          <w:rFonts w:ascii="Arial" w:hAnsi="Arial" w:cs="Arial"/>
          <w:sz w:val="22"/>
          <w:szCs w:val="22"/>
          <w:lang w:val="pt-BR"/>
        </w:rPr>
        <w:t>d</w:t>
      </w:r>
      <w:r w:rsidRPr="00D779E7">
        <w:rPr>
          <w:rFonts w:ascii="Arial" w:hAnsi="Arial" w:cs="Arial"/>
          <w:spacing w:val="-3"/>
          <w:sz w:val="22"/>
          <w:szCs w:val="22"/>
          <w:lang w:val="pt-BR"/>
        </w:rPr>
        <w:t>o</w:t>
      </w:r>
      <w:r w:rsidRPr="00D779E7">
        <w:rPr>
          <w:rFonts w:ascii="Arial" w:hAnsi="Arial" w:cs="Arial"/>
          <w:spacing w:val="3"/>
          <w:sz w:val="22"/>
          <w:szCs w:val="22"/>
          <w:lang w:val="pt-BR"/>
        </w:rPr>
        <w:t>c</w:t>
      </w:r>
      <w:r w:rsidRPr="00D779E7">
        <w:rPr>
          <w:rFonts w:ascii="Arial" w:hAnsi="Arial" w:cs="Arial"/>
          <w:sz w:val="22"/>
          <w:szCs w:val="22"/>
          <w:lang w:val="pt-BR"/>
        </w:rPr>
        <w:t>ume</w:t>
      </w:r>
      <w:r w:rsidRPr="00D779E7">
        <w:rPr>
          <w:rFonts w:ascii="Arial" w:hAnsi="Arial" w:cs="Arial"/>
          <w:spacing w:val="-3"/>
          <w:sz w:val="22"/>
          <w:szCs w:val="22"/>
          <w:lang w:val="pt-BR"/>
        </w:rPr>
        <w:t>n</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pacing w:val="3"/>
          <w:sz w:val="22"/>
          <w:szCs w:val="22"/>
          <w:lang w:val="pt-BR"/>
        </w:rPr>
        <w:t>ç</w:t>
      </w:r>
      <w:r w:rsidRPr="00D779E7">
        <w:rPr>
          <w:rFonts w:ascii="Arial" w:hAnsi="Arial" w:cs="Arial"/>
          <w:sz w:val="22"/>
          <w:szCs w:val="22"/>
          <w:lang w:val="pt-BR"/>
        </w:rPr>
        <w:t>ão</w:t>
      </w:r>
      <w:r w:rsidRPr="00D779E7">
        <w:rPr>
          <w:rFonts w:ascii="Arial" w:hAnsi="Arial" w:cs="Arial"/>
          <w:spacing w:val="16"/>
          <w:sz w:val="22"/>
          <w:szCs w:val="22"/>
          <w:lang w:val="pt-BR"/>
        </w:rPr>
        <w:t xml:space="preserve"> </w:t>
      </w:r>
      <w:r w:rsidRPr="00D779E7">
        <w:rPr>
          <w:rFonts w:ascii="Arial" w:hAnsi="Arial" w:cs="Arial"/>
          <w:spacing w:val="2"/>
          <w:sz w:val="22"/>
          <w:szCs w:val="22"/>
          <w:lang w:val="pt-BR"/>
        </w:rPr>
        <w:t>a</w:t>
      </w:r>
      <w:r w:rsidRPr="00D779E7">
        <w:rPr>
          <w:rFonts w:ascii="Arial" w:hAnsi="Arial" w:cs="Arial"/>
          <w:sz w:val="22"/>
          <w:szCs w:val="22"/>
          <w:lang w:val="pt-BR"/>
        </w:rPr>
        <w:t>o</w:t>
      </w:r>
      <w:r w:rsidRPr="00D779E7">
        <w:rPr>
          <w:rFonts w:ascii="Arial" w:hAnsi="Arial" w:cs="Arial"/>
          <w:spacing w:val="1"/>
          <w:sz w:val="22"/>
          <w:szCs w:val="22"/>
          <w:lang w:val="pt-BR"/>
        </w:rPr>
        <w:t xml:space="preserve"> </w:t>
      </w:r>
      <w:r w:rsidRPr="00D779E7">
        <w:rPr>
          <w:rFonts w:ascii="Arial" w:hAnsi="Arial" w:cs="Arial"/>
          <w:w w:val="101"/>
          <w:sz w:val="22"/>
          <w:szCs w:val="22"/>
          <w:lang w:val="pt-BR"/>
        </w:rPr>
        <w:t>p</w:t>
      </w:r>
      <w:r w:rsidRPr="00D779E7">
        <w:rPr>
          <w:rFonts w:ascii="Arial" w:hAnsi="Arial" w:cs="Arial"/>
          <w:spacing w:val="1"/>
          <w:w w:val="101"/>
          <w:sz w:val="22"/>
          <w:szCs w:val="22"/>
          <w:lang w:val="pt-BR"/>
        </w:rPr>
        <w:t>r</w:t>
      </w:r>
      <w:r w:rsidRPr="00D779E7">
        <w:rPr>
          <w:rFonts w:ascii="Arial" w:hAnsi="Arial" w:cs="Arial"/>
          <w:spacing w:val="2"/>
          <w:w w:val="101"/>
          <w:sz w:val="22"/>
          <w:szCs w:val="22"/>
          <w:lang w:val="pt-BR"/>
        </w:rPr>
        <w:t>o</w:t>
      </w:r>
      <w:r w:rsidRPr="00D779E7">
        <w:rPr>
          <w:rFonts w:ascii="Arial" w:hAnsi="Arial" w:cs="Arial"/>
          <w:w w:val="101"/>
          <w:sz w:val="22"/>
          <w:szCs w:val="22"/>
          <w:lang w:val="pt-BR"/>
        </w:rPr>
        <w:t>pone</w:t>
      </w:r>
      <w:r w:rsidRPr="00D779E7">
        <w:rPr>
          <w:rFonts w:ascii="Arial" w:hAnsi="Arial" w:cs="Arial"/>
          <w:spacing w:val="-3"/>
          <w:w w:val="101"/>
          <w:sz w:val="22"/>
          <w:szCs w:val="22"/>
          <w:lang w:val="pt-BR"/>
        </w:rPr>
        <w:t>n</w:t>
      </w:r>
      <w:r w:rsidRPr="00D779E7">
        <w:rPr>
          <w:rFonts w:ascii="Arial" w:hAnsi="Arial" w:cs="Arial"/>
          <w:spacing w:val="2"/>
          <w:w w:val="101"/>
          <w:sz w:val="22"/>
          <w:szCs w:val="22"/>
          <w:lang w:val="pt-BR"/>
        </w:rPr>
        <w:t>te.</w:t>
      </w:r>
    </w:p>
    <w:p w:rsidR="003D5B95" w:rsidRPr="00D779E7" w:rsidRDefault="003D5B95" w:rsidP="002E5780">
      <w:pPr>
        <w:spacing w:line="360" w:lineRule="auto"/>
        <w:ind w:left="120" w:right="63"/>
        <w:jc w:val="both"/>
        <w:rPr>
          <w:rFonts w:ascii="Arial" w:hAnsi="Arial" w:cs="Arial"/>
          <w:color w:val="000000"/>
          <w:w w:val="101"/>
          <w:sz w:val="22"/>
          <w:szCs w:val="22"/>
          <w:lang w:val="pt-BR"/>
        </w:rPr>
      </w:pPr>
      <w:r w:rsidRPr="00D779E7">
        <w:rPr>
          <w:rFonts w:ascii="Arial" w:hAnsi="Arial" w:cs="Arial"/>
          <w:b/>
          <w:color w:val="000000"/>
          <w:spacing w:val="-3"/>
          <w:sz w:val="22"/>
          <w:szCs w:val="22"/>
          <w:lang w:val="pt-BR"/>
        </w:rPr>
        <w:t>7</w:t>
      </w:r>
      <w:r w:rsidRPr="00D779E7">
        <w:rPr>
          <w:rFonts w:ascii="Arial" w:hAnsi="Arial" w:cs="Arial"/>
          <w:b/>
          <w:color w:val="000000"/>
          <w:spacing w:val="2"/>
          <w:sz w:val="22"/>
          <w:szCs w:val="22"/>
          <w:lang w:val="pt-BR"/>
        </w:rPr>
        <w:t>.</w:t>
      </w:r>
      <w:r w:rsidRPr="00D779E7">
        <w:rPr>
          <w:rFonts w:ascii="Arial" w:hAnsi="Arial" w:cs="Arial"/>
          <w:b/>
          <w:color w:val="000000"/>
          <w:sz w:val="22"/>
          <w:szCs w:val="22"/>
          <w:lang w:val="pt-BR"/>
        </w:rPr>
        <w:t>3</w:t>
      </w:r>
      <w:r w:rsidRPr="00D779E7">
        <w:rPr>
          <w:rFonts w:ascii="Arial" w:hAnsi="Arial" w:cs="Arial"/>
          <w:color w:val="000000"/>
          <w:spacing w:val="-11"/>
          <w:sz w:val="22"/>
          <w:szCs w:val="22"/>
          <w:lang w:val="pt-BR"/>
        </w:rPr>
        <w:t xml:space="preserve"> </w:t>
      </w:r>
      <w:r w:rsidRPr="00D779E7">
        <w:rPr>
          <w:rFonts w:ascii="Arial" w:hAnsi="Arial" w:cs="Arial"/>
          <w:color w:val="000000"/>
          <w:spacing w:val="3"/>
          <w:sz w:val="22"/>
          <w:szCs w:val="22"/>
          <w:lang w:val="pt-BR"/>
        </w:rPr>
        <w:t>A</w:t>
      </w:r>
      <w:r w:rsidRPr="00D779E7">
        <w:rPr>
          <w:rFonts w:ascii="Arial" w:hAnsi="Arial" w:cs="Arial"/>
          <w:color w:val="000000"/>
          <w:sz w:val="22"/>
          <w:szCs w:val="22"/>
          <w:lang w:val="pt-BR"/>
        </w:rPr>
        <w:t>s</w:t>
      </w:r>
      <w:r w:rsidRPr="00D779E7">
        <w:rPr>
          <w:rFonts w:ascii="Arial" w:hAnsi="Arial" w:cs="Arial"/>
          <w:color w:val="000000"/>
          <w:spacing w:val="5"/>
          <w:sz w:val="22"/>
          <w:szCs w:val="22"/>
          <w:lang w:val="pt-BR"/>
        </w:rPr>
        <w:t xml:space="preserve"> </w:t>
      </w:r>
      <w:r w:rsidRPr="00D779E7">
        <w:rPr>
          <w:rFonts w:ascii="Arial" w:hAnsi="Arial" w:cs="Arial"/>
          <w:color w:val="000000"/>
          <w:spacing w:val="1"/>
          <w:sz w:val="22"/>
          <w:szCs w:val="22"/>
          <w:lang w:val="pt-BR"/>
        </w:rPr>
        <w:t>i</w:t>
      </w:r>
      <w:r w:rsidRPr="00D779E7">
        <w:rPr>
          <w:rFonts w:ascii="Arial" w:hAnsi="Arial" w:cs="Arial"/>
          <w:color w:val="000000"/>
          <w:sz w:val="22"/>
          <w:szCs w:val="22"/>
          <w:lang w:val="pt-BR"/>
        </w:rPr>
        <w:t>n</w:t>
      </w:r>
      <w:r w:rsidRPr="00D779E7">
        <w:rPr>
          <w:rFonts w:ascii="Arial" w:hAnsi="Arial" w:cs="Arial"/>
          <w:color w:val="000000"/>
          <w:spacing w:val="-2"/>
          <w:sz w:val="22"/>
          <w:szCs w:val="22"/>
          <w:lang w:val="pt-BR"/>
        </w:rPr>
        <w:t>s</w:t>
      </w:r>
      <w:r w:rsidRPr="00D779E7">
        <w:rPr>
          <w:rFonts w:ascii="Arial" w:hAnsi="Arial" w:cs="Arial"/>
          <w:color w:val="000000"/>
          <w:sz w:val="22"/>
          <w:szCs w:val="22"/>
          <w:lang w:val="pt-BR"/>
        </w:rPr>
        <w:t>t</w:t>
      </w:r>
      <w:r w:rsidRPr="00D779E7">
        <w:rPr>
          <w:rFonts w:ascii="Arial" w:hAnsi="Arial" w:cs="Arial"/>
          <w:color w:val="000000"/>
          <w:spacing w:val="3"/>
          <w:sz w:val="22"/>
          <w:szCs w:val="22"/>
          <w:lang w:val="pt-BR"/>
        </w:rPr>
        <w:t>i</w:t>
      </w:r>
      <w:r w:rsidRPr="00D779E7">
        <w:rPr>
          <w:rFonts w:ascii="Arial" w:hAnsi="Arial" w:cs="Arial"/>
          <w:color w:val="000000"/>
          <w:sz w:val="22"/>
          <w:szCs w:val="22"/>
          <w:lang w:val="pt-BR"/>
        </w:rPr>
        <w:t>tu</w:t>
      </w:r>
      <w:r w:rsidRPr="00D779E7">
        <w:rPr>
          <w:rFonts w:ascii="Arial" w:hAnsi="Arial" w:cs="Arial"/>
          <w:color w:val="000000"/>
          <w:spacing w:val="1"/>
          <w:sz w:val="22"/>
          <w:szCs w:val="22"/>
          <w:lang w:val="pt-BR"/>
        </w:rPr>
        <w:t>iç</w:t>
      </w:r>
      <w:r w:rsidRPr="00D779E7">
        <w:rPr>
          <w:rFonts w:ascii="Arial" w:hAnsi="Arial" w:cs="Arial"/>
          <w:color w:val="000000"/>
          <w:spacing w:val="-3"/>
          <w:sz w:val="22"/>
          <w:szCs w:val="22"/>
          <w:lang w:val="pt-BR"/>
        </w:rPr>
        <w:t>õ</w:t>
      </w:r>
      <w:r w:rsidRPr="00D779E7">
        <w:rPr>
          <w:rFonts w:ascii="Arial" w:hAnsi="Arial" w:cs="Arial"/>
          <w:color w:val="000000"/>
          <w:sz w:val="22"/>
          <w:szCs w:val="22"/>
          <w:lang w:val="pt-BR"/>
        </w:rPr>
        <w:t>es</w:t>
      </w:r>
      <w:r w:rsidRPr="00D779E7">
        <w:rPr>
          <w:rFonts w:ascii="Arial" w:hAnsi="Arial" w:cs="Arial"/>
          <w:color w:val="000000"/>
          <w:spacing w:val="13"/>
          <w:sz w:val="22"/>
          <w:szCs w:val="22"/>
          <w:lang w:val="pt-BR"/>
        </w:rPr>
        <w:t xml:space="preserve"> </w:t>
      </w:r>
      <w:r w:rsidRPr="00D779E7">
        <w:rPr>
          <w:rFonts w:ascii="Arial" w:hAnsi="Arial" w:cs="Arial"/>
          <w:color w:val="000000"/>
          <w:sz w:val="22"/>
          <w:szCs w:val="22"/>
          <w:lang w:val="pt-BR"/>
        </w:rPr>
        <w:t>que</w:t>
      </w:r>
      <w:r w:rsidRPr="00D779E7">
        <w:rPr>
          <w:rFonts w:ascii="Arial" w:hAnsi="Arial" w:cs="Arial"/>
          <w:color w:val="000000"/>
          <w:spacing w:val="7"/>
          <w:sz w:val="22"/>
          <w:szCs w:val="22"/>
          <w:lang w:val="pt-BR"/>
        </w:rPr>
        <w:t xml:space="preserve"> </w:t>
      </w:r>
      <w:r w:rsidRPr="00D779E7">
        <w:rPr>
          <w:rFonts w:ascii="Arial" w:hAnsi="Arial" w:cs="Arial"/>
          <w:color w:val="000000"/>
          <w:spacing w:val="-3"/>
          <w:sz w:val="22"/>
          <w:szCs w:val="22"/>
          <w:lang w:val="pt-BR"/>
        </w:rPr>
        <w:t>e</w:t>
      </w:r>
      <w:r w:rsidRPr="00D779E7">
        <w:rPr>
          <w:rFonts w:ascii="Arial" w:hAnsi="Arial" w:cs="Arial"/>
          <w:color w:val="000000"/>
          <w:spacing w:val="1"/>
          <w:sz w:val="22"/>
          <w:szCs w:val="22"/>
          <w:lang w:val="pt-BR"/>
        </w:rPr>
        <w:t>s</w:t>
      </w:r>
      <w:r w:rsidRPr="00D779E7">
        <w:rPr>
          <w:rFonts w:ascii="Arial" w:hAnsi="Arial" w:cs="Arial"/>
          <w:color w:val="000000"/>
          <w:sz w:val="22"/>
          <w:szCs w:val="22"/>
          <w:lang w:val="pt-BR"/>
        </w:rPr>
        <w:t>t</w:t>
      </w:r>
      <w:r w:rsidRPr="00D779E7">
        <w:rPr>
          <w:rFonts w:ascii="Arial" w:hAnsi="Arial" w:cs="Arial"/>
          <w:color w:val="000000"/>
          <w:spacing w:val="1"/>
          <w:sz w:val="22"/>
          <w:szCs w:val="22"/>
          <w:lang w:val="pt-BR"/>
        </w:rPr>
        <w:t>iv</w:t>
      </w:r>
      <w:r w:rsidRPr="00D779E7">
        <w:rPr>
          <w:rFonts w:ascii="Arial" w:hAnsi="Arial" w:cs="Arial"/>
          <w:color w:val="000000"/>
          <w:sz w:val="22"/>
          <w:szCs w:val="22"/>
          <w:lang w:val="pt-BR"/>
        </w:rPr>
        <w:t>e</w:t>
      </w:r>
      <w:r w:rsidRPr="00D779E7">
        <w:rPr>
          <w:rFonts w:ascii="Arial" w:hAnsi="Arial" w:cs="Arial"/>
          <w:color w:val="000000"/>
          <w:spacing w:val="-1"/>
          <w:sz w:val="22"/>
          <w:szCs w:val="22"/>
          <w:lang w:val="pt-BR"/>
        </w:rPr>
        <w:t>r</w:t>
      </w:r>
      <w:r w:rsidRPr="00D779E7">
        <w:rPr>
          <w:rFonts w:ascii="Arial" w:hAnsi="Arial" w:cs="Arial"/>
          <w:color w:val="000000"/>
          <w:spacing w:val="-3"/>
          <w:sz w:val="22"/>
          <w:szCs w:val="22"/>
          <w:lang w:val="pt-BR"/>
        </w:rPr>
        <w:t>e</w:t>
      </w:r>
      <w:r w:rsidRPr="00D779E7">
        <w:rPr>
          <w:rFonts w:ascii="Arial" w:hAnsi="Arial" w:cs="Arial"/>
          <w:color w:val="000000"/>
          <w:sz w:val="22"/>
          <w:szCs w:val="22"/>
          <w:lang w:val="pt-BR"/>
        </w:rPr>
        <w:t>m</w:t>
      </w:r>
      <w:r w:rsidRPr="00D779E7">
        <w:rPr>
          <w:rFonts w:ascii="Arial" w:hAnsi="Arial" w:cs="Arial"/>
          <w:color w:val="000000"/>
          <w:spacing w:val="13"/>
          <w:sz w:val="22"/>
          <w:szCs w:val="22"/>
          <w:lang w:val="pt-BR"/>
        </w:rPr>
        <w:t xml:space="preserve"> </w:t>
      </w:r>
      <w:r w:rsidRPr="00D779E7">
        <w:rPr>
          <w:rFonts w:ascii="Arial" w:hAnsi="Arial" w:cs="Arial"/>
          <w:color w:val="000000"/>
          <w:spacing w:val="3"/>
          <w:sz w:val="22"/>
          <w:szCs w:val="22"/>
          <w:lang w:val="pt-BR"/>
        </w:rPr>
        <w:t>c</w:t>
      </w:r>
      <w:r w:rsidRPr="00D779E7">
        <w:rPr>
          <w:rFonts w:ascii="Arial" w:hAnsi="Arial" w:cs="Arial"/>
          <w:color w:val="000000"/>
          <w:spacing w:val="-3"/>
          <w:sz w:val="22"/>
          <w:szCs w:val="22"/>
          <w:lang w:val="pt-BR"/>
        </w:rPr>
        <w:t>o</w:t>
      </w:r>
      <w:r w:rsidRPr="00D779E7">
        <w:rPr>
          <w:rFonts w:ascii="Arial" w:hAnsi="Arial" w:cs="Arial"/>
          <w:color w:val="000000"/>
          <w:sz w:val="22"/>
          <w:szCs w:val="22"/>
          <w:lang w:val="pt-BR"/>
        </w:rPr>
        <w:t>m</w:t>
      </w:r>
      <w:r w:rsidRPr="00D779E7">
        <w:rPr>
          <w:rFonts w:ascii="Arial" w:hAnsi="Arial" w:cs="Arial"/>
          <w:color w:val="000000"/>
          <w:spacing w:val="7"/>
          <w:sz w:val="22"/>
          <w:szCs w:val="22"/>
          <w:lang w:val="pt-BR"/>
        </w:rPr>
        <w:t xml:space="preserve"> </w:t>
      </w:r>
      <w:r w:rsidRPr="00D779E7">
        <w:rPr>
          <w:rFonts w:ascii="Arial" w:hAnsi="Arial" w:cs="Arial"/>
          <w:color w:val="000000"/>
          <w:sz w:val="22"/>
          <w:szCs w:val="22"/>
          <w:lang w:val="pt-BR"/>
        </w:rPr>
        <w:t>a</w:t>
      </w:r>
      <w:r w:rsidRPr="00D779E7">
        <w:rPr>
          <w:rFonts w:ascii="Arial" w:hAnsi="Arial" w:cs="Arial"/>
          <w:color w:val="000000"/>
          <w:spacing w:val="4"/>
          <w:sz w:val="22"/>
          <w:szCs w:val="22"/>
          <w:lang w:val="pt-BR"/>
        </w:rPr>
        <w:t xml:space="preserve"> </w:t>
      </w:r>
      <w:r w:rsidRPr="00D779E7">
        <w:rPr>
          <w:rFonts w:ascii="Arial" w:hAnsi="Arial" w:cs="Arial"/>
          <w:color w:val="000000"/>
          <w:sz w:val="22"/>
          <w:szCs w:val="22"/>
          <w:lang w:val="pt-BR"/>
        </w:rPr>
        <w:t>d</w:t>
      </w:r>
      <w:r w:rsidRPr="00D779E7">
        <w:rPr>
          <w:rFonts w:ascii="Arial" w:hAnsi="Arial" w:cs="Arial"/>
          <w:color w:val="000000"/>
          <w:spacing w:val="-3"/>
          <w:sz w:val="22"/>
          <w:szCs w:val="22"/>
          <w:lang w:val="pt-BR"/>
        </w:rPr>
        <w:t>o</w:t>
      </w:r>
      <w:r w:rsidRPr="00D779E7">
        <w:rPr>
          <w:rFonts w:ascii="Arial" w:hAnsi="Arial" w:cs="Arial"/>
          <w:color w:val="000000"/>
          <w:spacing w:val="3"/>
          <w:sz w:val="22"/>
          <w:szCs w:val="22"/>
          <w:lang w:val="pt-BR"/>
        </w:rPr>
        <w:t>c</w:t>
      </w:r>
      <w:r w:rsidRPr="00D779E7">
        <w:rPr>
          <w:rFonts w:ascii="Arial" w:hAnsi="Arial" w:cs="Arial"/>
          <w:color w:val="000000"/>
          <w:sz w:val="22"/>
          <w:szCs w:val="22"/>
          <w:lang w:val="pt-BR"/>
        </w:rPr>
        <w:t>u</w:t>
      </w:r>
      <w:r w:rsidRPr="00D779E7">
        <w:rPr>
          <w:rFonts w:ascii="Arial" w:hAnsi="Arial" w:cs="Arial"/>
          <w:color w:val="000000"/>
          <w:spacing w:val="2"/>
          <w:sz w:val="22"/>
          <w:szCs w:val="22"/>
          <w:lang w:val="pt-BR"/>
        </w:rPr>
        <w:t>m</w:t>
      </w:r>
      <w:r w:rsidRPr="00D779E7">
        <w:rPr>
          <w:rFonts w:ascii="Arial" w:hAnsi="Arial" w:cs="Arial"/>
          <w:color w:val="000000"/>
          <w:sz w:val="22"/>
          <w:szCs w:val="22"/>
          <w:lang w:val="pt-BR"/>
        </w:rPr>
        <w:t>e</w:t>
      </w:r>
      <w:r w:rsidRPr="00D779E7">
        <w:rPr>
          <w:rFonts w:ascii="Arial" w:hAnsi="Arial" w:cs="Arial"/>
          <w:color w:val="000000"/>
          <w:spacing w:val="-3"/>
          <w:sz w:val="22"/>
          <w:szCs w:val="22"/>
          <w:lang w:val="pt-BR"/>
        </w:rPr>
        <w:t>nt</w:t>
      </w:r>
      <w:r w:rsidRPr="00D779E7">
        <w:rPr>
          <w:rFonts w:ascii="Arial" w:hAnsi="Arial" w:cs="Arial"/>
          <w:color w:val="000000"/>
          <w:sz w:val="22"/>
          <w:szCs w:val="22"/>
          <w:lang w:val="pt-BR"/>
        </w:rPr>
        <w:t>a</w:t>
      </w:r>
      <w:r w:rsidRPr="00D779E7">
        <w:rPr>
          <w:rFonts w:ascii="Arial" w:hAnsi="Arial" w:cs="Arial"/>
          <w:color w:val="000000"/>
          <w:spacing w:val="1"/>
          <w:sz w:val="22"/>
          <w:szCs w:val="22"/>
          <w:lang w:val="pt-BR"/>
        </w:rPr>
        <w:t>ç</w:t>
      </w:r>
      <w:r w:rsidRPr="00D779E7">
        <w:rPr>
          <w:rFonts w:ascii="Arial" w:hAnsi="Arial" w:cs="Arial"/>
          <w:color w:val="000000"/>
          <w:sz w:val="22"/>
          <w:szCs w:val="22"/>
          <w:lang w:val="pt-BR"/>
        </w:rPr>
        <w:t>ão</w:t>
      </w:r>
      <w:r w:rsidRPr="00D779E7">
        <w:rPr>
          <w:rFonts w:ascii="Arial" w:hAnsi="Arial" w:cs="Arial"/>
          <w:color w:val="000000"/>
          <w:spacing w:val="18"/>
          <w:sz w:val="22"/>
          <w:szCs w:val="22"/>
          <w:lang w:val="pt-BR"/>
        </w:rPr>
        <w:t xml:space="preserve"> </w:t>
      </w:r>
      <w:r w:rsidRPr="00D779E7">
        <w:rPr>
          <w:rFonts w:ascii="Arial" w:hAnsi="Arial" w:cs="Arial"/>
          <w:color w:val="000000"/>
          <w:spacing w:val="-3"/>
          <w:sz w:val="22"/>
          <w:szCs w:val="22"/>
          <w:lang w:val="pt-BR"/>
        </w:rPr>
        <w:t>d</w:t>
      </w:r>
      <w:r w:rsidRPr="00D779E7">
        <w:rPr>
          <w:rFonts w:ascii="Arial" w:hAnsi="Arial" w:cs="Arial"/>
          <w:color w:val="000000"/>
          <w:sz w:val="22"/>
          <w:szCs w:val="22"/>
          <w:lang w:val="pt-BR"/>
        </w:rPr>
        <w:t>e</w:t>
      </w:r>
      <w:r w:rsidRPr="00D779E7">
        <w:rPr>
          <w:rFonts w:ascii="Arial" w:hAnsi="Arial" w:cs="Arial"/>
          <w:color w:val="000000"/>
          <w:spacing w:val="6"/>
          <w:sz w:val="22"/>
          <w:szCs w:val="22"/>
          <w:lang w:val="pt-BR"/>
        </w:rPr>
        <w:t xml:space="preserve"> </w:t>
      </w:r>
      <w:r w:rsidRPr="00D779E7">
        <w:rPr>
          <w:rFonts w:ascii="Arial" w:hAnsi="Arial" w:cs="Arial"/>
          <w:color w:val="000000"/>
          <w:sz w:val="22"/>
          <w:szCs w:val="22"/>
          <w:lang w:val="pt-BR"/>
        </w:rPr>
        <w:t>a</w:t>
      </w:r>
      <w:r w:rsidRPr="00D779E7">
        <w:rPr>
          <w:rFonts w:ascii="Arial" w:hAnsi="Arial" w:cs="Arial"/>
          <w:color w:val="000000"/>
          <w:spacing w:val="1"/>
          <w:sz w:val="22"/>
          <w:szCs w:val="22"/>
          <w:lang w:val="pt-BR"/>
        </w:rPr>
        <w:t>c</w:t>
      </w:r>
      <w:r w:rsidRPr="00D779E7">
        <w:rPr>
          <w:rFonts w:ascii="Arial" w:hAnsi="Arial" w:cs="Arial"/>
          <w:color w:val="000000"/>
          <w:sz w:val="22"/>
          <w:szCs w:val="22"/>
          <w:lang w:val="pt-BR"/>
        </w:rPr>
        <w:t>o</w:t>
      </w:r>
      <w:r w:rsidRPr="00D779E7">
        <w:rPr>
          <w:rFonts w:ascii="Arial" w:hAnsi="Arial" w:cs="Arial"/>
          <w:color w:val="000000"/>
          <w:spacing w:val="1"/>
          <w:sz w:val="22"/>
          <w:szCs w:val="22"/>
          <w:lang w:val="pt-BR"/>
        </w:rPr>
        <w:t>r</w:t>
      </w:r>
      <w:r w:rsidRPr="00D779E7">
        <w:rPr>
          <w:rFonts w:ascii="Arial" w:hAnsi="Arial" w:cs="Arial"/>
          <w:color w:val="000000"/>
          <w:sz w:val="22"/>
          <w:szCs w:val="22"/>
          <w:lang w:val="pt-BR"/>
        </w:rPr>
        <w:t>do</w:t>
      </w:r>
      <w:r w:rsidRPr="00D779E7">
        <w:rPr>
          <w:rFonts w:ascii="Arial" w:hAnsi="Arial" w:cs="Arial"/>
          <w:color w:val="000000"/>
          <w:spacing w:val="5"/>
          <w:sz w:val="22"/>
          <w:szCs w:val="22"/>
          <w:lang w:val="pt-BR"/>
        </w:rPr>
        <w:t xml:space="preserve"> </w:t>
      </w:r>
      <w:r w:rsidRPr="00D779E7">
        <w:rPr>
          <w:rFonts w:ascii="Arial" w:hAnsi="Arial" w:cs="Arial"/>
          <w:color w:val="000000"/>
          <w:spacing w:val="3"/>
          <w:sz w:val="22"/>
          <w:szCs w:val="22"/>
          <w:lang w:val="pt-BR"/>
        </w:rPr>
        <w:t>c</w:t>
      </w:r>
      <w:r w:rsidRPr="00D779E7">
        <w:rPr>
          <w:rFonts w:ascii="Arial" w:hAnsi="Arial" w:cs="Arial"/>
          <w:color w:val="000000"/>
          <w:sz w:val="22"/>
          <w:szCs w:val="22"/>
          <w:lang w:val="pt-BR"/>
        </w:rPr>
        <w:t>om</w:t>
      </w:r>
      <w:r w:rsidRPr="00D779E7">
        <w:rPr>
          <w:rFonts w:ascii="Arial" w:hAnsi="Arial" w:cs="Arial"/>
          <w:color w:val="000000"/>
          <w:spacing w:val="7"/>
          <w:sz w:val="22"/>
          <w:szCs w:val="22"/>
          <w:lang w:val="pt-BR"/>
        </w:rPr>
        <w:t xml:space="preserve"> </w:t>
      </w:r>
      <w:r w:rsidRPr="00D779E7">
        <w:rPr>
          <w:rFonts w:ascii="Arial" w:hAnsi="Arial" w:cs="Arial"/>
          <w:color w:val="000000"/>
          <w:sz w:val="22"/>
          <w:szCs w:val="22"/>
          <w:lang w:val="pt-BR"/>
        </w:rPr>
        <w:t>o</w:t>
      </w:r>
      <w:r w:rsidRPr="00D779E7">
        <w:rPr>
          <w:rFonts w:ascii="Arial" w:hAnsi="Arial" w:cs="Arial"/>
          <w:color w:val="000000"/>
          <w:spacing w:val="2"/>
          <w:sz w:val="22"/>
          <w:szCs w:val="22"/>
          <w:lang w:val="pt-BR"/>
        </w:rPr>
        <w:t xml:space="preserve"> </w:t>
      </w:r>
      <w:r w:rsidRPr="00D779E7">
        <w:rPr>
          <w:rFonts w:ascii="Arial" w:hAnsi="Arial" w:cs="Arial"/>
          <w:color w:val="000000"/>
          <w:sz w:val="22"/>
          <w:szCs w:val="22"/>
          <w:lang w:val="pt-BR"/>
        </w:rPr>
        <w:t>e</w:t>
      </w:r>
      <w:r w:rsidRPr="00D779E7">
        <w:rPr>
          <w:rFonts w:ascii="Arial" w:hAnsi="Arial" w:cs="Arial"/>
          <w:color w:val="000000"/>
          <w:spacing w:val="-3"/>
          <w:sz w:val="22"/>
          <w:szCs w:val="22"/>
          <w:lang w:val="pt-BR"/>
        </w:rPr>
        <w:t>d</w:t>
      </w:r>
      <w:r w:rsidRPr="00D779E7">
        <w:rPr>
          <w:rFonts w:ascii="Arial" w:hAnsi="Arial" w:cs="Arial"/>
          <w:color w:val="000000"/>
          <w:spacing w:val="3"/>
          <w:sz w:val="22"/>
          <w:szCs w:val="22"/>
          <w:lang w:val="pt-BR"/>
        </w:rPr>
        <w:t>i</w:t>
      </w:r>
      <w:r w:rsidRPr="00D779E7">
        <w:rPr>
          <w:rFonts w:ascii="Arial" w:hAnsi="Arial" w:cs="Arial"/>
          <w:color w:val="000000"/>
          <w:spacing w:val="-3"/>
          <w:sz w:val="22"/>
          <w:szCs w:val="22"/>
          <w:lang w:val="pt-BR"/>
        </w:rPr>
        <w:t>t</w:t>
      </w:r>
      <w:r w:rsidRPr="00D779E7">
        <w:rPr>
          <w:rFonts w:ascii="Arial" w:hAnsi="Arial" w:cs="Arial"/>
          <w:color w:val="000000"/>
          <w:sz w:val="22"/>
          <w:szCs w:val="22"/>
          <w:lang w:val="pt-BR"/>
        </w:rPr>
        <w:t>a</w:t>
      </w:r>
      <w:r w:rsidRPr="00D779E7">
        <w:rPr>
          <w:rFonts w:ascii="Arial" w:hAnsi="Arial" w:cs="Arial"/>
          <w:color w:val="000000"/>
          <w:spacing w:val="1"/>
          <w:sz w:val="22"/>
          <w:szCs w:val="22"/>
          <w:lang w:val="pt-BR"/>
        </w:rPr>
        <w:t>l</w:t>
      </w:r>
      <w:r w:rsidRPr="00D779E7">
        <w:rPr>
          <w:rFonts w:ascii="Arial" w:hAnsi="Arial" w:cs="Arial"/>
          <w:color w:val="000000"/>
          <w:sz w:val="22"/>
          <w:szCs w:val="22"/>
          <w:lang w:val="pt-BR"/>
        </w:rPr>
        <w:t>,</w:t>
      </w:r>
      <w:r w:rsidRPr="00D779E7">
        <w:rPr>
          <w:rFonts w:ascii="Arial" w:hAnsi="Arial" w:cs="Arial"/>
          <w:color w:val="000000"/>
          <w:spacing w:val="7"/>
          <w:sz w:val="22"/>
          <w:szCs w:val="22"/>
          <w:lang w:val="pt-BR"/>
        </w:rPr>
        <w:t xml:space="preserve"> </w:t>
      </w:r>
      <w:r w:rsidRPr="00D779E7">
        <w:rPr>
          <w:rFonts w:ascii="Arial" w:hAnsi="Arial" w:cs="Arial"/>
          <w:color w:val="000000"/>
          <w:sz w:val="22"/>
          <w:szCs w:val="22"/>
          <w:lang w:val="pt-BR"/>
        </w:rPr>
        <w:t>após</w:t>
      </w:r>
      <w:r w:rsidRPr="00D779E7">
        <w:rPr>
          <w:rFonts w:ascii="Arial" w:hAnsi="Arial" w:cs="Arial"/>
          <w:color w:val="000000"/>
          <w:spacing w:val="7"/>
          <w:sz w:val="22"/>
          <w:szCs w:val="22"/>
          <w:lang w:val="pt-BR"/>
        </w:rPr>
        <w:t xml:space="preserve"> </w:t>
      </w:r>
      <w:r w:rsidRPr="00D779E7">
        <w:rPr>
          <w:rFonts w:ascii="Arial" w:hAnsi="Arial" w:cs="Arial"/>
          <w:color w:val="000000"/>
          <w:w w:val="101"/>
          <w:sz w:val="22"/>
          <w:szCs w:val="22"/>
          <w:lang w:val="pt-BR"/>
        </w:rPr>
        <w:t xml:space="preserve">o </w:t>
      </w:r>
      <w:r w:rsidRPr="00D779E7">
        <w:rPr>
          <w:rFonts w:ascii="Arial" w:hAnsi="Arial" w:cs="Arial"/>
          <w:color w:val="000000"/>
          <w:sz w:val="22"/>
          <w:szCs w:val="22"/>
          <w:lang w:val="pt-BR"/>
        </w:rPr>
        <w:t>e</w:t>
      </w:r>
      <w:r w:rsidRPr="00D779E7">
        <w:rPr>
          <w:rFonts w:ascii="Arial" w:hAnsi="Arial" w:cs="Arial"/>
          <w:color w:val="000000"/>
          <w:spacing w:val="-2"/>
          <w:sz w:val="22"/>
          <w:szCs w:val="22"/>
          <w:lang w:val="pt-BR"/>
        </w:rPr>
        <w:t>s</w:t>
      </w:r>
      <w:r w:rsidRPr="00D779E7">
        <w:rPr>
          <w:rFonts w:ascii="Arial" w:hAnsi="Arial" w:cs="Arial"/>
          <w:color w:val="000000"/>
          <w:spacing w:val="2"/>
          <w:sz w:val="22"/>
          <w:szCs w:val="22"/>
          <w:lang w:val="pt-BR"/>
        </w:rPr>
        <w:t>g</w:t>
      </w:r>
      <w:r w:rsidRPr="00D779E7">
        <w:rPr>
          <w:rFonts w:ascii="Arial" w:hAnsi="Arial" w:cs="Arial"/>
          <w:color w:val="000000"/>
          <w:sz w:val="22"/>
          <w:szCs w:val="22"/>
          <w:lang w:val="pt-BR"/>
        </w:rPr>
        <w:t>o</w:t>
      </w:r>
      <w:r w:rsidRPr="00D779E7">
        <w:rPr>
          <w:rFonts w:ascii="Arial" w:hAnsi="Arial" w:cs="Arial"/>
          <w:color w:val="000000"/>
          <w:spacing w:val="-3"/>
          <w:sz w:val="22"/>
          <w:szCs w:val="22"/>
          <w:lang w:val="pt-BR"/>
        </w:rPr>
        <w:t>ta</w:t>
      </w:r>
      <w:r w:rsidRPr="00D779E7">
        <w:rPr>
          <w:rFonts w:ascii="Arial" w:hAnsi="Arial" w:cs="Arial"/>
          <w:color w:val="000000"/>
          <w:spacing w:val="2"/>
          <w:sz w:val="22"/>
          <w:szCs w:val="22"/>
          <w:lang w:val="pt-BR"/>
        </w:rPr>
        <w:t>m</w:t>
      </w:r>
      <w:r w:rsidRPr="00D779E7">
        <w:rPr>
          <w:rFonts w:ascii="Arial" w:hAnsi="Arial" w:cs="Arial"/>
          <w:color w:val="000000"/>
          <w:sz w:val="22"/>
          <w:szCs w:val="22"/>
          <w:lang w:val="pt-BR"/>
        </w:rPr>
        <w:t>e</w:t>
      </w:r>
      <w:r w:rsidRPr="00D779E7">
        <w:rPr>
          <w:rFonts w:ascii="Arial" w:hAnsi="Arial" w:cs="Arial"/>
          <w:color w:val="000000"/>
          <w:spacing w:val="-3"/>
          <w:sz w:val="22"/>
          <w:szCs w:val="22"/>
          <w:lang w:val="pt-BR"/>
        </w:rPr>
        <w:t>n</w:t>
      </w:r>
      <w:r w:rsidRPr="00D779E7">
        <w:rPr>
          <w:rFonts w:ascii="Arial" w:hAnsi="Arial" w:cs="Arial"/>
          <w:color w:val="000000"/>
          <w:spacing w:val="2"/>
          <w:sz w:val="22"/>
          <w:szCs w:val="22"/>
          <w:lang w:val="pt-BR"/>
        </w:rPr>
        <w:t>t</w:t>
      </w:r>
      <w:r w:rsidRPr="00D779E7">
        <w:rPr>
          <w:rFonts w:ascii="Arial" w:hAnsi="Arial" w:cs="Arial"/>
          <w:color w:val="000000"/>
          <w:sz w:val="22"/>
          <w:szCs w:val="22"/>
          <w:lang w:val="pt-BR"/>
        </w:rPr>
        <w:t xml:space="preserve">o </w:t>
      </w:r>
      <w:r w:rsidRPr="00D779E7">
        <w:rPr>
          <w:rFonts w:ascii="Arial" w:hAnsi="Arial" w:cs="Arial"/>
          <w:color w:val="000000"/>
          <w:spacing w:val="10"/>
          <w:sz w:val="22"/>
          <w:szCs w:val="22"/>
          <w:lang w:val="pt-BR"/>
        </w:rPr>
        <w:t xml:space="preserve"> </w:t>
      </w:r>
      <w:r w:rsidRPr="00D779E7">
        <w:rPr>
          <w:rFonts w:ascii="Arial" w:hAnsi="Arial" w:cs="Arial"/>
          <w:color w:val="000000"/>
          <w:sz w:val="22"/>
          <w:szCs w:val="22"/>
          <w:lang w:val="pt-BR"/>
        </w:rPr>
        <w:t>do</w:t>
      </w:r>
      <w:r w:rsidRPr="00D779E7">
        <w:rPr>
          <w:rFonts w:ascii="Arial" w:hAnsi="Arial" w:cs="Arial"/>
          <w:color w:val="000000"/>
          <w:spacing w:val="61"/>
          <w:sz w:val="22"/>
          <w:szCs w:val="22"/>
          <w:lang w:val="pt-BR"/>
        </w:rPr>
        <w:t xml:space="preserve"> </w:t>
      </w:r>
      <w:r w:rsidRPr="00D779E7">
        <w:rPr>
          <w:rFonts w:ascii="Arial" w:hAnsi="Arial" w:cs="Arial"/>
          <w:color w:val="000000"/>
          <w:sz w:val="22"/>
          <w:szCs w:val="22"/>
          <w:lang w:val="pt-BR"/>
        </w:rPr>
        <w:t>p</w:t>
      </w:r>
      <w:r w:rsidRPr="00D779E7">
        <w:rPr>
          <w:rFonts w:ascii="Arial" w:hAnsi="Arial" w:cs="Arial"/>
          <w:color w:val="000000"/>
          <w:spacing w:val="1"/>
          <w:sz w:val="22"/>
          <w:szCs w:val="22"/>
          <w:lang w:val="pt-BR"/>
        </w:rPr>
        <w:t>r</w:t>
      </w:r>
      <w:r w:rsidRPr="00D779E7">
        <w:rPr>
          <w:rFonts w:ascii="Arial" w:hAnsi="Arial" w:cs="Arial"/>
          <w:color w:val="000000"/>
          <w:sz w:val="22"/>
          <w:szCs w:val="22"/>
          <w:lang w:val="pt-BR"/>
        </w:rPr>
        <w:t>a</w:t>
      </w:r>
      <w:r w:rsidRPr="00D779E7">
        <w:rPr>
          <w:rFonts w:ascii="Arial" w:hAnsi="Arial" w:cs="Arial"/>
          <w:color w:val="000000"/>
          <w:spacing w:val="1"/>
          <w:sz w:val="22"/>
          <w:szCs w:val="22"/>
          <w:lang w:val="pt-BR"/>
        </w:rPr>
        <w:t>z</w:t>
      </w:r>
      <w:r w:rsidRPr="00D779E7">
        <w:rPr>
          <w:rFonts w:ascii="Arial" w:hAnsi="Arial" w:cs="Arial"/>
          <w:color w:val="000000"/>
          <w:sz w:val="22"/>
          <w:szCs w:val="22"/>
          <w:lang w:val="pt-BR"/>
        </w:rPr>
        <w:t>o  e</w:t>
      </w:r>
      <w:r w:rsidRPr="00D779E7">
        <w:rPr>
          <w:rFonts w:ascii="Arial" w:hAnsi="Arial" w:cs="Arial"/>
          <w:color w:val="000000"/>
          <w:spacing w:val="-2"/>
          <w:sz w:val="22"/>
          <w:szCs w:val="22"/>
          <w:lang w:val="pt-BR"/>
        </w:rPr>
        <w:t>s</w:t>
      </w:r>
      <w:r w:rsidRPr="00D779E7">
        <w:rPr>
          <w:rFonts w:ascii="Arial" w:hAnsi="Arial" w:cs="Arial"/>
          <w:color w:val="000000"/>
          <w:sz w:val="22"/>
          <w:szCs w:val="22"/>
          <w:lang w:val="pt-BR"/>
        </w:rPr>
        <w:t>t</w:t>
      </w:r>
      <w:r w:rsidRPr="00D779E7">
        <w:rPr>
          <w:rFonts w:ascii="Arial" w:hAnsi="Arial" w:cs="Arial"/>
          <w:color w:val="000000"/>
          <w:spacing w:val="-3"/>
          <w:sz w:val="22"/>
          <w:szCs w:val="22"/>
          <w:lang w:val="pt-BR"/>
        </w:rPr>
        <w:t>a</w:t>
      </w:r>
      <w:r w:rsidRPr="00D779E7">
        <w:rPr>
          <w:rFonts w:ascii="Arial" w:hAnsi="Arial" w:cs="Arial"/>
          <w:color w:val="000000"/>
          <w:spacing w:val="2"/>
          <w:sz w:val="22"/>
          <w:szCs w:val="22"/>
          <w:lang w:val="pt-BR"/>
        </w:rPr>
        <w:t>b</w:t>
      </w:r>
      <w:r w:rsidRPr="00D779E7">
        <w:rPr>
          <w:rFonts w:ascii="Arial" w:hAnsi="Arial" w:cs="Arial"/>
          <w:color w:val="000000"/>
          <w:spacing w:val="-3"/>
          <w:sz w:val="22"/>
          <w:szCs w:val="22"/>
          <w:lang w:val="pt-BR"/>
        </w:rPr>
        <w:t>e</w:t>
      </w:r>
      <w:r w:rsidRPr="00D779E7">
        <w:rPr>
          <w:rFonts w:ascii="Arial" w:hAnsi="Arial" w:cs="Arial"/>
          <w:color w:val="000000"/>
          <w:spacing w:val="3"/>
          <w:sz w:val="22"/>
          <w:szCs w:val="22"/>
          <w:lang w:val="pt-BR"/>
        </w:rPr>
        <w:t>l</w:t>
      </w:r>
      <w:r w:rsidRPr="00D779E7">
        <w:rPr>
          <w:rFonts w:ascii="Arial" w:hAnsi="Arial" w:cs="Arial"/>
          <w:color w:val="000000"/>
          <w:spacing w:val="-3"/>
          <w:sz w:val="22"/>
          <w:szCs w:val="22"/>
          <w:lang w:val="pt-BR"/>
        </w:rPr>
        <w:t>e</w:t>
      </w:r>
      <w:r w:rsidRPr="00D779E7">
        <w:rPr>
          <w:rFonts w:ascii="Arial" w:hAnsi="Arial" w:cs="Arial"/>
          <w:color w:val="000000"/>
          <w:spacing w:val="1"/>
          <w:sz w:val="22"/>
          <w:szCs w:val="22"/>
          <w:lang w:val="pt-BR"/>
        </w:rPr>
        <w:t>ci</w:t>
      </w:r>
      <w:r w:rsidRPr="00D779E7">
        <w:rPr>
          <w:rFonts w:ascii="Arial" w:hAnsi="Arial" w:cs="Arial"/>
          <w:color w:val="000000"/>
          <w:sz w:val="22"/>
          <w:szCs w:val="22"/>
          <w:lang w:val="pt-BR"/>
        </w:rPr>
        <w:t xml:space="preserve">do </w:t>
      </w:r>
      <w:r w:rsidRPr="00D779E7">
        <w:rPr>
          <w:rFonts w:ascii="Arial" w:hAnsi="Arial" w:cs="Arial"/>
          <w:color w:val="000000"/>
          <w:spacing w:val="9"/>
          <w:sz w:val="22"/>
          <w:szCs w:val="22"/>
          <w:lang w:val="pt-BR"/>
        </w:rPr>
        <w:t xml:space="preserve"> </w:t>
      </w:r>
      <w:r w:rsidRPr="00D779E7">
        <w:rPr>
          <w:rFonts w:ascii="Arial" w:hAnsi="Arial" w:cs="Arial"/>
          <w:color w:val="000000"/>
          <w:spacing w:val="-3"/>
          <w:sz w:val="22"/>
          <w:szCs w:val="22"/>
          <w:lang w:val="pt-BR"/>
        </w:rPr>
        <w:t>n</w:t>
      </w:r>
      <w:r w:rsidRPr="00D779E7">
        <w:rPr>
          <w:rFonts w:ascii="Arial" w:hAnsi="Arial" w:cs="Arial"/>
          <w:color w:val="000000"/>
          <w:sz w:val="22"/>
          <w:szCs w:val="22"/>
          <w:lang w:val="pt-BR"/>
        </w:rPr>
        <w:t>o</w:t>
      </w:r>
      <w:r w:rsidRPr="00D779E7">
        <w:rPr>
          <w:rFonts w:ascii="Arial" w:hAnsi="Arial" w:cs="Arial"/>
          <w:color w:val="000000"/>
          <w:spacing w:val="61"/>
          <w:sz w:val="22"/>
          <w:szCs w:val="22"/>
          <w:lang w:val="pt-BR"/>
        </w:rPr>
        <w:t xml:space="preserve"> </w:t>
      </w:r>
      <w:r w:rsidRPr="00D779E7">
        <w:rPr>
          <w:rFonts w:ascii="Arial" w:hAnsi="Arial" w:cs="Arial"/>
          <w:color w:val="000000"/>
          <w:spacing w:val="3"/>
          <w:sz w:val="22"/>
          <w:szCs w:val="22"/>
          <w:lang w:val="pt-BR"/>
        </w:rPr>
        <w:t>i</w:t>
      </w:r>
      <w:r w:rsidRPr="00D779E7">
        <w:rPr>
          <w:rFonts w:ascii="Arial" w:hAnsi="Arial" w:cs="Arial"/>
          <w:color w:val="000000"/>
          <w:sz w:val="22"/>
          <w:szCs w:val="22"/>
          <w:lang w:val="pt-BR"/>
        </w:rPr>
        <w:t xml:space="preserve">tem </w:t>
      </w:r>
      <w:r w:rsidRPr="00D779E7">
        <w:rPr>
          <w:rFonts w:ascii="Arial" w:hAnsi="Arial" w:cs="Arial"/>
          <w:color w:val="000000"/>
          <w:spacing w:val="1"/>
          <w:sz w:val="22"/>
          <w:szCs w:val="22"/>
          <w:lang w:val="pt-BR"/>
        </w:rPr>
        <w:t xml:space="preserve"> </w:t>
      </w:r>
      <w:r w:rsidRPr="00D779E7">
        <w:rPr>
          <w:rFonts w:ascii="Arial" w:hAnsi="Arial" w:cs="Arial"/>
          <w:color w:val="000000"/>
          <w:spacing w:val="-3"/>
          <w:sz w:val="22"/>
          <w:szCs w:val="22"/>
          <w:lang w:val="pt-BR"/>
        </w:rPr>
        <w:t>7</w:t>
      </w:r>
      <w:r w:rsidRPr="00D779E7">
        <w:rPr>
          <w:rFonts w:ascii="Arial" w:hAnsi="Arial" w:cs="Arial"/>
          <w:color w:val="000000"/>
          <w:spacing w:val="2"/>
          <w:sz w:val="22"/>
          <w:szCs w:val="22"/>
          <w:lang w:val="pt-BR"/>
        </w:rPr>
        <w:t>.</w:t>
      </w:r>
      <w:r w:rsidRPr="00D779E7">
        <w:rPr>
          <w:rFonts w:ascii="Arial" w:hAnsi="Arial" w:cs="Arial"/>
          <w:color w:val="000000"/>
          <w:spacing w:val="-3"/>
          <w:sz w:val="22"/>
          <w:szCs w:val="22"/>
          <w:lang w:val="pt-BR"/>
        </w:rPr>
        <w:t>1</w:t>
      </w:r>
      <w:r w:rsidRPr="00D779E7">
        <w:rPr>
          <w:rFonts w:ascii="Arial" w:hAnsi="Arial" w:cs="Arial"/>
          <w:color w:val="000000"/>
          <w:sz w:val="22"/>
          <w:szCs w:val="22"/>
          <w:lang w:val="pt-BR"/>
        </w:rPr>
        <w:t xml:space="preserve">,  </w:t>
      </w:r>
      <w:r w:rsidRPr="00D779E7">
        <w:rPr>
          <w:rFonts w:ascii="Arial" w:hAnsi="Arial" w:cs="Arial"/>
          <w:color w:val="000000"/>
          <w:spacing w:val="1"/>
          <w:sz w:val="22"/>
          <w:szCs w:val="22"/>
          <w:lang w:val="pt-BR"/>
        </w:rPr>
        <w:t>s</w:t>
      </w:r>
      <w:r w:rsidRPr="00D779E7">
        <w:rPr>
          <w:rFonts w:ascii="Arial" w:hAnsi="Arial" w:cs="Arial"/>
          <w:color w:val="000000"/>
          <w:spacing w:val="-3"/>
          <w:sz w:val="22"/>
          <w:szCs w:val="22"/>
          <w:lang w:val="pt-BR"/>
        </w:rPr>
        <w:t>e</w:t>
      </w:r>
      <w:r w:rsidRPr="00D779E7">
        <w:rPr>
          <w:rFonts w:ascii="Arial" w:hAnsi="Arial" w:cs="Arial"/>
          <w:color w:val="000000"/>
          <w:spacing w:val="-1"/>
          <w:sz w:val="22"/>
          <w:szCs w:val="22"/>
          <w:lang w:val="pt-BR"/>
        </w:rPr>
        <w:t>r</w:t>
      </w:r>
      <w:r w:rsidRPr="00D779E7">
        <w:rPr>
          <w:rFonts w:ascii="Arial" w:hAnsi="Arial" w:cs="Arial"/>
          <w:color w:val="000000"/>
          <w:sz w:val="22"/>
          <w:szCs w:val="22"/>
          <w:lang w:val="pt-BR"/>
        </w:rPr>
        <w:t xml:space="preserve">ão  </w:t>
      </w:r>
      <w:r w:rsidRPr="00D779E7">
        <w:rPr>
          <w:rFonts w:ascii="Arial" w:hAnsi="Arial" w:cs="Arial"/>
          <w:color w:val="000000"/>
          <w:spacing w:val="1"/>
          <w:sz w:val="22"/>
          <w:szCs w:val="22"/>
          <w:lang w:val="pt-BR"/>
        </w:rPr>
        <w:t>vis</w:t>
      </w:r>
      <w:r w:rsidRPr="00D779E7">
        <w:rPr>
          <w:rFonts w:ascii="Arial" w:hAnsi="Arial" w:cs="Arial"/>
          <w:color w:val="000000"/>
          <w:sz w:val="22"/>
          <w:szCs w:val="22"/>
          <w:lang w:val="pt-BR"/>
        </w:rPr>
        <w:t>t</w:t>
      </w:r>
      <w:r w:rsidRPr="00D779E7">
        <w:rPr>
          <w:rFonts w:ascii="Arial" w:hAnsi="Arial" w:cs="Arial"/>
          <w:color w:val="000000"/>
          <w:spacing w:val="-3"/>
          <w:sz w:val="22"/>
          <w:szCs w:val="22"/>
          <w:lang w:val="pt-BR"/>
        </w:rPr>
        <w:t>o</w:t>
      </w:r>
      <w:r w:rsidRPr="00D779E7">
        <w:rPr>
          <w:rFonts w:ascii="Arial" w:hAnsi="Arial" w:cs="Arial"/>
          <w:color w:val="000000"/>
          <w:spacing w:val="1"/>
          <w:sz w:val="22"/>
          <w:szCs w:val="22"/>
          <w:lang w:val="pt-BR"/>
        </w:rPr>
        <w:t>ri</w:t>
      </w:r>
      <w:r w:rsidRPr="00D779E7">
        <w:rPr>
          <w:rFonts w:ascii="Arial" w:hAnsi="Arial" w:cs="Arial"/>
          <w:color w:val="000000"/>
          <w:spacing w:val="2"/>
          <w:sz w:val="22"/>
          <w:szCs w:val="22"/>
          <w:lang w:val="pt-BR"/>
        </w:rPr>
        <w:t>a</w:t>
      </w:r>
      <w:r w:rsidRPr="00D779E7">
        <w:rPr>
          <w:rFonts w:ascii="Arial" w:hAnsi="Arial" w:cs="Arial"/>
          <w:color w:val="000000"/>
          <w:spacing w:val="-3"/>
          <w:sz w:val="22"/>
          <w:szCs w:val="22"/>
          <w:lang w:val="pt-BR"/>
        </w:rPr>
        <w:t>d</w:t>
      </w:r>
      <w:r w:rsidRPr="00D779E7">
        <w:rPr>
          <w:rFonts w:ascii="Arial" w:hAnsi="Arial" w:cs="Arial"/>
          <w:color w:val="000000"/>
          <w:sz w:val="22"/>
          <w:szCs w:val="22"/>
          <w:lang w:val="pt-BR"/>
        </w:rPr>
        <w:t xml:space="preserve">as </w:t>
      </w:r>
      <w:r w:rsidRPr="00D779E7">
        <w:rPr>
          <w:rFonts w:ascii="Arial" w:hAnsi="Arial" w:cs="Arial"/>
          <w:color w:val="000000"/>
          <w:spacing w:val="6"/>
          <w:sz w:val="22"/>
          <w:szCs w:val="22"/>
          <w:lang w:val="pt-BR"/>
        </w:rPr>
        <w:t xml:space="preserve"> </w:t>
      </w:r>
      <w:r w:rsidRPr="00D779E7">
        <w:rPr>
          <w:rFonts w:ascii="Arial" w:hAnsi="Arial" w:cs="Arial"/>
          <w:color w:val="000000"/>
          <w:sz w:val="22"/>
          <w:szCs w:val="22"/>
          <w:lang w:val="pt-BR"/>
        </w:rPr>
        <w:t>por</w:t>
      </w:r>
      <w:r w:rsidRPr="00D779E7">
        <w:rPr>
          <w:rFonts w:ascii="Arial" w:hAnsi="Arial" w:cs="Arial"/>
          <w:color w:val="000000"/>
          <w:spacing w:val="62"/>
          <w:sz w:val="22"/>
          <w:szCs w:val="22"/>
          <w:lang w:val="pt-BR"/>
        </w:rPr>
        <w:t xml:space="preserve"> </w:t>
      </w:r>
      <w:r w:rsidRPr="00D779E7">
        <w:rPr>
          <w:rFonts w:ascii="Arial" w:hAnsi="Arial" w:cs="Arial"/>
          <w:color w:val="000000"/>
          <w:spacing w:val="1"/>
          <w:sz w:val="22"/>
          <w:szCs w:val="22"/>
          <w:lang w:val="pt-BR"/>
        </w:rPr>
        <w:t>r</w:t>
      </w:r>
      <w:r w:rsidRPr="00D779E7">
        <w:rPr>
          <w:rFonts w:ascii="Arial" w:hAnsi="Arial" w:cs="Arial"/>
          <w:color w:val="000000"/>
          <w:sz w:val="22"/>
          <w:szCs w:val="22"/>
          <w:lang w:val="pt-BR"/>
        </w:rPr>
        <w:t>ep</w:t>
      </w:r>
      <w:r w:rsidRPr="00D779E7">
        <w:rPr>
          <w:rFonts w:ascii="Arial" w:hAnsi="Arial" w:cs="Arial"/>
          <w:color w:val="000000"/>
          <w:spacing w:val="-1"/>
          <w:sz w:val="22"/>
          <w:szCs w:val="22"/>
          <w:lang w:val="pt-BR"/>
        </w:rPr>
        <w:t>r</w:t>
      </w:r>
      <w:r w:rsidRPr="00D779E7">
        <w:rPr>
          <w:rFonts w:ascii="Arial" w:hAnsi="Arial" w:cs="Arial"/>
          <w:color w:val="000000"/>
          <w:spacing w:val="-3"/>
          <w:sz w:val="22"/>
          <w:szCs w:val="22"/>
          <w:lang w:val="pt-BR"/>
        </w:rPr>
        <w:t>e</w:t>
      </w:r>
      <w:r w:rsidRPr="00D779E7">
        <w:rPr>
          <w:rFonts w:ascii="Arial" w:hAnsi="Arial" w:cs="Arial"/>
          <w:color w:val="000000"/>
          <w:spacing w:val="3"/>
          <w:sz w:val="22"/>
          <w:szCs w:val="22"/>
          <w:lang w:val="pt-BR"/>
        </w:rPr>
        <w:t>s</w:t>
      </w:r>
      <w:r w:rsidRPr="00D779E7">
        <w:rPr>
          <w:rFonts w:ascii="Arial" w:hAnsi="Arial" w:cs="Arial"/>
          <w:color w:val="000000"/>
          <w:spacing w:val="2"/>
          <w:sz w:val="22"/>
          <w:szCs w:val="22"/>
          <w:lang w:val="pt-BR"/>
        </w:rPr>
        <w:t>e</w:t>
      </w:r>
      <w:r w:rsidRPr="00D779E7">
        <w:rPr>
          <w:rFonts w:ascii="Arial" w:hAnsi="Arial" w:cs="Arial"/>
          <w:color w:val="000000"/>
          <w:spacing w:val="-3"/>
          <w:sz w:val="22"/>
          <w:szCs w:val="22"/>
          <w:lang w:val="pt-BR"/>
        </w:rPr>
        <w:t>nt</w:t>
      </w:r>
      <w:r w:rsidRPr="00D779E7">
        <w:rPr>
          <w:rFonts w:ascii="Arial" w:hAnsi="Arial" w:cs="Arial"/>
          <w:color w:val="000000"/>
          <w:sz w:val="22"/>
          <w:szCs w:val="22"/>
          <w:lang w:val="pt-BR"/>
        </w:rPr>
        <w:t>a</w:t>
      </w:r>
      <w:r w:rsidRPr="00D779E7">
        <w:rPr>
          <w:rFonts w:ascii="Arial" w:hAnsi="Arial" w:cs="Arial"/>
          <w:color w:val="000000"/>
          <w:spacing w:val="-3"/>
          <w:sz w:val="22"/>
          <w:szCs w:val="22"/>
          <w:lang w:val="pt-BR"/>
        </w:rPr>
        <w:t>n</w:t>
      </w:r>
      <w:r w:rsidRPr="00D779E7">
        <w:rPr>
          <w:rFonts w:ascii="Arial" w:hAnsi="Arial" w:cs="Arial"/>
          <w:color w:val="000000"/>
          <w:spacing w:val="5"/>
          <w:sz w:val="22"/>
          <w:szCs w:val="22"/>
          <w:lang w:val="pt-BR"/>
        </w:rPr>
        <w:t>t</w:t>
      </w:r>
      <w:r w:rsidRPr="00D779E7">
        <w:rPr>
          <w:rFonts w:ascii="Arial" w:hAnsi="Arial" w:cs="Arial"/>
          <w:color w:val="000000"/>
          <w:spacing w:val="-3"/>
          <w:sz w:val="22"/>
          <w:szCs w:val="22"/>
          <w:lang w:val="pt-BR"/>
        </w:rPr>
        <w:t>e</w:t>
      </w:r>
      <w:r w:rsidRPr="00D779E7">
        <w:rPr>
          <w:rFonts w:ascii="Arial" w:hAnsi="Arial" w:cs="Arial"/>
          <w:color w:val="000000"/>
          <w:sz w:val="22"/>
          <w:szCs w:val="22"/>
          <w:lang w:val="pt-BR"/>
        </w:rPr>
        <w:t xml:space="preserve">s </w:t>
      </w:r>
      <w:r w:rsidRPr="00D779E7">
        <w:rPr>
          <w:rFonts w:ascii="Arial" w:hAnsi="Arial" w:cs="Arial"/>
          <w:color w:val="000000"/>
          <w:spacing w:val="11"/>
          <w:sz w:val="22"/>
          <w:szCs w:val="22"/>
          <w:lang w:val="pt-BR"/>
        </w:rPr>
        <w:t xml:space="preserve"> </w:t>
      </w:r>
      <w:r w:rsidRPr="00D779E7">
        <w:rPr>
          <w:rFonts w:ascii="Arial" w:hAnsi="Arial" w:cs="Arial"/>
          <w:color w:val="000000"/>
          <w:w w:val="101"/>
          <w:sz w:val="22"/>
          <w:szCs w:val="22"/>
          <w:lang w:val="pt-BR"/>
        </w:rPr>
        <w:t xml:space="preserve">da </w:t>
      </w:r>
      <w:r w:rsidRPr="00D779E7">
        <w:rPr>
          <w:rFonts w:ascii="Arial" w:hAnsi="Arial" w:cs="Arial"/>
          <w:color w:val="000000"/>
          <w:sz w:val="22"/>
          <w:szCs w:val="22"/>
          <w:lang w:val="pt-BR"/>
        </w:rPr>
        <w:t>Se</w:t>
      </w:r>
      <w:r w:rsidRPr="00D779E7">
        <w:rPr>
          <w:rFonts w:ascii="Arial" w:hAnsi="Arial" w:cs="Arial"/>
          <w:color w:val="000000"/>
          <w:spacing w:val="1"/>
          <w:sz w:val="22"/>
          <w:szCs w:val="22"/>
          <w:lang w:val="pt-BR"/>
        </w:rPr>
        <w:t>c</w:t>
      </w:r>
      <w:r w:rsidRPr="00D779E7">
        <w:rPr>
          <w:rFonts w:ascii="Arial" w:hAnsi="Arial" w:cs="Arial"/>
          <w:color w:val="000000"/>
          <w:spacing w:val="-1"/>
          <w:sz w:val="22"/>
          <w:szCs w:val="22"/>
          <w:lang w:val="pt-BR"/>
        </w:rPr>
        <w:t>r</w:t>
      </w:r>
      <w:r w:rsidRPr="00D779E7">
        <w:rPr>
          <w:rFonts w:ascii="Arial" w:hAnsi="Arial" w:cs="Arial"/>
          <w:color w:val="000000"/>
          <w:spacing w:val="-3"/>
          <w:sz w:val="22"/>
          <w:szCs w:val="22"/>
          <w:lang w:val="pt-BR"/>
        </w:rPr>
        <w:t>e</w:t>
      </w:r>
      <w:r w:rsidRPr="00D779E7">
        <w:rPr>
          <w:rFonts w:ascii="Arial" w:hAnsi="Arial" w:cs="Arial"/>
          <w:color w:val="000000"/>
          <w:sz w:val="22"/>
          <w:szCs w:val="22"/>
          <w:lang w:val="pt-BR"/>
        </w:rPr>
        <w:t>ta</w:t>
      </w:r>
      <w:r w:rsidRPr="00D779E7">
        <w:rPr>
          <w:rFonts w:ascii="Arial" w:hAnsi="Arial" w:cs="Arial"/>
          <w:color w:val="000000"/>
          <w:spacing w:val="-1"/>
          <w:sz w:val="22"/>
          <w:szCs w:val="22"/>
          <w:lang w:val="pt-BR"/>
        </w:rPr>
        <w:t>r</w:t>
      </w:r>
      <w:r w:rsidRPr="00D779E7">
        <w:rPr>
          <w:rFonts w:ascii="Arial" w:hAnsi="Arial" w:cs="Arial"/>
          <w:color w:val="000000"/>
          <w:spacing w:val="3"/>
          <w:sz w:val="22"/>
          <w:szCs w:val="22"/>
          <w:lang w:val="pt-BR"/>
        </w:rPr>
        <w:t>i</w:t>
      </w:r>
      <w:r w:rsidRPr="00D779E7">
        <w:rPr>
          <w:rFonts w:ascii="Arial" w:hAnsi="Arial" w:cs="Arial"/>
          <w:color w:val="000000"/>
          <w:sz w:val="22"/>
          <w:szCs w:val="22"/>
          <w:lang w:val="pt-BR"/>
        </w:rPr>
        <w:t>a</w:t>
      </w:r>
      <w:r w:rsidRPr="00D779E7">
        <w:rPr>
          <w:rFonts w:ascii="Arial" w:hAnsi="Arial" w:cs="Arial"/>
          <w:color w:val="000000"/>
          <w:spacing w:val="8"/>
          <w:sz w:val="22"/>
          <w:szCs w:val="22"/>
          <w:lang w:val="pt-BR"/>
        </w:rPr>
        <w:t xml:space="preserve"> </w:t>
      </w:r>
      <w:r w:rsidRPr="00D779E7">
        <w:rPr>
          <w:rFonts w:ascii="Arial" w:hAnsi="Arial" w:cs="Arial"/>
          <w:color w:val="000000"/>
          <w:sz w:val="22"/>
          <w:szCs w:val="22"/>
          <w:lang w:val="pt-BR"/>
        </w:rPr>
        <w:t>M</w:t>
      </w:r>
      <w:r w:rsidRPr="00D779E7">
        <w:rPr>
          <w:rFonts w:ascii="Arial" w:hAnsi="Arial" w:cs="Arial"/>
          <w:color w:val="000000"/>
          <w:spacing w:val="2"/>
          <w:sz w:val="22"/>
          <w:szCs w:val="22"/>
          <w:lang w:val="pt-BR"/>
        </w:rPr>
        <w:t>u</w:t>
      </w:r>
      <w:r w:rsidRPr="00D779E7">
        <w:rPr>
          <w:rFonts w:ascii="Arial" w:hAnsi="Arial" w:cs="Arial"/>
          <w:color w:val="000000"/>
          <w:spacing w:val="-3"/>
          <w:sz w:val="22"/>
          <w:szCs w:val="22"/>
          <w:lang w:val="pt-BR"/>
        </w:rPr>
        <w:t>n</w:t>
      </w:r>
      <w:r w:rsidRPr="00D779E7">
        <w:rPr>
          <w:rFonts w:ascii="Arial" w:hAnsi="Arial" w:cs="Arial"/>
          <w:color w:val="000000"/>
          <w:spacing w:val="3"/>
          <w:sz w:val="22"/>
          <w:szCs w:val="22"/>
          <w:lang w:val="pt-BR"/>
        </w:rPr>
        <w:t>i</w:t>
      </w:r>
      <w:r w:rsidRPr="00D779E7">
        <w:rPr>
          <w:rFonts w:ascii="Arial" w:hAnsi="Arial" w:cs="Arial"/>
          <w:color w:val="000000"/>
          <w:spacing w:val="-2"/>
          <w:sz w:val="22"/>
          <w:szCs w:val="22"/>
          <w:lang w:val="pt-BR"/>
        </w:rPr>
        <w:t>c</w:t>
      </w:r>
      <w:r w:rsidRPr="00D779E7">
        <w:rPr>
          <w:rFonts w:ascii="Arial" w:hAnsi="Arial" w:cs="Arial"/>
          <w:color w:val="000000"/>
          <w:spacing w:val="3"/>
          <w:sz w:val="22"/>
          <w:szCs w:val="22"/>
          <w:lang w:val="pt-BR"/>
        </w:rPr>
        <w:t>i</w:t>
      </w:r>
      <w:r w:rsidRPr="00D779E7">
        <w:rPr>
          <w:rFonts w:ascii="Arial" w:hAnsi="Arial" w:cs="Arial"/>
          <w:color w:val="000000"/>
          <w:spacing w:val="-5"/>
          <w:sz w:val="22"/>
          <w:szCs w:val="22"/>
          <w:lang w:val="pt-BR"/>
        </w:rPr>
        <w:t>p</w:t>
      </w:r>
      <w:r w:rsidRPr="00D779E7">
        <w:rPr>
          <w:rFonts w:ascii="Arial" w:hAnsi="Arial" w:cs="Arial"/>
          <w:color w:val="000000"/>
          <w:sz w:val="22"/>
          <w:szCs w:val="22"/>
          <w:lang w:val="pt-BR"/>
        </w:rPr>
        <w:t>al</w:t>
      </w:r>
      <w:r w:rsidRPr="00D779E7">
        <w:rPr>
          <w:rFonts w:ascii="Arial" w:hAnsi="Arial" w:cs="Arial"/>
          <w:color w:val="000000"/>
          <w:spacing w:val="12"/>
          <w:sz w:val="22"/>
          <w:szCs w:val="22"/>
          <w:lang w:val="pt-BR"/>
        </w:rPr>
        <w:t xml:space="preserve"> </w:t>
      </w:r>
      <w:r w:rsidRPr="00D779E7">
        <w:rPr>
          <w:rFonts w:ascii="Arial" w:hAnsi="Arial" w:cs="Arial"/>
          <w:color w:val="000000"/>
          <w:sz w:val="22"/>
          <w:szCs w:val="22"/>
          <w:lang w:val="pt-BR"/>
        </w:rPr>
        <w:t>de</w:t>
      </w:r>
      <w:r w:rsidRPr="00D779E7">
        <w:rPr>
          <w:rFonts w:ascii="Arial" w:hAnsi="Arial" w:cs="Arial"/>
          <w:color w:val="000000"/>
          <w:spacing w:val="4"/>
          <w:sz w:val="22"/>
          <w:szCs w:val="22"/>
          <w:lang w:val="pt-BR"/>
        </w:rPr>
        <w:t xml:space="preserve"> </w:t>
      </w:r>
      <w:r w:rsidRPr="00D779E7">
        <w:rPr>
          <w:rFonts w:ascii="Arial" w:hAnsi="Arial" w:cs="Arial"/>
          <w:color w:val="000000"/>
          <w:w w:val="101"/>
          <w:sz w:val="22"/>
          <w:szCs w:val="22"/>
          <w:lang w:val="pt-BR"/>
        </w:rPr>
        <w:t>S</w:t>
      </w:r>
      <w:r w:rsidRPr="00D779E7">
        <w:rPr>
          <w:rFonts w:ascii="Arial" w:hAnsi="Arial" w:cs="Arial"/>
          <w:color w:val="000000"/>
          <w:spacing w:val="-3"/>
          <w:w w:val="101"/>
          <w:sz w:val="22"/>
          <w:szCs w:val="22"/>
          <w:lang w:val="pt-BR"/>
        </w:rPr>
        <w:t>a</w:t>
      </w:r>
      <w:r w:rsidRPr="00D779E7">
        <w:rPr>
          <w:rFonts w:ascii="Arial" w:hAnsi="Arial" w:cs="Arial"/>
          <w:color w:val="000000"/>
          <w:spacing w:val="2"/>
          <w:w w:val="101"/>
          <w:sz w:val="22"/>
          <w:szCs w:val="22"/>
          <w:lang w:val="pt-BR"/>
        </w:rPr>
        <w:t>úd</w:t>
      </w:r>
      <w:r w:rsidRPr="00D779E7">
        <w:rPr>
          <w:rFonts w:ascii="Arial" w:hAnsi="Arial" w:cs="Arial"/>
          <w:color w:val="000000"/>
          <w:spacing w:val="-3"/>
          <w:w w:val="101"/>
          <w:sz w:val="22"/>
          <w:szCs w:val="22"/>
          <w:lang w:val="pt-BR"/>
        </w:rPr>
        <w:t>e</w:t>
      </w:r>
      <w:r w:rsidRPr="00D779E7">
        <w:rPr>
          <w:rFonts w:ascii="Arial" w:hAnsi="Arial" w:cs="Arial"/>
          <w:color w:val="000000"/>
          <w:w w:val="101"/>
          <w:sz w:val="22"/>
          <w:szCs w:val="22"/>
          <w:lang w:val="pt-BR"/>
        </w:rPr>
        <w:t>.</w:t>
      </w:r>
    </w:p>
    <w:p w:rsidR="003D5B95" w:rsidRPr="00D779E7" w:rsidRDefault="003D5B95" w:rsidP="0057095C">
      <w:pPr>
        <w:spacing w:line="360" w:lineRule="auto"/>
        <w:ind w:left="120" w:right="63" w:firstLine="830"/>
        <w:jc w:val="both"/>
        <w:rPr>
          <w:rFonts w:ascii="Arial" w:hAnsi="Arial" w:cs="Arial"/>
          <w:color w:val="000000"/>
          <w:sz w:val="22"/>
          <w:szCs w:val="22"/>
          <w:lang w:val="pt-BR"/>
        </w:rPr>
      </w:pPr>
    </w:p>
    <w:p w:rsidR="003D5B95" w:rsidRPr="00D779E7" w:rsidRDefault="003D5B95" w:rsidP="0057095C">
      <w:pPr>
        <w:spacing w:line="360" w:lineRule="auto"/>
        <w:ind w:left="295"/>
        <w:rPr>
          <w:rFonts w:ascii="Arial" w:hAnsi="Arial" w:cs="Arial"/>
          <w:sz w:val="22"/>
          <w:szCs w:val="22"/>
          <w:lang w:val="pt-BR"/>
        </w:rPr>
      </w:pPr>
      <w:r w:rsidRPr="00D779E7">
        <w:rPr>
          <w:rFonts w:ascii="Arial" w:hAnsi="Arial" w:cs="Arial"/>
          <w:b/>
          <w:sz w:val="22"/>
          <w:szCs w:val="22"/>
          <w:lang w:val="pt-BR"/>
        </w:rPr>
        <w:t>8—</w:t>
      </w:r>
      <w:r w:rsidRPr="00D779E7">
        <w:rPr>
          <w:rFonts w:ascii="Arial" w:hAnsi="Arial" w:cs="Arial"/>
          <w:b/>
          <w:spacing w:val="4"/>
          <w:sz w:val="22"/>
          <w:szCs w:val="22"/>
          <w:lang w:val="pt-BR"/>
        </w:rPr>
        <w:t xml:space="preserve"> </w:t>
      </w:r>
      <w:r w:rsidRPr="00D779E7">
        <w:rPr>
          <w:rFonts w:ascii="Arial" w:hAnsi="Arial" w:cs="Arial"/>
          <w:b/>
          <w:spacing w:val="-1"/>
          <w:sz w:val="22"/>
          <w:szCs w:val="22"/>
          <w:lang w:val="pt-BR"/>
        </w:rPr>
        <w:t>D</w:t>
      </w:r>
      <w:r w:rsidRPr="00D779E7">
        <w:rPr>
          <w:rFonts w:ascii="Arial" w:hAnsi="Arial" w:cs="Arial"/>
          <w:b/>
          <w:spacing w:val="-2"/>
          <w:sz w:val="22"/>
          <w:szCs w:val="22"/>
          <w:lang w:val="pt-BR"/>
        </w:rPr>
        <w:t>O</w:t>
      </w:r>
      <w:r w:rsidRPr="00D779E7">
        <w:rPr>
          <w:rFonts w:ascii="Arial" w:hAnsi="Arial" w:cs="Arial"/>
          <w:b/>
          <w:sz w:val="22"/>
          <w:szCs w:val="22"/>
          <w:lang w:val="pt-BR"/>
        </w:rPr>
        <w:t>S</w:t>
      </w:r>
      <w:r w:rsidRPr="00D779E7">
        <w:rPr>
          <w:rFonts w:ascii="Arial" w:hAnsi="Arial" w:cs="Arial"/>
          <w:b/>
          <w:spacing w:val="9"/>
          <w:sz w:val="22"/>
          <w:szCs w:val="22"/>
          <w:lang w:val="pt-BR"/>
        </w:rPr>
        <w:t xml:space="preserve"> </w:t>
      </w:r>
      <w:r w:rsidRPr="00D779E7">
        <w:rPr>
          <w:rFonts w:ascii="Arial" w:hAnsi="Arial" w:cs="Arial"/>
          <w:b/>
          <w:spacing w:val="-1"/>
          <w:w w:val="101"/>
          <w:sz w:val="22"/>
          <w:szCs w:val="22"/>
          <w:lang w:val="pt-BR"/>
        </w:rPr>
        <w:t>R</w:t>
      </w:r>
      <w:r w:rsidRPr="00D779E7">
        <w:rPr>
          <w:rFonts w:ascii="Arial" w:hAnsi="Arial" w:cs="Arial"/>
          <w:b/>
          <w:w w:val="101"/>
          <w:sz w:val="22"/>
          <w:szCs w:val="22"/>
          <w:lang w:val="pt-BR"/>
        </w:rPr>
        <w:t>E</w:t>
      </w:r>
      <w:r w:rsidRPr="00D779E7">
        <w:rPr>
          <w:rFonts w:ascii="Arial" w:hAnsi="Arial" w:cs="Arial"/>
          <w:b/>
          <w:spacing w:val="-1"/>
          <w:w w:val="101"/>
          <w:sz w:val="22"/>
          <w:szCs w:val="22"/>
          <w:lang w:val="pt-BR"/>
        </w:rPr>
        <w:t>C</w:t>
      </w:r>
      <w:r w:rsidRPr="00D779E7">
        <w:rPr>
          <w:rFonts w:ascii="Arial" w:hAnsi="Arial" w:cs="Arial"/>
          <w:b/>
          <w:spacing w:val="2"/>
          <w:w w:val="101"/>
          <w:sz w:val="22"/>
          <w:szCs w:val="22"/>
          <w:lang w:val="pt-BR"/>
        </w:rPr>
        <w:t>U</w:t>
      </w:r>
      <w:r w:rsidRPr="00D779E7">
        <w:rPr>
          <w:rFonts w:ascii="Arial" w:hAnsi="Arial" w:cs="Arial"/>
          <w:b/>
          <w:spacing w:val="-1"/>
          <w:w w:val="101"/>
          <w:sz w:val="22"/>
          <w:szCs w:val="22"/>
          <w:lang w:val="pt-BR"/>
        </w:rPr>
        <w:t>R</w:t>
      </w:r>
      <w:r w:rsidRPr="00D779E7">
        <w:rPr>
          <w:rFonts w:ascii="Arial" w:hAnsi="Arial" w:cs="Arial"/>
          <w:b/>
          <w:spacing w:val="3"/>
          <w:w w:val="101"/>
          <w:sz w:val="22"/>
          <w:szCs w:val="22"/>
          <w:lang w:val="pt-BR"/>
        </w:rPr>
        <w:t>S</w:t>
      </w:r>
      <w:r w:rsidRPr="00D779E7">
        <w:rPr>
          <w:rFonts w:ascii="Arial" w:hAnsi="Arial" w:cs="Arial"/>
          <w:b/>
          <w:spacing w:val="-2"/>
          <w:w w:val="101"/>
          <w:sz w:val="22"/>
          <w:szCs w:val="22"/>
          <w:lang w:val="pt-BR"/>
        </w:rPr>
        <w:t>O</w:t>
      </w:r>
      <w:r w:rsidRPr="00D779E7">
        <w:rPr>
          <w:rFonts w:ascii="Arial" w:hAnsi="Arial" w:cs="Arial"/>
          <w:b/>
          <w:w w:val="101"/>
          <w:sz w:val="22"/>
          <w:szCs w:val="22"/>
          <w:lang w:val="pt-BR"/>
        </w:rPr>
        <w:t>S</w:t>
      </w:r>
    </w:p>
    <w:p w:rsidR="003D5B95" w:rsidRPr="00D779E7" w:rsidRDefault="003D5B95" w:rsidP="0057095C">
      <w:pPr>
        <w:spacing w:before="16" w:line="360" w:lineRule="auto"/>
        <w:rPr>
          <w:rFonts w:ascii="Arial" w:hAnsi="Arial" w:cs="Arial"/>
          <w:sz w:val="22"/>
          <w:szCs w:val="22"/>
          <w:lang w:val="pt-BR"/>
        </w:rPr>
      </w:pPr>
    </w:p>
    <w:p w:rsidR="003D5B95" w:rsidRPr="00D779E7" w:rsidRDefault="003D5B95" w:rsidP="000D5A28">
      <w:pPr>
        <w:spacing w:line="360" w:lineRule="auto"/>
        <w:ind w:right="66"/>
        <w:jc w:val="both"/>
        <w:rPr>
          <w:rFonts w:ascii="Arial" w:hAnsi="Arial" w:cs="Arial"/>
          <w:sz w:val="22"/>
          <w:szCs w:val="22"/>
          <w:lang w:val="pt-BR"/>
        </w:rPr>
      </w:pPr>
      <w:r w:rsidRPr="00D779E7">
        <w:rPr>
          <w:rFonts w:ascii="Arial" w:hAnsi="Arial" w:cs="Arial"/>
          <w:spacing w:val="-2"/>
          <w:sz w:val="22"/>
          <w:szCs w:val="22"/>
          <w:lang w:val="pt-BR"/>
        </w:rPr>
        <w:t>O</w:t>
      </w:r>
      <w:r w:rsidRPr="00D779E7">
        <w:rPr>
          <w:rFonts w:ascii="Arial" w:hAnsi="Arial" w:cs="Arial"/>
          <w:sz w:val="22"/>
          <w:szCs w:val="22"/>
          <w:lang w:val="pt-BR"/>
        </w:rPr>
        <w:t>s</w:t>
      </w:r>
      <w:r w:rsidRPr="00D779E7">
        <w:rPr>
          <w:rFonts w:ascii="Arial" w:hAnsi="Arial" w:cs="Arial"/>
          <w:spacing w:val="10"/>
          <w:sz w:val="22"/>
          <w:szCs w:val="22"/>
          <w:lang w:val="pt-BR"/>
        </w:rPr>
        <w:t xml:space="preserve"> </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3"/>
          <w:sz w:val="22"/>
          <w:szCs w:val="22"/>
          <w:lang w:val="pt-BR"/>
        </w:rPr>
        <w:t>c</w:t>
      </w:r>
      <w:r w:rsidRPr="00D779E7">
        <w:rPr>
          <w:rFonts w:ascii="Arial" w:hAnsi="Arial" w:cs="Arial"/>
          <w:spacing w:val="-3"/>
          <w:sz w:val="22"/>
          <w:szCs w:val="22"/>
          <w:lang w:val="pt-BR"/>
        </w:rPr>
        <w:t>u</w:t>
      </w:r>
      <w:r w:rsidRPr="00D779E7">
        <w:rPr>
          <w:rFonts w:ascii="Arial" w:hAnsi="Arial" w:cs="Arial"/>
          <w:spacing w:val="1"/>
          <w:sz w:val="22"/>
          <w:szCs w:val="22"/>
          <w:lang w:val="pt-BR"/>
        </w:rPr>
        <w:t>rs</w:t>
      </w:r>
      <w:r w:rsidRPr="00D779E7">
        <w:rPr>
          <w:rFonts w:ascii="Arial" w:hAnsi="Arial" w:cs="Arial"/>
          <w:sz w:val="22"/>
          <w:szCs w:val="22"/>
          <w:lang w:val="pt-BR"/>
        </w:rPr>
        <w:t>os</w:t>
      </w:r>
      <w:r w:rsidRPr="00D779E7">
        <w:rPr>
          <w:rFonts w:ascii="Arial" w:hAnsi="Arial" w:cs="Arial"/>
          <w:spacing w:val="16"/>
          <w:sz w:val="22"/>
          <w:szCs w:val="22"/>
          <w:lang w:val="pt-BR"/>
        </w:rPr>
        <w:t xml:space="preserve"> </w:t>
      </w:r>
      <w:r w:rsidRPr="00D779E7">
        <w:rPr>
          <w:rFonts w:ascii="Arial" w:hAnsi="Arial" w:cs="Arial"/>
          <w:sz w:val="22"/>
          <w:szCs w:val="22"/>
          <w:lang w:val="pt-BR"/>
        </w:rPr>
        <w:t>e</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p</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1"/>
          <w:sz w:val="22"/>
          <w:szCs w:val="22"/>
          <w:lang w:val="pt-BR"/>
        </w:rPr>
        <w:t>z</w:t>
      </w:r>
      <w:r w:rsidRPr="00D779E7">
        <w:rPr>
          <w:rFonts w:ascii="Arial" w:hAnsi="Arial" w:cs="Arial"/>
          <w:sz w:val="22"/>
          <w:szCs w:val="22"/>
          <w:lang w:val="pt-BR"/>
        </w:rPr>
        <w:t>os</w:t>
      </w:r>
      <w:r w:rsidRPr="00D779E7">
        <w:rPr>
          <w:rFonts w:ascii="Arial" w:hAnsi="Arial" w:cs="Arial"/>
          <w:spacing w:val="14"/>
          <w:sz w:val="22"/>
          <w:szCs w:val="22"/>
          <w:lang w:val="pt-BR"/>
        </w:rPr>
        <w:t xml:space="preserve"> </w:t>
      </w:r>
      <w:r w:rsidRPr="00D779E7">
        <w:rPr>
          <w:rFonts w:ascii="Arial" w:hAnsi="Arial" w:cs="Arial"/>
          <w:spacing w:val="-2"/>
          <w:sz w:val="22"/>
          <w:szCs w:val="22"/>
          <w:lang w:val="pt-BR"/>
        </w:rPr>
        <w:t>s</w:t>
      </w:r>
      <w:r w:rsidRPr="00D779E7">
        <w:rPr>
          <w:rFonts w:ascii="Arial" w:hAnsi="Arial" w:cs="Arial"/>
          <w:sz w:val="22"/>
          <w:szCs w:val="22"/>
          <w:lang w:val="pt-BR"/>
        </w:rPr>
        <w:t>egu</w:t>
      </w:r>
      <w:r w:rsidRPr="00D779E7">
        <w:rPr>
          <w:rFonts w:ascii="Arial" w:hAnsi="Arial" w:cs="Arial"/>
          <w:spacing w:val="1"/>
          <w:sz w:val="22"/>
          <w:szCs w:val="22"/>
          <w:lang w:val="pt-BR"/>
        </w:rPr>
        <w:t>i</w:t>
      </w:r>
      <w:r w:rsidRPr="00D779E7">
        <w:rPr>
          <w:rFonts w:ascii="Arial" w:hAnsi="Arial" w:cs="Arial"/>
          <w:spacing w:val="-1"/>
          <w:sz w:val="22"/>
          <w:szCs w:val="22"/>
          <w:lang w:val="pt-BR"/>
        </w:rPr>
        <w:t>r</w:t>
      </w:r>
      <w:r w:rsidRPr="00D779E7">
        <w:rPr>
          <w:rFonts w:ascii="Arial" w:hAnsi="Arial" w:cs="Arial"/>
          <w:spacing w:val="2"/>
          <w:sz w:val="22"/>
          <w:szCs w:val="22"/>
          <w:lang w:val="pt-BR"/>
        </w:rPr>
        <w:t>ã</w:t>
      </w:r>
      <w:r w:rsidRPr="00D779E7">
        <w:rPr>
          <w:rFonts w:ascii="Arial" w:hAnsi="Arial" w:cs="Arial"/>
          <w:sz w:val="22"/>
          <w:szCs w:val="22"/>
          <w:lang w:val="pt-BR"/>
        </w:rPr>
        <w:t>o</w:t>
      </w:r>
      <w:r w:rsidRPr="00D779E7">
        <w:rPr>
          <w:rFonts w:ascii="Arial" w:hAnsi="Arial" w:cs="Arial"/>
          <w:spacing w:val="15"/>
          <w:sz w:val="22"/>
          <w:szCs w:val="22"/>
          <w:lang w:val="pt-BR"/>
        </w:rPr>
        <w:t xml:space="preserve"> </w:t>
      </w:r>
      <w:r w:rsidRPr="00D779E7">
        <w:rPr>
          <w:rFonts w:ascii="Arial" w:hAnsi="Arial" w:cs="Arial"/>
          <w:sz w:val="22"/>
          <w:szCs w:val="22"/>
          <w:lang w:val="pt-BR"/>
        </w:rPr>
        <w:t>o</w:t>
      </w:r>
      <w:r w:rsidRPr="00D779E7">
        <w:rPr>
          <w:rFonts w:ascii="Arial" w:hAnsi="Arial" w:cs="Arial"/>
          <w:spacing w:val="4"/>
          <w:sz w:val="22"/>
          <w:szCs w:val="22"/>
          <w:lang w:val="pt-BR"/>
        </w:rPr>
        <w:t xml:space="preserve"> </w:t>
      </w:r>
      <w:r w:rsidRPr="00D779E7">
        <w:rPr>
          <w:rFonts w:ascii="Arial" w:hAnsi="Arial" w:cs="Arial"/>
          <w:sz w:val="22"/>
          <w:szCs w:val="22"/>
          <w:lang w:val="pt-BR"/>
        </w:rPr>
        <w:t>d</w:t>
      </w:r>
      <w:r w:rsidRPr="00D779E7">
        <w:rPr>
          <w:rFonts w:ascii="Arial" w:hAnsi="Arial" w:cs="Arial"/>
          <w:spacing w:val="1"/>
          <w:sz w:val="22"/>
          <w:szCs w:val="22"/>
          <w:lang w:val="pt-BR"/>
        </w:rPr>
        <w:t>is</w:t>
      </w:r>
      <w:r w:rsidRPr="00D779E7">
        <w:rPr>
          <w:rFonts w:ascii="Arial" w:hAnsi="Arial" w:cs="Arial"/>
          <w:sz w:val="22"/>
          <w:szCs w:val="22"/>
          <w:lang w:val="pt-BR"/>
        </w:rPr>
        <w:t>po</w:t>
      </w:r>
      <w:r w:rsidRPr="00D779E7">
        <w:rPr>
          <w:rFonts w:ascii="Arial" w:hAnsi="Arial" w:cs="Arial"/>
          <w:spacing w:val="1"/>
          <w:sz w:val="22"/>
          <w:szCs w:val="22"/>
          <w:lang w:val="pt-BR"/>
        </w:rPr>
        <w:t>s</w:t>
      </w:r>
      <w:r w:rsidRPr="00D779E7">
        <w:rPr>
          <w:rFonts w:ascii="Arial" w:hAnsi="Arial" w:cs="Arial"/>
          <w:sz w:val="22"/>
          <w:szCs w:val="22"/>
          <w:lang w:val="pt-BR"/>
        </w:rPr>
        <w:t>to</w:t>
      </w:r>
      <w:r w:rsidRPr="00D779E7">
        <w:rPr>
          <w:rFonts w:ascii="Arial" w:hAnsi="Arial" w:cs="Arial"/>
          <w:spacing w:val="15"/>
          <w:sz w:val="22"/>
          <w:szCs w:val="22"/>
          <w:lang w:val="pt-BR"/>
        </w:rPr>
        <w:t xml:space="preserve"> </w:t>
      </w:r>
      <w:r w:rsidRPr="00D779E7">
        <w:rPr>
          <w:rFonts w:ascii="Arial" w:hAnsi="Arial" w:cs="Arial"/>
          <w:sz w:val="22"/>
          <w:szCs w:val="22"/>
          <w:lang w:val="pt-BR"/>
        </w:rPr>
        <w:t>n</w:t>
      </w:r>
      <w:r w:rsidRPr="00D779E7">
        <w:rPr>
          <w:rFonts w:ascii="Arial" w:hAnsi="Arial" w:cs="Arial"/>
          <w:spacing w:val="2"/>
          <w:sz w:val="22"/>
          <w:szCs w:val="22"/>
          <w:lang w:val="pt-BR"/>
        </w:rPr>
        <w:t>o</w:t>
      </w:r>
      <w:r w:rsidRPr="00D779E7">
        <w:rPr>
          <w:rFonts w:ascii="Arial" w:hAnsi="Arial" w:cs="Arial"/>
          <w:sz w:val="22"/>
          <w:szCs w:val="22"/>
          <w:lang w:val="pt-BR"/>
        </w:rPr>
        <w:t>s</w:t>
      </w:r>
      <w:r w:rsidRPr="00D779E7">
        <w:rPr>
          <w:rFonts w:ascii="Arial" w:hAnsi="Arial" w:cs="Arial"/>
          <w:spacing w:val="8"/>
          <w:sz w:val="22"/>
          <w:szCs w:val="22"/>
          <w:lang w:val="pt-BR"/>
        </w:rPr>
        <w:t xml:space="preserve"> </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t</w:t>
      </w:r>
      <w:r w:rsidRPr="00D779E7">
        <w:rPr>
          <w:rFonts w:ascii="Arial" w:hAnsi="Arial" w:cs="Arial"/>
          <w:spacing w:val="3"/>
          <w:sz w:val="22"/>
          <w:szCs w:val="22"/>
          <w:lang w:val="pt-BR"/>
        </w:rPr>
        <w:t>i</w:t>
      </w:r>
      <w:r w:rsidRPr="00D779E7">
        <w:rPr>
          <w:rFonts w:ascii="Arial" w:hAnsi="Arial" w:cs="Arial"/>
          <w:spacing w:val="-3"/>
          <w:sz w:val="22"/>
          <w:szCs w:val="22"/>
          <w:lang w:val="pt-BR"/>
        </w:rPr>
        <w:t>g</w:t>
      </w:r>
      <w:r w:rsidRPr="00D779E7">
        <w:rPr>
          <w:rFonts w:ascii="Arial" w:hAnsi="Arial" w:cs="Arial"/>
          <w:sz w:val="22"/>
          <w:szCs w:val="22"/>
          <w:lang w:val="pt-BR"/>
        </w:rPr>
        <w:t>os</w:t>
      </w:r>
      <w:r w:rsidRPr="00D779E7">
        <w:rPr>
          <w:rFonts w:ascii="Arial" w:hAnsi="Arial" w:cs="Arial"/>
          <w:spacing w:val="14"/>
          <w:sz w:val="22"/>
          <w:szCs w:val="22"/>
          <w:lang w:val="pt-BR"/>
        </w:rPr>
        <w:t xml:space="preserve"> </w:t>
      </w:r>
      <w:r w:rsidRPr="00D779E7">
        <w:rPr>
          <w:rFonts w:ascii="Arial" w:hAnsi="Arial" w:cs="Arial"/>
          <w:sz w:val="22"/>
          <w:szCs w:val="22"/>
          <w:lang w:val="pt-BR"/>
        </w:rPr>
        <w:t>109</w:t>
      </w:r>
      <w:r w:rsidRPr="00D779E7">
        <w:rPr>
          <w:rFonts w:ascii="Arial" w:hAnsi="Arial" w:cs="Arial"/>
          <w:spacing w:val="7"/>
          <w:sz w:val="22"/>
          <w:szCs w:val="22"/>
          <w:lang w:val="pt-BR"/>
        </w:rPr>
        <w:t xml:space="preserve"> </w:t>
      </w:r>
      <w:r w:rsidRPr="00D779E7">
        <w:rPr>
          <w:rFonts w:ascii="Arial" w:hAnsi="Arial" w:cs="Arial"/>
          <w:sz w:val="22"/>
          <w:szCs w:val="22"/>
          <w:lang w:val="pt-BR"/>
        </w:rPr>
        <w:t>e</w:t>
      </w:r>
      <w:r w:rsidRPr="00D779E7">
        <w:rPr>
          <w:rFonts w:ascii="Arial" w:hAnsi="Arial" w:cs="Arial"/>
          <w:spacing w:val="7"/>
          <w:sz w:val="22"/>
          <w:szCs w:val="22"/>
          <w:lang w:val="pt-BR"/>
        </w:rPr>
        <w:t xml:space="preserve"> </w:t>
      </w:r>
      <w:r w:rsidRPr="00D779E7">
        <w:rPr>
          <w:rFonts w:ascii="Arial" w:hAnsi="Arial" w:cs="Arial"/>
          <w:spacing w:val="3"/>
          <w:sz w:val="22"/>
          <w:szCs w:val="22"/>
          <w:lang w:val="pt-BR"/>
        </w:rPr>
        <w:t>s</w:t>
      </w:r>
      <w:r w:rsidRPr="00D779E7">
        <w:rPr>
          <w:rFonts w:ascii="Arial" w:hAnsi="Arial" w:cs="Arial"/>
          <w:spacing w:val="-3"/>
          <w:sz w:val="22"/>
          <w:szCs w:val="22"/>
          <w:lang w:val="pt-BR"/>
        </w:rPr>
        <w:t>e</w:t>
      </w:r>
      <w:r w:rsidRPr="00D779E7">
        <w:rPr>
          <w:rFonts w:ascii="Arial" w:hAnsi="Arial" w:cs="Arial"/>
          <w:spacing w:val="2"/>
          <w:sz w:val="22"/>
          <w:szCs w:val="22"/>
          <w:lang w:val="pt-BR"/>
        </w:rPr>
        <w:t>g</w:t>
      </w:r>
      <w:r w:rsidRPr="00D779E7">
        <w:rPr>
          <w:rFonts w:ascii="Arial" w:hAnsi="Arial" w:cs="Arial"/>
          <w:spacing w:val="-3"/>
          <w:sz w:val="22"/>
          <w:szCs w:val="22"/>
          <w:lang w:val="pt-BR"/>
        </w:rPr>
        <w:t>u</w:t>
      </w:r>
      <w:r w:rsidRPr="00D779E7">
        <w:rPr>
          <w:rFonts w:ascii="Arial" w:hAnsi="Arial" w:cs="Arial"/>
          <w:spacing w:val="3"/>
          <w:sz w:val="22"/>
          <w:szCs w:val="22"/>
          <w:lang w:val="pt-BR"/>
        </w:rPr>
        <w:t>i</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3"/>
          <w:sz w:val="22"/>
          <w:szCs w:val="22"/>
          <w:lang w:val="pt-BR"/>
        </w:rPr>
        <w:t>e</w:t>
      </w:r>
      <w:r w:rsidRPr="00D779E7">
        <w:rPr>
          <w:rFonts w:ascii="Arial" w:hAnsi="Arial" w:cs="Arial"/>
          <w:sz w:val="22"/>
          <w:szCs w:val="22"/>
          <w:lang w:val="pt-BR"/>
        </w:rPr>
        <w:t>s</w:t>
      </w:r>
      <w:r w:rsidRPr="00D779E7">
        <w:rPr>
          <w:rFonts w:ascii="Arial" w:hAnsi="Arial" w:cs="Arial"/>
          <w:spacing w:val="17"/>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a</w:t>
      </w:r>
      <w:r w:rsidRPr="00D779E7">
        <w:rPr>
          <w:rFonts w:ascii="Arial" w:hAnsi="Arial" w:cs="Arial"/>
          <w:spacing w:val="11"/>
          <w:sz w:val="22"/>
          <w:szCs w:val="22"/>
          <w:lang w:val="pt-BR"/>
        </w:rPr>
        <w:t xml:space="preserve"> </w:t>
      </w:r>
      <w:r w:rsidRPr="00D779E7">
        <w:rPr>
          <w:rFonts w:ascii="Arial" w:hAnsi="Arial" w:cs="Arial"/>
          <w:sz w:val="22"/>
          <w:szCs w:val="22"/>
          <w:lang w:val="pt-BR"/>
        </w:rPr>
        <w:t>L</w:t>
      </w:r>
      <w:r w:rsidRPr="00D779E7">
        <w:rPr>
          <w:rFonts w:ascii="Arial" w:hAnsi="Arial" w:cs="Arial"/>
          <w:spacing w:val="-3"/>
          <w:sz w:val="22"/>
          <w:szCs w:val="22"/>
          <w:lang w:val="pt-BR"/>
        </w:rPr>
        <w:t>e</w:t>
      </w:r>
      <w:r w:rsidRPr="00D779E7">
        <w:rPr>
          <w:rFonts w:ascii="Arial" w:hAnsi="Arial" w:cs="Arial"/>
          <w:sz w:val="22"/>
          <w:szCs w:val="22"/>
          <w:lang w:val="pt-BR"/>
        </w:rPr>
        <w:t>i</w:t>
      </w:r>
      <w:r w:rsidRPr="00D779E7">
        <w:rPr>
          <w:rFonts w:ascii="Arial" w:hAnsi="Arial" w:cs="Arial"/>
          <w:spacing w:val="12"/>
          <w:sz w:val="22"/>
          <w:szCs w:val="22"/>
          <w:lang w:val="pt-BR"/>
        </w:rPr>
        <w:t xml:space="preserve"> </w:t>
      </w:r>
      <w:r w:rsidRPr="00D779E7">
        <w:rPr>
          <w:rFonts w:ascii="Arial" w:hAnsi="Arial" w:cs="Arial"/>
          <w:spacing w:val="-3"/>
          <w:w w:val="101"/>
          <w:sz w:val="22"/>
          <w:szCs w:val="22"/>
          <w:lang w:val="pt-BR"/>
        </w:rPr>
        <w:t>8</w:t>
      </w:r>
      <w:r w:rsidRPr="00D779E7">
        <w:rPr>
          <w:rFonts w:ascii="Arial" w:hAnsi="Arial" w:cs="Arial"/>
          <w:spacing w:val="2"/>
          <w:w w:val="101"/>
          <w:sz w:val="22"/>
          <w:szCs w:val="22"/>
          <w:lang w:val="pt-BR"/>
        </w:rPr>
        <w:t>6</w:t>
      </w:r>
      <w:r w:rsidRPr="00D779E7">
        <w:rPr>
          <w:rFonts w:ascii="Arial" w:hAnsi="Arial" w:cs="Arial"/>
          <w:w w:val="101"/>
          <w:sz w:val="22"/>
          <w:szCs w:val="22"/>
          <w:lang w:val="pt-BR"/>
        </w:rPr>
        <w:t>66/</w:t>
      </w:r>
      <w:r w:rsidRPr="00D779E7">
        <w:rPr>
          <w:rFonts w:ascii="Arial" w:hAnsi="Arial" w:cs="Arial"/>
          <w:spacing w:val="2"/>
          <w:w w:val="101"/>
          <w:sz w:val="22"/>
          <w:szCs w:val="22"/>
          <w:lang w:val="pt-BR"/>
        </w:rPr>
        <w:t>9</w:t>
      </w:r>
      <w:r w:rsidRPr="00D779E7">
        <w:rPr>
          <w:rFonts w:ascii="Arial" w:hAnsi="Arial" w:cs="Arial"/>
          <w:spacing w:val="-3"/>
          <w:w w:val="101"/>
          <w:sz w:val="22"/>
          <w:szCs w:val="22"/>
          <w:lang w:val="pt-BR"/>
        </w:rPr>
        <w:t>3</w:t>
      </w:r>
      <w:r w:rsidRPr="00D779E7">
        <w:rPr>
          <w:rFonts w:ascii="Arial" w:hAnsi="Arial" w:cs="Arial"/>
          <w:w w:val="101"/>
          <w:sz w:val="22"/>
          <w:szCs w:val="22"/>
          <w:lang w:val="pt-BR"/>
        </w:rPr>
        <w:t xml:space="preserve">, </w:t>
      </w:r>
      <w:r w:rsidRPr="00D779E7">
        <w:rPr>
          <w:rFonts w:ascii="Arial" w:hAnsi="Arial" w:cs="Arial"/>
          <w:sz w:val="22"/>
          <w:szCs w:val="22"/>
          <w:lang w:val="pt-BR"/>
        </w:rPr>
        <w:t>e</w:t>
      </w:r>
      <w:r w:rsidRPr="00D779E7">
        <w:rPr>
          <w:rFonts w:ascii="Arial" w:hAnsi="Arial" w:cs="Arial"/>
          <w:spacing w:val="2"/>
          <w:sz w:val="22"/>
          <w:szCs w:val="22"/>
          <w:lang w:val="pt-BR"/>
        </w:rPr>
        <w:t xml:space="preserve"> </w:t>
      </w:r>
      <w:r w:rsidRPr="00D779E7">
        <w:rPr>
          <w:rFonts w:ascii="Arial" w:hAnsi="Arial" w:cs="Arial"/>
          <w:spacing w:val="1"/>
          <w:sz w:val="22"/>
          <w:szCs w:val="22"/>
          <w:lang w:val="pt-BR"/>
        </w:rPr>
        <w:t>s</w:t>
      </w:r>
      <w:r w:rsidRPr="00D779E7">
        <w:rPr>
          <w:rFonts w:ascii="Arial" w:hAnsi="Arial" w:cs="Arial"/>
          <w:sz w:val="22"/>
          <w:szCs w:val="22"/>
          <w:lang w:val="pt-BR"/>
        </w:rPr>
        <w:t>uas</w:t>
      </w:r>
      <w:r w:rsidRPr="00D779E7">
        <w:rPr>
          <w:rFonts w:ascii="Arial" w:hAnsi="Arial" w:cs="Arial"/>
          <w:spacing w:val="7"/>
          <w:sz w:val="22"/>
          <w:szCs w:val="22"/>
          <w:lang w:val="pt-BR"/>
        </w:rPr>
        <w:t xml:space="preserve"> </w:t>
      </w:r>
      <w:r w:rsidRPr="00D779E7">
        <w:rPr>
          <w:rFonts w:ascii="Arial" w:hAnsi="Arial" w:cs="Arial"/>
          <w:spacing w:val="-3"/>
          <w:w w:val="101"/>
          <w:sz w:val="22"/>
          <w:szCs w:val="22"/>
          <w:lang w:val="pt-BR"/>
        </w:rPr>
        <w:t>a</w:t>
      </w:r>
      <w:r w:rsidRPr="00D779E7">
        <w:rPr>
          <w:rFonts w:ascii="Arial" w:hAnsi="Arial" w:cs="Arial"/>
          <w:spacing w:val="3"/>
          <w:w w:val="101"/>
          <w:sz w:val="22"/>
          <w:szCs w:val="22"/>
          <w:lang w:val="pt-BR"/>
        </w:rPr>
        <w:t>l</w:t>
      </w:r>
      <w:r w:rsidRPr="00D779E7">
        <w:rPr>
          <w:rFonts w:ascii="Arial" w:hAnsi="Arial" w:cs="Arial"/>
          <w:w w:val="101"/>
          <w:sz w:val="22"/>
          <w:szCs w:val="22"/>
          <w:lang w:val="pt-BR"/>
        </w:rPr>
        <w:t>t</w:t>
      </w:r>
      <w:r w:rsidRPr="00D779E7">
        <w:rPr>
          <w:rFonts w:ascii="Arial" w:hAnsi="Arial" w:cs="Arial"/>
          <w:spacing w:val="-3"/>
          <w:w w:val="101"/>
          <w:sz w:val="22"/>
          <w:szCs w:val="22"/>
          <w:lang w:val="pt-BR"/>
        </w:rPr>
        <w:t>e</w:t>
      </w:r>
      <w:r w:rsidRPr="00D779E7">
        <w:rPr>
          <w:rFonts w:ascii="Arial" w:hAnsi="Arial" w:cs="Arial"/>
          <w:spacing w:val="1"/>
          <w:w w:val="101"/>
          <w:sz w:val="22"/>
          <w:szCs w:val="22"/>
          <w:lang w:val="pt-BR"/>
        </w:rPr>
        <w:t>r</w:t>
      </w:r>
      <w:r w:rsidRPr="00D779E7">
        <w:rPr>
          <w:rFonts w:ascii="Arial" w:hAnsi="Arial" w:cs="Arial"/>
          <w:w w:val="101"/>
          <w:sz w:val="22"/>
          <w:szCs w:val="22"/>
          <w:lang w:val="pt-BR"/>
        </w:rPr>
        <w:t>a</w:t>
      </w:r>
      <w:r w:rsidRPr="00D779E7">
        <w:rPr>
          <w:rFonts w:ascii="Arial" w:hAnsi="Arial" w:cs="Arial"/>
          <w:spacing w:val="1"/>
          <w:w w:val="101"/>
          <w:sz w:val="22"/>
          <w:szCs w:val="22"/>
          <w:lang w:val="pt-BR"/>
        </w:rPr>
        <w:t>ç</w:t>
      </w:r>
      <w:r w:rsidRPr="00D779E7">
        <w:rPr>
          <w:rFonts w:ascii="Arial" w:hAnsi="Arial" w:cs="Arial"/>
          <w:w w:val="101"/>
          <w:sz w:val="22"/>
          <w:szCs w:val="22"/>
          <w:lang w:val="pt-BR"/>
        </w:rPr>
        <w:t>õe</w:t>
      </w:r>
      <w:r w:rsidRPr="00D779E7">
        <w:rPr>
          <w:rFonts w:ascii="Arial" w:hAnsi="Arial" w:cs="Arial"/>
          <w:spacing w:val="-2"/>
          <w:w w:val="101"/>
          <w:sz w:val="22"/>
          <w:szCs w:val="22"/>
          <w:lang w:val="pt-BR"/>
        </w:rPr>
        <w:t>s</w:t>
      </w:r>
      <w:r w:rsidRPr="00D779E7">
        <w:rPr>
          <w:rFonts w:ascii="Arial" w:hAnsi="Arial" w:cs="Arial"/>
          <w:w w:val="101"/>
          <w:sz w:val="22"/>
          <w:szCs w:val="22"/>
          <w:lang w:val="pt-BR"/>
        </w:rPr>
        <w:t>.</w:t>
      </w:r>
    </w:p>
    <w:p w:rsidR="003D5B95" w:rsidRPr="00D779E7" w:rsidRDefault="003D5B95" w:rsidP="00020AB7">
      <w:pPr>
        <w:spacing w:line="360" w:lineRule="auto"/>
        <w:rPr>
          <w:rFonts w:ascii="Arial" w:hAnsi="Arial" w:cs="Arial"/>
          <w:sz w:val="22"/>
          <w:szCs w:val="22"/>
          <w:lang w:val="pt-BR"/>
        </w:rPr>
      </w:pPr>
      <w:r w:rsidRPr="00D779E7">
        <w:rPr>
          <w:rFonts w:ascii="Arial" w:hAnsi="Arial" w:cs="Arial"/>
          <w:b/>
          <w:spacing w:val="2"/>
          <w:sz w:val="22"/>
          <w:szCs w:val="22"/>
          <w:lang w:val="pt-BR"/>
        </w:rPr>
        <w:t>8.</w:t>
      </w:r>
      <w:r w:rsidRPr="00D779E7">
        <w:rPr>
          <w:rFonts w:ascii="Arial" w:hAnsi="Arial" w:cs="Arial"/>
          <w:b/>
          <w:sz w:val="22"/>
          <w:szCs w:val="22"/>
          <w:lang w:val="pt-BR"/>
        </w:rPr>
        <w:t>1</w:t>
      </w:r>
      <w:r w:rsidRPr="00D779E7">
        <w:rPr>
          <w:rFonts w:ascii="Arial" w:hAnsi="Arial" w:cs="Arial"/>
          <w:spacing w:val="1"/>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os</w:t>
      </w:r>
      <w:r w:rsidRPr="00D779E7">
        <w:rPr>
          <w:rFonts w:ascii="Arial" w:hAnsi="Arial" w:cs="Arial"/>
          <w:spacing w:val="6"/>
          <w:sz w:val="22"/>
          <w:szCs w:val="22"/>
          <w:lang w:val="pt-BR"/>
        </w:rPr>
        <w:t xml:space="preserve"> </w:t>
      </w:r>
      <w:r w:rsidRPr="00D779E7">
        <w:rPr>
          <w:rFonts w:ascii="Arial" w:hAnsi="Arial" w:cs="Arial"/>
          <w:spacing w:val="-3"/>
          <w:sz w:val="22"/>
          <w:szCs w:val="22"/>
          <w:lang w:val="pt-BR"/>
        </w:rPr>
        <w:t>a</w:t>
      </w:r>
      <w:r w:rsidRPr="00D779E7">
        <w:rPr>
          <w:rFonts w:ascii="Arial" w:hAnsi="Arial" w:cs="Arial"/>
          <w:spacing w:val="2"/>
          <w:sz w:val="22"/>
          <w:szCs w:val="22"/>
          <w:lang w:val="pt-BR"/>
        </w:rPr>
        <w:t>t</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8"/>
          <w:sz w:val="22"/>
          <w:szCs w:val="22"/>
          <w:lang w:val="pt-BR"/>
        </w:rPr>
        <w:t xml:space="preserve"> </w:t>
      </w:r>
      <w:r w:rsidRPr="00D779E7">
        <w:rPr>
          <w:rFonts w:ascii="Arial" w:hAnsi="Arial" w:cs="Arial"/>
          <w:sz w:val="22"/>
          <w:szCs w:val="22"/>
          <w:lang w:val="pt-BR"/>
        </w:rPr>
        <w:t>da</w:t>
      </w:r>
      <w:r w:rsidRPr="00D779E7">
        <w:rPr>
          <w:rFonts w:ascii="Arial" w:hAnsi="Arial" w:cs="Arial"/>
          <w:spacing w:val="-8"/>
          <w:sz w:val="22"/>
          <w:szCs w:val="22"/>
          <w:lang w:val="pt-BR"/>
        </w:rPr>
        <w:t xml:space="preserve"> </w:t>
      </w:r>
      <w:r w:rsidRPr="00D779E7">
        <w:rPr>
          <w:rFonts w:ascii="Arial" w:hAnsi="Arial" w:cs="Arial"/>
          <w:sz w:val="22"/>
          <w:szCs w:val="22"/>
          <w:lang w:val="pt-BR"/>
        </w:rPr>
        <w:t>A</w:t>
      </w:r>
      <w:r w:rsidRPr="00D779E7">
        <w:rPr>
          <w:rFonts w:ascii="Arial" w:hAnsi="Arial" w:cs="Arial"/>
          <w:spacing w:val="-3"/>
          <w:sz w:val="22"/>
          <w:szCs w:val="22"/>
          <w:lang w:val="pt-BR"/>
        </w:rPr>
        <w:t>d</w:t>
      </w:r>
      <w:r w:rsidRPr="00D779E7">
        <w:rPr>
          <w:rFonts w:ascii="Arial" w:hAnsi="Arial" w:cs="Arial"/>
          <w:spacing w:val="2"/>
          <w:sz w:val="22"/>
          <w:szCs w:val="22"/>
          <w:lang w:val="pt-BR"/>
        </w:rPr>
        <w:t>m</w:t>
      </w:r>
      <w:r w:rsidRPr="00D779E7">
        <w:rPr>
          <w:rFonts w:ascii="Arial" w:hAnsi="Arial" w:cs="Arial"/>
          <w:spacing w:val="1"/>
          <w:sz w:val="22"/>
          <w:szCs w:val="22"/>
          <w:lang w:val="pt-BR"/>
        </w:rPr>
        <w:t>i</w:t>
      </w:r>
      <w:r w:rsidRPr="00D779E7">
        <w:rPr>
          <w:rFonts w:ascii="Arial" w:hAnsi="Arial" w:cs="Arial"/>
          <w:sz w:val="22"/>
          <w:szCs w:val="22"/>
          <w:lang w:val="pt-BR"/>
        </w:rPr>
        <w:t>n</w:t>
      </w:r>
      <w:r w:rsidRPr="00D779E7">
        <w:rPr>
          <w:rFonts w:ascii="Arial" w:hAnsi="Arial" w:cs="Arial"/>
          <w:spacing w:val="1"/>
          <w:sz w:val="22"/>
          <w:szCs w:val="22"/>
          <w:lang w:val="pt-BR"/>
        </w:rPr>
        <w:t>is</w:t>
      </w:r>
      <w:r w:rsidRPr="00D779E7">
        <w:rPr>
          <w:rFonts w:ascii="Arial" w:hAnsi="Arial" w:cs="Arial"/>
          <w:sz w:val="22"/>
          <w:szCs w:val="22"/>
          <w:lang w:val="pt-BR"/>
        </w:rPr>
        <w:t>t</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1"/>
          <w:sz w:val="22"/>
          <w:szCs w:val="22"/>
          <w:lang w:val="pt-BR"/>
        </w:rPr>
        <w:t>ç</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16"/>
          <w:sz w:val="22"/>
          <w:szCs w:val="22"/>
          <w:lang w:val="pt-BR"/>
        </w:rPr>
        <w:t xml:space="preserve"> </w:t>
      </w:r>
      <w:r w:rsidRPr="00D779E7">
        <w:rPr>
          <w:rFonts w:ascii="Arial" w:hAnsi="Arial" w:cs="Arial"/>
          <w:sz w:val="22"/>
          <w:szCs w:val="22"/>
          <w:lang w:val="pt-BR"/>
        </w:rPr>
        <w:t>P</w:t>
      </w:r>
      <w:r w:rsidRPr="00D779E7">
        <w:rPr>
          <w:rFonts w:ascii="Arial" w:hAnsi="Arial" w:cs="Arial"/>
          <w:spacing w:val="2"/>
          <w:sz w:val="22"/>
          <w:szCs w:val="22"/>
          <w:lang w:val="pt-BR"/>
        </w:rPr>
        <w:t>ú</w:t>
      </w:r>
      <w:r w:rsidRPr="00D779E7">
        <w:rPr>
          <w:rFonts w:ascii="Arial" w:hAnsi="Arial" w:cs="Arial"/>
          <w:spacing w:val="-3"/>
          <w:sz w:val="22"/>
          <w:szCs w:val="22"/>
          <w:lang w:val="pt-BR"/>
        </w:rPr>
        <w:t>b</w:t>
      </w:r>
      <w:r w:rsidRPr="00D779E7">
        <w:rPr>
          <w:rFonts w:ascii="Arial" w:hAnsi="Arial" w:cs="Arial"/>
          <w:spacing w:val="3"/>
          <w:sz w:val="22"/>
          <w:szCs w:val="22"/>
          <w:lang w:val="pt-BR"/>
        </w:rPr>
        <w:t>l</w:t>
      </w:r>
      <w:r w:rsidRPr="00D779E7">
        <w:rPr>
          <w:rFonts w:ascii="Arial" w:hAnsi="Arial" w:cs="Arial"/>
          <w:spacing w:val="1"/>
          <w:sz w:val="22"/>
          <w:szCs w:val="22"/>
          <w:lang w:val="pt-BR"/>
        </w:rPr>
        <w:t>ic</w:t>
      </w:r>
      <w:r w:rsidRPr="00D779E7">
        <w:rPr>
          <w:rFonts w:ascii="Arial" w:hAnsi="Arial" w:cs="Arial"/>
          <w:sz w:val="22"/>
          <w:szCs w:val="22"/>
          <w:lang w:val="pt-BR"/>
        </w:rPr>
        <w:t>a</w:t>
      </w:r>
      <w:r w:rsidRPr="00D779E7">
        <w:rPr>
          <w:rFonts w:ascii="Arial" w:hAnsi="Arial" w:cs="Arial"/>
          <w:spacing w:val="6"/>
          <w:sz w:val="22"/>
          <w:szCs w:val="22"/>
          <w:lang w:val="pt-BR"/>
        </w:rPr>
        <w:t xml:space="preserve"> </w:t>
      </w:r>
      <w:r w:rsidRPr="00D779E7">
        <w:rPr>
          <w:rFonts w:ascii="Arial" w:hAnsi="Arial" w:cs="Arial"/>
          <w:spacing w:val="1"/>
          <w:w w:val="101"/>
          <w:sz w:val="22"/>
          <w:szCs w:val="22"/>
          <w:lang w:val="pt-BR"/>
        </w:rPr>
        <w:t>c</w:t>
      </w:r>
      <w:r w:rsidRPr="00D779E7">
        <w:rPr>
          <w:rFonts w:ascii="Arial" w:hAnsi="Arial" w:cs="Arial"/>
          <w:w w:val="101"/>
          <w:sz w:val="22"/>
          <w:szCs w:val="22"/>
          <w:lang w:val="pt-BR"/>
        </w:rPr>
        <w:t>ab</w:t>
      </w:r>
      <w:r w:rsidRPr="00D779E7">
        <w:rPr>
          <w:rFonts w:ascii="Arial" w:hAnsi="Arial" w:cs="Arial"/>
          <w:spacing w:val="2"/>
          <w:w w:val="101"/>
          <w:sz w:val="22"/>
          <w:szCs w:val="22"/>
          <w:lang w:val="pt-BR"/>
        </w:rPr>
        <w:t>e</w:t>
      </w:r>
      <w:r w:rsidRPr="00D779E7">
        <w:rPr>
          <w:rFonts w:ascii="Arial" w:hAnsi="Arial" w:cs="Arial"/>
          <w:w w:val="101"/>
          <w:sz w:val="22"/>
          <w:szCs w:val="22"/>
          <w:lang w:val="pt-BR"/>
        </w:rPr>
        <w:t>m:</w:t>
      </w:r>
    </w:p>
    <w:p w:rsidR="003D5B95" w:rsidRPr="00D779E7" w:rsidRDefault="003D5B95" w:rsidP="0057095C">
      <w:pPr>
        <w:spacing w:before="4" w:line="360" w:lineRule="auto"/>
        <w:ind w:right="66"/>
        <w:rPr>
          <w:rFonts w:ascii="Arial" w:hAnsi="Arial" w:cs="Arial"/>
          <w:sz w:val="22"/>
          <w:szCs w:val="22"/>
          <w:lang w:val="pt-BR"/>
        </w:rPr>
      </w:pPr>
      <w:r w:rsidRPr="00D779E7">
        <w:rPr>
          <w:rFonts w:ascii="Arial" w:hAnsi="Arial" w:cs="Arial"/>
          <w:sz w:val="22"/>
          <w:szCs w:val="22"/>
          <w:lang w:val="pt-BR"/>
        </w:rPr>
        <w:t>I</w:t>
      </w:r>
      <w:r w:rsidRPr="00D779E7">
        <w:rPr>
          <w:rFonts w:ascii="Arial" w:hAnsi="Arial" w:cs="Arial"/>
          <w:spacing w:val="24"/>
          <w:sz w:val="22"/>
          <w:szCs w:val="22"/>
          <w:lang w:val="pt-BR"/>
        </w:rPr>
        <w:t xml:space="preserve"> </w:t>
      </w:r>
      <w:r w:rsidRPr="00D779E7">
        <w:rPr>
          <w:rFonts w:ascii="Arial" w:hAnsi="Arial" w:cs="Arial"/>
          <w:spacing w:val="-1"/>
          <w:sz w:val="22"/>
          <w:szCs w:val="22"/>
          <w:lang w:val="pt-BR"/>
        </w:rPr>
        <w:t>- recursos</w:t>
      </w:r>
      <w:r w:rsidRPr="00D779E7">
        <w:rPr>
          <w:rFonts w:ascii="Arial" w:hAnsi="Arial" w:cs="Arial"/>
          <w:sz w:val="22"/>
          <w:szCs w:val="22"/>
          <w:lang w:val="pt-BR"/>
        </w:rPr>
        <w:t>,</w:t>
      </w:r>
      <w:r w:rsidRPr="00D779E7">
        <w:rPr>
          <w:rFonts w:ascii="Arial" w:hAnsi="Arial" w:cs="Arial"/>
          <w:spacing w:val="33"/>
          <w:sz w:val="22"/>
          <w:szCs w:val="22"/>
          <w:lang w:val="pt-BR"/>
        </w:rPr>
        <w:t xml:space="preserve"> </w:t>
      </w:r>
      <w:r w:rsidRPr="00D779E7">
        <w:rPr>
          <w:rFonts w:ascii="Arial" w:hAnsi="Arial" w:cs="Arial"/>
          <w:sz w:val="22"/>
          <w:szCs w:val="22"/>
          <w:lang w:val="pt-BR"/>
        </w:rPr>
        <w:t>no</w:t>
      </w:r>
      <w:r w:rsidRPr="00D779E7">
        <w:rPr>
          <w:rFonts w:ascii="Arial" w:hAnsi="Arial" w:cs="Arial"/>
          <w:spacing w:val="23"/>
          <w:sz w:val="22"/>
          <w:szCs w:val="22"/>
          <w:lang w:val="pt-BR"/>
        </w:rPr>
        <w:t xml:space="preserve"> </w:t>
      </w:r>
      <w:r w:rsidRPr="00D779E7">
        <w:rPr>
          <w:rFonts w:ascii="Arial" w:hAnsi="Arial" w:cs="Arial"/>
          <w:spacing w:val="-3"/>
          <w:sz w:val="22"/>
          <w:szCs w:val="22"/>
          <w:lang w:val="pt-BR"/>
        </w:rPr>
        <w:t>p</w:t>
      </w:r>
      <w:r w:rsidRPr="00D779E7">
        <w:rPr>
          <w:rFonts w:ascii="Arial" w:hAnsi="Arial" w:cs="Arial"/>
          <w:spacing w:val="1"/>
          <w:sz w:val="22"/>
          <w:szCs w:val="22"/>
          <w:lang w:val="pt-BR"/>
        </w:rPr>
        <w:t>r</w:t>
      </w:r>
      <w:r w:rsidRPr="00D779E7">
        <w:rPr>
          <w:rFonts w:ascii="Arial" w:hAnsi="Arial" w:cs="Arial"/>
          <w:spacing w:val="2"/>
          <w:sz w:val="22"/>
          <w:szCs w:val="22"/>
          <w:lang w:val="pt-BR"/>
        </w:rPr>
        <w:t>a</w:t>
      </w:r>
      <w:r w:rsidRPr="00D779E7">
        <w:rPr>
          <w:rFonts w:ascii="Arial" w:hAnsi="Arial" w:cs="Arial"/>
          <w:spacing w:val="1"/>
          <w:sz w:val="22"/>
          <w:szCs w:val="22"/>
          <w:lang w:val="pt-BR"/>
        </w:rPr>
        <w:t>z</w:t>
      </w:r>
      <w:r w:rsidRPr="00D779E7">
        <w:rPr>
          <w:rFonts w:ascii="Arial" w:hAnsi="Arial" w:cs="Arial"/>
          <w:sz w:val="22"/>
          <w:szCs w:val="22"/>
          <w:lang w:val="pt-BR"/>
        </w:rPr>
        <w:t>o</w:t>
      </w:r>
      <w:r w:rsidRPr="00D779E7">
        <w:rPr>
          <w:rFonts w:ascii="Arial" w:hAnsi="Arial" w:cs="Arial"/>
          <w:spacing w:val="24"/>
          <w:sz w:val="22"/>
          <w:szCs w:val="22"/>
          <w:lang w:val="pt-BR"/>
        </w:rPr>
        <w:t xml:space="preserve"> </w:t>
      </w:r>
      <w:r w:rsidRPr="00D779E7">
        <w:rPr>
          <w:rFonts w:ascii="Arial" w:hAnsi="Arial" w:cs="Arial"/>
          <w:sz w:val="22"/>
          <w:szCs w:val="22"/>
          <w:lang w:val="pt-BR"/>
        </w:rPr>
        <w:t>de</w:t>
      </w:r>
      <w:r w:rsidRPr="00D779E7">
        <w:rPr>
          <w:rFonts w:ascii="Arial" w:hAnsi="Arial" w:cs="Arial"/>
          <w:spacing w:val="23"/>
          <w:sz w:val="22"/>
          <w:szCs w:val="22"/>
          <w:lang w:val="pt-BR"/>
        </w:rPr>
        <w:t xml:space="preserve"> </w:t>
      </w:r>
      <w:r w:rsidRPr="00D779E7">
        <w:rPr>
          <w:rFonts w:ascii="Arial" w:hAnsi="Arial" w:cs="Arial"/>
          <w:sz w:val="22"/>
          <w:szCs w:val="22"/>
          <w:lang w:val="pt-BR"/>
        </w:rPr>
        <w:t>05</w:t>
      </w:r>
      <w:r w:rsidRPr="00D779E7">
        <w:rPr>
          <w:rFonts w:ascii="Arial" w:hAnsi="Arial" w:cs="Arial"/>
          <w:spacing w:val="21"/>
          <w:sz w:val="22"/>
          <w:szCs w:val="22"/>
          <w:lang w:val="pt-BR"/>
        </w:rPr>
        <w:t xml:space="preserve"> </w:t>
      </w:r>
      <w:r w:rsidRPr="00D779E7">
        <w:rPr>
          <w:rFonts w:ascii="Arial" w:hAnsi="Arial" w:cs="Arial"/>
          <w:spacing w:val="1"/>
          <w:sz w:val="22"/>
          <w:szCs w:val="22"/>
          <w:lang w:val="pt-BR"/>
        </w:rPr>
        <w:t>(</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3"/>
          <w:sz w:val="22"/>
          <w:szCs w:val="22"/>
          <w:lang w:val="pt-BR"/>
        </w:rPr>
        <w:t>n</w:t>
      </w:r>
      <w:r w:rsidRPr="00D779E7">
        <w:rPr>
          <w:rFonts w:ascii="Arial" w:hAnsi="Arial" w:cs="Arial"/>
          <w:spacing w:val="3"/>
          <w:sz w:val="22"/>
          <w:szCs w:val="22"/>
          <w:lang w:val="pt-BR"/>
        </w:rPr>
        <w:t>c</w:t>
      </w:r>
      <w:r w:rsidRPr="00D779E7">
        <w:rPr>
          <w:rFonts w:ascii="Arial" w:hAnsi="Arial" w:cs="Arial"/>
          <w:spacing w:val="-3"/>
          <w:sz w:val="22"/>
          <w:szCs w:val="22"/>
          <w:lang w:val="pt-BR"/>
        </w:rPr>
        <w:t>o</w:t>
      </w:r>
      <w:r w:rsidRPr="00D779E7">
        <w:rPr>
          <w:rFonts w:ascii="Arial" w:hAnsi="Arial" w:cs="Arial"/>
          <w:sz w:val="22"/>
          <w:szCs w:val="22"/>
          <w:lang w:val="pt-BR"/>
        </w:rPr>
        <w:t>)</w:t>
      </w:r>
      <w:r w:rsidRPr="00D779E7">
        <w:rPr>
          <w:rFonts w:ascii="Arial" w:hAnsi="Arial" w:cs="Arial"/>
          <w:spacing w:val="26"/>
          <w:sz w:val="22"/>
          <w:szCs w:val="22"/>
          <w:lang w:val="pt-BR"/>
        </w:rPr>
        <w:t xml:space="preserve"> </w:t>
      </w:r>
      <w:r w:rsidRPr="00D779E7">
        <w:rPr>
          <w:rFonts w:ascii="Arial" w:hAnsi="Arial" w:cs="Arial"/>
          <w:sz w:val="22"/>
          <w:szCs w:val="22"/>
          <w:lang w:val="pt-BR"/>
        </w:rPr>
        <w:t>d</w:t>
      </w:r>
      <w:r w:rsidRPr="00D779E7">
        <w:rPr>
          <w:rFonts w:ascii="Arial" w:hAnsi="Arial" w:cs="Arial"/>
          <w:spacing w:val="1"/>
          <w:sz w:val="22"/>
          <w:szCs w:val="22"/>
          <w:lang w:val="pt-BR"/>
        </w:rPr>
        <w:t>i</w:t>
      </w:r>
      <w:r w:rsidRPr="00D779E7">
        <w:rPr>
          <w:rFonts w:ascii="Arial" w:hAnsi="Arial" w:cs="Arial"/>
          <w:sz w:val="22"/>
          <w:szCs w:val="22"/>
          <w:lang w:val="pt-BR"/>
        </w:rPr>
        <w:t>as</w:t>
      </w:r>
      <w:r w:rsidRPr="00D779E7">
        <w:rPr>
          <w:rFonts w:ascii="Arial" w:hAnsi="Arial" w:cs="Arial"/>
          <w:spacing w:val="25"/>
          <w:sz w:val="22"/>
          <w:szCs w:val="22"/>
          <w:lang w:val="pt-BR"/>
        </w:rPr>
        <w:t xml:space="preserve"> </w:t>
      </w:r>
      <w:r w:rsidRPr="00D779E7">
        <w:rPr>
          <w:rFonts w:ascii="Arial" w:hAnsi="Arial" w:cs="Arial"/>
          <w:spacing w:val="-3"/>
          <w:sz w:val="22"/>
          <w:szCs w:val="22"/>
          <w:lang w:val="pt-BR"/>
        </w:rPr>
        <w:t>ú</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1"/>
          <w:sz w:val="22"/>
          <w:szCs w:val="22"/>
          <w:lang w:val="pt-BR"/>
        </w:rPr>
        <w:t>i</w:t>
      </w:r>
      <w:r w:rsidRPr="00D779E7">
        <w:rPr>
          <w:rFonts w:ascii="Arial" w:hAnsi="Arial" w:cs="Arial"/>
          <w:sz w:val="22"/>
          <w:szCs w:val="22"/>
          <w:lang w:val="pt-BR"/>
        </w:rPr>
        <w:t>s</w:t>
      </w:r>
      <w:r w:rsidRPr="00D779E7">
        <w:rPr>
          <w:rFonts w:ascii="Arial" w:hAnsi="Arial" w:cs="Arial"/>
          <w:spacing w:val="26"/>
          <w:sz w:val="22"/>
          <w:szCs w:val="22"/>
          <w:lang w:val="pt-BR"/>
        </w:rPr>
        <w:t xml:space="preserve"> </w:t>
      </w:r>
      <w:r w:rsidRPr="00D779E7">
        <w:rPr>
          <w:rFonts w:ascii="Arial" w:hAnsi="Arial" w:cs="Arial"/>
          <w:sz w:val="22"/>
          <w:szCs w:val="22"/>
          <w:lang w:val="pt-BR"/>
        </w:rPr>
        <w:t>a</w:t>
      </w:r>
      <w:r w:rsidRPr="00D779E7">
        <w:rPr>
          <w:rFonts w:ascii="Arial" w:hAnsi="Arial" w:cs="Arial"/>
          <w:spacing w:val="21"/>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o</w:t>
      </w:r>
      <w:r w:rsidRPr="00D779E7">
        <w:rPr>
          <w:rFonts w:ascii="Arial" w:hAnsi="Arial" w:cs="Arial"/>
          <w:spacing w:val="-3"/>
          <w:sz w:val="22"/>
          <w:szCs w:val="22"/>
          <w:lang w:val="pt-BR"/>
        </w:rPr>
        <w:t>n</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z w:val="22"/>
          <w:szCs w:val="22"/>
          <w:lang w:val="pt-BR"/>
        </w:rPr>
        <w:t>r</w:t>
      </w:r>
      <w:r w:rsidRPr="00D779E7">
        <w:rPr>
          <w:rFonts w:ascii="Arial" w:hAnsi="Arial" w:cs="Arial"/>
          <w:spacing w:val="28"/>
          <w:sz w:val="22"/>
          <w:szCs w:val="22"/>
          <w:lang w:val="pt-BR"/>
        </w:rPr>
        <w:t xml:space="preserve"> </w:t>
      </w:r>
      <w:r w:rsidRPr="00D779E7">
        <w:rPr>
          <w:rFonts w:ascii="Arial" w:hAnsi="Arial" w:cs="Arial"/>
          <w:sz w:val="22"/>
          <w:szCs w:val="22"/>
          <w:lang w:val="pt-BR"/>
        </w:rPr>
        <w:t>da</w:t>
      </w:r>
      <w:r w:rsidRPr="00D779E7">
        <w:rPr>
          <w:rFonts w:ascii="Arial" w:hAnsi="Arial" w:cs="Arial"/>
          <w:spacing w:val="21"/>
          <w:sz w:val="22"/>
          <w:szCs w:val="22"/>
          <w:lang w:val="pt-BR"/>
        </w:rPr>
        <w:t xml:space="preserve"> </w:t>
      </w:r>
      <w:r w:rsidRPr="00D779E7">
        <w:rPr>
          <w:rFonts w:ascii="Arial" w:hAnsi="Arial" w:cs="Arial"/>
          <w:spacing w:val="3"/>
          <w:sz w:val="22"/>
          <w:szCs w:val="22"/>
          <w:lang w:val="pt-BR"/>
        </w:rPr>
        <w:t>i</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1"/>
          <w:sz w:val="22"/>
          <w:szCs w:val="22"/>
          <w:lang w:val="pt-BR"/>
        </w:rPr>
        <w:t>i</w:t>
      </w:r>
      <w:r w:rsidRPr="00D779E7">
        <w:rPr>
          <w:rFonts w:ascii="Arial" w:hAnsi="Arial" w:cs="Arial"/>
          <w:spacing w:val="2"/>
          <w:sz w:val="22"/>
          <w:szCs w:val="22"/>
          <w:lang w:val="pt-BR"/>
        </w:rPr>
        <w:t>m</w:t>
      </w:r>
      <w:r w:rsidRPr="00D779E7">
        <w:rPr>
          <w:rFonts w:ascii="Arial" w:hAnsi="Arial" w:cs="Arial"/>
          <w:spacing w:val="-3"/>
          <w:sz w:val="22"/>
          <w:szCs w:val="22"/>
          <w:lang w:val="pt-BR"/>
        </w:rPr>
        <w:t>a</w:t>
      </w:r>
      <w:r w:rsidRPr="00D779E7">
        <w:rPr>
          <w:rFonts w:ascii="Arial" w:hAnsi="Arial" w:cs="Arial"/>
          <w:spacing w:val="1"/>
          <w:sz w:val="22"/>
          <w:szCs w:val="22"/>
          <w:lang w:val="pt-BR"/>
        </w:rPr>
        <w:t>ç</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30"/>
          <w:sz w:val="22"/>
          <w:szCs w:val="22"/>
          <w:lang w:val="pt-BR"/>
        </w:rPr>
        <w:t xml:space="preserve"> </w:t>
      </w:r>
      <w:r w:rsidRPr="00D779E7">
        <w:rPr>
          <w:rFonts w:ascii="Arial" w:hAnsi="Arial" w:cs="Arial"/>
          <w:sz w:val="22"/>
          <w:szCs w:val="22"/>
          <w:lang w:val="pt-BR"/>
        </w:rPr>
        <w:t>do</w:t>
      </w:r>
      <w:r w:rsidRPr="00D779E7">
        <w:rPr>
          <w:rFonts w:ascii="Arial" w:hAnsi="Arial" w:cs="Arial"/>
          <w:spacing w:val="23"/>
          <w:sz w:val="22"/>
          <w:szCs w:val="22"/>
          <w:lang w:val="pt-BR"/>
        </w:rPr>
        <w:t xml:space="preserve"> </w:t>
      </w:r>
      <w:r w:rsidRPr="00D779E7">
        <w:rPr>
          <w:rFonts w:ascii="Arial" w:hAnsi="Arial" w:cs="Arial"/>
          <w:sz w:val="22"/>
          <w:szCs w:val="22"/>
          <w:lang w:val="pt-BR"/>
        </w:rPr>
        <w:t>ato</w:t>
      </w:r>
      <w:r w:rsidRPr="00D779E7">
        <w:rPr>
          <w:rFonts w:ascii="Arial" w:hAnsi="Arial" w:cs="Arial"/>
          <w:spacing w:val="21"/>
          <w:sz w:val="22"/>
          <w:szCs w:val="22"/>
          <w:lang w:val="pt-BR"/>
        </w:rPr>
        <w:t xml:space="preserve"> </w:t>
      </w:r>
      <w:r w:rsidRPr="00D779E7">
        <w:rPr>
          <w:rFonts w:ascii="Arial" w:hAnsi="Arial" w:cs="Arial"/>
          <w:spacing w:val="2"/>
          <w:w w:val="101"/>
          <w:sz w:val="22"/>
          <w:szCs w:val="22"/>
          <w:lang w:val="pt-BR"/>
        </w:rPr>
        <w:t>o</w:t>
      </w:r>
      <w:r w:rsidRPr="00D779E7">
        <w:rPr>
          <w:rFonts w:ascii="Arial" w:hAnsi="Arial" w:cs="Arial"/>
          <w:w w:val="101"/>
          <w:sz w:val="22"/>
          <w:szCs w:val="22"/>
          <w:lang w:val="pt-BR"/>
        </w:rPr>
        <w:t xml:space="preserve">u </w:t>
      </w:r>
      <w:r w:rsidRPr="00D779E7">
        <w:rPr>
          <w:rFonts w:ascii="Arial" w:hAnsi="Arial" w:cs="Arial"/>
          <w:spacing w:val="3"/>
          <w:sz w:val="22"/>
          <w:szCs w:val="22"/>
          <w:lang w:val="pt-BR"/>
        </w:rPr>
        <w:t>l</w:t>
      </w:r>
      <w:r w:rsidRPr="00D779E7">
        <w:rPr>
          <w:rFonts w:ascii="Arial" w:hAnsi="Arial" w:cs="Arial"/>
          <w:spacing w:val="-3"/>
          <w:sz w:val="22"/>
          <w:szCs w:val="22"/>
          <w:lang w:val="pt-BR"/>
        </w:rPr>
        <w:t>a</w:t>
      </w:r>
      <w:r w:rsidRPr="00D779E7">
        <w:rPr>
          <w:rFonts w:ascii="Arial" w:hAnsi="Arial" w:cs="Arial"/>
          <w:spacing w:val="1"/>
          <w:sz w:val="22"/>
          <w:szCs w:val="22"/>
          <w:lang w:val="pt-BR"/>
        </w:rPr>
        <w:t>v</w:t>
      </w:r>
      <w:r w:rsidRPr="00D779E7">
        <w:rPr>
          <w:rFonts w:ascii="Arial" w:hAnsi="Arial" w:cs="Arial"/>
          <w:spacing w:val="-1"/>
          <w:sz w:val="22"/>
          <w:szCs w:val="22"/>
          <w:lang w:val="pt-BR"/>
        </w:rPr>
        <w:t>r</w:t>
      </w:r>
      <w:r w:rsidRPr="00D779E7">
        <w:rPr>
          <w:rFonts w:ascii="Arial" w:hAnsi="Arial" w:cs="Arial"/>
          <w:sz w:val="22"/>
          <w:szCs w:val="22"/>
          <w:lang w:val="pt-BR"/>
        </w:rPr>
        <w:t>at</w:t>
      </w:r>
      <w:r w:rsidRPr="00D779E7">
        <w:rPr>
          <w:rFonts w:ascii="Arial" w:hAnsi="Arial" w:cs="Arial"/>
          <w:spacing w:val="-3"/>
          <w:sz w:val="22"/>
          <w:szCs w:val="22"/>
          <w:lang w:val="pt-BR"/>
        </w:rPr>
        <w:t>u</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10"/>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a</w:t>
      </w:r>
      <w:r w:rsidRPr="00D779E7">
        <w:rPr>
          <w:rFonts w:ascii="Arial" w:hAnsi="Arial" w:cs="Arial"/>
          <w:spacing w:val="4"/>
          <w:sz w:val="22"/>
          <w:szCs w:val="22"/>
          <w:lang w:val="pt-BR"/>
        </w:rPr>
        <w:t xml:space="preserve"> </w:t>
      </w:r>
      <w:r w:rsidRPr="00D779E7">
        <w:rPr>
          <w:rFonts w:ascii="Arial" w:hAnsi="Arial" w:cs="Arial"/>
          <w:sz w:val="22"/>
          <w:szCs w:val="22"/>
          <w:lang w:val="pt-BR"/>
        </w:rPr>
        <w:t>a</w:t>
      </w:r>
      <w:r w:rsidRPr="00D779E7">
        <w:rPr>
          <w:rFonts w:ascii="Arial" w:hAnsi="Arial" w:cs="Arial"/>
          <w:spacing w:val="-3"/>
          <w:sz w:val="22"/>
          <w:szCs w:val="22"/>
          <w:lang w:val="pt-BR"/>
        </w:rPr>
        <w:t>t</w:t>
      </w:r>
      <w:r w:rsidRPr="00D779E7">
        <w:rPr>
          <w:rFonts w:ascii="Arial" w:hAnsi="Arial" w:cs="Arial"/>
          <w:sz w:val="22"/>
          <w:szCs w:val="22"/>
          <w:lang w:val="pt-BR"/>
        </w:rPr>
        <w:t>a</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n</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6"/>
          <w:sz w:val="22"/>
          <w:szCs w:val="22"/>
          <w:lang w:val="pt-BR"/>
        </w:rPr>
        <w:t xml:space="preserve"> </w:t>
      </w:r>
      <w:r w:rsidRPr="00D779E7">
        <w:rPr>
          <w:rFonts w:ascii="Arial" w:hAnsi="Arial" w:cs="Arial"/>
          <w:spacing w:val="1"/>
          <w:sz w:val="22"/>
          <w:szCs w:val="22"/>
          <w:lang w:val="pt-BR"/>
        </w:rPr>
        <w:t>c</w:t>
      </w:r>
      <w:r w:rsidRPr="00D779E7">
        <w:rPr>
          <w:rFonts w:ascii="Arial" w:hAnsi="Arial" w:cs="Arial"/>
          <w:sz w:val="22"/>
          <w:szCs w:val="22"/>
          <w:lang w:val="pt-BR"/>
        </w:rPr>
        <w:t>a</w:t>
      </w:r>
      <w:r w:rsidRPr="00D779E7">
        <w:rPr>
          <w:rFonts w:ascii="Arial" w:hAnsi="Arial" w:cs="Arial"/>
          <w:spacing w:val="1"/>
          <w:sz w:val="22"/>
          <w:szCs w:val="22"/>
          <w:lang w:val="pt-BR"/>
        </w:rPr>
        <w:t>s</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8"/>
          <w:sz w:val="22"/>
          <w:szCs w:val="22"/>
          <w:lang w:val="pt-BR"/>
        </w:rPr>
        <w:t xml:space="preserve"> </w:t>
      </w:r>
      <w:r w:rsidRPr="00D779E7">
        <w:rPr>
          <w:rFonts w:ascii="Arial" w:hAnsi="Arial" w:cs="Arial"/>
          <w:spacing w:val="2"/>
          <w:w w:val="101"/>
          <w:sz w:val="22"/>
          <w:szCs w:val="22"/>
          <w:lang w:val="pt-BR"/>
        </w:rPr>
        <w:t>d</w:t>
      </w:r>
      <w:r w:rsidRPr="00D779E7">
        <w:rPr>
          <w:rFonts w:ascii="Arial" w:hAnsi="Arial" w:cs="Arial"/>
          <w:spacing w:val="-3"/>
          <w:w w:val="101"/>
          <w:sz w:val="22"/>
          <w:szCs w:val="22"/>
          <w:lang w:val="pt-BR"/>
        </w:rPr>
        <w:t>e</w:t>
      </w:r>
      <w:r w:rsidRPr="00D779E7">
        <w:rPr>
          <w:rFonts w:ascii="Arial" w:hAnsi="Arial" w:cs="Arial"/>
          <w:w w:val="101"/>
          <w:sz w:val="22"/>
          <w:szCs w:val="22"/>
          <w:lang w:val="pt-BR"/>
        </w:rPr>
        <w:t>:</w:t>
      </w:r>
    </w:p>
    <w:p w:rsidR="003D5B95" w:rsidRPr="00D779E7" w:rsidRDefault="003D5B95" w:rsidP="0057095C">
      <w:pPr>
        <w:spacing w:line="360" w:lineRule="auto"/>
        <w:rPr>
          <w:rFonts w:ascii="Arial" w:hAnsi="Arial" w:cs="Arial"/>
          <w:sz w:val="22"/>
          <w:szCs w:val="22"/>
          <w:lang w:val="pt-BR"/>
        </w:rPr>
      </w:pPr>
      <w:r w:rsidRPr="00D779E7">
        <w:rPr>
          <w:rFonts w:ascii="Arial" w:hAnsi="Arial" w:cs="Arial"/>
          <w:position w:val="-1"/>
          <w:sz w:val="22"/>
          <w:szCs w:val="22"/>
          <w:lang w:val="pt-BR"/>
        </w:rPr>
        <w:t>a)</w:t>
      </w:r>
      <w:r w:rsidRPr="00D779E7">
        <w:rPr>
          <w:rFonts w:ascii="Arial" w:hAnsi="Arial" w:cs="Arial"/>
          <w:spacing w:val="5"/>
          <w:position w:val="-1"/>
          <w:sz w:val="22"/>
          <w:szCs w:val="22"/>
          <w:lang w:val="pt-BR"/>
        </w:rPr>
        <w:t xml:space="preserve"> </w:t>
      </w:r>
      <w:r w:rsidRPr="00D779E7">
        <w:rPr>
          <w:rFonts w:ascii="Arial" w:hAnsi="Arial" w:cs="Arial"/>
          <w:spacing w:val="3"/>
          <w:position w:val="-1"/>
          <w:sz w:val="22"/>
          <w:szCs w:val="22"/>
          <w:lang w:val="pt-BR"/>
        </w:rPr>
        <w:t>i</w:t>
      </w:r>
      <w:r w:rsidRPr="00D779E7">
        <w:rPr>
          <w:rFonts w:ascii="Arial" w:hAnsi="Arial" w:cs="Arial"/>
          <w:spacing w:val="-3"/>
          <w:position w:val="-1"/>
          <w:sz w:val="22"/>
          <w:szCs w:val="22"/>
          <w:lang w:val="pt-BR"/>
        </w:rPr>
        <w:t>n</w:t>
      </w:r>
      <w:r w:rsidRPr="00D779E7">
        <w:rPr>
          <w:rFonts w:ascii="Arial" w:hAnsi="Arial" w:cs="Arial"/>
          <w:spacing w:val="2"/>
          <w:position w:val="-1"/>
          <w:sz w:val="22"/>
          <w:szCs w:val="22"/>
          <w:lang w:val="pt-BR"/>
        </w:rPr>
        <w:t>d</w:t>
      </w:r>
      <w:r w:rsidRPr="00D779E7">
        <w:rPr>
          <w:rFonts w:ascii="Arial" w:hAnsi="Arial" w:cs="Arial"/>
          <w:spacing w:val="-3"/>
          <w:position w:val="-1"/>
          <w:sz w:val="22"/>
          <w:szCs w:val="22"/>
          <w:lang w:val="pt-BR"/>
        </w:rPr>
        <w:t>e</w:t>
      </w:r>
      <w:r w:rsidRPr="00D779E7">
        <w:rPr>
          <w:rFonts w:ascii="Arial" w:hAnsi="Arial" w:cs="Arial"/>
          <w:spacing w:val="2"/>
          <w:position w:val="-1"/>
          <w:sz w:val="22"/>
          <w:szCs w:val="22"/>
          <w:lang w:val="pt-BR"/>
        </w:rPr>
        <w:t>f</w:t>
      </w:r>
      <w:r w:rsidRPr="00D779E7">
        <w:rPr>
          <w:rFonts w:ascii="Arial" w:hAnsi="Arial" w:cs="Arial"/>
          <w:position w:val="-1"/>
          <w:sz w:val="22"/>
          <w:szCs w:val="22"/>
          <w:lang w:val="pt-BR"/>
        </w:rPr>
        <w:t>e</w:t>
      </w:r>
      <w:r w:rsidRPr="00D779E7">
        <w:rPr>
          <w:rFonts w:ascii="Arial" w:hAnsi="Arial" w:cs="Arial"/>
          <w:spacing w:val="-1"/>
          <w:position w:val="-1"/>
          <w:sz w:val="22"/>
          <w:szCs w:val="22"/>
          <w:lang w:val="pt-BR"/>
        </w:rPr>
        <w:t>r</w:t>
      </w:r>
      <w:r w:rsidRPr="00D779E7">
        <w:rPr>
          <w:rFonts w:ascii="Arial" w:hAnsi="Arial" w:cs="Arial"/>
          <w:spacing w:val="1"/>
          <w:position w:val="-1"/>
          <w:sz w:val="22"/>
          <w:szCs w:val="22"/>
          <w:lang w:val="pt-BR"/>
        </w:rPr>
        <w:t>i</w:t>
      </w:r>
      <w:r w:rsidRPr="00D779E7">
        <w:rPr>
          <w:rFonts w:ascii="Arial" w:hAnsi="Arial" w:cs="Arial"/>
          <w:spacing w:val="2"/>
          <w:position w:val="-1"/>
          <w:sz w:val="22"/>
          <w:szCs w:val="22"/>
          <w:lang w:val="pt-BR"/>
        </w:rPr>
        <w:t>m</w:t>
      </w:r>
      <w:r w:rsidRPr="00D779E7">
        <w:rPr>
          <w:rFonts w:ascii="Arial" w:hAnsi="Arial" w:cs="Arial"/>
          <w:position w:val="-1"/>
          <w:sz w:val="22"/>
          <w:szCs w:val="22"/>
          <w:lang w:val="pt-BR"/>
        </w:rPr>
        <w:t>e</w:t>
      </w:r>
      <w:r w:rsidRPr="00D779E7">
        <w:rPr>
          <w:rFonts w:ascii="Arial" w:hAnsi="Arial" w:cs="Arial"/>
          <w:spacing w:val="-3"/>
          <w:position w:val="-1"/>
          <w:sz w:val="22"/>
          <w:szCs w:val="22"/>
          <w:lang w:val="pt-BR"/>
        </w:rPr>
        <w:t>n</w:t>
      </w:r>
      <w:r w:rsidRPr="00D779E7">
        <w:rPr>
          <w:rFonts w:ascii="Arial" w:hAnsi="Arial" w:cs="Arial"/>
          <w:position w:val="-1"/>
          <w:sz w:val="22"/>
          <w:szCs w:val="22"/>
          <w:lang w:val="pt-BR"/>
        </w:rPr>
        <w:t>to</w:t>
      </w:r>
      <w:r w:rsidRPr="00D779E7">
        <w:rPr>
          <w:rFonts w:ascii="Arial" w:hAnsi="Arial" w:cs="Arial"/>
          <w:spacing w:val="17"/>
          <w:position w:val="-1"/>
          <w:sz w:val="22"/>
          <w:szCs w:val="22"/>
          <w:lang w:val="pt-BR"/>
        </w:rPr>
        <w:t xml:space="preserve"> </w:t>
      </w:r>
      <w:r w:rsidRPr="00D779E7">
        <w:rPr>
          <w:rFonts w:ascii="Arial" w:hAnsi="Arial" w:cs="Arial"/>
          <w:spacing w:val="2"/>
          <w:position w:val="-1"/>
          <w:sz w:val="22"/>
          <w:szCs w:val="22"/>
          <w:lang w:val="pt-BR"/>
        </w:rPr>
        <w:t>d</w:t>
      </w:r>
      <w:r w:rsidRPr="00D779E7">
        <w:rPr>
          <w:rFonts w:ascii="Arial" w:hAnsi="Arial" w:cs="Arial"/>
          <w:position w:val="-1"/>
          <w:sz w:val="22"/>
          <w:szCs w:val="22"/>
          <w:lang w:val="pt-BR"/>
        </w:rPr>
        <w:t>o</w:t>
      </w:r>
      <w:r w:rsidRPr="00D779E7">
        <w:rPr>
          <w:rFonts w:ascii="Arial" w:hAnsi="Arial" w:cs="Arial"/>
          <w:spacing w:val="4"/>
          <w:position w:val="-1"/>
          <w:sz w:val="22"/>
          <w:szCs w:val="22"/>
          <w:lang w:val="pt-BR"/>
        </w:rPr>
        <w:t xml:space="preserve"> </w:t>
      </w:r>
      <w:r w:rsidRPr="00D779E7">
        <w:rPr>
          <w:rFonts w:ascii="Arial" w:hAnsi="Arial" w:cs="Arial"/>
          <w:spacing w:val="2"/>
          <w:position w:val="-1"/>
          <w:sz w:val="22"/>
          <w:szCs w:val="22"/>
          <w:lang w:val="pt-BR"/>
        </w:rPr>
        <w:t>pe</w:t>
      </w:r>
      <w:r w:rsidRPr="00D779E7">
        <w:rPr>
          <w:rFonts w:ascii="Arial" w:hAnsi="Arial" w:cs="Arial"/>
          <w:spacing w:val="-3"/>
          <w:position w:val="-1"/>
          <w:sz w:val="22"/>
          <w:szCs w:val="22"/>
          <w:lang w:val="pt-BR"/>
        </w:rPr>
        <w:t>d</w:t>
      </w:r>
      <w:r w:rsidRPr="00D779E7">
        <w:rPr>
          <w:rFonts w:ascii="Arial" w:hAnsi="Arial" w:cs="Arial"/>
          <w:spacing w:val="1"/>
          <w:position w:val="-1"/>
          <w:sz w:val="22"/>
          <w:szCs w:val="22"/>
          <w:lang w:val="pt-BR"/>
        </w:rPr>
        <w:t>i</w:t>
      </w:r>
      <w:r w:rsidRPr="00D779E7">
        <w:rPr>
          <w:rFonts w:ascii="Arial" w:hAnsi="Arial" w:cs="Arial"/>
          <w:position w:val="-1"/>
          <w:sz w:val="22"/>
          <w:szCs w:val="22"/>
          <w:lang w:val="pt-BR"/>
        </w:rPr>
        <w:t>do</w:t>
      </w:r>
      <w:r w:rsidRPr="00D779E7">
        <w:rPr>
          <w:rFonts w:ascii="Arial" w:hAnsi="Arial" w:cs="Arial"/>
          <w:spacing w:val="10"/>
          <w:position w:val="-1"/>
          <w:sz w:val="22"/>
          <w:szCs w:val="22"/>
          <w:lang w:val="pt-BR"/>
        </w:rPr>
        <w:t xml:space="preserve"> </w:t>
      </w:r>
      <w:r w:rsidRPr="00D779E7">
        <w:rPr>
          <w:rFonts w:ascii="Arial" w:hAnsi="Arial" w:cs="Arial"/>
          <w:position w:val="-1"/>
          <w:sz w:val="22"/>
          <w:szCs w:val="22"/>
          <w:lang w:val="pt-BR"/>
        </w:rPr>
        <w:t>de</w:t>
      </w:r>
      <w:r w:rsidRPr="00D779E7">
        <w:rPr>
          <w:rFonts w:ascii="Arial" w:hAnsi="Arial" w:cs="Arial"/>
          <w:spacing w:val="6"/>
          <w:position w:val="-1"/>
          <w:sz w:val="22"/>
          <w:szCs w:val="22"/>
          <w:lang w:val="pt-BR"/>
        </w:rPr>
        <w:t xml:space="preserve"> </w:t>
      </w:r>
      <w:r w:rsidRPr="00D779E7">
        <w:rPr>
          <w:rFonts w:ascii="Arial" w:hAnsi="Arial" w:cs="Arial"/>
          <w:spacing w:val="1"/>
          <w:position w:val="-1"/>
          <w:sz w:val="22"/>
          <w:szCs w:val="22"/>
          <w:lang w:val="pt-BR"/>
        </w:rPr>
        <w:t>i</w:t>
      </w:r>
      <w:r w:rsidRPr="00D779E7">
        <w:rPr>
          <w:rFonts w:ascii="Arial" w:hAnsi="Arial" w:cs="Arial"/>
          <w:position w:val="-1"/>
          <w:sz w:val="22"/>
          <w:szCs w:val="22"/>
          <w:lang w:val="pt-BR"/>
        </w:rPr>
        <w:t>n</w:t>
      </w:r>
      <w:r w:rsidRPr="00D779E7">
        <w:rPr>
          <w:rFonts w:ascii="Arial" w:hAnsi="Arial" w:cs="Arial"/>
          <w:spacing w:val="1"/>
          <w:position w:val="-1"/>
          <w:sz w:val="22"/>
          <w:szCs w:val="22"/>
          <w:lang w:val="pt-BR"/>
        </w:rPr>
        <w:t>s</w:t>
      </w:r>
      <w:r w:rsidRPr="00D779E7">
        <w:rPr>
          <w:rFonts w:ascii="Arial" w:hAnsi="Arial" w:cs="Arial"/>
          <w:spacing w:val="-2"/>
          <w:position w:val="-1"/>
          <w:sz w:val="22"/>
          <w:szCs w:val="22"/>
          <w:lang w:val="pt-BR"/>
        </w:rPr>
        <w:t>c</w:t>
      </w:r>
      <w:r w:rsidRPr="00D779E7">
        <w:rPr>
          <w:rFonts w:ascii="Arial" w:hAnsi="Arial" w:cs="Arial"/>
          <w:spacing w:val="-1"/>
          <w:position w:val="-1"/>
          <w:sz w:val="22"/>
          <w:szCs w:val="22"/>
          <w:lang w:val="pt-BR"/>
        </w:rPr>
        <w:t>r</w:t>
      </w:r>
      <w:r w:rsidRPr="00D779E7">
        <w:rPr>
          <w:rFonts w:ascii="Arial" w:hAnsi="Arial" w:cs="Arial"/>
          <w:spacing w:val="3"/>
          <w:position w:val="-1"/>
          <w:sz w:val="22"/>
          <w:szCs w:val="22"/>
          <w:lang w:val="pt-BR"/>
        </w:rPr>
        <w:t>i</w:t>
      </w:r>
      <w:r w:rsidRPr="00D779E7">
        <w:rPr>
          <w:rFonts w:ascii="Arial" w:hAnsi="Arial" w:cs="Arial"/>
          <w:spacing w:val="-2"/>
          <w:position w:val="-1"/>
          <w:sz w:val="22"/>
          <w:szCs w:val="22"/>
          <w:lang w:val="pt-BR"/>
        </w:rPr>
        <w:t>ç</w:t>
      </w:r>
      <w:r w:rsidRPr="00D779E7">
        <w:rPr>
          <w:rFonts w:ascii="Arial" w:hAnsi="Arial" w:cs="Arial"/>
          <w:position w:val="-1"/>
          <w:sz w:val="22"/>
          <w:szCs w:val="22"/>
          <w:lang w:val="pt-BR"/>
        </w:rPr>
        <w:t>ão</w:t>
      </w:r>
      <w:r w:rsidRPr="00D779E7">
        <w:rPr>
          <w:rFonts w:ascii="Arial" w:hAnsi="Arial" w:cs="Arial"/>
          <w:spacing w:val="15"/>
          <w:position w:val="-1"/>
          <w:sz w:val="22"/>
          <w:szCs w:val="22"/>
          <w:lang w:val="pt-BR"/>
        </w:rPr>
        <w:t xml:space="preserve"> </w:t>
      </w:r>
      <w:r w:rsidRPr="00D779E7">
        <w:rPr>
          <w:rFonts w:ascii="Arial" w:hAnsi="Arial" w:cs="Arial"/>
          <w:spacing w:val="-3"/>
          <w:position w:val="-1"/>
          <w:sz w:val="22"/>
          <w:szCs w:val="22"/>
          <w:lang w:val="pt-BR"/>
        </w:rPr>
        <w:t>e</w:t>
      </w:r>
      <w:r w:rsidRPr="00D779E7">
        <w:rPr>
          <w:rFonts w:ascii="Arial" w:hAnsi="Arial" w:cs="Arial"/>
          <w:position w:val="-1"/>
          <w:sz w:val="22"/>
          <w:szCs w:val="22"/>
          <w:lang w:val="pt-BR"/>
        </w:rPr>
        <w:t>m</w:t>
      </w:r>
      <w:r w:rsidRPr="00D779E7">
        <w:rPr>
          <w:rFonts w:ascii="Arial" w:hAnsi="Arial" w:cs="Arial"/>
          <w:spacing w:val="9"/>
          <w:position w:val="-1"/>
          <w:sz w:val="22"/>
          <w:szCs w:val="22"/>
          <w:lang w:val="pt-BR"/>
        </w:rPr>
        <w:t xml:space="preserve"> </w:t>
      </w:r>
      <w:r w:rsidRPr="00D779E7">
        <w:rPr>
          <w:rFonts w:ascii="Arial" w:hAnsi="Arial" w:cs="Arial"/>
          <w:spacing w:val="-1"/>
          <w:position w:val="-1"/>
          <w:sz w:val="22"/>
          <w:szCs w:val="22"/>
          <w:lang w:val="pt-BR"/>
        </w:rPr>
        <w:t>r</w:t>
      </w:r>
      <w:r w:rsidRPr="00D779E7">
        <w:rPr>
          <w:rFonts w:ascii="Arial" w:hAnsi="Arial" w:cs="Arial"/>
          <w:position w:val="-1"/>
          <w:sz w:val="22"/>
          <w:szCs w:val="22"/>
          <w:lang w:val="pt-BR"/>
        </w:rPr>
        <w:t>e</w:t>
      </w:r>
      <w:r w:rsidRPr="00D779E7">
        <w:rPr>
          <w:rFonts w:ascii="Arial" w:hAnsi="Arial" w:cs="Arial"/>
          <w:spacing w:val="-3"/>
          <w:position w:val="-1"/>
          <w:sz w:val="22"/>
          <w:szCs w:val="22"/>
          <w:lang w:val="pt-BR"/>
        </w:rPr>
        <w:t>g</w:t>
      </w:r>
      <w:r w:rsidRPr="00D779E7">
        <w:rPr>
          <w:rFonts w:ascii="Arial" w:hAnsi="Arial" w:cs="Arial"/>
          <w:spacing w:val="3"/>
          <w:position w:val="-1"/>
          <w:sz w:val="22"/>
          <w:szCs w:val="22"/>
          <w:lang w:val="pt-BR"/>
        </w:rPr>
        <w:t>i</w:t>
      </w:r>
      <w:r w:rsidRPr="00D779E7">
        <w:rPr>
          <w:rFonts w:ascii="Arial" w:hAnsi="Arial" w:cs="Arial"/>
          <w:spacing w:val="-2"/>
          <w:position w:val="-1"/>
          <w:sz w:val="22"/>
          <w:szCs w:val="22"/>
          <w:lang w:val="pt-BR"/>
        </w:rPr>
        <w:t>s</w:t>
      </w:r>
      <w:r w:rsidRPr="00D779E7">
        <w:rPr>
          <w:rFonts w:ascii="Arial" w:hAnsi="Arial" w:cs="Arial"/>
          <w:spacing w:val="2"/>
          <w:position w:val="-1"/>
          <w:sz w:val="22"/>
          <w:szCs w:val="22"/>
          <w:lang w:val="pt-BR"/>
        </w:rPr>
        <w:t>t</w:t>
      </w:r>
      <w:r w:rsidRPr="00D779E7">
        <w:rPr>
          <w:rFonts w:ascii="Arial" w:hAnsi="Arial" w:cs="Arial"/>
          <w:spacing w:val="-1"/>
          <w:position w:val="-1"/>
          <w:sz w:val="22"/>
          <w:szCs w:val="22"/>
          <w:lang w:val="pt-BR"/>
        </w:rPr>
        <w:t>r</w:t>
      </w:r>
      <w:r w:rsidRPr="00D779E7">
        <w:rPr>
          <w:rFonts w:ascii="Arial" w:hAnsi="Arial" w:cs="Arial"/>
          <w:position w:val="-1"/>
          <w:sz w:val="22"/>
          <w:szCs w:val="22"/>
          <w:lang w:val="pt-BR"/>
        </w:rPr>
        <w:t>o</w:t>
      </w:r>
      <w:r w:rsidRPr="00D779E7">
        <w:rPr>
          <w:rFonts w:ascii="Arial" w:hAnsi="Arial" w:cs="Arial"/>
          <w:spacing w:val="11"/>
          <w:position w:val="-1"/>
          <w:sz w:val="22"/>
          <w:szCs w:val="22"/>
          <w:lang w:val="pt-BR"/>
        </w:rPr>
        <w:t xml:space="preserve"> </w:t>
      </w:r>
      <w:r w:rsidRPr="00D779E7">
        <w:rPr>
          <w:rFonts w:ascii="Arial" w:hAnsi="Arial" w:cs="Arial"/>
          <w:spacing w:val="1"/>
          <w:position w:val="-1"/>
          <w:sz w:val="22"/>
          <w:szCs w:val="22"/>
          <w:lang w:val="pt-BR"/>
        </w:rPr>
        <w:t>c</w:t>
      </w:r>
      <w:r w:rsidRPr="00D779E7">
        <w:rPr>
          <w:rFonts w:ascii="Arial" w:hAnsi="Arial" w:cs="Arial"/>
          <w:position w:val="-1"/>
          <w:sz w:val="22"/>
          <w:szCs w:val="22"/>
          <w:lang w:val="pt-BR"/>
        </w:rPr>
        <w:t>ada</w:t>
      </w:r>
      <w:r w:rsidRPr="00D779E7">
        <w:rPr>
          <w:rFonts w:ascii="Arial" w:hAnsi="Arial" w:cs="Arial"/>
          <w:spacing w:val="-2"/>
          <w:position w:val="-1"/>
          <w:sz w:val="22"/>
          <w:szCs w:val="22"/>
          <w:lang w:val="pt-BR"/>
        </w:rPr>
        <w:t>s</w:t>
      </w:r>
      <w:r w:rsidRPr="00D779E7">
        <w:rPr>
          <w:rFonts w:ascii="Arial" w:hAnsi="Arial" w:cs="Arial"/>
          <w:spacing w:val="2"/>
          <w:position w:val="-1"/>
          <w:sz w:val="22"/>
          <w:szCs w:val="22"/>
          <w:lang w:val="pt-BR"/>
        </w:rPr>
        <w:t>t</w:t>
      </w:r>
      <w:r w:rsidRPr="00D779E7">
        <w:rPr>
          <w:rFonts w:ascii="Arial" w:hAnsi="Arial" w:cs="Arial"/>
          <w:spacing w:val="1"/>
          <w:position w:val="-1"/>
          <w:sz w:val="22"/>
          <w:szCs w:val="22"/>
          <w:lang w:val="pt-BR"/>
        </w:rPr>
        <w:t>r</w:t>
      </w:r>
      <w:r w:rsidRPr="00D779E7">
        <w:rPr>
          <w:rFonts w:ascii="Arial" w:hAnsi="Arial" w:cs="Arial"/>
          <w:spacing w:val="-3"/>
          <w:position w:val="-1"/>
          <w:sz w:val="22"/>
          <w:szCs w:val="22"/>
          <w:lang w:val="pt-BR"/>
        </w:rPr>
        <w:t>a</w:t>
      </w:r>
      <w:r w:rsidRPr="00D779E7">
        <w:rPr>
          <w:rFonts w:ascii="Arial" w:hAnsi="Arial" w:cs="Arial"/>
          <w:spacing w:val="3"/>
          <w:position w:val="-1"/>
          <w:sz w:val="22"/>
          <w:szCs w:val="22"/>
          <w:lang w:val="pt-BR"/>
        </w:rPr>
        <w:t>l</w:t>
      </w:r>
      <w:r w:rsidRPr="00D779E7">
        <w:rPr>
          <w:rFonts w:ascii="Arial" w:hAnsi="Arial" w:cs="Arial"/>
          <w:position w:val="-1"/>
          <w:sz w:val="22"/>
          <w:szCs w:val="22"/>
          <w:lang w:val="pt-BR"/>
        </w:rPr>
        <w:t>,</w:t>
      </w:r>
      <w:r w:rsidRPr="00D779E7">
        <w:rPr>
          <w:rFonts w:ascii="Arial" w:hAnsi="Arial" w:cs="Arial"/>
          <w:spacing w:val="13"/>
          <w:position w:val="-1"/>
          <w:sz w:val="22"/>
          <w:szCs w:val="22"/>
          <w:lang w:val="pt-BR"/>
        </w:rPr>
        <w:t xml:space="preserve"> </w:t>
      </w:r>
      <w:r w:rsidRPr="00D779E7">
        <w:rPr>
          <w:rFonts w:ascii="Arial" w:hAnsi="Arial" w:cs="Arial"/>
          <w:spacing w:val="1"/>
          <w:position w:val="-1"/>
          <w:sz w:val="22"/>
          <w:szCs w:val="22"/>
          <w:lang w:val="pt-BR"/>
        </w:rPr>
        <w:t>s</w:t>
      </w:r>
      <w:r w:rsidRPr="00D779E7">
        <w:rPr>
          <w:rFonts w:ascii="Arial" w:hAnsi="Arial" w:cs="Arial"/>
          <w:spacing w:val="-3"/>
          <w:position w:val="-1"/>
          <w:sz w:val="22"/>
          <w:szCs w:val="22"/>
          <w:lang w:val="pt-BR"/>
        </w:rPr>
        <w:t>u</w:t>
      </w:r>
      <w:r w:rsidRPr="00D779E7">
        <w:rPr>
          <w:rFonts w:ascii="Arial" w:hAnsi="Arial" w:cs="Arial"/>
          <w:position w:val="-1"/>
          <w:sz w:val="22"/>
          <w:szCs w:val="22"/>
          <w:lang w:val="pt-BR"/>
        </w:rPr>
        <w:t>a</w:t>
      </w:r>
      <w:r w:rsidRPr="00D779E7">
        <w:rPr>
          <w:rFonts w:ascii="Arial" w:hAnsi="Arial" w:cs="Arial"/>
          <w:spacing w:val="7"/>
          <w:position w:val="-1"/>
          <w:sz w:val="22"/>
          <w:szCs w:val="22"/>
          <w:lang w:val="pt-BR"/>
        </w:rPr>
        <w:t xml:space="preserve"> </w:t>
      </w:r>
      <w:r w:rsidRPr="00D779E7">
        <w:rPr>
          <w:rFonts w:ascii="Arial" w:hAnsi="Arial" w:cs="Arial"/>
          <w:position w:val="-1"/>
          <w:sz w:val="22"/>
          <w:szCs w:val="22"/>
          <w:lang w:val="pt-BR"/>
        </w:rPr>
        <w:t>a</w:t>
      </w:r>
      <w:r w:rsidRPr="00D779E7">
        <w:rPr>
          <w:rFonts w:ascii="Arial" w:hAnsi="Arial" w:cs="Arial"/>
          <w:spacing w:val="1"/>
          <w:position w:val="-1"/>
          <w:sz w:val="22"/>
          <w:szCs w:val="22"/>
          <w:lang w:val="pt-BR"/>
        </w:rPr>
        <w:t>l</w:t>
      </w:r>
      <w:r w:rsidRPr="00D779E7">
        <w:rPr>
          <w:rFonts w:ascii="Arial" w:hAnsi="Arial" w:cs="Arial"/>
          <w:position w:val="-1"/>
          <w:sz w:val="22"/>
          <w:szCs w:val="22"/>
          <w:lang w:val="pt-BR"/>
        </w:rPr>
        <w:t>te</w:t>
      </w:r>
      <w:r w:rsidRPr="00D779E7">
        <w:rPr>
          <w:rFonts w:ascii="Arial" w:hAnsi="Arial" w:cs="Arial"/>
          <w:spacing w:val="-1"/>
          <w:position w:val="-1"/>
          <w:sz w:val="22"/>
          <w:szCs w:val="22"/>
          <w:lang w:val="pt-BR"/>
        </w:rPr>
        <w:t>r</w:t>
      </w:r>
      <w:r w:rsidRPr="00D779E7">
        <w:rPr>
          <w:rFonts w:ascii="Arial" w:hAnsi="Arial" w:cs="Arial"/>
          <w:position w:val="-1"/>
          <w:sz w:val="22"/>
          <w:szCs w:val="22"/>
          <w:lang w:val="pt-BR"/>
        </w:rPr>
        <w:t>a</w:t>
      </w:r>
      <w:r w:rsidRPr="00D779E7">
        <w:rPr>
          <w:rFonts w:ascii="Arial" w:hAnsi="Arial" w:cs="Arial"/>
          <w:spacing w:val="1"/>
          <w:position w:val="-1"/>
          <w:sz w:val="22"/>
          <w:szCs w:val="22"/>
          <w:lang w:val="pt-BR"/>
        </w:rPr>
        <w:t>ç</w:t>
      </w:r>
      <w:r w:rsidRPr="00D779E7">
        <w:rPr>
          <w:rFonts w:ascii="Arial" w:hAnsi="Arial" w:cs="Arial"/>
          <w:position w:val="-1"/>
          <w:sz w:val="22"/>
          <w:szCs w:val="22"/>
          <w:lang w:val="pt-BR"/>
        </w:rPr>
        <w:t>ão</w:t>
      </w:r>
      <w:r w:rsidRPr="00D779E7">
        <w:rPr>
          <w:rFonts w:ascii="Arial" w:hAnsi="Arial" w:cs="Arial"/>
          <w:spacing w:val="12"/>
          <w:position w:val="-1"/>
          <w:sz w:val="22"/>
          <w:szCs w:val="22"/>
          <w:lang w:val="pt-BR"/>
        </w:rPr>
        <w:t xml:space="preserve"> </w:t>
      </w:r>
      <w:r w:rsidRPr="00D779E7">
        <w:rPr>
          <w:rFonts w:ascii="Arial" w:hAnsi="Arial" w:cs="Arial"/>
          <w:w w:val="101"/>
          <w:position w:val="-1"/>
          <w:sz w:val="22"/>
          <w:szCs w:val="22"/>
          <w:lang w:val="pt-BR"/>
        </w:rPr>
        <w:t xml:space="preserve">ou </w:t>
      </w:r>
      <w:r w:rsidRPr="00D779E7">
        <w:rPr>
          <w:rFonts w:ascii="Arial" w:hAnsi="Arial" w:cs="Arial"/>
          <w:spacing w:val="1"/>
          <w:w w:val="101"/>
          <w:sz w:val="22"/>
          <w:szCs w:val="22"/>
          <w:lang w:val="pt-BR"/>
        </w:rPr>
        <w:t>c</w:t>
      </w:r>
      <w:r w:rsidRPr="00D779E7">
        <w:rPr>
          <w:rFonts w:ascii="Arial" w:hAnsi="Arial" w:cs="Arial"/>
          <w:spacing w:val="-3"/>
          <w:w w:val="101"/>
          <w:sz w:val="22"/>
          <w:szCs w:val="22"/>
          <w:lang w:val="pt-BR"/>
        </w:rPr>
        <w:t>a</w:t>
      </w:r>
      <w:r w:rsidRPr="00D779E7">
        <w:rPr>
          <w:rFonts w:ascii="Arial" w:hAnsi="Arial" w:cs="Arial"/>
          <w:w w:val="101"/>
          <w:sz w:val="22"/>
          <w:szCs w:val="22"/>
          <w:lang w:val="pt-BR"/>
        </w:rPr>
        <w:t>n</w:t>
      </w:r>
      <w:r w:rsidRPr="00D779E7">
        <w:rPr>
          <w:rFonts w:ascii="Arial" w:hAnsi="Arial" w:cs="Arial"/>
          <w:spacing w:val="3"/>
          <w:w w:val="101"/>
          <w:sz w:val="22"/>
          <w:szCs w:val="22"/>
          <w:lang w:val="pt-BR"/>
        </w:rPr>
        <w:t>c</w:t>
      </w:r>
      <w:r w:rsidRPr="00D779E7">
        <w:rPr>
          <w:rFonts w:ascii="Arial" w:hAnsi="Arial" w:cs="Arial"/>
          <w:spacing w:val="-3"/>
          <w:w w:val="101"/>
          <w:sz w:val="22"/>
          <w:szCs w:val="22"/>
          <w:lang w:val="pt-BR"/>
        </w:rPr>
        <w:t>e</w:t>
      </w:r>
      <w:r w:rsidRPr="00D779E7">
        <w:rPr>
          <w:rFonts w:ascii="Arial" w:hAnsi="Arial" w:cs="Arial"/>
          <w:spacing w:val="3"/>
          <w:w w:val="101"/>
          <w:sz w:val="22"/>
          <w:szCs w:val="22"/>
          <w:lang w:val="pt-BR"/>
        </w:rPr>
        <w:t>l</w:t>
      </w:r>
      <w:r w:rsidRPr="00D779E7">
        <w:rPr>
          <w:rFonts w:ascii="Arial" w:hAnsi="Arial" w:cs="Arial"/>
          <w:spacing w:val="-3"/>
          <w:w w:val="101"/>
          <w:sz w:val="22"/>
          <w:szCs w:val="22"/>
          <w:lang w:val="pt-BR"/>
        </w:rPr>
        <w:t>a</w:t>
      </w:r>
      <w:r w:rsidRPr="00D779E7">
        <w:rPr>
          <w:rFonts w:ascii="Arial" w:hAnsi="Arial" w:cs="Arial"/>
          <w:spacing w:val="2"/>
          <w:w w:val="101"/>
          <w:sz w:val="22"/>
          <w:szCs w:val="22"/>
          <w:lang w:val="pt-BR"/>
        </w:rPr>
        <w:t>m</w:t>
      </w:r>
      <w:r w:rsidRPr="00D779E7">
        <w:rPr>
          <w:rFonts w:ascii="Arial" w:hAnsi="Arial" w:cs="Arial"/>
          <w:spacing w:val="-3"/>
          <w:w w:val="101"/>
          <w:sz w:val="22"/>
          <w:szCs w:val="22"/>
          <w:lang w:val="pt-BR"/>
        </w:rPr>
        <w:t>e</w:t>
      </w:r>
      <w:r w:rsidRPr="00D779E7">
        <w:rPr>
          <w:rFonts w:ascii="Arial" w:hAnsi="Arial" w:cs="Arial"/>
          <w:w w:val="101"/>
          <w:sz w:val="22"/>
          <w:szCs w:val="22"/>
          <w:lang w:val="pt-BR"/>
        </w:rPr>
        <w:t>n</w:t>
      </w:r>
      <w:r w:rsidRPr="00D779E7">
        <w:rPr>
          <w:rFonts w:ascii="Arial" w:hAnsi="Arial" w:cs="Arial"/>
          <w:spacing w:val="2"/>
          <w:w w:val="101"/>
          <w:sz w:val="22"/>
          <w:szCs w:val="22"/>
          <w:lang w:val="pt-BR"/>
        </w:rPr>
        <w:t>t</w:t>
      </w:r>
      <w:r w:rsidRPr="00D779E7">
        <w:rPr>
          <w:rFonts w:ascii="Arial" w:hAnsi="Arial" w:cs="Arial"/>
          <w:w w:val="101"/>
          <w:sz w:val="22"/>
          <w:szCs w:val="22"/>
          <w:lang w:val="pt-BR"/>
        </w:rPr>
        <w:t xml:space="preserve">o; </w:t>
      </w:r>
    </w:p>
    <w:p w:rsidR="003D5B95" w:rsidRPr="00D779E7" w:rsidRDefault="003D5B95" w:rsidP="0057095C">
      <w:pPr>
        <w:spacing w:line="360" w:lineRule="auto"/>
        <w:rPr>
          <w:rFonts w:ascii="Arial" w:hAnsi="Arial" w:cs="Arial"/>
          <w:sz w:val="22"/>
          <w:szCs w:val="22"/>
          <w:lang w:val="pt-BR"/>
        </w:rPr>
      </w:pPr>
      <w:r w:rsidRPr="00D779E7">
        <w:rPr>
          <w:rFonts w:ascii="Arial" w:hAnsi="Arial" w:cs="Arial"/>
          <w:sz w:val="22"/>
          <w:szCs w:val="22"/>
          <w:lang w:val="pt-BR"/>
        </w:rPr>
        <w:t>b)</w:t>
      </w:r>
      <w:r w:rsidRPr="00D779E7">
        <w:rPr>
          <w:rFonts w:ascii="Arial" w:hAnsi="Arial" w:cs="Arial"/>
          <w:spacing w:val="2"/>
          <w:sz w:val="22"/>
          <w:szCs w:val="22"/>
          <w:lang w:val="pt-BR"/>
        </w:rPr>
        <w:t xml:space="preserve"> a</w:t>
      </w:r>
      <w:r w:rsidRPr="00D779E7">
        <w:rPr>
          <w:rFonts w:ascii="Arial" w:hAnsi="Arial" w:cs="Arial"/>
          <w:sz w:val="22"/>
          <w:szCs w:val="22"/>
          <w:lang w:val="pt-BR"/>
        </w:rPr>
        <w:t>nu</w:t>
      </w:r>
      <w:r w:rsidRPr="00D779E7">
        <w:rPr>
          <w:rFonts w:ascii="Arial" w:hAnsi="Arial" w:cs="Arial"/>
          <w:spacing w:val="1"/>
          <w:sz w:val="22"/>
          <w:szCs w:val="22"/>
          <w:lang w:val="pt-BR"/>
        </w:rPr>
        <w:t>l</w:t>
      </w:r>
      <w:r w:rsidRPr="00D779E7">
        <w:rPr>
          <w:rFonts w:ascii="Arial" w:hAnsi="Arial" w:cs="Arial"/>
          <w:sz w:val="22"/>
          <w:szCs w:val="22"/>
          <w:lang w:val="pt-BR"/>
        </w:rPr>
        <w:t>a</w:t>
      </w:r>
      <w:r w:rsidRPr="00D779E7">
        <w:rPr>
          <w:rFonts w:ascii="Arial" w:hAnsi="Arial" w:cs="Arial"/>
          <w:spacing w:val="-2"/>
          <w:sz w:val="22"/>
          <w:szCs w:val="22"/>
          <w:lang w:val="pt-BR"/>
        </w:rPr>
        <w:t>ç</w:t>
      </w:r>
      <w:r w:rsidRPr="00D779E7">
        <w:rPr>
          <w:rFonts w:ascii="Arial" w:hAnsi="Arial" w:cs="Arial"/>
          <w:spacing w:val="2"/>
          <w:sz w:val="22"/>
          <w:szCs w:val="22"/>
          <w:lang w:val="pt-BR"/>
        </w:rPr>
        <w:t>ã</w:t>
      </w:r>
      <w:r w:rsidRPr="00D779E7">
        <w:rPr>
          <w:rFonts w:ascii="Arial" w:hAnsi="Arial" w:cs="Arial"/>
          <w:sz w:val="22"/>
          <w:szCs w:val="22"/>
          <w:lang w:val="pt-BR"/>
        </w:rPr>
        <w:t>o</w:t>
      </w:r>
      <w:r w:rsidRPr="00D779E7">
        <w:rPr>
          <w:rFonts w:ascii="Arial" w:hAnsi="Arial" w:cs="Arial"/>
          <w:spacing w:val="10"/>
          <w:sz w:val="22"/>
          <w:szCs w:val="22"/>
          <w:lang w:val="pt-BR"/>
        </w:rPr>
        <w:t xml:space="preserve"> </w:t>
      </w:r>
      <w:r w:rsidRPr="00D779E7">
        <w:rPr>
          <w:rFonts w:ascii="Arial" w:hAnsi="Arial" w:cs="Arial"/>
          <w:sz w:val="22"/>
          <w:szCs w:val="22"/>
          <w:lang w:val="pt-BR"/>
        </w:rPr>
        <w:t>ou</w:t>
      </w:r>
      <w:r w:rsidRPr="00D779E7">
        <w:rPr>
          <w:rFonts w:ascii="Arial" w:hAnsi="Arial" w:cs="Arial"/>
          <w:spacing w:val="4"/>
          <w:sz w:val="22"/>
          <w:szCs w:val="22"/>
          <w:lang w:val="pt-BR"/>
        </w:rPr>
        <w:t xml:space="preserve"> </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1"/>
          <w:sz w:val="22"/>
          <w:szCs w:val="22"/>
          <w:lang w:val="pt-BR"/>
        </w:rPr>
        <w:t>v</w:t>
      </w:r>
      <w:r w:rsidRPr="00D779E7">
        <w:rPr>
          <w:rFonts w:ascii="Arial" w:hAnsi="Arial" w:cs="Arial"/>
          <w:spacing w:val="2"/>
          <w:sz w:val="22"/>
          <w:szCs w:val="22"/>
          <w:lang w:val="pt-BR"/>
        </w:rPr>
        <w:t>o</w:t>
      </w:r>
      <w:r w:rsidRPr="00D779E7">
        <w:rPr>
          <w:rFonts w:ascii="Arial" w:hAnsi="Arial" w:cs="Arial"/>
          <w:spacing w:val="-3"/>
          <w:sz w:val="22"/>
          <w:szCs w:val="22"/>
          <w:lang w:val="pt-BR"/>
        </w:rPr>
        <w:t>g</w:t>
      </w:r>
      <w:r w:rsidRPr="00D779E7">
        <w:rPr>
          <w:rFonts w:ascii="Arial" w:hAnsi="Arial" w:cs="Arial"/>
          <w:spacing w:val="2"/>
          <w:sz w:val="22"/>
          <w:szCs w:val="22"/>
          <w:lang w:val="pt-BR"/>
        </w:rPr>
        <w:t>a</w:t>
      </w:r>
      <w:r w:rsidRPr="00D779E7">
        <w:rPr>
          <w:rFonts w:ascii="Arial" w:hAnsi="Arial" w:cs="Arial"/>
          <w:spacing w:val="-2"/>
          <w:sz w:val="22"/>
          <w:szCs w:val="22"/>
          <w:lang w:val="pt-BR"/>
        </w:rPr>
        <w:t>ç</w:t>
      </w:r>
      <w:r w:rsidRPr="00D779E7">
        <w:rPr>
          <w:rFonts w:ascii="Arial" w:hAnsi="Arial" w:cs="Arial"/>
          <w:sz w:val="22"/>
          <w:szCs w:val="22"/>
          <w:lang w:val="pt-BR"/>
        </w:rPr>
        <w:t>ão</w:t>
      </w:r>
      <w:r w:rsidRPr="00D779E7">
        <w:rPr>
          <w:rFonts w:ascii="Arial" w:hAnsi="Arial" w:cs="Arial"/>
          <w:spacing w:val="14"/>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a</w:t>
      </w:r>
      <w:r w:rsidRPr="00D779E7">
        <w:rPr>
          <w:rFonts w:ascii="Arial" w:hAnsi="Arial" w:cs="Arial"/>
          <w:spacing w:val="4"/>
          <w:sz w:val="22"/>
          <w:szCs w:val="22"/>
          <w:lang w:val="pt-BR"/>
        </w:rPr>
        <w:t xml:space="preserve"> </w:t>
      </w:r>
      <w:r w:rsidRPr="00D779E7">
        <w:rPr>
          <w:rFonts w:ascii="Arial" w:hAnsi="Arial" w:cs="Arial"/>
          <w:spacing w:val="3"/>
          <w:sz w:val="22"/>
          <w:szCs w:val="22"/>
          <w:lang w:val="pt-BR"/>
        </w:rPr>
        <w:t>c</w:t>
      </w:r>
      <w:r w:rsidRPr="00D779E7">
        <w:rPr>
          <w:rFonts w:ascii="Arial" w:hAnsi="Arial" w:cs="Arial"/>
          <w:spacing w:val="-3"/>
          <w:sz w:val="22"/>
          <w:szCs w:val="22"/>
          <w:lang w:val="pt-BR"/>
        </w:rPr>
        <w:t>h</w:t>
      </w:r>
      <w:r w:rsidRPr="00D779E7">
        <w:rPr>
          <w:rFonts w:ascii="Arial" w:hAnsi="Arial" w:cs="Arial"/>
          <w:sz w:val="22"/>
          <w:szCs w:val="22"/>
          <w:lang w:val="pt-BR"/>
        </w:rPr>
        <w:t>am</w:t>
      </w:r>
      <w:r w:rsidRPr="00D779E7">
        <w:rPr>
          <w:rFonts w:ascii="Arial" w:hAnsi="Arial" w:cs="Arial"/>
          <w:spacing w:val="2"/>
          <w:sz w:val="22"/>
          <w:szCs w:val="22"/>
          <w:lang w:val="pt-BR"/>
        </w:rPr>
        <w:t>a</w:t>
      </w:r>
      <w:r w:rsidRPr="00D779E7">
        <w:rPr>
          <w:rFonts w:ascii="Arial" w:hAnsi="Arial" w:cs="Arial"/>
          <w:sz w:val="22"/>
          <w:szCs w:val="22"/>
          <w:lang w:val="pt-BR"/>
        </w:rPr>
        <w:t>da</w:t>
      </w:r>
      <w:r w:rsidRPr="00D779E7">
        <w:rPr>
          <w:rFonts w:ascii="Arial" w:hAnsi="Arial" w:cs="Arial"/>
          <w:spacing w:val="10"/>
          <w:sz w:val="22"/>
          <w:szCs w:val="22"/>
          <w:lang w:val="pt-BR"/>
        </w:rPr>
        <w:t xml:space="preserve"> </w:t>
      </w:r>
      <w:r w:rsidRPr="00D779E7">
        <w:rPr>
          <w:rFonts w:ascii="Arial" w:hAnsi="Arial" w:cs="Arial"/>
          <w:w w:val="101"/>
          <w:sz w:val="22"/>
          <w:szCs w:val="22"/>
          <w:lang w:val="pt-BR"/>
        </w:rPr>
        <w:t>púb</w:t>
      </w:r>
      <w:r w:rsidRPr="00D779E7">
        <w:rPr>
          <w:rFonts w:ascii="Arial" w:hAnsi="Arial" w:cs="Arial"/>
          <w:spacing w:val="1"/>
          <w:w w:val="101"/>
          <w:sz w:val="22"/>
          <w:szCs w:val="22"/>
          <w:lang w:val="pt-BR"/>
        </w:rPr>
        <w:t>l</w:t>
      </w:r>
      <w:r w:rsidRPr="00D779E7">
        <w:rPr>
          <w:rFonts w:ascii="Arial" w:hAnsi="Arial" w:cs="Arial"/>
          <w:spacing w:val="3"/>
          <w:w w:val="101"/>
          <w:sz w:val="22"/>
          <w:szCs w:val="22"/>
          <w:lang w:val="pt-BR"/>
        </w:rPr>
        <w:t>i</w:t>
      </w:r>
      <w:r w:rsidRPr="00D779E7">
        <w:rPr>
          <w:rFonts w:ascii="Arial" w:hAnsi="Arial" w:cs="Arial"/>
          <w:spacing w:val="-2"/>
          <w:w w:val="101"/>
          <w:sz w:val="22"/>
          <w:szCs w:val="22"/>
          <w:lang w:val="pt-BR"/>
        </w:rPr>
        <w:t>c</w:t>
      </w:r>
      <w:r w:rsidRPr="00D779E7">
        <w:rPr>
          <w:rFonts w:ascii="Arial" w:hAnsi="Arial" w:cs="Arial"/>
          <w:w w:val="101"/>
          <w:sz w:val="22"/>
          <w:szCs w:val="22"/>
          <w:lang w:val="pt-BR"/>
        </w:rPr>
        <w:t>a;</w:t>
      </w:r>
    </w:p>
    <w:p w:rsidR="003D5B95" w:rsidRPr="00D779E7" w:rsidRDefault="003D5B95" w:rsidP="0057095C">
      <w:pPr>
        <w:spacing w:before="4" w:line="360" w:lineRule="auto"/>
        <w:rPr>
          <w:rFonts w:ascii="Arial" w:hAnsi="Arial" w:cs="Arial"/>
          <w:sz w:val="22"/>
          <w:szCs w:val="22"/>
          <w:lang w:val="pt-BR"/>
        </w:rPr>
      </w:pPr>
      <w:r w:rsidRPr="00D779E7">
        <w:rPr>
          <w:rFonts w:ascii="Arial" w:hAnsi="Arial" w:cs="Arial"/>
          <w:spacing w:val="1"/>
          <w:sz w:val="22"/>
          <w:szCs w:val="22"/>
          <w:lang w:val="pt-BR"/>
        </w:rPr>
        <w:t>c</w:t>
      </w:r>
      <w:r w:rsidRPr="00D779E7">
        <w:rPr>
          <w:rFonts w:ascii="Arial" w:hAnsi="Arial" w:cs="Arial"/>
          <w:sz w:val="22"/>
          <w:szCs w:val="22"/>
          <w:lang w:val="pt-BR"/>
        </w:rPr>
        <w:t>)</w:t>
      </w:r>
      <w:r w:rsidRPr="00D779E7">
        <w:rPr>
          <w:rFonts w:ascii="Arial" w:hAnsi="Arial" w:cs="Arial"/>
          <w:spacing w:val="2"/>
          <w:sz w:val="22"/>
          <w:szCs w:val="22"/>
          <w:lang w:val="pt-BR"/>
        </w:rPr>
        <w:t xml:space="preserve"> </w:t>
      </w:r>
      <w:r w:rsidRPr="00D779E7">
        <w:rPr>
          <w:rFonts w:ascii="Arial" w:hAnsi="Arial" w:cs="Arial"/>
          <w:sz w:val="22"/>
          <w:szCs w:val="22"/>
          <w:lang w:val="pt-BR"/>
        </w:rPr>
        <w:t>a</w:t>
      </w:r>
      <w:r w:rsidRPr="00D779E7">
        <w:rPr>
          <w:rFonts w:ascii="Arial" w:hAnsi="Arial" w:cs="Arial"/>
          <w:spacing w:val="-3"/>
          <w:sz w:val="22"/>
          <w:szCs w:val="22"/>
          <w:lang w:val="pt-BR"/>
        </w:rPr>
        <w:t>p</w:t>
      </w:r>
      <w:r w:rsidRPr="00D779E7">
        <w:rPr>
          <w:rFonts w:ascii="Arial" w:hAnsi="Arial" w:cs="Arial"/>
          <w:spacing w:val="3"/>
          <w:sz w:val="22"/>
          <w:szCs w:val="22"/>
          <w:lang w:val="pt-BR"/>
        </w:rPr>
        <w:t>l</w:t>
      </w:r>
      <w:r w:rsidRPr="00D779E7">
        <w:rPr>
          <w:rFonts w:ascii="Arial" w:hAnsi="Arial" w:cs="Arial"/>
          <w:spacing w:val="1"/>
          <w:sz w:val="22"/>
          <w:szCs w:val="22"/>
          <w:lang w:val="pt-BR"/>
        </w:rPr>
        <w:t>ic</w:t>
      </w:r>
      <w:r w:rsidRPr="00D779E7">
        <w:rPr>
          <w:rFonts w:ascii="Arial" w:hAnsi="Arial" w:cs="Arial"/>
          <w:spacing w:val="-3"/>
          <w:sz w:val="22"/>
          <w:szCs w:val="22"/>
          <w:lang w:val="pt-BR"/>
        </w:rPr>
        <w:t>a</w:t>
      </w:r>
      <w:r w:rsidRPr="00D779E7">
        <w:rPr>
          <w:rFonts w:ascii="Arial" w:hAnsi="Arial" w:cs="Arial"/>
          <w:spacing w:val="1"/>
          <w:sz w:val="22"/>
          <w:szCs w:val="22"/>
          <w:lang w:val="pt-BR"/>
        </w:rPr>
        <w:t>ç</w:t>
      </w:r>
      <w:r w:rsidRPr="00D779E7">
        <w:rPr>
          <w:rFonts w:ascii="Arial" w:hAnsi="Arial" w:cs="Arial"/>
          <w:spacing w:val="2"/>
          <w:sz w:val="22"/>
          <w:szCs w:val="22"/>
          <w:lang w:val="pt-BR"/>
        </w:rPr>
        <w:t>ã</w:t>
      </w:r>
      <w:r w:rsidRPr="00D779E7">
        <w:rPr>
          <w:rFonts w:ascii="Arial" w:hAnsi="Arial" w:cs="Arial"/>
          <w:sz w:val="22"/>
          <w:szCs w:val="22"/>
          <w:lang w:val="pt-BR"/>
        </w:rPr>
        <w:t>o</w:t>
      </w:r>
      <w:r w:rsidRPr="00D779E7">
        <w:rPr>
          <w:rFonts w:ascii="Arial" w:hAnsi="Arial" w:cs="Arial"/>
          <w:spacing w:val="8"/>
          <w:sz w:val="22"/>
          <w:szCs w:val="22"/>
          <w:lang w:val="pt-BR"/>
        </w:rPr>
        <w:t xml:space="preserve"> </w:t>
      </w:r>
      <w:r w:rsidRPr="00D779E7">
        <w:rPr>
          <w:rFonts w:ascii="Arial" w:hAnsi="Arial" w:cs="Arial"/>
          <w:spacing w:val="2"/>
          <w:sz w:val="22"/>
          <w:szCs w:val="22"/>
          <w:lang w:val="pt-BR"/>
        </w:rPr>
        <w:t>d</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6"/>
          <w:sz w:val="22"/>
          <w:szCs w:val="22"/>
          <w:lang w:val="pt-BR"/>
        </w:rPr>
        <w:t xml:space="preserve"> </w:t>
      </w:r>
      <w:r w:rsidRPr="00D779E7">
        <w:rPr>
          <w:rFonts w:ascii="Arial" w:hAnsi="Arial" w:cs="Arial"/>
          <w:spacing w:val="2"/>
          <w:sz w:val="22"/>
          <w:szCs w:val="22"/>
          <w:lang w:val="pt-BR"/>
        </w:rPr>
        <w:t>p</w:t>
      </w:r>
      <w:r w:rsidRPr="00D779E7">
        <w:rPr>
          <w:rFonts w:ascii="Arial" w:hAnsi="Arial" w:cs="Arial"/>
          <w:spacing w:val="-3"/>
          <w:sz w:val="22"/>
          <w:szCs w:val="22"/>
          <w:lang w:val="pt-BR"/>
        </w:rPr>
        <w:t>e</w:t>
      </w:r>
      <w:r w:rsidRPr="00D779E7">
        <w:rPr>
          <w:rFonts w:ascii="Arial" w:hAnsi="Arial" w:cs="Arial"/>
          <w:spacing w:val="2"/>
          <w:sz w:val="22"/>
          <w:szCs w:val="22"/>
          <w:lang w:val="pt-BR"/>
        </w:rPr>
        <w:t>n</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10"/>
          <w:sz w:val="22"/>
          <w:szCs w:val="22"/>
          <w:lang w:val="pt-BR"/>
        </w:rPr>
        <w:t xml:space="preserve"> </w:t>
      </w:r>
      <w:r w:rsidRPr="00D779E7">
        <w:rPr>
          <w:rFonts w:ascii="Arial" w:hAnsi="Arial" w:cs="Arial"/>
          <w:sz w:val="22"/>
          <w:szCs w:val="22"/>
          <w:lang w:val="pt-BR"/>
        </w:rPr>
        <w:t>de</w:t>
      </w:r>
      <w:r w:rsidRPr="00D779E7">
        <w:rPr>
          <w:rFonts w:ascii="Arial" w:hAnsi="Arial" w:cs="Arial"/>
          <w:spacing w:val="4"/>
          <w:sz w:val="22"/>
          <w:szCs w:val="22"/>
          <w:lang w:val="pt-BR"/>
        </w:rPr>
        <w:t xml:space="preserve"> </w:t>
      </w:r>
      <w:r w:rsidRPr="00D779E7">
        <w:rPr>
          <w:rFonts w:ascii="Arial" w:hAnsi="Arial" w:cs="Arial"/>
          <w:sz w:val="22"/>
          <w:szCs w:val="22"/>
          <w:lang w:val="pt-BR"/>
        </w:rPr>
        <w:t>ad</w:t>
      </w:r>
      <w:r w:rsidRPr="00D779E7">
        <w:rPr>
          <w:rFonts w:ascii="Arial" w:hAnsi="Arial" w:cs="Arial"/>
          <w:spacing w:val="1"/>
          <w:sz w:val="22"/>
          <w:szCs w:val="22"/>
          <w:lang w:val="pt-BR"/>
        </w:rPr>
        <w:t>v</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t</w:t>
      </w:r>
      <w:r w:rsidRPr="00D779E7">
        <w:rPr>
          <w:rFonts w:ascii="Arial" w:hAnsi="Arial" w:cs="Arial"/>
          <w:spacing w:val="2"/>
          <w:sz w:val="22"/>
          <w:szCs w:val="22"/>
          <w:lang w:val="pt-BR"/>
        </w:rPr>
        <w:t>ê</w:t>
      </w:r>
      <w:r w:rsidRPr="00D779E7">
        <w:rPr>
          <w:rFonts w:ascii="Arial" w:hAnsi="Arial" w:cs="Arial"/>
          <w:spacing w:val="-3"/>
          <w:sz w:val="22"/>
          <w:szCs w:val="22"/>
          <w:lang w:val="pt-BR"/>
        </w:rPr>
        <w:t>n</w:t>
      </w:r>
      <w:r w:rsidRPr="00D779E7">
        <w:rPr>
          <w:rFonts w:ascii="Arial" w:hAnsi="Arial" w:cs="Arial"/>
          <w:spacing w:val="1"/>
          <w:sz w:val="22"/>
          <w:szCs w:val="22"/>
          <w:lang w:val="pt-BR"/>
        </w:rPr>
        <w:t>ci</w:t>
      </w:r>
      <w:r w:rsidRPr="00D779E7">
        <w:rPr>
          <w:rFonts w:ascii="Arial" w:hAnsi="Arial" w:cs="Arial"/>
          <w:sz w:val="22"/>
          <w:szCs w:val="22"/>
          <w:lang w:val="pt-BR"/>
        </w:rPr>
        <w:t>a,</w:t>
      </w:r>
      <w:r w:rsidRPr="00D779E7">
        <w:rPr>
          <w:rFonts w:ascii="Arial" w:hAnsi="Arial" w:cs="Arial"/>
          <w:spacing w:val="14"/>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u</w:t>
      </w:r>
      <w:r w:rsidRPr="00D779E7">
        <w:rPr>
          <w:rFonts w:ascii="Arial" w:hAnsi="Arial" w:cs="Arial"/>
          <w:spacing w:val="3"/>
          <w:sz w:val="22"/>
          <w:szCs w:val="22"/>
          <w:lang w:val="pt-BR"/>
        </w:rPr>
        <w:t>s</w:t>
      </w:r>
      <w:r w:rsidRPr="00D779E7">
        <w:rPr>
          <w:rFonts w:ascii="Arial" w:hAnsi="Arial" w:cs="Arial"/>
          <w:sz w:val="22"/>
          <w:szCs w:val="22"/>
          <w:lang w:val="pt-BR"/>
        </w:rPr>
        <w:t>pen</w:t>
      </w:r>
      <w:r w:rsidRPr="00D779E7">
        <w:rPr>
          <w:rFonts w:ascii="Arial" w:hAnsi="Arial" w:cs="Arial"/>
          <w:spacing w:val="-2"/>
          <w:sz w:val="22"/>
          <w:szCs w:val="22"/>
          <w:lang w:val="pt-BR"/>
        </w:rPr>
        <w:t>s</w:t>
      </w:r>
      <w:r w:rsidRPr="00D779E7">
        <w:rPr>
          <w:rFonts w:ascii="Arial" w:hAnsi="Arial" w:cs="Arial"/>
          <w:spacing w:val="2"/>
          <w:sz w:val="22"/>
          <w:szCs w:val="22"/>
          <w:lang w:val="pt-BR"/>
        </w:rPr>
        <w:t>ã</w:t>
      </w:r>
      <w:r w:rsidRPr="00D779E7">
        <w:rPr>
          <w:rFonts w:ascii="Arial" w:hAnsi="Arial" w:cs="Arial"/>
          <w:sz w:val="22"/>
          <w:szCs w:val="22"/>
          <w:lang w:val="pt-BR"/>
        </w:rPr>
        <w:t>o</w:t>
      </w:r>
      <w:r w:rsidRPr="00D779E7">
        <w:rPr>
          <w:rFonts w:ascii="Arial" w:hAnsi="Arial" w:cs="Arial"/>
          <w:spacing w:val="12"/>
          <w:sz w:val="22"/>
          <w:szCs w:val="22"/>
          <w:lang w:val="pt-BR"/>
        </w:rPr>
        <w:t xml:space="preserve"> </w:t>
      </w:r>
      <w:r w:rsidRPr="00D779E7">
        <w:rPr>
          <w:rFonts w:ascii="Arial" w:hAnsi="Arial" w:cs="Arial"/>
          <w:sz w:val="22"/>
          <w:szCs w:val="22"/>
          <w:lang w:val="pt-BR"/>
        </w:rPr>
        <w:t>t</w:t>
      </w:r>
      <w:r w:rsidRPr="00D779E7">
        <w:rPr>
          <w:rFonts w:ascii="Arial" w:hAnsi="Arial" w:cs="Arial"/>
          <w:spacing w:val="-3"/>
          <w:sz w:val="22"/>
          <w:szCs w:val="22"/>
          <w:lang w:val="pt-BR"/>
        </w:rPr>
        <w:t>e</w:t>
      </w:r>
      <w:r w:rsidRPr="00D779E7">
        <w:rPr>
          <w:rFonts w:ascii="Arial" w:hAnsi="Arial" w:cs="Arial"/>
          <w:spacing w:val="2"/>
          <w:sz w:val="22"/>
          <w:szCs w:val="22"/>
          <w:lang w:val="pt-BR"/>
        </w:rPr>
        <w:t>mp</w:t>
      </w:r>
      <w:r w:rsidRPr="00D779E7">
        <w:rPr>
          <w:rFonts w:ascii="Arial" w:hAnsi="Arial" w:cs="Arial"/>
          <w:spacing w:val="-3"/>
          <w:sz w:val="22"/>
          <w:szCs w:val="22"/>
          <w:lang w:val="pt-BR"/>
        </w:rPr>
        <w:t>o</w:t>
      </w:r>
      <w:r w:rsidRPr="00D779E7">
        <w:rPr>
          <w:rFonts w:ascii="Arial" w:hAnsi="Arial" w:cs="Arial"/>
          <w:spacing w:val="1"/>
          <w:sz w:val="22"/>
          <w:szCs w:val="22"/>
          <w:lang w:val="pt-BR"/>
        </w:rPr>
        <w:t>r</w:t>
      </w:r>
      <w:r w:rsidRPr="00D779E7">
        <w:rPr>
          <w:rFonts w:ascii="Arial" w:hAnsi="Arial" w:cs="Arial"/>
          <w:sz w:val="22"/>
          <w:szCs w:val="22"/>
          <w:lang w:val="pt-BR"/>
        </w:rPr>
        <w:t>á</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a</w:t>
      </w:r>
      <w:r w:rsidRPr="00D779E7">
        <w:rPr>
          <w:rFonts w:ascii="Arial" w:hAnsi="Arial" w:cs="Arial"/>
          <w:spacing w:val="12"/>
          <w:sz w:val="22"/>
          <w:szCs w:val="22"/>
          <w:lang w:val="pt-BR"/>
        </w:rPr>
        <w:t xml:space="preserve"> </w:t>
      </w:r>
      <w:r w:rsidRPr="00D779E7">
        <w:rPr>
          <w:rFonts w:ascii="Arial" w:hAnsi="Arial" w:cs="Arial"/>
          <w:spacing w:val="2"/>
          <w:sz w:val="22"/>
          <w:szCs w:val="22"/>
          <w:lang w:val="pt-BR"/>
        </w:rPr>
        <w:t>o</w:t>
      </w:r>
      <w:r w:rsidRPr="00D779E7">
        <w:rPr>
          <w:rFonts w:ascii="Arial" w:hAnsi="Arial" w:cs="Arial"/>
          <w:sz w:val="22"/>
          <w:szCs w:val="22"/>
          <w:lang w:val="pt-BR"/>
        </w:rPr>
        <w:t>u</w:t>
      </w:r>
      <w:r w:rsidRPr="00D779E7">
        <w:rPr>
          <w:rFonts w:ascii="Arial" w:hAnsi="Arial" w:cs="Arial"/>
          <w:spacing w:val="1"/>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e</w:t>
      </w:r>
      <w:r w:rsidRPr="00D779E7">
        <w:rPr>
          <w:rFonts w:ascii="Arial" w:hAnsi="Arial" w:cs="Arial"/>
          <w:spacing w:val="6"/>
          <w:sz w:val="22"/>
          <w:szCs w:val="22"/>
          <w:lang w:val="pt-BR"/>
        </w:rPr>
        <w:t xml:space="preserve"> </w:t>
      </w:r>
      <w:r w:rsidRPr="00D779E7">
        <w:rPr>
          <w:rFonts w:ascii="Arial" w:hAnsi="Arial" w:cs="Arial"/>
          <w:w w:val="101"/>
          <w:sz w:val="22"/>
          <w:szCs w:val="22"/>
          <w:lang w:val="pt-BR"/>
        </w:rPr>
        <w:t>mu</w:t>
      </w:r>
      <w:r w:rsidRPr="00D779E7">
        <w:rPr>
          <w:rFonts w:ascii="Arial" w:hAnsi="Arial" w:cs="Arial"/>
          <w:spacing w:val="-1"/>
          <w:w w:val="101"/>
          <w:sz w:val="22"/>
          <w:szCs w:val="22"/>
          <w:lang w:val="pt-BR"/>
        </w:rPr>
        <w:t>l</w:t>
      </w:r>
      <w:r w:rsidRPr="00D779E7">
        <w:rPr>
          <w:rFonts w:ascii="Arial" w:hAnsi="Arial" w:cs="Arial"/>
          <w:w w:val="101"/>
          <w:sz w:val="22"/>
          <w:szCs w:val="22"/>
          <w:lang w:val="pt-BR"/>
        </w:rPr>
        <w:t>t</w:t>
      </w:r>
      <w:r w:rsidRPr="00D779E7">
        <w:rPr>
          <w:rFonts w:ascii="Arial" w:hAnsi="Arial" w:cs="Arial"/>
          <w:spacing w:val="-3"/>
          <w:w w:val="101"/>
          <w:sz w:val="22"/>
          <w:szCs w:val="22"/>
          <w:lang w:val="pt-BR"/>
        </w:rPr>
        <w:t>a</w:t>
      </w:r>
      <w:r w:rsidRPr="00D779E7">
        <w:rPr>
          <w:rFonts w:ascii="Arial" w:hAnsi="Arial" w:cs="Arial"/>
          <w:w w:val="101"/>
          <w:sz w:val="22"/>
          <w:szCs w:val="22"/>
          <w:lang w:val="pt-BR"/>
        </w:rPr>
        <w:t>;</w:t>
      </w:r>
    </w:p>
    <w:p w:rsidR="003D5B95" w:rsidRPr="00D779E7" w:rsidRDefault="003D5B95" w:rsidP="0057095C">
      <w:pPr>
        <w:spacing w:before="4" w:line="360" w:lineRule="auto"/>
        <w:rPr>
          <w:rFonts w:ascii="Arial" w:hAnsi="Arial" w:cs="Arial"/>
          <w:sz w:val="22"/>
          <w:szCs w:val="22"/>
          <w:lang w:val="pt-BR"/>
        </w:rPr>
      </w:pPr>
      <w:r w:rsidRPr="00D779E7">
        <w:rPr>
          <w:rFonts w:ascii="Arial" w:hAnsi="Arial" w:cs="Arial"/>
          <w:sz w:val="22"/>
          <w:szCs w:val="22"/>
          <w:lang w:val="pt-BR"/>
        </w:rPr>
        <w:t>d)</w:t>
      </w:r>
      <w:r w:rsidRPr="00D779E7">
        <w:rPr>
          <w:rFonts w:ascii="Arial" w:hAnsi="Arial" w:cs="Arial"/>
          <w:spacing w:val="2"/>
          <w:sz w:val="22"/>
          <w:szCs w:val="22"/>
          <w:lang w:val="pt-BR"/>
        </w:rPr>
        <w:t xml:space="preserve"> </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pacing w:val="1"/>
          <w:sz w:val="22"/>
          <w:szCs w:val="22"/>
          <w:lang w:val="pt-BR"/>
        </w:rPr>
        <w:t>c</w:t>
      </w:r>
      <w:r w:rsidRPr="00D779E7">
        <w:rPr>
          <w:rFonts w:ascii="Arial" w:hAnsi="Arial" w:cs="Arial"/>
          <w:spacing w:val="3"/>
          <w:sz w:val="22"/>
          <w:szCs w:val="22"/>
          <w:lang w:val="pt-BR"/>
        </w:rPr>
        <w:t>i</w:t>
      </w:r>
      <w:r w:rsidRPr="00D779E7">
        <w:rPr>
          <w:rFonts w:ascii="Arial" w:hAnsi="Arial" w:cs="Arial"/>
          <w:spacing w:val="-2"/>
          <w:sz w:val="22"/>
          <w:szCs w:val="22"/>
          <w:lang w:val="pt-BR"/>
        </w:rPr>
        <w:t>s</w:t>
      </w:r>
      <w:r w:rsidRPr="00D779E7">
        <w:rPr>
          <w:rFonts w:ascii="Arial" w:hAnsi="Arial" w:cs="Arial"/>
          <w:sz w:val="22"/>
          <w:szCs w:val="22"/>
          <w:lang w:val="pt-BR"/>
        </w:rPr>
        <w:t>ão</w:t>
      </w:r>
      <w:r w:rsidRPr="00D779E7">
        <w:rPr>
          <w:rFonts w:ascii="Arial" w:hAnsi="Arial" w:cs="Arial"/>
          <w:spacing w:val="10"/>
          <w:sz w:val="22"/>
          <w:szCs w:val="22"/>
          <w:lang w:val="pt-BR"/>
        </w:rPr>
        <w:t xml:space="preserve"> </w:t>
      </w:r>
      <w:r w:rsidRPr="00D779E7">
        <w:rPr>
          <w:rFonts w:ascii="Arial" w:hAnsi="Arial" w:cs="Arial"/>
          <w:sz w:val="22"/>
          <w:szCs w:val="22"/>
          <w:lang w:val="pt-BR"/>
        </w:rPr>
        <w:t>do</w:t>
      </w:r>
      <w:r w:rsidRPr="00D779E7">
        <w:rPr>
          <w:rFonts w:ascii="Arial" w:hAnsi="Arial" w:cs="Arial"/>
          <w:spacing w:val="4"/>
          <w:sz w:val="22"/>
          <w:szCs w:val="22"/>
          <w:lang w:val="pt-BR"/>
        </w:rPr>
        <w:t xml:space="preserve"> </w:t>
      </w:r>
      <w:r w:rsidRPr="00D779E7">
        <w:rPr>
          <w:rFonts w:ascii="Arial" w:hAnsi="Arial" w:cs="Arial"/>
          <w:spacing w:val="1"/>
          <w:sz w:val="22"/>
          <w:szCs w:val="22"/>
          <w:lang w:val="pt-BR"/>
        </w:rPr>
        <w:t>c</w:t>
      </w:r>
      <w:r w:rsidRPr="00D779E7">
        <w:rPr>
          <w:rFonts w:ascii="Arial" w:hAnsi="Arial" w:cs="Arial"/>
          <w:sz w:val="22"/>
          <w:szCs w:val="22"/>
          <w:lang w:val="pt-BR"/>
        </w:rPr>
        <w:t>o</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pacing w:val="2"/>
          <w:sz w:val="22"/>
          <w:szCs w:val="22"/>
          <w:lang w:val="pt-BR"/>
        </w:rPr>
        <w:t>t</w:t>
      </w:r>
      <w:r w:rsidRPr="00D779E7">
        <w:rPr>
          <w:rFonts w:ascii="Arial" w:hAnsi="Arial" w:cs="Arial"/>
          <w:sz w:val="22"/>
          <w:szCs w:val="22"/>
          <w:lang w:val="pt-BR"/>
        </w:rPr>
        <w:t>o,</w:t>
      </w:r>
      <w:r w:rsidRPr="00D779E7">
        <w:rPr>
          <w:rFonts w:ascii="Arial" w:hAnsi="Arial" w:cs="Arial"/>
          <w:spacing w:val="12"/>
          <w:sz w:val="22"/>
          <w:szCs w:val="22"/>
          <w:lang w:val="pt-BR"/>
        </w:rPr>
        <w:t xml:space="preserve"> </w:t>
      </w:r>
      <w:r w:rsidRPr="00D779E7">
        <w:rPr>
          <w:rFonts w:ascii="Arial" w:hAnsi="Arial" w:cs="Arial"/>
          <w:sz w:val="22"/>
          <w:szCs w:val="22"/>
          <w:lang w:val="pt-BR"/>
        </w:rPr>
        <w:t>a</w:t>
      </w:r>
      <w:r w:rsidRPr="00D779E7">
        <w:rPr>
          <w:rFonts w:ascii="Arial" w:hAnsi="Arial" w:cs="Arial"/>
          <w:spacing w:val="-1"/>
          <w:sz w:val="22"/>
          <w:szCs w:val="22"/>
          <w:lang w:val="pt-BR"/>
        </w:rPr>
        <w:t xml:space="preserve"> </w:t>
      </w:r>
      <w:r w:rsidRPr="00D779E7">
        <w:rPr>
          <w:rFonts w:ascii="Arial" w:hAnsi="Arial" w:cs="Arial"/>
          <w:sz w:val="22"/>
          <w:szCs w:val="22"/>
          <w:lang w:val="pt-BR"/>
        </w:rPr>
        <w:t>que</w:t>
      </w:r>
      <w:r w:rsidRPr="00D779E7">
        <w:rPr>
          <w:rFonts w:ascii="Arial" w:hAnsi="Arial" w:cs="Arial"/>
          <w:spacing w:val="5"/>
          <w:sz w:val="22"/>
          <w:szCs w:val="22"/>
          <w:lang w:val="pt-BR"/>
        </w:rPr>
        <w:t xml:space="preserve"> </w:t>
      </w:r>
      <w:r w:rsidRPr="00D779E7">
        <w:rPr>
          <w:rFonts w:ascii="Arial" w:hAnsi="Arial" w:cs="Arial"/>
          <w:spacing w:val="1"/>
          <w:sz w:val="22"/>
          <w:szCs w:val="22"/>
          <w:lang w:val="pt-BR"/>
        </w:rPr>
        <w:t>s</w:t>
      </w:r>
      <w:r w:rsidRPr="00D779E7">
        <w:rPr>
          <w:rFonts w:ascii="Arial" w:hAnsi="Arial" w:cs="Arial"/>
          <w:sz w:val="22"/>
          <w:szCs w:val="22"/>
          <w:lang w:val="pt-BR"/>
        </w:rPr>
        <w:t>e</w:t>
      </w:r>
      <w:r w:rsidRPr="00D779E7">
        <w:rPr>
          <w:rFonts w:ascii="Arial" w:hAnsi="Arial" w:cs="Arial"/>
          <w:spacing w:val="3"/>
          <w:sz w:val="22"/>
          <w:szCs w:val="22"/>
          <w:lang w:val="pt-BR"/>
        </w:rPr>
        <w:t xml:space="preserve"> </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5"/>
          <w:sz w:val="22"/>
          <w:szCs w:val="22"/>
          <w:lang w:val="pt-BR"/>
        </w:rPr>
        <w:t>f</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9"/>
          <w:sz w:val="22"/>
          <w:szCs w:val="22"/>
          <w:lang w:val="pt-BR"/>
        </w:rPr>
        <w:t xml:space="preserve"> </w:t>
      </w:r>
      <w:r w:rsidRPr="00D779E7">
        <w:rPr>
          <w:rFonts w:ascii="Arial" w:hAnsi="Arial" w:cs="Arial"/>
          <w:sz w:val="22"/>
          <w:szCs w:val="22"/>
          <w:lang w:val="pt-BR"/>
        </w:rPr>
        <w:t>o</w:t>
      </w:r>
      <w:r w:rsidRPr="00D779E7">
        <w:rPr>
          <w:rFonts w:ascii="Arial" w:hAnsi="Arial" w:cs="Arial"/>
          <w:spacing w:val="2"/>
          <w:sz w:val="22"/>
          <w:szCs w:val="22"/>
          <w:lang w:val="pt-BR"/>
        </w:rPr>
        <w:t xml:space="preserve"> </w:t>
      </w:r>
      <w:r w:rsidRPr="00D779E7">
        <w:rPr>
          <w:rFonts w:ascii="Arial" w:hAnsi="Arial" w:cs="Arial"/>
          <w:spacing w:val="1"/>
          <w:sz w:val="22"/>
          <w:szCs w:val="22"/>
          <w:lang w:val="pt-BR"/>
        </w:rPr>
        <w:t>i</w:t>
      </w:r>
      <w:r w:rsidRPr="00D779E7">
        <w:rPr>
          <w:rFonts w:ascii="Arial" w:hAnsi="Arial" w:cs="Arial"/>
          <w:sz w:val="22"/>
          <w:szCs w:val="22"/>
          <w:lang w:val="pt-BR"/>
        </w:rPr>
        <w:t>n</w:t>
      </w:r>
      <w:r w:rsidRPr="00D779E7">
        <w:rPr>
          <w:rFonts w:ascii="Arial" w:hAnsi="Arial" w:cs="Arial"/>
          <w:spacing w:val="-2"/>
          <w:sz w:val="22"/>
          <w:szCs w:val="22"/>
          <w:lang w:val="pt-BR"/>
        </w:rPr>
        <w:t>c</w:t>
      </w:r>
      <w:r w:rsidRPr="00D779E7">
        <w:rPr>
          <w:rFonts w:ascii="Arial" w:hAnsi="Arial" w:cs="Arial"/>
          <w:sz w:val="22"/>
          <w:szCs w:val="22"/>
          <w:lang w:val="pt-BR"/>
        </w:rPr>
        <w:t>.</w:t>
      </w:r>
      <w:r w:rsidRPr="00D779E7">
        <w:rPr>
          <w:rFonts w:ascii="Arial" w:hAnsi="Arial" w:cs="Arial"/>
          <w:spacing w:val="7"/>
          <w:sz w:val="22"/>
          <w:szCs w:val="22"/>
          <w:lang w:val="pt-BR"/>
        </w:rPr>
        <w:t xml:space="preserve"> </w:t>
      </w:r>
      <w:r w:rsidRPr="00D779E7">
        <w:rPr>
          <w:rFonts w:ascii="Arial" w:hAnsi="Arial" w:cs="Arial"/>
          <w:sz w:val="22"/>
          <w:szCs w:val="22"/>
          <w:lang w:val="pt-BR"/>
        </w:rPr>
        <w:t>I</w:t>
      </w:r>
      <w:r w:rsidRPr="00D779E7">
        <w:rPr>
          <w:rFonts w:ascii="Arial" w:hAnsi="Arial" w:cs="Arial"/>
          <w:spacing w:val="2"/>
          <w:sz w:val="22"/>
          <w:szCs w:val="22"/>
          <w:lang w:val="pt-BR"/>
        </w:rPr>
        <w:t xml:space="preserve"> </w:t>
      </w:r>
      <w:r w:rsidRPr="00D779E7">
        <w:rPr>
          <w:rFonts w:ascii="Arial" w:hAnsi="Arial" w:cs="Arial"/>
          <w:sz w:val="22"/>
          <w:szCs w:val="22"/>
          <w:lang w:val="pt-BR"/>
        </w:rPr>
        <w:t>do</w:t>
      </w:r>
      <w:r w:rsidRPr="00D779E7">
        <w:rPr>
          <w:rFonts w:ascii="Arial" w:hAnsi="Arial" w:cs="Arial"/>
          <w:spacing w:val="4"/>
          <w:sz w:val="22"/>
          <w:szCs w:val="22"/>
          <w:lang w:val="pt-BR"/>
        </w:rPr>
        <w:t xml:space="preserve"> </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pacing w:val="2"/>
          <w:sz w:val="22"/>
          <w:szCs w:val="22"/>
          <w:lang w:val="pt-BR"/>
        </w:rPr>
        <w:t>t</w:t>
      </w:r>
      <w:r w:rsidRPr="00D779E7">
        <w:rPr>
          <w:rFonts w:ascii="Arial" w:hAnsi="Arial" w:cs="Arial"/>
          <w:sz w:val="22"/>
          <w:szCs w:val="22"/>
          <w:lang w:val="pt-BR"/>
        </w:rPr>
        <w:t>.</w:t>
      </w:r>
      <w:r w:rsidRPr="00D779E7">
        <w:rPr>
          <w:rFonts w:ascii="Arial" w:hAnsi="Arial" w:cs="Arial"/>
          <w:spacing w:val="4"/>
          <w:sz w:val="22"/>
          <w:szCs w:val="22"/>
          <w:lang w:val="pt-BR"/>
        </w:rPr>
        <w:t xml:space="preserve"> </w:t>
      </w:r>
      <w:r w:rsidRPr="00D779E7">
        <w:rPr>
          <w:rFonts w:ascii="Arial" w:hAnsi="Arial" w:cs="Arial"/>
          <w:sz w:val="22"/>
          <w:szCs w:val="22"/>
          <w:lang w:val="pt-BR"/>
        </w:rPr>
        <w:t>79</w:t>
      </w:r>
      <w:r w:rsidRPr="00D779E7">
        <w:rPr>
          <w:rFonts w:ascii="Arial" w:hAnsi="Arial" w:cs="Arial"/>
          <w:spacing w:val="4"/>
          <w:sz w:val="22"/>
          <w:szCs w:val="22"/>
          <w:lang w:val="pt-BR"/>
        </w:rPr>
        <w:t xml:space="preserve"> </w:t>
      </w:r>
      <w:r w:rsidRPr="00D779E7">
        <w:rPr>
          <w:rFonts w:ascii="Arial" w:hAnsi="Arial" w:cs="Arial"/>
          <w:sz w:val="22"/>
          <w:szCs w:val="22"/>
          <w:lang w:val="pt-BR"/>
        </w:rPr>
        <w:t>d</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pacing w:val="-3"/>
          <w:sz w:val="22"/>
          <w:szCs w:val="22"/>
          <w:lang w:val="pt-BR"/>
        </w:rPr>
        <w:t>t</w:t>
      </w:r>
      <w:r w:rsidRPr="00D779E7">
        <w:rPr>
          <w:rFonts w:ascii="Arial" w:hAnsi="Arial" w:cs="Arial"/>
          <w:sz w:val="22"/>
          <w:szCs w:val="22"/>
          <w:lang w:val="pt-BR"/>
        </w:rPr>
        <w:t>a</w:t>
      </w:r>
      <w:r w:rsidRPr="00D779E7">
        <w:rPr>
          <w:rFonts w:ascii="Arial" w:hAnsi="Arial" w:cs="Arial"/>
          <w:spacing w:val="9"/>
          <w:sz w:val="22"/>
          <w:szCs w:val="22"/>
          <w:lang w:val="pt-BR"/>
        </w:rPr>
        <w:t xml:space="preserve"> </w:t>
      </w:r>
      <w:r w:rsidRPr="00D779E7">
        <w:rPr>
          <w:rFonts w:ascii="Arial" w:hAnsi="Arial" w:cs="Arial"/>
          <w:w w:val="101"/>
          <w:sz w:val="22"/>
          <w:szCs w:val="22"/>
          <w:lang w:val="pt-BR"/>
        </w:rPr>
        <w:t>L</w:t>
      </w:r>
      <w:r w:rsidRPr="00D779E7">
        <w:rPr>
          <w:rFonts w:ascii="Arial" w:hAnsi="Arial" w:cs="Arial"/>
          <w:spacing w:val="-3"/>
          <w:w w:val="101"/>
          <w:sz w:val="22"/>
          <w:szCs w:val="22"/>
          <w:lang w:val="pt-BR"/>
        </w:rPr>
        <w:t>e</w:t>
      </w:r>
      <w:r w:rsidRPr="00D779E7">
        <w:rPr>
          <w:rFonts w:ascii="Arial" w:hAnsi="Arial" w:cs="Arial"/>
          <w:spacing w:val="3"/>
          <w:w w:val="101"/>
          <w:sz w:val="22"/>
          <w:szCs w:val="22"/>
          <w:lang w:val="pt-BR"/>
        </w:rPr>
        <w:t>i</w:t>
      </w:r>
      <w:r w:rsidRPr="00D779E7">
        <w:rPr>
          <w:rFonts w:ascii="Arial" w:hAnsi="Arial" w:cs="Arial"/>
          <w:w w:val="101"/>
          <w:sz w:val="22"/>
          <w:szCs w:val="22"/>
          <w:lang w:val="pt-BR"/>
        </w:rPr>
        <w:t>;</w:t>
      </w:r>
    </w:p>
    <w:p w:rsidR="003D5B95" w:rsidRPr="00D779E7" w:rsidRDefault="003D5B95" w:rsidP="0057095C">
      <w:pPr>
        <w:spacing w:before="2" w:line="360" w:lineRule="auto"/>
        <w:rPr>
          <w:rFonts w:ascii="Arial" w:hAnsi="Arial" w:cs="Arial"/>
          <w:sz w:val="22"/>
          <w:szCs w:val="22"/>
          <w:lang w:val="pt-BR"/>
        </w:rPr>
      </w:pPr>
      <w:r w:rsidRPr="00D779E7">
        <w:rPr>
          <w:rFonts w:ascii="Arial" w:hAnsi="Arial" w:cs="Arial"/>
          <w:spacing w:val="2"/>
          <w:position w:val="-1"/>
          <w:sz w:val="22"/>
          <w:szCs w:val="22"/>
          <w:lang w:val="pt-BR"/>
        </w:rPr>
        <w:t>I</w:t>
      </w:r>
      <w:r w:rsidRPr="00D779E7">
        <w:rPr>
          <w:rFonts w:ascii="Arial" w:hAnsi="Arial" w:cs="Arial"/>
          <w:position w:val="-1"/>
          <w:sz w:val="22"/>
          <w:szCs w:val="22"/>
          <w:lang w:val="pt-BR"/>
        </w:rPr>
        <w:t>I</w:t>
      </w:r>
      <w:r w:rsidRPr="00D779E7">
        <w:rPr>
          <w:rFonts w:ascii="Arial" w:hAnsi="Arial" w:cs="Arial"/>
          <w:spacing w:val="31"/>
          <w:position w:val="-1"/>
          <w:sz w:val="22"/>
          <w:szCs w:val="22"/>
          <w:lang w:val="pt-BR"/>
        </w:rPr>
        <w:t xml:space="preserve"> </w:t>
      </w:r>
      <w:r w:rsidRPr="00D779E7">
        <w:rPr>
          <w:rFonts w:ascii="Arial" w:hAnsi="Arial" w:cs="Arial"/>
          <w:position w:val="-1"/>
          <w:sz w:val="22"/>
          <w:szCs w:val="22"/>
          <w:lang w:val="pt-BR"/>
        </w:rPr>
        <w:t>–</w:t>
      </w:r>
      <w:r w:rsidRPr="00D779E7">
        <w:rPr>
          <w:rFonts w:ascii="Arial" w:hAnsi="Arial" w:cs="Arial"/>
          <w:spacing w:val="28"/>
          <w:position w:val="-1"/>
          <w:sz w:val="22"/>
          <w:szCs w:val="22"/>
          <w:lang w:val="pt-BR"/>
        </w:rPr>
        <w:t xml:space="preserve"> </w:t>
      </w:r>
      <w:r w:rsidRPr="00D779E7">
        <w:rPr>
          <w:rFonts w:ascii="Arial" w:hAnsi="Arial" w:cs="Arial"/>
          <w:spacing w:val="1"/>
          <w:position w:val="-1"/>
          <w:sz w:val="22"/>
          <w:szCs w:val="22"/>
          <w:lang w:val="pt-BR"/>
        </w:rPr>
        <w:t>r</w:t>
      </w:r>
      <w:r w:rsidRPr="00D779E7">
        <w:rPr>
          <w:rFonts w:ascii="Arial" w:hAnsi="Arial" w:cs="Arial"/>
          <w:position w:val="-1"/>
          <w:sz w:val="22"/>
          <w:szCs w:val="22"/>
          <w:lang w:val="pt-BR"/>
        </w:rPr>
        <w:t>ep</w:t>
      </w:r>
      <w:r w:rsidRPr="00D779E7">
        <w:rPr>
          <w:rFonts w:ascii="Arial" w:hAnsi="Arial" w:cs="Arial"/>
          <w:spacing w:val="-1"/>
          <w:position w:val="-1"/>
          <w:sz w:val="22"/>
          <w:szCs w:val="22"/>
          <w:lang w:val="pt-BR"/>
        </w:rPr>
        <w:t>r</w:t>
      </w:r>
      <w:r w:rsidRPr="00D779E7">
        <w:rPr>
          <w:rFonts w:ascii="Arial" w:hAnsi="Arial" w:cs="Arial"/>
          <w:position w:val="-1"/>
          <w:sz w:val="22"/>
          <w:szCs w:val="22"/>
          <w:lang w:val="pt-BR"/>
        </w:rPr>
        <w:t>e</w:t>
      </w:r>
      <w:r w:rsidRPr="00D779E7">
        <w:rPr>
          <w:rFonts w:ascii="Arial" w:hAnsi="Arial" w:cs="Arial"/>
          <w:spacing w:val="3"/>
          <w:position w:val="-1"/>
          <w:sz w:val="22"/>
          <w:szCs w:val="22"/>
          <w:lang w:val="pt-BR"/>
        </w:rPr>
        <w:t>s</w:t>
      </w:r>
      <w:r w:rsidRPr="00D779E7">
        <w:rPr>
          <w:rFonts w:ascii="Arial" w:hAnsi="Arial" w:cs="Arial"/>
          <w:spacing w:val="-3"/>
          <w:position w:val="-1"/>
          <w:sz w:val="22"/>
          <w:szCs w:val="22"/>
          <w:lang w:val="pt-BR"/>
        </w:rPr>
        <w:t>e</w:t>
      </w:r>
      <w:r w:rsidRPr="00D779E7">
        <w:rPr>
          <w:rFonts w:ascii="Arial" w:hAnsi="Arial" w:cs="Arial"/>
          <w:position w:val="-1"/>
          <w:sz w:val="22"/>
          <w:szCs w:val="22"/>
          <w:lang w:val="pt-BR"/>
        </w:rPr>
        <w:t>n</w:t>
      </w:r>
      <w:r w:rsidRPr="00D779E7">
        <w:rPr>
          <w:rFonts w:ascii="Arial" w:hAnsi="Arial" w:cs="Arial"/>
          <w:spacing w:val="-3"/>
          <w:position w:val="-1"/>
          <w:sz w:val="22"/>
          <w:szCs w:val="22"/>
          <w:lang w:val="pt-BR"/>
        </w:rPr>
        <w:t>ta</w:t>
      </w:r>
      <w:r w:rsidRPr="00D779E7">
        <w:rPr>
          <w:rFonts w:ascii="Arial" w:hAnsi="Arial" w:cs="Arial"/>
          <w:spacing w:val="3"/>
          <w:position w:val="-1"/>
          <w:sz w:val="22"/>
          <w:szCs w:val="22"/>
          <w:lang w:val="pt-BR"/>
        </w:rPr>
        <w:t>ç</w:t>
      </w:r>
      <w:r w:rsidRPr="00D779E7">
        <w:rPr>
          <w:rFonts w:ascii="Arial" w:hAnsi="Arial" w:cs="Arial"/>
          <w:spacing w:val="2"/>
          <w:position w:val="-1"/>
          <w:sz w:val="22"/>
          <w:szCs w:val="22"/>
          <w:lang w:val="pt-BR"/>
        </w:rPr>
        <w:t>ã</w:t>
      </w:r>
      <w:r w:rsidRPr="00D779E7">
        <w:rPr>
          <w:rFonts w:ascii="Arial" w:hAnsi="Arial" w:cs="Arial"/>
          <w:spacing w:val="-3"/>
          <w:position w:val="-1"/>
          <w:sz w:val="22"/>
          <w:szCs w:val="22"/>
          <w:lang w:val="pt-BR"/>
        </w:rPr>
        <w:t>o</w:t>
      </w:r>
      <w:r w:rsidRPr="00D779E7">
        <w:rPr>
          <w:rFonts w:ascii="Arial" w:hAnsi="Arial" w:cs="Arial"/>
          <w:position w:val="-1"/>
          <w:sz w:val="22"/>
          <w:szCs w:val="22"/>
          <w:lang w:val="pt-BR"/>
        </w:rPr>
        <w:t>,</w:t>
      </w:r>
      <w:r w:rsidRPr="00D779E7">
        <w:rPr>
          <w:rFonts w:ascii="Arial" w:hAnsi="Arial" w:cs="Arial"/>
          <w:spacing w:val="45"/>
          <w:position w:val="-1"/>
          <w:sz w:val="22"/>
          <w:szCs w:val="22"/>
          <w:lang w:val="pt-BR"/>
        </w:rPr>
        <w:t xml:space="preserve"> </w:t>
      </w:r>
      <w:r w:rsidRPr="00D779E7">
        <w:rPr>
          <w:rFonts w:ascii="Arial" w:hAnsi="Arial" w:cs="Arial"/>
          <w:spacing w:val="2"/>
          <w:position w:val="-1"/>
          <w:sz w:val="22"/>
          <w:szCs w:val="22"/>
          <w:lang w:val="pt-BR"/>
        </w:rPr>
        <w:t>n</w:t>
      </w:r>
      <w:r w:rsidRPr="00D779E7">
        <w:rPr>
          <w:rFonts w:ascii="Arial" w:hAnsi="Arial" w:cs="Arial"/>
          <w:position w:val="-1"/>
          <w:sz w:val="22"/>
          <w:szCs w:val="22"/>
          <w:lang w:val="pt-BR"/>
        </w:rPr>
        <w:t>o</w:t>
      </w:r>
      <w:r w:rsidRPr="00D779E7">
        <w:rPr>
          <w:rFonts w:ascii="Arial" w:hAnsi="Arial" w:cs="Arial"/>
          <w:spacing w:val="33"/>
          <w:position w:val="-1"/>
          <w:sz w:val="22"/>
          <w:szCs w:val="22"/>
          <w:lang w:val="pt-BR"/>
        </w:rPr>
        <w:t xml:space="preserve"> </w:t>
      </w:r>
      <w:r w:rsidRPr="00D779E7">
        <w:rPr>
          <w:rFonts w:ascii="Arial" w:hAnsi="Arial" w:cs="Arial"/>
          <w:position w:val="-1"/>
          <w:sz w:val="22"/>
          <w:szCs w:val="22"/>
          <w:lang w:val="pt-BR"/>
        </w:rPr>
        <w:t>p</w:t>
      </w:r>
      <w:r w:rsidRPr="00D779E7">
        <w:rPr>
          <w:rFonts w:ascii="Arial" w:hAnsi="Arial" w:cs="Arial"/>
          <w:spacing w:val="1"/>
          <w:position w:val="-1"/>
          <w:sz w:val="22"/>
          <w:szCs w:val="22"/>
          <w:lang w:val="pt-BR"/>
        </w:rPr>
        <w:t>r</w:t>
      </w:r>
      <w:r w:rsidRPr="00D779E7">
        <w:rPr>
          <w:rFonts w:ascii="Arial" w:hAnsi="Arial" w:cs="Arial"/>
          <w:position w:val="-1"/>
          <w:sz w:val="22"/>
          <w:szCs w:val="22"/>
          <w:lang w:val="pt-BR"/>
        </w:rPr>
        <w:t>a</w:t>
      </w:r>
      <w:r w:rsidRPr="00D779E7">
        <w:rPr>
          <w:rFonts w:ascii="Arial" w:hAnsi="Arial" w:cs="Arial"/>
          <w:spacing w:val="-2"/>
          <w:position w:val="-1"/>
          <w:sz w:val="22"/>
          <w:szCs w:val="22"/>
          <w:lang w:val="pt-BR"/>
        </w:rPr>
        <w:t>z</w:t>
      </w:r>
      <w:r w:rsidRPr="00D779E7">
        <w:rPr>
          <w:rFonts w:ascii="Arial" w:hAnsi="Arial" w:cs="Arial"/>
          <w:position w:val="-1"/>
          <w:sz w:val="22"/>
          <w:szCs w:val="22"/>
          <w:lang w:val="pt-BR"/>
        </w:rPr>
        <w:t>o</w:t>
      </w:r>
      <w:r w:rsidRPr="00D779E7">
        <w:rPr>
          <w:rFonts w:ascii="Arial" w:hAnsi="Arial" w:cs="Arial"/>
          <w:spacing w:val="37"/>
          <w:position w:val="-1"/>
          <w:sz w:val="22"/>
          <w:szCs w:val="22"/>
          <w:lang w:val="pt-BR"/>
        </w:rPr>
        <w:t xml:space="preserve"> </w:t>
      </w:r>
      <w:r w:rsidRPr="00D779E7">
        <w:rPr>
          <w:rFonts w:ascii="Arial" w:hAnsi="Arial" w:cs="Arial"/>
          <w:position w:val="-1"/>
          <w:sz w:val="22"/>
          <w:szCs w:val="22"/>
          <w:lang w:val="pt-BR"/>
        </w:rPr>
        <w:t>de</w:t>
      </w:r>
      <w:r w:rsidRPr="00D779E7">
        <w:rPr>
          <w:rFonts w:ascii="Arial" w:hAnsi="Arial" w:cs="Arial"/>
          <w:spacing w:val="33"/>
          <w:position w:val="-1"/>
          <w:sz w:val="22"/>
          <w:szCs w:val="22"/>
          <w:lang w:val="pt-BR"/>
        </w:rPr>
        <w:t xml:space="preserve"> </w:t>
      </w:r>
      <w:r w:rsidRPr="00D779E7">
        <w:rPr>
          <w:rFonts w:ascii="Arial" w:hAnsi="Arial" w:cs="Arial"/>
          <w:position w:val="-1"/>
          <w:sz w:val="22"/>
          <w:szCs w:val="22"/>
          <w:lang w:val="pt-BR"/>
        </w:rPr>
        <w:t>5</w:t>
      </w:r>
      <w:r w:rsidRPr="00D779E7">
        <w:rPr>
          <w:rFonts w:ascii="Arial" w:hAnsi="Arial" w:cs="Arial"/>
          <w:spacing w:val="31"/>
          <w:position w:val="-1"/>
          <w:sz w:val="22"/>
          <w:szCs w:val="22"/>
          <w:lang w:val="pt-BR"/>
        </w:rPr>
        <w:t xml:space="preserve"> </w:t>
      </w:r>
      <w:r w:rsidRPr="00D779E7">
        <w:rPr>
          <w:rFonts w:ascii="Arial" w:hAnsi="Arial" w:cs="Arial"/>
          <w:spacing w:val="-1"/>
          <w:position w:val="-1"/>
          <w:sz w:val="22"/>
          <w:szCs w:val="22"/>
          <w:lang w:val="pt-BR"/>
        </w:rPr>
        <w:t>(</w:t>
      </w:r>
      <w:r w:rsidRPr="00D779E7">
        <w:rPr>
          <w:rFonts w:ascii="Arial" w:hAnsi="Arial" w:cs="Arial"/>
          <w:spacing w:val="1"/>
          <w:position w:val="-1"/>
          <w:sz w:val="22"/>
          <w:szCs w:val="22"/>
          <w:lang w:val="pt-BR"/>
        </w:rPr>
        <w:t>ci</w:t>
      </w:r>
      <w:r w:rsidRPr="00D779E7">
        <w:rPr>
          <w:rFonts w:ascii="Arial" w:hAnsi="Arial" w:cs="Arial"/>
          <w:position w:val="-1"/>
          <w:sz w:val="22"/>
          <w:szCs w:val="22"/>
          <w:lang w:val="pt-BR"/>
        </w:rPr>
        <w:t>n</w:t>
      </w:r>
      <w:r w:rsidRPr="00D779E7">
        <w:rPr>
          <w:rFonts w:ascii="Arial" w:hAnsi="Arial" w:cs="Arial"/>
          <w:spacing w:val="1"/>
          <w:position w:val="-1"/>
          <w:sz w:val="22"/>
          <w:szCs w:val="22"/>
          <w:lang w:val="pt-BR"/>
        </w:rPr>
        <w:t>c</w:t>
      </w:r>
      <w:r w:rsidRPr="00D779E7">
        <w:rPr>
          <w:rFonts w:ascii="Arial" w:hAnsi="Arial" w:cs="Arial"/>
          <w:position w:val="-1"/>
          <w:sz w:val="22"/>
          <w:szCs w:val="22"/>
          <w:lang w:val="pt-BR"/>
        </w:rPr>
        <w:t>o)</w:t>
      </w:r>
      <w:r w:rsidRPr="00D779E7">
        <w:rPr>
          <w:rFonts w:ascii="Arial" w:hAnsi="Arial" w:cs="Arial"/>
          <w:spacing w:val="38"/>
          <w:position w:val="-1"/>
          <w:sz w:val="22"/>
          <w:szCs w:val="22"/>
          <w:lang w:val="pt-BR"/>
        </w:rPr>
        <w:t xml:space="preserve"> </w:t>
      </w:r>
      <w:r w:rsidRPr="00D779E7">
        <w:rPr>
          <w:rFonts w:ascii="Arial" w:hAnsi="Arial" w:cs="Arial"/>
          <w:spacing w:val="-3"/>
          <w:position w:val="-1"/>
          <w:sz w:val="22"/>
          <w:szCs w:val="22"/>
          <w:lang w:val="pt-BR"/>
        </w:rPr>
        <w:t>d</w:t>
      </w:r>
      <w:r w:rsidRPr="00D779E7">
        <w:rPr>
          <w:rFonts w:ascii="Arial" w:hAnsi="Arial" w:cs="Arial"/>
          <w:spacing w:val="3"/>
          <w:position w:val="-1"/>
          <w:sz w:val="22"/>
          <w:szCs w:val="22"/>
          <w:lang w:val="pt-BR"/>
        </w:rPr>
        <w:t>i</w:t>
      </w:r>
      <w:r w:rsidRPr="00D779E7">
        <w:rPr>
          <w:rFonts w:ascii="Arial" w:hAnsi="Arial" w:cs="Arial"/>
          <w:spacing w:val="-3"/>
          <w:position w:val="-1"/>
          <w:sz w:val="22"/>
          <w:szCs w:val="22"/>
          <w:lang w:val="pt-BR"/>
        </w:rPr>
        <w:t>a</w:t>
      </w:r>
      <w:r w:rsidRPr="00D779E7">
        <w:rPr>
          <w:rFonts w:ascii="Arial" w:hAnsi="Arial" w:cs="Arial"/>
          <w:position w:val="-1"/>
          <w:sz w:val="22"/>
          <w:szCs w:val="22"/>
          <w:lang w:val="pt-BR"/>
        </w:rPr>
        <w:t>s</w:t>
      </w:r>
      <w:r w:rsidRPr="00D779E7">
        <w:rPr>
          <w:rFonts w:ascii="Arial" w:hAnsi="Arial" w:cs="Arial"/>
          <w:spacing w:val="37"/>
          <w:position w:val="-1"/>
          <w:sz w:val="22"/>
          <w:szCs w:val="22"/>
          <w:lang w:val="pt-BR"/>
        </w:rPr>
        <w:t xml:space="preserve"> </w:t>
      </w:r>
      <w:r w:rsidRPr="00D779E7">
        <w:rPr>
          <w:rFonts w:ascii="Arial" w:hAnsi="Arial" w:cs="Arial"/>
          <w:spacing w:val="-3"/>
          <w:position w:val="-1"/>
          <w:sz w:val="22"/>
          <w:szCs w:val="22"/>
          <w:lang w:val="pt-BR"/>
        </w:rPr>
        <w:t>ú</w:t>
      </w:r>
      <w:r w:rsidRPr="00D779E7">
        <w:rPr>
          <w:rFonts w:ascii="Arial" w:hAnsi="Arial" w:cs="Arial"/>
          <w:spacing w:val="2"/>
          <w:position w:val="-1"/>
          <w:sz w:val="22"/>
          <w:szCs w:val="22"/>
          <w:lang w:val="pt-BR"/>
        </w:rPr>
        <w:t>t</w:t>
      </w:r>
      <w:r w:rsidRPr="00D779E7">
        <w:rPr>
          <w:rFonts w:ascii="Arial" w:hAnsi="Arial" w:cs="Arial"/>
          <w:spacing w:val="-3"/>
          <w:position w:val="-1"/>
          <w:sz w:val="22"/>
          <w:szCs w:val="22"/>
          <w:lang w:val="pt-BR"/>
        </w:rPr>
        <w:t>e</w:t>
      </w:r>
      <w:r w:rsidRPr="00D779E7">
        <w:rPr>
          <w:rFonts w:ascii="Arial" w:hAnsi="Arial" w:cs="Arial"/>
          <w:spacing w:val="3"/>
          <w:position w:val="-1"/>
          <w:sz w:val="22"/>
          <w:szCs w:val="22"/>
          <w:lang w:val="pt-BR"/>
        </w:rPr>
        <w:t>i</w:t>
      </w:r>
      <w:r w:rsidRPr="00D779E7">
        <w:rPr>
          <w:rFonts w:ascii="Arial" w:hAnsi="Arial" w:cs="Arial"/>
          <w:position w:val="-1"/>
          <w:sz w:val="22"/>
          <w:szCs w:val="22"/>
          <w:lang w:val="pt-BR"/>
        </w:rPr>
        <w:t>s</w:t>
      </w:r>
      <w:r w:rsidRPr="00D779E7">
        <w:rPr>
          <w:rFonts w:ascii="Arial" w:hAnsi="Arial" w:cs="Arial"/>
          <w:spacing w:val="33"/>
          <w:position w:val="-1"/>
          <w:sz w:val="22"/>
          <w:szCs w:val="22"/>
          <w:lang w:val="pt-BR"/>
        </w:rPr>
        <w:t xml:space="preserve"> </w:t>
      </w:r>
      <w:r w:rsidRPr="00D779E7">
        <w:rPr>
          <w:rFonts w:ascii="Arial" w:hAnsi="Arial" w:cs="Arial"/>
          <w:spacing w:val="2"/>
          <w:position w:val="-1"/>
          <w:sz w:val="22"/>
          <w:szCs w:val="22"/>
          <w:lang w:val="pt-BR"/>
        </w:rPr>
        <w:t>d</w:t>
      </w:r>
      <w:r w:rsidRPr="00D779E7">
        <w:rPr>
          <w:rFonts w:ascii="Arial" w:hAnsi="Arial" w:cs="Arial"/>
          <w:position w:val="-1"/>
          <w:sz w:val="22"/>
          <w:szCs w:val="22"/>
          <w:lang w:val="pt-BR"/>
        </w:rPr>
        <w:t>a</w:t>
      </w:r>
      <w:r w:rsidRPr="00D779E7">
        <w:rPr>
          <w:rFonts w:ascii="Arial" w:hAnsi="Arial" w:cs="Arial"/>
          <w:spacing w:val="30"/>
          <w:position w:val="-1"/>
          <w:sz w:val="22"/>
          <w:szCs w:val="22"/>
          <w:lang w:val="pt-BR"/>
        </w:rPr>
        <w:t xml:space="preserve"> </w:t>
      </w:r>
      <w:r w:rsidRPr="00D779E7">
        <w:rPr>
          <w:rFonts w:ascii="Arial" w:hAnsi="Arial" w:cs="Arial"/>
          <w:spacing w:val="3"/>
          <w:position w:val="-1"/>
          <w:sz w:val="22"/>
          <w:szCs w:val="22"/>
          <w:lang w:val="pt-BR"/>
        </w:rPr>
        <w:t>i</w:t>
      </w:r>
      <w:r w:rsidRPr="00D779E7">
        <w:rPr>
          <w:rFonts w:ascii="Arial" w:hAnsi="Arial" w:cs="Arial"/>
          <w:spacing w:val="-3"/>
          <w:position w:val="-1"/>
          <w:sz w:val="22"/>
          <w:szCs w:val="22"/>
          <w:lang w:val="pt-BR"/>
        </w:rPr>
        <w:t>n</w:t>
      </w:r>
      <w:r w:rsidRPr="00D779E7">
        <w:rPr>
          <w:rFonts w:ascii="Arial" w:hAnsi="Arial" w:cs="Arial"/>
          <w:position w:val="-1"/>
          <w:sz w:val="22"/>
          <w:szCs w:val="22"/>
          <w:lang w:val="pt-BR"/>
        </w:rPr>
        <w:t>t</w:t>
      </w:r>
      <w:r w:rsidRPr="00D779E7">
        <w:rPr>
          <w:rFonts w:ascii="Arial" w:hAnsi="Arial" w:cs="Arial"/>
          <w:spacing w:val="3"/>
          <w:position w:val="-1"/>
          <w:sz w:val="22"/>
          <w:szCs w:val="22"/>
          <w:lang w:val="pt-BR"/>
        </w:rPr>
        <w:t>i</w:t>
      </w:r>
      <w:r w:rsidRPr="00D779E7">
        <w:rPr>
          <w:rFonts w:ascii="Arial" w:hAnsi="Arial" w:cs="Arial"/>
          <w:spacing w:val="2"/>
          <w:position w:val="-1"/>
          <w:sz w:val="22"/>
          <w:szCs w:val="22"/>
          <w:lang w:val="pt-BR"/>
        </w:rPr>
        <w:t>m</w:t>
      </w:r>
      <w:r w:rsidRPr="00D779E7">
        <w:rPr>
          <w:rFonts w:ascii="Arial" w:hAnsi="Arial" w:cs="Arial"/>
          <w:spacing w:val="-3"/>
          <w:position w:val="-1"/>
          <w:sz w:val="22"/>
          <w:szCs w:val="22"/>
          <w:lang w:val="pt-BR"/>
        </w:rPr>
        <w:t>a</w:t>
      </w:r>
      <w:r w:rsidRPr="00D779E7">
        <w:rPr>
          <w:rFonts w:ascii="Arial" w:hAnsi="Arial" w:cs="Arial"/>
          <w:spacing w:val="1"/>
          <w:position w:val="-1"/>
          <w:sz w:val="22"/>
          <w:szCs w:val="22"/>
          <w:lang w:val="pt-BR"/>
        </w:rPr>
        <w:t>ç</w:t>
      </w:r>
      <w:r w:rsidRPr="00D779E7">
        <w:rPr>
          <w:rFonts w:ascii="Arial" w:hAnsi="Arial" w:cs="Arial"/>
          <w:spacing w:val="-3"/>
          <w:position w:val="-1"/>
          <w:sz w:val="22"/>
          <w:szCs w:val="22"/>
          <w:lang w:val="pt-BR"/>
        </w:rPr>
        <w:t>ã</w:t>
      </w:r>
      <w:r w:rsidRPr="00D779E7">
        <w:rPr>
          <w:rFonts w:ascii="Arial" w:hAnsi="Arial" w:cs="Arial"/>
          <w:position w:val="-1"/>
          <w:sz w:val="22"/>
          <w:szCs w:val="22"/>
          <w:lang w:val="pt-BR"/>
        </w:rPr>
        <w:t>o</w:t>
      </w:r>
      <w:r w:rsidRPr="00D779E7">
        <w:rPr>
          <w:rFonts w:ascii="Arial" w:hAnsi="Arial" w:cs="Arial"/>
          <w:spacing w:val="42"/>
          <w:position w:val="-1"/>
          <w:sz w:val="22"/>
          <w:szCs w:val="22"/>
          <w:lang w:val="pt-BR"/>
        </w:rPr>
        <w:t xml:space="preserve"> </w:t>
      </w:r>
      <w:r w:rsidRPr="00D779E7">
        <w:rPr>
          <w:rFonts w:ascii="Arial" w:hAnsi="Arial" w:cs="Arial"/>
          <w:spacing w:val="-3"/>
          <w:position w:val="-1"/>
          <w:sz w:val="22"/>
          <w:szCs w:val="22"/>
          <w:lang w:val="pt-BR"/>
        </w:rPr>
        <w:t>d</w:t>
      </w:r>
      <w:r w:rsidRPr="00D779E7">
        <w:rPr>
          <w:rFonts w:ascii="Arial" w:hAnsi="Arial" w:cs="Arial"/>
          <w:position w:val="-1"/>
          <w:sz w:val="22"/>
          <w:szCs w:val="22"/>
          <w:lang w:val="pt-BR"/>
        </w:rPr>
        <w:t>a</w:t>
      </w:r>
      <w:r w:rsidRPr="00D779E7">
        <w:rPr>
          <w:rFonts w:ascii="Arial" w:hAnsi="Arial" w:cs="Arial"/>
          <w:spacing w:val="34"/>
          <w:position w:val="-1"/>
          <w:sz w:val="22"/>
          <w:szCs w:val="22"/>
          <w:lang w:val="pt-BR"/>
        </w:rPr>
        <w:t xml:space="preserve"> </w:t>
      </w:r>
      <w:r w:rsidRPr="00D779E7">
        <w:rPr>
          <w:rFonts w:ascii="Arial" w:hAnsi="Arial" w:cs="Arial"/>
          <w:w w:val="101"/>
          <w:position w:val="-1"/>
          <w:sz w:val="22"/>
          <w:szCs w:val="22"/>
          <w:lang w:val="pt-BR"/>
        </w:rPr>
        <w:t>de</w:t>
      </w:r>
      <w:r w:rsidRPr="00D779E7">
        <w:rPr>
          <w:rFonts w:ascii="Arial" w:hAnsi="Arial" w:cs="Arial"/>
          <w:spacing w:val="-2"/>
          <w:w w:val="101"/>
          <w:position w:val="-1"/>
          <w:sz w:val="22"/>
          <w:szCs w:val="22"/>
          <w:lang w:val="pt-BR"/>
        </w:rPr>
        <w:t>c</w:t>
      </w:r>
      <w:r w:rsidRPr="00D779E7">
        <w:rPr>
          <w:rFonts w:ascii="Arial" w:hAnsi="Arial" w:cs="Arial"/>
          <w:spacing w:val="3"/>
          <w:w w:val="101"/>
          <w:position w:val="-1"/>
          <w:sz w:val="22"/>
          <w:szCs w:val="22"/>
          <w:lang w:val="pt-BR"/>
        </w:rPr>
        <w:t>i</w:t>
      </w:r>
      <w:r w:rsidRPr="00D779E7">
        <w:rPr>
          <w:rFonts w:ascii="Arial" w:hAnsi="Arial" w:cs="Arial"/>
          <w:spacing w:val="-2"/>
          <w:w w:val="101"/>
          <w:position w:val="-1"/>
          <w:sz w:val="22"/>
          <w:szCs w:val="22"/>
          <w:lang w:val="pt-BR"/>
        </w:rPr>
        <w:t>s</w:t>
      </w:r>
      <w:r w:rsidRPr="00D779E7">
        <w:rPr>
          <w:rFonts w:ascii="Arial" w:hAnsi="Arial" w:cs="Arial"/>
          <w:w w:val="101"/>
          <w:position w:val="-1"/>
          <w:sz w:val="22"/>
          <w:szCs w:val="22"/>
          <w:lang w:val="pt-BR"/>
        </w:rPr>
        <w:t>ão</w:t>
      </w:r>
      <w:r w:rsidRPr="00D779E7">
        <w:rPr>
          <w:rFonts w:ascii="Arial" w:hAnsi="Arial" w:cs="Arial"/>
          <w:sz w:val="22"/>
          <w:szCs w:val="22"/>
          <w:lang w:val="pt-BR"/>
        </w:rPr>
        <w:t>re</w:t>
      </w:r>
      <w:r w:rsidRPr="00D779E7">
        <w:rPr>
          <w:rFonts w:ascii="Arial" w:hAnsi="Arial" w:cs="Arial"/>
          <w:spacing w:val="1"/>
          <w:sz w:val="22"/>
          <w:szCs w:val="22"/>
          <w:lang w:val="pt-BR"/>
        </w:rPr>
        <w:t>l</w:t>
      </w:r>
      <w:r w:rsidRPr="00D779E7">
        <w:rPr>
          <w:rFonts w:ascii="Arial" w:hAnsi="Arial" w:cs="Arial"/>
          <w:sz w:val="22"/>
          <w:szCs w:val="22"/>
          <w:lang w:val="pt-BR"/>
        </w:rPr>
        <w:t>a</w:t>
      </w:r>
      <w:r w:rsidRPr="00D779E7">
        <w:rPr>
          <w:rFonts w:ascii="Arial" w:hAnsi="Arial" w:cs="Arial"/>
          <w:spacing w:val="1"/>
          <w:sz w:val="22"/>
          <w:szCs w:val="22"/>
          <w:lang w:val="pt-BR"/>
        </w:rPr>
        <w:t>ci</w:t>
      </w:r>
      <w:r w:rsidRPr="00D779E7">
        <w:rPr>
          <w:rFonts w:ascii="Arial" w:hAnsi="Arial" w:cs="Arial"/>
          <w:spacing w:val="-3"/>
          <w:sz w:val="22"/>
          <w:szCs w:val="22"/>
          <w:lang w:val="pt-BR"/>
        </w:rPr>
        <w:t>o</w:t>
      </w:r>
      <w:r w:rsidRPr="00D779E7">
        <w:rPr>
          <w:rFonts w:ascii="Arial" w:hAnsi="Arial" w:cs="Arial"/>
          <w:spacing w:val="2"/>
          <w:sz w:val="22"/>
          <w:szCs w:val="22"/>
          <w:lang w:val="pt-BR"/>
        </w:rPr>
        <w:t>n</w:t>
      </w:r>
      <w:r w:rsidRPr="00D779E7">
        <w:rPr>
          <w:rFonts w:ascii="Arial" w:hAnsi="Arial" w:cs="Arial"/>
          <w:spacing w:val="-3"/>
          <w:sz w:val="22"/>
          <w:szCs w:val="22"/>
          <w:lang w:val="pt-BR"/>
        </w:rPr>
        <w:t>a</w:t>
      </w:r>
      <w:r w:rsidRPr="00D779E7">
        <w:rPr>
          <w:rFonts w:ascii="Arial" w:hAnsi="Arial" w:cs="Arial"/>
          <w:spacing w:val="2"/>
          <w:sz w:val="22"/>
          <w:szCs w:val="22"/>
          <w:lang w:val="pt-BR"/>
        </w:rPr>
        <w:t>d</w:t>
      </w:r>
      <w:r w:rsidRPr="00D779E7">
        <w:rPr>
          <w:rFonts w:ascii="Arial" w:hAnsi="Arial" w:cs="Arial"/>
          <w:sz w:val="22"/>
          <w:szCs w:val="22"/>
          <w:lang w:val="pt-BR"/>
        </w:rPr>
        <w:t>a</w:t>
      </w:r>
      <w:r w:rsidRPr="00D779E7">
        <w:rPr>
          <w:rFonts w:ascii="Arial" w:hAnsi="Arial" w:cs="Arial"/>
          <w:spacing w:val="61"/>
          <w:sz w:val="22"/>
          <w:szCs w:val="22"/>
          <w:lang w:val="pt-BR"/>
        </w:rPr>
        <w:t xml:space="preserve"> </w:t>
      </w:r>
      <w:r w:rsidRPr="00D779E7">
        <w:rPr>
          <w:rFonts w:ascii="Arial" w:hAnsi="Arial" w:cs="Arial"/>
          <w:spacing w:val="3"/>
          <w:sz w:val="22"/>
          <w:szCs w:val="22"/>
          <w:lang w:val="pt-BR"/>
        </w:rPr>
        <w:t>c</w:t>
      </w:r>
      <w:r w:rsidRPr="00D779E7">
        <w:rPr>
          <w:rFonts w:ascii="Arial" w:hAnsi="Arial" w:cs="Arial"/>
          <w:spacing w:val="-3"/>
          <w:sz w:val="22"/>
          <w:szCs w:val="22"/>
          <w:lang w:val="pt-BR"/>
        </w:rPr>
        <w:t>o</w:t>
      </w:r>
      <w:r w:rsidRPr="00D779E7">
        <w:rPr>
          <w:rFonts w:ascii="Arial" w:hAnsi="Arial" w:cs="Arial"/>
          <w:sz w:val="22"/>
          <w:szCs w:val="22"/>
          <w:lang w:val="pt-BR"/>
        </w:rPr>
        <w:t>m</w:t>
      </w:r>
      <w:r w:rsidRPr="00D779E7">
        <w:rPr>
          <w:rFonts w:ascii="Arial" w:hAnsi="Arial" w:cs="Arial"/>
          <w:spacing w:val="58"/>
          <w:sz w:val="22"/>
          <w:szCs w:val="22"/>
          <w:lang w:val="pt-BR"/>
        </w:rPr>
        <w:t xml:space="preserve"> </w:t>
      </w:r>
      <w:r w:rsidRPr="00D779E7">
        <w:rPr>
          <w:rFonts w:ascii="Arial" w:hAnsi="Arial" w:cs="Arial"/>
          <w:sz w:val="22"/>
          <w:szCs w:val="22"/>
          <w:lang w:val="pt-BR"/>
        </w:rPr>
        <w:t>o</w:t>
      </w:r>
      <w:r w:rsidRPr="00D779E7">
        <w:rPr>
          <w:rFonts w:ascii="Arial" w:hAnsi="Arial" w:cs="Arial"/>
          <w:spacing w:val="53"/>
          <w:sz w:val="22"/>
          <w:szCs w:val="22"/>
          <w:lang w:val="pt-BR"/>
        </w:rPr>
        <w:t xml:space="preserve"> </w:t>
      </w:r>
      <w:r w:rsidRPr="00D779E7">
        <w:rPr>
          <w:rFonts w:ascii="Arial" w:hAnsi="Arial" w:cs="Arial"/>
          <w:spacing w:val="2"/>
          <w:sz w:val="22"/>
          <w:szCs w:val="22"/>
          <w:lang w:val="pt-BR"/>
        </w:rPr>
        <w:t>o</w:t>
      </w:r>
      <w:r w:rsidRPr="00D779E7">
        <w:rPr>
          <w:rFonts w:ascii="Arial" w:hAnsi="Arial" w:cs="Arial"/>
          <w:sz w:val="22"/>
          <w:szCs w:val="22"/>
          <w:lang w:val="pt-BR"/>
        </w:rPr>
        <w:t>b</w:t>
      </w:r>
      <w:r w:rsidRPr="00D779E7">
        <w:rPr>
          <w:rFonts w:ascii="Arial" w:hAnsi="Arial" w:cs="Arial"/>
          <w:spacing w:val="1"/>
          <w:sz w:val="22"/>
          <w:szCs w:val="22"/>
          <w:lang w:val="pt-BR"/>
        </w:rPr>
        <w:t>j</w:t>
      </w:r>
      <w:r w:rsidRPr="00D779E7">
        <w:rPr>
          <w:rFonts w:ascii="Arial" w:hAnsi="Arial" w:cs="Arial"/>
          <w:sz w:val="22"/>
          <w:szCs w:val="22"/>
          <w:lang w:val="pt-BR"/>
        </w:rPr>
        <w:t>eto</w:t>
      </w:r>
      <w:r w:rsidRPr="00D779E7">
        <w:rPr>
          <w:rFonts w:ascii="Arial" w:hAnsi="Arial" w:cs="Arial"/>
          <w:spacing w:val="55"/>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a</w:t>
      </w:r>
      <w:r w:rsidRPr="00D779E7">
        <w:rPr>
          <w:rFonts w:ascii="Arial" w:hAnsi="Arial" w:cs="Arial"/>
          <w:spacing w:val="51"/>
          <w:sz w:val="22"/>
          <w:szCs w:val="22"/>
          <w:lang w:val="pt-BR"/>
        </w:rPr>
        <w:t xml:space="preserve"> </w:t>
      </w:r>
      <w:r w:rsidRPr="00D779E7">
        <w:rPr>
          <w:rFonts w:ascii="Arial" w:hAnsi="Arial" w:cs="Arial"/>
          <w:spacing w:val="3"/>
          <w:sz w:val="22"/>
          <w:szCs w:val="22"/>
          <w:lang w:val="pt-BR"/>
        </w:rPr>
        <w:t>c</w:t>
      </w:r>
      <w:r w:rsidRPr="00D779E7">
        <w:rPr>
          <w:rFonts w:ascii="Arial" w:hAnsi="Arial" w:cs="Arial"/>
          <w:spacing w:val="-3"/>
          <w:sz w:val="22"/>
          <w:szCs w:val="22"/>
          <w:lang w:val="pt-BR"/>
        </w:rPr>
        <w:t>h</w:t>
      </w:r>
      <w:r w:rsidRPr="00D779E7">
        <w:rPr>
          <w:rFonts w:ascii="Arial" w:hAnsi="Arial" w:cs="Arial"/>
          <w:sz w:val="22"/>
          <w:szCs w:val="22"/>
          <w:lang w:val="pt-BR"/>
        </w:rPr>
        <w:t>a</w:t>
      </w:r>
      <w:r w:rsidRPr="00D779E7">
        <w:rPr>
          <w:rFonts w:ascii="Arial" w:hAnsi="Arial" w:cs="Arial"/>
          <w:spacing w:val="2"/>
          <w:sz w:val="22"/>
          <w:szCs w:val="22"/>
          <w:lang w:val="pt-BR"/>
        </w:rPr>
        <w:t>m</w:t>
      </w:r>
      <w:r w:rsidRPr="00D779E7">
        <w:rPr>
          <w:rFonts w:ascii="Arial" w:hAnsi="Arial" w:cs="Arial"/>
          <w:sz w:val="22"/>
          <w:szCs w:val="22"/>
          <w:lang w:val="pt-BR"/>
        </w:rPr>
        <w:t>a</w:t>
      </w:r>
      <w:r w:rsidRPr="00D779E7">
        <w:rPr>
          <w:rFonts w:ascii="Arial" w:hAnsi="Arial" w:cs="Arial"/>
          <w:spacing w:val="2"/>
          <w:sz w:val="22"/>
          <w:szCs w:val="22"/>
          <w:lang w:val="pt-BR"/>
        </w:rPr>
        <w:t>d</w:t>
      </w:r>
      <w:r w:rsidRPr="00D779E7">
        <w:rPr>
          <w:rFonts w:ascii="Arial" w:hAnsi="Arial" w:cs="Arial"/>
          <w:sz w:val="22"/>
          <w:szCs w:val="22"/>
          <w:lang w:val="pt-BR"/>
        </w:rPr>
        <w:t>a</w:t>
      </w:r>
      <w:r w:rsidRPr="00D779E7">
        <w:rPr>
          <w:rFonts w:ascii="Arial" w:hAnsi="Arial" w:cs="Arial"/>
          <w:spacing w:val="61"/>
          <w:sz w:val="22"/>
          <w:szCs w:val="22"/>
          <w:lang w:val="pt-BR"/>
        </w:rPr>
        <w:t xml:space="preserve"> </w:t>
      </w:r>
      <w:r w:rsidRPr="00D779E7">
        <w:rPr>
          <w:rFonts w:ascii="Arial" w:hAnsi="Arial" w:cs="Arial"/>
          <w:spacing w:val="-3"/>
          <w:sz w:val="22"/>
          <w:szCs w:val="22"/>
          <w:lang w:val="pt-BR"/>
        </w:rPr>
        <w:t>p</w:t>
      </w:r>
      <w:r w:rsidRPr="00D779E7">
        <w:rPr>
          <w:rFonts w:ascii="Arial" w:hAnsi="Arial" w:cs="Arial"/>
          <w:spacing w:val="2"/>
          <w:sz w:val="22"/>
          <w:szCs w:val="22"/>
          <w:lang w:val="pt-BR"/>
        </w:rPr>
        <w:t>ú</w:t>
      </w:r>
      <w:r w:rsidRPr="00D779E7">
        <w:rPr>
          <w:rFonts w:ascii="Arial" w:hAnsi="Arial" w:cs="Arial"/>
          <w:spacing w:val="-3"/>
          <w:sz w:val="22"/>
          <w:szCs w:val="22"/>
          <w:lang w:val="pt-BR"/>
        </w:rPr>
        <w:t>b</w:t>
      </w:r>
      <w:r w:rsidRPr="00D779E7">
        <w:rPr>
          <w:rFonts w:ascii="Arial" w:hAnsi="Arial" w:cs="Arial"/>
          <w:spacing w:val="3"/>
          <w:sz w:val="22"/>
          <w:szCs w:val="22"/>
          <w:lang w:val="pt-BR"/>
        </w:rPr>
        <w:t>l</w:t>
      </w:r>
      <w:r w:rsidRPr="00D779E7">
        <w:rPr>
          <w:rFonts w:ascii="Arial" w:hAnsi="Arial" w:cs="Arial"/>
          <w:spacing w:val="1"/>
          <w:sz w:val="22"/>
          <w:szCs w:val="22"/>
          <w:lang w:val="pt-BR"/>
        </w:rPr>
        <w:t>ic</w:t>
      </w:r>
      <w:r w:rsidRPr="00D779E7">
        <w:rPr>
          <w:rFonts w:ascii="Arial" w:hAnsi="Arial" w:cs="Arial"/>
          <w:sz w:val="22"/>
          <w:szCs w:val="22"/>
          <w:lang w:val="pt-BR"/>
        </w:rPr>
        <w:t>a</w:t>
      </w:r>
      <w:r w:rsidRPr="00D779E7">
        <w:rPr>
          <w:rFonts w:ascii="Arial" w:hAnsi="Arial" w:cs="Arial"/>
          <w:spacing w:val="56"/>
          <w:sz w:val="22"/>
          <w:szCs w:val="22"/>
          <w:lang w:val="pt-BR"/>
        </w:rPr>
        <w:t xml:space="preserve"> </w:t>
      </w:r>
      <w:r w:rsidRPr="00D779E7">
        <w:rPr>
          <w:rFonts w:ascii="Arial" w:hAnsi="Arial" w:cs="Arial"/>
          <w:sz w:val="22"/>
          <w:szCs w:val="22"/>
          <w:lang w:val="pt-BR"/>
        </w:rPr>
        <w:t>ou</w:t>
      </w:r>
      <w:r w:rsidRPr="00D779E7">
        <w:rPr>
          <w:rFonts w:ascii="Arial" w:hAnsi="Arial" w:cs="Arial"/>
          <w:spacing w:val="54"/>
          <w:sz w:val="22"/>
          <w:szCs w:val="22"/>
          <w:lang w:val="pt-BR"/>
        </w:rPr>
        <w:t xml:space="preserve"> </w:t>
      </w:r>
      <w:r w:rsidRPr="00D779E7">
        <w:rPr>
          <w:rFonts w:ascii="Arial" w:hAnsi="Arial" w:cs="Arial"/>
          <w:sz w:val="22"/>
          <w:szCs w:val="22"/>
          <w:lang w:val="pt-BR"/>
        </w:rPr>
        <w:t>do</w:t>
      </w:r>
      <w:r w:rsidRPr="00D779E7">
        <w:rPr>
          <w:rFonts w:ascii="Arial" w:hAnsi="Arial" w:cs="Arial"/>
          <w:spacing w:val="54"/>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2"/>
          <w:sz w:val="22"/>
          <w:szCs w:val="22"/>
          <w:lang w:val="pt-BR"/>
        </w:rPr>
        <w:t>o</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pacing w:val="2"/>
          <w:sz w:val="22"/>
          <w:szCs w:val="22"/>
          <w:lang w:val="pt-BR"/>
        </w:rPr>
        <w:t>t</w:t>
      </w:r>
      <w:r w:rsidRPr="00D779E7">
        <w:rPr>
          <w:rFonts w:ascii="Arial" w:hAnsi="Arial" w:cs="Arial"/>
          <w:sz w:val="22"/>
          <w:szCs w:val="22"/>
          <w:lang w:val="pt-BR"/>
        </w:rPr>
        <w:t>o,</w:t>
      </w:r>
      <w:r w:rsidRPr="00D779E7">
        <w:rPr>
          <w:rFonts w:ascii="Arial" w:hAnsi="Arial" w:cs="Arial"/>
          <w:spacing w:val="61"/>
          <w:sz w:val="22"/>
          <w:szCs w:val="22"/>
          <w:lang w:val="pt-BR"/>
        </w:rPr>
        <w:t xml:space="preserve"> </w:t>
      </w:r>
      <w:r w:rsidRPr="00D779E7">
        <w:rPr>
          <w:rFonts w:ascii="Arial" w:hAnsi="Arial" w:cs="Arial"/>
          <w:sz w:val="22"/>
          <w:szCs w:val="22"/>
          <w:lang w:val="pt-BR"/>
        </w:rPr>
        <w:t>de</w:t>
      </w:r>
      <w:r w:rsidRPr="00D779E7">
        <w:rPr>
          <w:rFonts w:ascii="Arial" w:hAnsi="Arial" w:cs="Arial"/>
          <w:spacing w:val="56"/>
          <w:sz w:val="22"/>
          <w:szCs w:val="22"/>
          <w:lang w:val="pt-BR"/>
        </w:rPr>
        <w:t xml:space="preserve"> </w:t>
      </w:r>
      <w:r w:rsidRPr="00D779E7">
        <w:rPr>
          <w:rFonts w:ascii="Arial" w:hAnsi="Arial" w:cs="Arial"/>
          <w:spacing w:val="-3"/>
          <w:sz w:val="22"/>
          <w:szCs w:val="22"/>
          <w:lang w:val="pt-BR"/>
        </w:rPr>
        <w:t>q</w:t>
      </w:r>
      <w:r w:rsidRPr="00D779E7">
        <w:rPr>
          <w:rFonts w:ascii="Arial" w:hAnsi="Arial" w:cs="Arial"/>
          <w:spacing w:val="2"/>
          <w:sz w:val="22"/>
          <w:szCs w:val="22"/>
          <w:lang w:val="pt-BR"/>
        </w:rPr>
        <w:t>u</w:t>
      </w:r>
      <w:r w:rsidRPr="00D779E7">
        <w:rPr>
          <w:rFonts w:ascii="Arial" w:hAnsi="Arial" w:cs="Arial"/>
          <w:sz w:val="22"/>
          <w:szCs w:val="22"/>
          <w:lang w:val="pt-BR"/>
        </w:rPr>
        <w:t>e</w:t>
      </w:r>
      <w:r w:rsidRPr="00D779E7">
        <w:rPr>
          <w:rFonts w:ascii="Arial" w:hAnsi="Arial" w:cs="Arial"/>
          <w:spacing w:val="56"/>
          <w:sz w:val="22"/>
          <w:szCs w:val="22"/>
          <w:lang w:val="pt-BR"/>
        </w:rPr>
        <w:t xml:space="preserve"> </w:t>
      </w:r>
      <w:r w:rsidRPr="00D779E7">
        <w:rPr>
          <w:rFonts w:ascii="Arial" w:hAnsi="Arial" w:cs="Arial"/>
          <w:spacing w:val="-3"/>
          <w:sz w:val="22"/>
          <w:szCs w:val="22"/>
          <w:lang w:val="pt-BR"/>
        </w:rPr>
        <w:t>n</w:t>
      </w:r>
      <w:r w:rsidRPr="00D779E7">
        <w:rPr>
          <w:rFonts w:ascii="Arial" w:hAnsi="Arial" w:cs="Arial"/>
          <w:spacing w:val="2"/>
          <w:sz w:val="22"/>
          <w:szCs w:val="22"/>
          <w:lang w:val="pt-BR"/>
        </w:rPr>
        <w:t>ã</w:t>
      </w:r>
      <w:r w:rsidRPr="00D779E7">
        <w:rPr>
          <w:rFonts w:ascii="Arial" w:hAnsi="Arial" w:cs="Arial"/>
          <w:sz w:val="22"/>
          <w:szCs w:val="22"/>
          <w:lang w:val="pt-BR"/>
        </w:rPr>
        <w:t>o</w:t>
      </w:r>
      <w:r w:rsidRPr="00D779E7">
        <w:rPr>
          <w:rFonts w:ascii="Arial" w:hAnsi="Arial" w:cs="Arial"/>
          <w:spacing w:val="53"/>
          <w:sz w:val="22"/>
          <w:szCs w:val="22"/>
          <w:lang w:val="pt-BR"/>
        </w:rPr>
        <w:t xml:space="preserve"> </w:t>
      </w:r>
      <w:r w:rsidRPr="00D779E7">
        <w:rPr>
          <w:rFonts w:ascii="Arial" w:hAnsi="Arial" w:cs="Arial"/>
          <w:spacing w:val="3"/>
          <w:sz w:val="22"/>
          <w:szCs w:val="22"/>
          <w:lang w:val="pt-BR"/>
        </w:rPr>
        <w:t>c</w:t>
      </w:r>
      <w:r w:rsidRPr="00D779E7">
        <w:rPr>
          <w:rFonts w:ascii="Arial" w:hAnsi="Arial" w:cs="Arial"/>
          <w:spacing w:val="-3"/>
          <w:sz w:val="22"/>
          <w:szCs w:val="22"/>
          <w:lang w:val="pt-BR"/>
        </w:rPr>
        <w:t>a</w:t>
      </w:r>
      <w:r w:rsidRPr="00D779E7">
        <w:rPr>
          <w:rFonts w:ascii="Arial" w:hAnsi="Arial" w:cs="Arial"/>
          <w:spacing w:val="3"/>
          <w:sz w:val="22"/>
          <w:szCs w:val="22"/>
          <w:lang w:val="pt-BR"/>
        </w:rPr>
        <w:t>i</w:t>
      </w:r>
      <w:r w:rsidRPr="00D779E7">
        <w:rPr>
          <w:rFonts w:ascii="Arial" w:hAnsi="Arial" w:cs="Arial"/>
          <w:spacing w:val="-3"/>
          <w:sz w:val="22"/>
          <w:szCs w:val="22"/>
          <w:lang w:val="pt-BR"/>
        </w:rPr>
        <w:t>b</w:t>
      </w:r>
      <w:r w:rsidRPr="00D779E7">
        <w:rPr>
          <w:rFonts w:ascii="Arial" w:hAnsi="Arial" w:cs="Arial"/>
          <w:sz w:val="22"/>
          <w:szCs w:val="22"/>
          <w:lang w:val="pt-BR"/>
        </w:rPr>
        <w:t>a</w:t>
      </w:r>
      <w:r w:rsidRPr="00D779E7">
        <w:rPr>
          <w:rFonts w:ascii="Arial" w:hAnsi="Arial" w:cs="Arial"/>
          <w:spacing w:val="57"/>
          <w:sz w:val="22"/>
          <w:szCs w:val="22"/>
          <w:lang w:val="pt-BR"/>
        </w:rPr>
        <w:t xml:space="preserve"> </w:t>
      </w:r>
      <w:r w:rsidRPr="00D779E7">
        <w:rPr>
          <w:rFonts w:ascii="Arial" w:hAnsi="Arial" w:cs="Arial"/>
          <w:spacing w:val="1"/>
          <w:w w:val="101"/>
          <w:sz w:val="22"/>
          <w:szCs w:val="22"/>
          <w:lang w:val="pt-BR"/>
        </w:rPr>
        <w:t>r</w:t>
      </w:r>
      <w:r w:rsidRPr="00D779E7">
        <w:rPr>
          <w:rFonts w:ascii="Arial" w:hAnsi="Arial" w:cs="Arial"/>
          <w:w w:val="101"/>
          <w:sz w:val="22"/>
          <w:szCs w:val="22"/>
          <w:lang w:val="pt-BR"/>
        </w:rPr>
        <w:t>e</w:t>
      </w:r>
      <w:r w:rsidRPr="00D779E7">
        <w:rPr>
          <w:rFonts w:ascii="Arial" w:hAnsi="Arial" w:cs="Arial"/>
          <w:spacing w:val="1"/>
          <w:w w:val="101"/>
          <w:sz w:val="22"/>
          <w:szCs w:val="22"/>
          <w:lang w:val="pt-BR"/>
        </w:rPr>
        <w:t>c</w:t>
      </w:r>
      <w:r w:rsidRPr="00D779E7">
        <w:rPr>
          <w:rFonts w:ascii="Arial" w:hAnsi="Arial" w:cs="Arial"/>
          <w:w w:val="101"/>
          <w:sz w:val="22"/>
          <w:szCs w:val="22"/>
          <w:lang w:val="pt-BR"/>
        </w:rPr>
        <w:t>u</w:t>
      </w:r>
      <w:r w:rsidRPr="00D779E7">
        <w:rPr>
          <w:rFonts w:ascii="Arial" w:hAnsi="Arial" w:cs="Arial"/>
          <w:spacing w:val="-1"/>
          <w:w w:val="101"/>
          <w:sz w:val="22"/>
          <w:szCs w:val="22"/>
          <w:lang w:val="pt-BR"/>
        </w:rPr>
        <w:t>r</w:t>
      </w:r>
      <w:r w:rsidRPr="00D779E7">
        <w:rPr>
          <w:rFonts w:ascii="Arial" w:hAnsi="Arial" w:cs="Arial"/>
          <w:spacing w:val="1"/>
          <w:w w:val="101"/>
          <w:sz w:val="22"/>
          <w:szCs w:val="22"/>
          <w:lang w:val="pt-BR"/>
        </w:rPr>
        <w:t>s</w:t>
      </w:r>
      <w:r w:rsidRPr="00D779E7">
        <w:rPr>
          <w:rFonts w:ascii="Arial" w:hAnsi="Arial" w:cs="Arial"/>
          <w:w w:val="101"/>
          <w:sz w:val="22"/>
          <w:szCs w:val="22"/>
          <w:lang w:val="pt-BR"/>
        </w:rPr>
        <w:t>o h</w:t>
      </w:r>
      <w:r w:rsidRPr="00D779E7">
        <w:rPr>
          <w:rFonts w:ascii="Arial" w:hAnsi="Arial" w:cs="Arial"/>
          <w:spacing w:val="1"/>
          <w:w w:val="101"/>
          <w:sz w:val="22"/>
          <w:szCs w:val="22"/>
          <w:lang w:val="pt-BR"/>
        </w:rPr>
        <w:t>i</w:t>
      </w:r>
      <w:r w:rsidRPr="00D779E7">
        <w:rPr>
          <w:rFonts w:ascii="Arial" w:hAnsi="Arial" w:cs="Arial"/>
          <w:w w:val="101"/>
          <w:sz w:val="22"/>
          <w:szCs w:val="22"/>
          <w:lang w:val="pt-BR"/>
        </w:rPr>
        <w:t>e</w:t>
      </w:r>
      <w:r w:rsidRPr="00D779E7">
        <w:rPr>
          <w:rFonts w:ascii="Arial" w:hAnsi="Arial" w:cs="Arial"/>
          <w:spacing w:val="-1"/>
          <w:w w:val="101"/>
          <w:sz w:val="22"/>
          <w:szCs w:val="22"/>
          <w:lang w:val="pt-BR"/>
        </w:rPr>
        <w:t>r</w:t>
      </w:r>
      <w:r w:rsidRPr="00D779E7">
        <w:rPr>
          <w:rFonts w:ascii="Arial" w:hAnsi="Arial" w:cs="Arial"/>
          <w:w w:val="101"/>
          <w:sz w:val="22"/>
          <w:szCs w:val="22"/>
          <w:lang w:val="pt-BR"/>
        </w:rPr>
        <w:t>á</w:t>
      </w:r>
      <w:r w:rsidRPr="00D779E7">
        <w:rPr>
          <w:rFonts w:ascii="Arial" w:hAnsi="Arial" w:cs="Arial"/>
          <w:spacing w:val="-1"/>
          <w:w w:val="101"/>
          <w:sz w:val="22"/>
          <w:szCs w:val="22"/>
          <w:lang w:val="pt-BR"/>
        </w:rPr>
        <w:t>r</w:t>
      </w:r>
      <w:r w:rsidRPr="00D779E7">
        <w:rPr>
          <w:rFonts w:ascii="Arial" w:hAnsi="Arial" w:cs="Arial"/>
          <w:spacing w:val="2"/>
          <w:w w:val="101"/>
          <w:sz w:val="22"/>
          <w:szCs w:val="22"/>
          <w:lang w:val="pt-BR"/>
        </w:rPr>
        <w:t>q</w:t>
      </w:r>
      <w:r w:rsidRPr="00D779E7">
        <w:rPr>
          <w:rFonts w:ascii="Arial" w:hAnsi="Arial" w:cs="Arial"/>
          <w:w w:val="101"/>
          <w:sz w:val="22"/>
          <w:szCs w:val="22"/>
          <w:lang w:val="pt-BR"/>
        </w:rPr>
        <w:t>u</w:t>
      </w:r>
      <w:r w:rsidRPr="00D779E7">
        <w:rPr>
          <w:rFonts w:ascii="Arial" w:hAnsi="Arial" w:cs="Arial"/>
          <w:spacing w:val="1"/>
          <w:w w:val="101"/>
          <w:sz w:val="22"/>
          <w:szCs w:val="22"/>
          <w:lang w:val="pt-BR"/>
        </w:rPr>
        <w:t>ic</w:t>
      </w:r>
      <w:r w:rsidRPr="00D779E7">
        <w:rPr>
          <w:rFonts w:ascii="Arial" w:hAnsi="Arial" w:cs="Arial"/>
          <w:spacing w:val="-3"/>
          <w:w w:val="101"/>
          <w:sz w:val="22"/>
          <w:szCs w:val="22"/>
          <w:lang w:val="pt-BR"/>
        </w:rPr>
        <w:t>o</w:t>
      </w:r>
      <w:r w:rsidRPr="00D779E7">
        <w:rPr>
          <w:rFonts w:ascii="Arial" w:hAnsi="Arial" w:cs="Arial"/>
          <w:w w:val="101"/>
          <w:sz w:val="22"/>
          <w:szCs w:val="22"/>
          <w:lang w:val="pt-BR"/>
        </w:rPr>
        <w:t>;</w:t>
      </w:r>
    </w:p>
    <w:p w:rsidR="003D5B95" w:rsidRPr="00D779E7" w:rsidRDefault="003D5B95" w:rsidP="00020AB7">
      <w:pPr>
        <w:spacing w:line="360" w:lineRule="auto"/>
        <w:ind w:right="63"/>
        <w:jc w:val="both"/>
        <w:rPr>
          <w:rFonts w:ascii="Arial" w:hAnsi="Arial" w:cs="Arial"/>
          <w:sz w:val="22"/>
          <w:szCs w:val="22"/>
          <w:lang w:val="pt-BR"/>
        </w:rPr>
      </w:pPr>
      <w:r w:rsidRPr="00D779E7">
        <w:rPr>
          <w:rFonts w:ascii="Arial" w:hAnsi="Arial" w:cs="Arial"/>
          <w:sz w:val="22"/>
          <w:szCs w:val="22"/>
          <w:lang w:val="pt-BR"/>
        </w:rPr>
        <w:t>III</w:t>
      </w:r>
      <w:r w:rsidRPr="00D779E7">
        <w:rPr>
          <w:rFonts w:ascii="Arial" w:hAnsi="Arial" w:cs="Arial"/>
          <w:spacing w:val="2"/>
          <w:sz w:val="22"/>
          <w:szCs w:val="22"/>
          <w:lang w:val="pt-BR"/>
        </w:rPr>
        <w:t xml:space="preserve"> </w:t>
      </w:r>
      <w:r w:rsidRPr="00D779E7">
        <w:rPr>
          <w:rFonts w:ascii="Arial" w:hAnsi="Arial" w:cs="Arial"/>
          <w:sz w:val="22"/>
          <w:szCs w:val="22"/>
          <w:lang w:val="pt-BR"/>
        </w:rPr>
        <w:t>–</w:t>
      </w:r>
      <w:r w:rsidRPr="00D779E7">
        <w:rPr>
          <w:rFonts w:ascii="Arial" w:hAnsi="Arial" w:cs="Arial"/>
          <w:spacing w:val="2"/>
          <w:sz w:val="22"/>
          <w:szCs w:val="22"/>
          <w:lang w:val="pt-BR"/>
        </w:rPr>
        <w:t xml:space="preserve"> p</w:t>
      </w:r>
      <w:r w:rsidRPr="00D779E7">
        <w:rPr>
          <w:rFonts w:ascii="Arial" w:hAnsi="Arial" w:cs="Arial"/>
          <w:sz w:val="22"/>
          <w:szCs w:val="22"/>
          <w:lang w:val="pt-BR"/>
        </w:rPr>
        <w:t>ed</w:t>
      </w:r>
      <w:r w:rsidRPr="00D779E7">
        <w:rPr>
          <w:rFonts w:ascii="Arial" w:hAnsi="Arial" w:cs="Arial"/>
          <w:spacing w:val="1"/>
          <w:sz w:val="22"/>
          <w:szCs w:val="22"/>
          <w:lang w:val="pt-BR"/>
        </w:rPr>
        <w:t>i</w:t>
      </w:r>
      <w:r w:rsidRPr="00D779E7">
        <w:rPr>
          <w:rFonts w:ascii="Arial" w:hAnsi="Arial" w:cs="Arial"/>
          <w:sz w:val="22"/>
          <w:szCs w:val="22"/>
          <w:lang w:val="pt-BR"/>
        </w:rPr>
        <w:t>do</w:t>
      </w:r>
      <w:r w:rsidRPr="00D779E7">
        <w:rPr>
          <w:rFonts w:ascii="Arial" w:hAnsi="Arial" w:cs="Arial"/>
          <w:spacing w:val="7"/>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e</w:t>
      </w:r>
      <w:r w:rsidRPr="00D779E7">
        <w:rPr>
          <w:rFonts w:ascii="Arial" w:hAnsi="Arial" w:cs="Arial"/>
          <w:spacing w:val="3"/>
          <w:sz w:val="22"/>
          <w:szCs w:val="22"/>
          <w:lang w:val="pt-BR"/>
        </w:rPr>
        <w:t xml:space="preserve"> </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3"/>
          <w:sz w:val="22"/>
          <w:szCs w:val="22"/>
          <w:lang w:val="pt-BR"/>
        </w:rPr>
        <w:t>c</w:t>
      </w:r>
      <w:r w:rsidRPr="00D779E7">
        <w:rPr>
          <w:rFonts w:ascii="Arial" w:hAnsi="Arial" w:cs="Arial"/>
          <w:spacing w:val="-3"/>
          <w:sz w:val="22"/>
          <w:szCs w:val="22"/>
          <w:lang w:val="pt-BR"/>
        </w:rPr>
        <w:t>o</w:t>
      </w:r>
      <w:r w:rsidRPr="00D779E7">
        <w:rPr>
          <w:rFonts w:ascii="Arial" w:hAnsi="Arial" w:cs="Arial"/>
          <w:sz w:val="22"/>
          <w:szCs w:val="22"/>
          <w:lang w:val="pt-BR"/>
        </w:rPr>
        <w:t>n</w:t>
      </w:r>
      <w:r w:rsidRPr="00D779E7">
        <w:rPr>
          <w:rFonts w:ascii="Arial" w:hAnsi="Arial" w:cs="Arial"/>
          <w:spacing w:val="1"/>
          <w:sz w:val="22"/>
          <w:szCs w:val="22"/>
          <w:lang w:val="pt-BR"/>
        </w:rPr>
        <w:t>si</w:t>
      </w:r>
      <w:r w:rsidRPr="00D779E7">
        <w:rPr>
          <w:rFonts w:ascii="Arial" w:hAnsi="Arial" w:cs="Arial"/>
          <w:sz w:val="22"/>
          <w:szCs w:val="22"/>
          <w:lang w:val="pt-BR"/>
        </w:rPr>
        <w:t>de</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1"/>
          <w:sz w:val="22"/>
          <w:szCs w:val="22"/>
          <w:lang w:val="pt-BR"/>
        </w:rPr>
        <w:t>ç</w:t>
      </w:r>
      <w:r w:rsidRPr="00D779E7">
        <w:rPr>
          <w:rFonts w:ascii="Arial" w:hAnsi="Arial" w:cs="Arial"/>
          <w:sz w:val="22"/>
          <w:szCs w:val="22"/>
          <w:lang w:val="pt-BR"/>
        </w:rPr>
        <w:t>ã</w:t>
      </w:r>
      <w:r w:rsidRPr="00D779E7">
        <w:rPr>
          <w:rFonts w:ascii="Arial" w:hAnsi="Arial" w:cs="Arial"/>
          <w:spacing w:val="-3"/>
          <w:sz w:val="22"/>
          <w:szCs w:val="22"/>
          <w:lang w:val="pt-BR"/>
        </w:rPr>
        <w:t>o</w:t>
      </w:r>
      <w:r w:rsidRPr="00D779E7">
        <w:rPr>
          <w:rFonts w:ascii="Arial" w:hAnsi="Arial" w:cs="Arial"/>
          <w:sz w:val="22"/>
          <w:szCs w:val="22"/>
          <w:lang w:val="pt-BR"/>
        </w:rPr>
        <w:t>,</w:t>
      </w:r>
      <w:r w:rsidRPr="00D779E7">
        <w:rPr>
          <w:rFonts w:ascii="Arial" w:hAnsi="Arial" w:cs="Arial"/>
          <w:spacing w:val="22"/>
          <w:sz w:val="22"/>
          <w:szCs w:val="22"/>
          <w:lang w:val="pt-BR"/>
        </w:rPr>
        <w:t xml:space="preserve"> </w:t>
      </w:r>
      <w:r w:rsidRPr="00D779E7">
        <w:rPr>
          <w:rFonts w:ascii="Arial" w:hAnsi="Arial" w:cs="Arial"/>
          <w:sz w:val="22"/>
          <w:szCs w:val="22"/>
          <w:lang w:val="pt-BR"/>
        </w:rPr>
        <w:t>de</w:t>
      </w:r>
      <w:r w:rsidRPr="00D779E7">
        <w:rPr>
          <w:rFonts w:ascii="Arial" w:hAnsi="Arial" w:cs="Arial"/>
          <w:spacing w:val="5"/>
          <w:sz w:val="22"/>
          <w:szCs w:val="22"/>
          <w:lang w:val="pt-BR"/>
        </w:rPr>
        <w:t xml:space="preserve"> </w:t>
      </w:r>
      <w:r w:rsidRPr="00D779E7">
        <w:rPr>
          <w:rFonts w:ascii="Arial" w:hAnsi="Arial" w:cs="Arial"/>
          <w:sz w:val="22"/>
          <w:szCs w:val="22"/>
          <w:lang w:val="pt-BR"/>
        </w:rPr>
        <w:t>d</w:t>
      </w:r>
      <w:r w:rsidRPr="00D779E7">
        <w:rPr>
          <w:rFonts w:ascii="Arial" w:hAnsi="Arial" w:cs="Arial"/>
          <w:spacing w:val="-3"/>
          <w:sz w:val="22"/>
          <w:szCs w:val="22"/>
          <w:lang w:val="pt-BR"/>
        </w:rPr>
        <w:t>e</w:t>
      </w:r>
      <w:r w:rsidRPr="00D779E7">
        <w:rPr>
          <w:rFonts w:ascii="Arial" w:hAnsi="Arial" w:cs="Arial"/>
          <w:spacing w:val="1"/>
          <w:sz w:val="22"/>
          <w:szCs w:val="22"/>
          <w:lang w:val="pt-BR"/>
        </w:rPr>
        <w:t>cis</w:t>
      </w:r>
      <w:r w:rsidRPr="00D779E7">
        <w:rPr>
          <w:rFonts w:ascii="Arial" w:hAnsi="Arial" w:cs="Arial"/>
          <w:sz w:val="22"/>
          <w:szCs w:val="22"/>
          <w:lang w:val="pt-BR"/>
        </w:rPr>
        <w:t>ão</w:t>
      </w:r>
      <w:r w:rsidRPr="00D779E7">
        <w:rPr>
          <w:rFonts w:ascii="Arial" w:hAnsi="Arial" w:cs="Arial"/>
          <w:spacing w:val="10"/>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 xml:space="preserve">o </w:t>
      </w:r>
      <w:r w:rsidRPr="00D779E7">
        <w:rPr>
          <w:rFonts w:ascii="Arial" w:hAnsi="Arial" w:cs="Arial"/>
          <w:spacing w:val="3"/>
          <w:sz w:val="22"/>
          <w:szCs w:val="22"/>
          <w:lang w:val="pt-BR"/>
        </w:rPr>
        <w:t>S</w:t>
      </w:r>
      <w:r w:rsidRPr="00D779E7">
        <w:rPr>
          <w:rFonts w:ascii="Arial" w:hAnsi="Arial" w:cs="Arial"/>
          <w:spacing w:val="-3"/>
          <w:sz w:val="22"/>
          <w:szCs w:val="22"/>
          <w:lang w:val="pt-BR"/>
        </w:rPr>
        <w:t>e</w:t>
      </w:r>
      <w:r w:rsidRPr="00D779E7">
        <w:rPr>
          <w:rFonts w:ascii="Arial" w:hAnsi="Arial" w:cs="Arial"/>
          <w:spacing w:val="3"/>
          <w:sz w:val="22"/>
          <w:szCs w:val="22"/>
          <w:lang w:val="pt-BR"/>
        </w:rPr>
        <w:t>c</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t</w:t>
      </w:r>
      <w:r w:rsidRPr="00D779E7">
        <w:rPr>
          <w:rFonts w:ascii="Arial" w:hAnsi="Arial" w:cs="Arial"/>
          <w:spacing w:val="-3"/>
          <w:sz w:val="22"/>
          <w:szCs w:val="22"/>
          <w:lang w:val="pt-BR"/>
        </w:rPr>
        <w:t>á</w:t>
      </w:r>
      <w:r w:rsidRPr="00D779E7">
        <w:rPr>
          <w:rFonts w:ascii="Arial" w:hAnsi="Arial" w:cs="Arial"/>
          <w:spacing w:val="-1"/>
          <w:sz w:val="22"/>
          <w:szCs w:val="22"/>
          <w:lang w:val="pt-BR"/>
        </w:rPr>
        <w:t>r</w:t>
      </w:r>
      <w:r w:rsidRPr="00D779E7">
        <w:rPr>
          <w:rFonts w:ascii="Arial" w:hAnsi="Arial" w:cs="Arial"/>
          <w:spacing w:val="3"/>
          <w:sz w:val="22"/>
          <w:szCs w:val="22"/>
          <w:lang w:val="pt-BR"/>
        </w:rPr>
        <w:t>i</w:t>
      </w:r>
      <w:r w:rsidRPr="00D779E7">
        <w:rPr>
          <w:rFonts w:ascii="Arial" w:hAnsi="Arial" w:cs="Arial"/>
          <w:sz w:val="22"/>
          <w:szCs w:val="22"/>
          <w:lang w:val="pt-BR"/>
        </w:rPr>
        <w:t>o</w:t>
      </w:r>
      <w:r w:rsidRPr="00D779E7">
        <w:rPr>
          <w:rFonts w:ascii="Arial" w:hAnsi="Arial" w:cs="Arial"/>
          <w:spacing w:val="11"/>
          <w:sz w:val="22"/>
          <w:szCs w:val="22"/>
          <w:lang w:val="pt-BR"/>
        </w:rPr>
        <w:t xml:space="preserve"> </w:t>
      </w:r>
      <w:r w:rsidRPr="00D779E7">
        <w:rPr>
          <w:rFonts w:ascii="Arial" w:hAnsi="Arial" w:cs="Arial"/>
          <w:sz w:val="22"/>
          <w:szCs w:val="22"/>
          <w:lang w:val="pt-BR"/>
        </w:rPr>
        <w:t>M</w:t>
      </w:r>
      <w:r w:rsidRPr="00D779E7">
        <w:rPr>
          <w:rFonts w:ascii="Arial" w:hAnsi="Arial" w:cs="Arial"/>
          <w:spacing w:val="2"/>
          <w:sz w:val="22"/>
          <w:szCs w:val="22"/>
          <w:lang w:val="pt-BR"/>
        </w:rPr>
        <w:t>u</w:t>
      </w:r>
      <w:r w:rsidRPr="00D779E7">
        <w:rPr>
          <w:rFonts w:ascii="Arial" w:hAnsi="Arial" w:cs="Arial"/>
          <w:spacing w:val="-3"/>
          <w:sz w:val="22"/>
          <w:szCs w:val="22"/>
          <w:lang w:val="pt-BR"/>
        </w:rPr>
        <w:t>n</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5"/>
          <w:sz w:val="22"/>
          <w:szCs w:val="22"/>
          <w:lang w:val="pt-BR"/>
        </w:rPr>
        <w:t>p</w:t>
      </w:r>
      <w:r w:rsidRPr="00D779E7">
        <w:rPr>
          <w:rFonts w:ascii="Arial" w:hAnsi="Arial" w:cs="Arial"/>
          <w:sz w:val="22"/>
          <w:szCs w:val="22"/>
          <w:lang w:val="pt-BR"/>
        </w:rPr>
        <w:t>a</w:t>
      </w:r>
      <w:r w:rsidRPr="00D779E7">
        <w:rPr>
          <w:rFonts w:ascii="Arial" w:hAnsi="Arial" w:cs="Arial"/>
          <w:spacing w:val="1"/>
          <w:sz w:val="22"/>
          <w:szCs w:val="22"/>
          <w:lang w:val="pt-BR"/>
        </w:rPr>
        <w:t>l</w:t>
      </w:r>
      <w:r w:rsidRPr="00D779E7">
        <w:rPr>
          <w:rFonts w:ascii="Arial" w:hAnsi="Arial" w:cs="Arial"/>
          <w:sz w:val="22"/>
          <w:szCs w:val="22"/>
          <w:lang w:val="pt-BR"/>
        </w:rPr>
        <w:t>,</w:t>
      </w:r>
      <w:r w:rsidRPr="00D779E7">
        <w:rPr>
          <w:rFonts w:ascii="Arial" w:hAnsi="Arial" w:cs="Arial"/>
          <w:spacing w:val="11"/>
          <w:sz w:val="22"/>
          <w:szCs w:val="22"/>
          <w:lang w:val="pt-BR"/>
        </w:rPr>
        <w:t xml:space="preserve"> </w:t>
      </w:r>
      <w:r w:rsidRPr="00D779E7">
        <w:rPr>
          <w:rFonts w:ascii="Arial" w:hAnsi="Arial" w:cs="Arial"/>
          <w:spacing w:val="-2"/>
          <w:sz w:val="22"/>
          <w:szCs w:val="22"/>
          <w:lang w:val="pt-BR"/>
        </w:rPr>
        <w:t>c</w:t>
      </w:r>
      <w:r w:rsidRPr="00D779E7">
        <w:rPr>
          <w:rFonts w:ascii="Arial" w:hAnsi="Arial" w:cs="Arial"/>
          <w:spacing w:val="2"/>
          <w:sz w:val="22"/>
          <w:szCs w:val="22"/>
          <w:lang w:val="pt-BR"/>
        </w:rPr>
        <w:t>o</w:t>
      </w:r>
      <w:r w:rsidRPr="00D779E7">
        <w:rPr>
          <w:rFonts w:ascii="Arial" w:hAnsi="Arial" w:cs="Arial"/>
          <w:sz w:val="22"/>
          <w:szCs w:val="22"/>
          <w:lang w:val="pt-BR"/>
        </w:rPr>
        <w:t>n</w:t>
      </w:r>
      <w:r w:rsidRPr="00D779E7">
        <w:rPr>
          <w:rFonts w:ascii="Arial" w:hAnsi="Arial" w:cs="Arial"/>
          <w:spacing w:val="2"/>
          <w:sz w:val="22"/>
          <w:szCs w:val="22"/>
          <w:lang w:val="pt-BR"/>
        </w:rPr>
        <w:t>f</w:t>
      </w:r>
      <w:r w:rsidRPr="00D779E7">
        <w:rPr>
          <w:rFonts w:ascii="Arial" w:hAnsi="Arial" w:cs="Arial"/>
          <w:spacing w:val="-3"/>
          <w:sz w:val="22"/>
          <w:szCs w:val="22"/>
          <w:lang w:val="pt-BR"/>
        </w:rPr>
        <w:t>o</w:t>
      </w:r>
      <w:r w:rsidRPr="00D779E7">
        <w:rPr>
          <w:rFonts w:ascii="Arial" w:hAnsi="Arial" w:cs="Arial"/>
          <w:spacing w:val="-1"/>
          <w:sz w:val="22"/>
          <w:szCs w:val="22"/>
          <w:lang w:val="pt-BR"/>
        </w:rPr>
        <w:t>r</w:t>
      </w:r>
      <w:r w:rsidRPr="00D779E7">
        <w:rPr>
          <w:rFonts w:ascii="Arial" w:hAnsi="Arial" w:cs="Arial"/>
          <w:spacing w:val="2"/>
          <w:sz w:val="22"/>
          <w:szCs w:val="22"/>
          <w:lang w:val="pt-BR"/>
        </w:rPr>
        <w:t>m</w:t>
      </w:r>
      <w:r w:rsidRPr="00D779E7">
        <w:rPr>
          <w:rFonts w:ascii="Arial" w:hAnsi="Arial" w:cs="Arial"/>
          <w:sz w:val="22"/>
          <w:szCs w:val="22"/>
          <w:lang w:val="pt-BR"/>
        </w:rPr>
        <w:t>e</w:t>
      </w:r>
      <w:r w:rsidRPr="00D779E7">
        <w:rPr>
          <w:rFonts w:ascii="Arial" w:hAnsi="Arial" w:cs="Arial"/>
          <w:spacing w:val="10"/>
          <w:sz w:val="22"/>
          <w:szCs w:val="22"/>
          <w:lang w:val="pt-BR"/>
        </w:rPr>
        <w:t xml:space="preserve"> </w:t>
      </w:r>
      <w:r w:rsidRPr="00D779E7">
        <w:rPr>
          <w:rFonts w:ascii="Arial" w:hAnsi="Arial" w:cs="Arial"/>
          <w:w w:val="101"/>
          <w:sz w:val="22"/>
          <w:szCs w:val="22"/>
          <w:lang w:val="pt-BR"/>
        </w:rPr>
        <w:t xml:space="preserve">o </w:t>
      </w:r>
      <w:r w:rsidRPr="00D779E7">
        <w:rPr>
          <w:rFonts w:ascii="Arial" w:hAnsi="Arial" w:cs="Arial"/>
          <w:spacing w:val="1"/>
          <w:sz w:val="22"/>
          <w:szCs w:val="22"/>
          <w:lang w:val="pt-BR"/>
        </w:rPr>
        <w:t>c</w:t>
      </w:r>
      <w:r w:rsidRPr="00D779E7">
        <w:rPr>
          <w:rFonts w:ascii="Arial" w:hAnsi="Arial" w:cs="Arial"/>
          <w:spacing w:val="-3"/>
          <w:sz w:val="22"/>
          <w:szCs w:val="22"/>
          <w:lang w:val="pt-BR"/>
        </w:rPr>
        <w:t>a</w:t>
      </w:r>
      <w:r w:rsidRPr="00D779E7">
        <w:rPr>
          <w:rFonts w:ascii="Arial" w:hAnsi="Arial" w:cs="Arial"/>
          <w:spacing w:val="1"/>
          <w:sz w:val="22"/>
          <w:szCs w:val="22"/>
          <w:lang w:val="pt-BR"/>
        </w:rPr>
        <w:t>s</w:t>
      </w:r>
      <w:r w:rsidRPr="00D779E7">
        <w:rPr>
          <w:rFonts w:ascii="Arial" w:hAnsi="Arial" w:cs="Arial"/>
          <w:sz w:val="22"/>
          <w:szCs w:val="22"/>
          <w:lang w:val="pt-BR"/>
        </w:rPr>
        <w:t>o,</w:t>
      </w:r>
      <w:r w:rsidRPr="00D779E7">
        <w:rPr>
          <w:rFonts w:ascii="Arial" w:hAnsi="Arial" w:cs="Arial"/>
          <w:spacing w:val="8"/>
          <w:sz w:val="22"/>
          <w:szCs w:val="22"/>
          <w:lang w:val="pt-BR"/>
        </w:rPr>
        <w:t xml:space="preserve"> </w:t>
      </w:r>
      <w:r w:rsidRPr="00D779E7">
        <w:rPr>
          <w:rFonts w:ascii="Arial" w:hAnsi="Arial" w:cs="Arial"/>
          <w:spacing w:val="2"/>
          <w:sz w:val="22"/>
          <w:szCs w:val="22"/>
          <w:lang w:val="pt-BR"/>
        </w:rPr>
        <w:t>n</w:t>
      </w:r>
      <w:r w:rsidRPr="00D779E7">
        <w:rPr>
          <w:rFonts w:ascii="Arial" w:hAnsi="Arial" w:cs="Arial"/>
          <w:sz w:val="22"/>
          <w:szCs w:val="22"/>
          <w:lang w:val="pt-BR"/>
        </w:rPr>
        <w:t>a</w:t>
      </w:r>
      <w:r w:rsidRPr="00D779E7">
        <w:rPr>
          <w:rFonts w:ascii="Arial" w:hAnsi="Arial" w:cs="Arial"/>
          <w:spacing w:val="3"/>
          <w:sz w:val="22"/>
          <w:szCs w:val="22"/>
          <w:lang w:val="pt-BR"/>
        </w:rPr>
        <w:t xml:space="preserve"> </w:t>
      </w:r>
      <w:r w:rsidRPr="00D779E7">
        <w:rPr>
          <w:rFonts w:ascii="Arial" w:hAnsi="Arial" w:cs="Arial"/>
          <w:sz w:val="22"/>
          <w:szCs w:val="22"/>
          <w:lang w:val="pt-BR"/>
        </w:rPr>
        <w:t>h</w:t>
      </w:r>
      <w:r w:rsidRPr="00D779E7">
        <w:rPr>
          <w:rFonts w:ascii="Arial" w:hAnsi="Arial" w:cs="Arial"/>
          <w:spacing w:val="1"/>
          <w:sz w:val="22"/>
          <w:szCs w:val="22"/>
          <w:lang w:val="pt-BR"/>
        </w:rPr>
        <w:t>i</w:t>
      </w:r>
      <w:r w:rsidRPr="00D779E7">
        <w:rPr>
          <w:rFonts w:ascii="Arial" w:hAnsi="Arial" w:cs="Arial"/>
          <w:sz w:val="22"/>
          <w:szCs w:val="22"/>
          <w:lang w:val="pt-BR"/>
        </w:rPr>
        <w:t>p</w:t>
      </w:r>
      <w:r w:rsidRPr="00D779E7">
        <w:rPr>
          <w:rFonts w:ascii="Arial" w:hAnsi="Arial" w:cs="Arial"/>
          <w:spacing w:val="-3"/>
          <w:sz w:val="22"/>
          <w:szCs w:val="22"/>
          <w:lang w:val="pt-BR"/>
        </w:rPr>
        <w:t>ó</w:t>
      </w:r>
      <w:r w:rsidRPr="00D779E7">
        <w:rPr>
          <w:rFonts w:ascii="Arial" w:hAnsi="Arial" w:cs="Arial"/>
          <w:spacing w:val="5"/>
          <w:sz w:val="22"/>
          <w:szCs w:val="22"/>
          <w:lang w:val="pt-BR"/>
        </w:rPr>
        <w:t>t</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z w:val="22"/>
          <w:szCs w:val="22"/>
          <w:lang w:val="pt-BR"/>
        </w:rPr>
        <w:t>e</w:t>
      </w:r>
      <w:r w:rsidRPr="00D779E7">
        <w:rPr>
          <w:rFonts w:ascii="Arial" w:hAnsi="Arial" w:cs="Arial"/>
          <w:spacing w:val="9"/>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o</w:t>
      </w:r>
      <w:r w:rsidRPr="00D779E7">
        <w:rPr>
          <w:rFonts w:ascii="Arial" w:hAnsi="Arial" w:cs="Arial"/>
          <w:spacing w:val="5"/>
          <w:sz w:val="22"/>
          <w:szCs w:val="22"/>
          <w:lang w:val="pt-BR"/>
        </w:rPr>
        <w:t xml:space="preserve"> </w:t>
      </w:r>
      <w:r w:rsidRPr="00D779E7">
        <w:rPr>
          <w:rFonts w:ascii="Arial" w:hAnsi="Arial" w:cs="Arial"/>
          <w:sz w:val="22"/>
          <w:szCs w:val="22"/>
          <w:lang w:val="pt-BR"/>
        </w:rPr>
        <w:t>§4º</w:t>
      </w:r>
      <w:r w:rsidRPr="00D779E7">
        <w:rPr>
          <w:rFonts w:ascii="Arial" w:hAnsi="Arial" w:cs="Arial"/>
          <w:spacing w:val="5"/>
          <w:sz w:val="22"/>
          <w:szCs w:val="22"/>
          <w:lang w:val="pt-BR"/>
        </w:rPr>
        <w:t xml:space="preserve"> </w:t>
      </w:r>
      <w:r w:rsidRPr="00D779E7">
        <w:rPr>
          <w:rFonts w:ascii="Arial" w:hAnsi="Arial" w:cs="Arial"/>
          <w:sz w:val="22"/>
          <w:szCs w:val="22"/>
          <w:lang w:val="pt-BR"/>
        </w:rPr>
        <w:t>do</w:t>
      </w:r>
      <w:r w:rsidRPr="00D779E7">
        <w:rPr>
          <w:rFonts w:ascii="Arial" w:hAnsi="Arial" w:cs="Arial"/>
          <w:spacing w:val="5"/>
          <w:sz w:val="22"/>
          <w:szCs w:val="22"/>
          <w:lang w:val="pt-BR"/>
        </w:rPr>
        <w:t xml:space="preserve"> </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t.</w:t>
      </w:r>
      <w:r w:rsidRPr="00D779E7">
        <w:rPr>
          <w:rFonts w:ascii="Arial" w:hAnsi="Arial" w:cs="Arial"/>
          <w:spacing w:val="6"/>
          <w:sz w:val="22"/>
          <w:szCs w:val="22"/>
          <w:lang w:val="pt-BR"/>
        </w:rPr>
        <w:t xml:space="preserve"> </w:t>
      </w:r>
      <w:r w:rsidRPr="00D779E7">
        <w:rPr>
          <w:rFonts w:ascii="Arial" w:hAnsi="Arial" w:cs="Arial"/>
          <w:sz w:val="22"/>
          <w:szCs w:val="22"/>
          <w:lang w:val="pt-BR"/>
        </w:rPr>
        <w:t>87</w:t>
      </w:r>
      <w:r w:rsidRPr="00D779E7">
        <w:rPr>
          <w:rFonts w:ascii="Arial" w:hAnsi="Arial" w:cs="Arial"/>
          <w:spacing w:val="5"/>
          <w:sz w:val="22"/>
          <w:szCs w:val="22"/>
          <w:lang w:val="pt-BR"/>
        </w:rPr>
        <w:t xml:space="preserve"> </w:t>
      </w:r>
      <w:r w:rsidRPr="00D779E7">
        <w:rPr>
          <w:rFonts w:ascii="Arial" w:hAnsi="Arial" w:cs="Arial"/>
          <w:sz w:val="22"/>
          <w:szCs w:val="22"/>
          <w:lang w:val="pt-BR"/>
        </w:rPr>
        <w:t>de</w:t>
      </w:r>
      <w:r w:rsidRPr="00D779E7">
        <w:rPr>
          <w:rFonts w:ascii="Arial" w:hAnsi="Arial" w:cs="Arial"/>
          <w:spacing w:val="-2"/>
          <w:sz w:val="22"/>
          <w:szCs w:val="22"/>
          <w:lang w:val="pt-BR"/>
        </w:rPr>
        <w:t>s</w:t>
      </w:r>
      <w:r w:rsidRPr="00D779E7">
        <w:rPr>
          <w:rFonts w:ascii="Arial" w:hAnsi="Arial" w:cs="Arial"/>
          <w:sz w:val="22"/>
          <w:szCs w:val="22"/>
          <w:lang w:val="pt-BR"/>
        </w:rPr>
        <w:t>ta</w:t>
      </w:r>
      <w:r w:rsidRPr="00D779E7">
        <w:rPr>
          <w:rFonts w:ascii="Arial" w:hAnsi="Arial" w:cs="Arial"/>
          <w:spacing w:val="6"/>
          <w:sz w:val="22"/>
          <w:szCs w:val="22"/>
          <w:lang w:val="pt-BR"/>
        </w:rPr>
        <w:t xml:space="preserve"> </w:t>
      </w:r>
      <w:r w:rsidRPr="00D779E7">
        <w:rPr>
          <w:rFonts w:ascii="Arial" w:hAnsi="Arial" w:cs="Arial"/>
          <w:spacing w:val="2"/>
          <w:sz w:val="22"/>
          <w:szCs w:val="22"/>
          <w:lang w:val="pt-BR"/>
        </w:rPr>
        <w:t>L</w:t>
      </w:r>
      <w:r w:rsidRPr="00D779E7">
        <w:rPr>
          <w:rFonts w:ascii="Arial" w:hAnsi="Arial" w:cs="Arial"/>
          <w:spacing w:val="-3"/>
          <w:sz w:val="22"/>
          <w:szCs w:val="22"/>
          <w:lang w:val="pt-BR"/>
        </w:rPr>
        <w:t>e</w:t>
      </w:r>
      <w:r w:rsidRPr="00D779E7">
        <w:rPr>
          <w:rFonts w:ascii="Arial" w:hAnsi="Arial" w:cs="Arial"/>
          <w:spacing w:val="3"/>
          <w:sz w:val="22"/>
          <w:szCs w:val="22"/>
          <w:lang w:val="pt-BR"/>
        </w:rPr>
        <w:t>i</w:t>
      </w:r>
      <w:r w:rsidRPr="00D779E7">
        <w:rPr>
          <w:rFonts w:ascii="Arial" w:hAnsi="Arial" w:cs="Arial"/>
          <w:sz w:val="22"/>
          <w:szCs w:val="22"/>
          <w:lang w:val="pt-BR"/>
        </w:rPr>
        <w:t>,</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n</w:t>
      </w:r>
      <w:r w:rsidRPr="00D779E7">
        <w:rPr>
          <w:rFonts w:ascii="Arial" w:hAnsi="Arial" w:cs="Arial"/>
          <w:sz w:val="22"/>
          <w:szCs w:val="22"/>
          <w:lang w:val="pt-BR"/>
        </w:rPr>
        <w:t>o</w:t>
      </w:r>
      <w:r w:rsidRPr="00D779E7">
        <w:rPr>
          <w:rFonts w:ascii="Arial" w:hAnsi="Arial" w:cs="Arial"/>
          <w:spacing w:val="3"/>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2"/>
          <w:sz w:val="22"/>
          <w:szCs w:val="22"/>
          <w:lang w:val="pt-BR"/>
        </w:rPr>
        <w:t>a</w:t>
      </w:r>
      <w:r w:rsidRPr="00D779E7">
        <w:rPr>
          <w:rFonts w:ascii="Arial" w:hAnsi="Arial" w:cs="Arial"/>
          <w:spacing w:val="-4"/>
          <w:sz w:val="22"/>
          <w:szCs w:val="22"/>
          <w:lang w:val="pt-BR"/>
        </w:rPr>
        <w:t>z</w:t>
      </w:r>
      <w:r w:rsidRPr="00D779E7">
        <w:rPr>
          <w:rFonts w:ascii="Arial" w:hAnsi="Arial" w:cs="Arial"/>
          <w:sz w:val="22"/>
          <w:szCs w:val="22"/>
          <w:lang w:val="pt-BR"/>
        </w:rPr>
        <w:t>o</w:t>
      </w:r>
      <w:r w:rsidRPr="00D779E7">
        <w:rPr>
          <w:rFonts w:ascii="Arial" w:hAnsi="Arial" w:cs="Arial"/>
          <w:spacing w:val="8"/>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e</w:t>
      </w:r>
      <w:r w:rsidRPr="00D779E7">
        <w:rPr>
          <w:rFonts w:ascii="Arial" w:hAnsi="Arial" w:cs="Arial"/>
          <w:spacing w:val="3"/>
          <w:sz w:val="22"/>
          <w:szCs w:val="22"/>
          <w:lang w:val="pt-BR"/>
        </w:rPr>
        <w:t xml:space="preserve"> </w:t>
      </w:r>
      <w:r w:rsidRPr="00D779E7">
        <w:rPr>
          <w:rFonts w:ascii="Arial" w:hAnsi="Arial" w:cs="Arial"/>
          <w:spacing w:val="2"/>
          <w:sz w:val="22"/>
          <w:szCs w:val="22"/>
          <w:lang w:val="pt-BR"/>
        </w:rPr>
        <w:t>1</w:t>
      </w:r>
      <w:r w:rsidRPr="00D779E7">
        <w:rPr>
          <w:rFonts w:ascii="Arial" w:hAnsi="Arial" w:cs="Arial"/>
          <w:sz w:val="22"/>
          <w:szCs w:val="22"/>
          <w:lang w:val="pt-BR"/>
        </w:rPr>
        <w:t xml:space="preserve">0 </w:t>
      </w:r>
      <w:r w:rsidRPr="00D779E7">
        <w:rPr>
          <w:rFonts w:ascii="Arial" w:hAnsi="Arial" w:cs="Arial"/>
          <w:spacing w:val="4"/>
          <w:sz w:val="22"/>
          <w:szCs w:val="22"/>
          <w:lang w:val="pt-BR"/>
        </w:rPr>
        <w:t>(</w:t>
      </w:r>
      <w:r w:rsidRPr="00D779E7">
        <w:rPr>
          <w:rFonts w:ascii="Arial" w:hAnsi="Arial" w:cs="Arial"/>
          <w:sz w:val="22"/>
          <w:szCs w:val="22"/>
          <w:lang w:val="pt-BR"/>
        </w:rPr>
        <w:t>d</w:t>
      </w:r>
      <w:r w:rsidRPr="00D779E7">
        <w:rPr>
          <w:rFonts w:ascii="Arial" w:hAnsi="Arial" w:cs="Arial"/>
          <w:spacing w:val="2"/>
          <w:sz w:val="22"/>
          <w:szCs w:val="22"/>
          <w:lang w:val="pt-BR"/>
        </w:rPr>
        <w:t>e</w:t>
      </w:r>
      <w:r w:rsidRPr="00D779E7">
        <w:rPr>
          <w:rFonts w:ascii="Arial" w:hAnsi="Arial" w:cs="Arial"/>
          <w:spacing w:val="-4"/>
          <w:sz w:val="22"/>
          <w:szCs w:val="22"/>
          <w:lang w:val="pt-BR"/>
        </w:rPr>
        <w:t>z</w:t>
      </w:r>
      <w:r w:rsidRPr="00D779E7">
        <w:rPr>
          <w:rFonts w:ascii="Arial" w:hAnsi="Arial" w:cs="Arial"/>
          <w:sz w:val="22"/>
          <w:szCs w:val="22"/>
          <w:lang w:val="pt-BR"/>
        </w:rPr>
        <w:t>)</w:t>
      </w:r>
      <w:r w:rsidRPr="00D779E7">
        <w:rPr>
          <w:rFonts w:ascii="Arial" w:hAnsi="Arial" w:cs="Arial"/>
          <w:spacing w:val="10"/>
          <w:sz w:val="22"/>
          <w:szCs w:val="22"/>
          <w:lang w:val="pt-BR"/>
        </w:rPr>
        <w:t xml:space="preserve"> </w:t>
      </w:r>
      <w:r w:rsidRPr="00D779E7">
        <w:rPr>
          <w:rFonts w:ascii="Arial" w:hAnsi="Arial" w:cs="Arial"/>
          <w:spacing w:val="-3"/>
          <w:sz w:val="22"/>
          <w:szCs w:val="22"/>
          <w:lang w:val="pt-BR"/>
        </w:rPr>
        <w:t>d</w:t>
      </w:r>
      <w:r w:rsidRPr="00D779E7">
        <w:rPr>
          <w:rFonts w:ascii="Arial" w:hAnsi="Arial" w:cs="Arial"/>
          <w:spacing w:val="1"/>
          <w:sz w:val="22"/>
          <w:szCs w:val="22"/>
          <w:lang w:val="pt-BR"/>
        </w:rPr>
        <w:t>i</w:t>
      </w:r>
      <w:r w:rsidRPr="00D779E7">
        <w:rPr>
          <w:rFonts w:ascii="Arial" w:hAnsi="Arial" w:cs="Arial"/>
          <w:sz w:val="22"/>
          <w:szCs w:val="22"/>
          <w:lang w:val="pt-BR"/>
        </w:rPr>
        <w:t>as</w:t>
      </w:r>
      <w:r w:rsidRPr="00D779E7">
        <w:rPr>
          <w:rFonts w:ascii="Arial" w:hAnsi="Arial" w:cs="Arial"/>
          <w:spacing w:val="6"/>
          <w:sz w:val="22"/>
          <w:szCs w:val="22"/>
          <w:lang w:val="pt-BR"/>
        </w:rPr>
        <w:t xml:space="preserve"> </w:t>
      </w:r>
      <w:r w:rsidRPr="00D779E7">
        <w:rPr>
          <w:rFonts w:ascii="Arial" w:hAnsi="Arial" w:cs="Arial"/>
          <w:spacing w:val="-3"/>
          <w:sz w:val="22"/>
          <w:szCs w:val="22"/>
          <w:lang w:val="pt-BR"/>
        </w:rPr>
        <w:t>ú</w:t>
      </w:r>
      <w:r w:rsidRPr="00D779E7">
        <w:rPr>
          <w:rFonts w:ascii="Arial" w:hAnsi="Arial" w:cs="Arial"/>
          <w:spacing w:val="5"/>
          <w:sz w:val="22"/>
          <w:szCs w:val="22"/>
          <w:lang w:val="pt-BR"/>
        </w:rPr>
        <w:t>t</w:t>
      </w:r>
      <w:r w:rsidRPr="00D779E7">
        <w:rPr>
          <w:rFonts w:ascii="Arial" w:hAnsi="Arial" w:cs="Arial"/>
          <w:spacing w:val="-3"/>
          <w:sz w:val="22"/>
          <w:szCs w:val="22"/>
          <w:lang w:val="pt-BR"/>
        </w:rPr>
        <w:t>e</w:t>
      </w:r>
      <w:r w:rsidRPr="00D779E7">
        <w:rPr>
          <w:rFonts w:ascii="Arial" w:hAnsi="Arial" w:cs="Arial"/>
          <w:spacing w:val="3"/>
          <w:sz w:val="22"/>
          <w:szCs w:val="22"/>
          <w:lang w:val="pt-BR"/>
        </w:rPr>
        <w:t>i</w:t>
      </w:r>
      <w:r w:rsidRPr="00D779E7">
        <w:rPr>
          <w:rFonts w:ascii="Arial" w:hAnsi="Arial" w:cs="Arial"/>
          <w:sz w:val="22"/>
          <w:szCs w:val="22"/>
          <w:lang w:val="pt-BR"/>
        </w:rPr>
        <w:t>s</w:t>
      </w:r>
      <w:r w:rsidRPr="00D779E7">
        <w:rPr>
          <w:rFonts w:ascii="Arial" w:hAnsi="Arial" w:cs="Arial"/>
          <w:spacing w:val="3"/>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a</w:t>
      </w:r>
      <w:r w:rsidRPr="00D779E7">
        <w:rPr>
          <w:rFonts w:ascii="Arial" w:hAnsi="Arial" w:cs="Arial"/>
          <w:spacing w:val="3"/>
          <w:sz w:val="22"/>
          <w:szCs w:val="22"/>
          <w:lang w:val="pt-BR"/>
        </w:rPr>
        <w:t xml:space="preserve"> </w:t>
      </w:r>
      <w:r w:rsidRPr="00D779E7">
        <w:rPr>
          <w:rFonts w:ascii="Arial" w:hAnsi="Arial" w:cs="Arial"/>
          <w:spacing w:val="1"/>
          <w:sz w:val="22"/>
          <w:szCs w:val="22"/>
          <w:lang w:val="pt-BR"/>
        </w:rPr>
        <w:t>i</w:t>
      </w:r>
      <w:r w:rsidRPr="00D779E7">
        <w:rPr>
          <w:rFonts w:ascii="Arial" w:hAnsi="Arial" w:cs="Arial"/>
          <w:sz w:val="22"/>
          <w:szCs w:val="22"/>
          <w:lang w:val="pt-BR"/>
        </w:rPr>
        <w:t>nt</w:t>
      </w:r>
      <w:r w:rsidRPr="00D779E7">
        <w:rPr>
          <w:rFonts w:ascii="Arial" w:hAnsi="Arial" w:cs="Arial"/>
          <w:spacing w:val="1"/>
          <w:sz w:val="22"/>
          <w:szCs w:val="22"/>
          <w:lang w:val="pt-BR"/>
        </w:rPr>
        <w:t>i</w:t>
      </w:r>
      <w:r w:rsidRPr="00D779E7">
        <w:rPr>
          <w:rFonts w:ascii="Arial" w:hAnsi="Arial" w:cs="Arial"/>
          <w:spacing w:val="2"/>
          <w:sz w:val="22"/>
          <w:szCs w:val="22"/>
          <w:lang w:val="pt-BR"/>
        </w:rPr>
        <w:t>m</w:t>
      </w:r>
      <w:r w:rsidRPr="00D779E7">
        <w:rPr>
          <w:rFonts w:ascii="Arial" w:hAnsi="Arial" w:cs="Arial"/>
          <w:sz w:val="22"/>
          <w:szCs w:val="22"/>
          <w:lang w:val="pt-BR"/>
        </w:rPr>
        <w:t>a</w:t>
      </w:r>
      <w:r w:rsidRPr="00D779E7">
        <w:rPr>
          <w:rFonts w:ascii="Arial" w:hAnsi="Arial" w:cs="Arial"/>
          <w:spacing w:val="-2"/>
          <w:sz w:val="22"/>
          <w:szCs w:val="22"/>
          <w:lang w:val="pt-BR"/>
        </w:rPr>
        <w:t>ç</w:t>
      </w:r>
      <w:r w:rsidRPr="00D779E7">
        <w:rPr>
          <w:rFonts w:ascii="Arial" w:hAnsi="Arial" w:cs="Arial"/>
          <w:spacing w:val="2"/>
          <w:sz w:val="22"/>
          <w:szCs w:val="22"/>
          <w:lang w:val="pt-BR"/>
        </w:rPr>
        <w:t>ã</w:t>
      </w:r>
      <w:r w:rsidRPr="00D779E7">
        <w:rPr>
          <w:rFonts w:ascii="Arial" w:hAnsi="Arial" w:cs="Arial"/>
          <w:sz w:val="22"/>
          <w:szCs w:val="22"/>
          <w:lang w:val="pt-BR"/>
        </w:rPr>
        <w:t>o</w:t>
      </w:r>
      <w:r w:rsidRPr="00D779E7">
        <w:rPr>
          <w:rFonts w:ascii="Arial" w:hAnsi="Arial" w:cs="Arial"/>
          <w:spacing w:val="10"/>
          <w:sz w:val="22"/>
          <w:szCs w:val="22"/>
          <w:lang w:val="pt-BR"/>
        </w:rPr>
        <w:t xml:space="preserve"> </w:t>
      </w:r>
      <w:r w:rsidRPr="00D779E7">
        <w:rPr>
          <w:rFonts w:ascii="Arial" w:hAnsi="Arial" w:cs="Arial"/>
          <w:w w:val="101"/>
          <w:sz w:val="22"/>
          <w:szCs w:val="22"/>
          <w:lang w:val="pt-BR"/>
        </w:rPr>
        <w:t>do ato.</w:t>
      </w:r>
    </w:p>
    <w:p w:rsidR="003D5B95" w:rsidRPr="00D779E7" w:rsidRDefault="003D5B95" w:rsidP="00020AB7">
      <w:pPr>
        <w:spacing w:line="360" w:lineRule="auto"/>
        <w:ind w:left="120" w:right="63" w:firstLine="588"/>
        <w:jc w:val="both"/>
        <w:rPr>
          <w:rFonts w:ascii="Arial" w:hAnsi="Arial" w:cs="Arial"/>
          <w:sz w:val="22"/>
          <w:szCs w:val="22"/>
          <w:lang w:val="pt-BR"/>
        </w:rPr>
      </w:pPr>
      <w:r w:rsidRPr="00D779E7">
        <w:rPr>
          <w:rFonts w:ascii="Arial" w:hAnsi="Arial" w:cs="Arial"/>
          <w:b/>
          <w:sz w:val="22"/>
          <w:szCs w:val="22"/>
          <w:lang w:val="pt-BR"/>
        </w:rPr>
        <w:t>8.1.1</w:t>
      </w:r>
      <w:r w:rsidRPr="00D779E7">
        <w:rPr>
          <w:rFonts w:ascii="Arial" w:hAnsi="Arial" w:cs="Arial"/>
          <w:spacing w:val="6"/>
          <w:sz w:val="22"/>
          <w:szCs w:val="22"/>
          <w:lang w:val="pt-BR"/>
        </w:rPr>
        <w:t xml:space="preserve"> </w:t>
      </w:r>
      <w:r w:rsidRPr="00D779E7">
        <w:rPr>
          <w:rFonts w:ascii="Arial" w:hAnsi="Arial" w:cs="Arial"/>
          <w:sz w:val="22"/>
          <w:szCs w:val="22"/>
          <w:lang w:val="pt-BR"/>
        </w:rPr>
        <w:t xml:space="preserve">A </w:t>
      </w:r>
      <w:r w:rsidRPr="00D779E7">
        <w:rPr>
          <w:rFonts w:ascii="Arial" w:hAnsi="Arial" w:cs="Arial"/>
          <w:spacing w:val="1"/>
          <w:sz w:val="22"/>
          <w:szCs w:val="22"/>
          <w:lang w:val="pt-BR"/>
        </w:rPr>
        <w:t>i</w:t>
      </w:r>
      <w:r w:rsidRPr="00D779E7">
        <w:rPr>
          <w:rFonts w:ascii="Arial" w:hAnsi="Arial" w:cs="Arial"/>
          <w:sz w:val="22"/>
          <w:szCs w:val="22"/>
          <w:lang w:val="pt-BR"/>
        </w:rPr>
        <w:t>nt</w:t>
      </w:r>
      <w:r w:rsidRPr="00D779E7">
        <w:rPr>
          <w:rFonts w:ascii="Arial" w:hAnsi="Arial" w:cs="Arial"/>
          <w:spacing w:val="3"/>
          <w:sz w:val="22"/>
          <w:szCs w:val="22"/>
          <w:lang w:val="pt-BR"/>
        </w:rPr>
        <w:t>i</w:t>
      </w:r>
      <w:r w:rsidRPr="00D779E7">
        <w:rPr>
          <w:rFonts w:ascii="Arial" w:hAnsi="Arial" w:cs="Arial"/>
          <w:sz w:val="22"/>
          <w:szCs w:val="22"/>
          <w:lang w:val="pt-BR"/>
        </w:rPr>
        <w:t>ma</w:t>
      </w:r>
      <w:r w:rsidRPr="00D779E7">
        <w:rPr>
          <w:rFonts w:ascii="Arial" w:hAnsi="Arial" w:cs="Arial"/>
          <w:spacing w:val="1"/>
          <w:sz w:val="22"/>
          <w:szCs w:val="22"/>
          <w:lang w:val="pt-BR"/>
        </w:rPr>
        <w:t>ç</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22"/>
          <w:sz w:val="22"/>
          <w:szCs w:val="22"/>
          <w:lang w:val="pt-BR"/>
        </w:rPr>
        <w:t xml:space="preserve"> </w:t>
      </w:r>
      <w:r w:rsidRPr="00D779E7">
        <w:rPr>
          <w:rFonts w:ascii="Arial" w:hAnsi="Arial" w:cs="Arial"/>
          <w:sz w:val="22"/>
          <w:szCs w:val="22"/>
          <w:lang w:val="pt-BR"/>
        </w:rPr>
        <w:t>dos</w:t>
      </w:r>
      <w:r w:rsidRPr="00D779E7">
        <w:rPr>
          <w:rFonts w:ascii="Arial" w:hAnsi="Arial" w:cs="Arial"/>
          <w:spacing w:val="17"/>
          <w:sz w:val="22"/>
          <w:szCs w:val="22"/>
          <w:lang w:val="pt-BR"/>
        </w:rPr>
        <w:t xml:space="preserve"> </w:t>
      </w:r>
      <w:r w:rsidRPr="00D779E7">
        <w:rPr>
          <w:rFonts w:ascii="Arial" w:hAnsi="Arial" w:cs="Arial"/>
          <w:spacing w:val="-3"/>
          <w:sz w:val="22"/>
          <w:szCs w:val="22"/>
          <w:lang w:val="pt-BR"/>
        </w:rPr>
        <w:t>a</w:t>
      </w:r>
      <w:r w:rsidRPr="00D779E7">
        <w:rPr>
          <w:rFonts w:ascii="Arial" w:hAnsi="Arial" w:cs="Arial"/>
          <w:sz w:val="22"/>
          <w:szCs w:val="22"/>
          <w:lang w:val="pt-BR"/>
        </w:rPr>
        <w:t>tos</w:t>
      </w:r>
      <w:r w:rsidRPr="00D779E7">
        <w:rPr>
          <w:rFonts w:ascii="Arial" w:hAnsi="Arial" w:cs="Arial"/>
          <w:spacing w:val="18"/>
          <w:sz w:val="22"/>
          <w:szCs w:val="22"/>
          <w:lang w:val="pt-BR"/>
        </w:rPr>
        <w:t xml:space="preserve"> </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2"/>
          <w:sz w:val="22"/>
          <w:szCs w:val="22"/>
          <w:lang w:val="pt-BR"/>
        </w:rPr>
        <w:t>f</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pacing w:val="3"/>
          <w:sz w:val="22"/>
          <w:szCs w:val="22"/>
          <w:lang w:val="pt-BR"/>
        </w:rPr>
        <w:t>i</w:t>
      </w:r>
      <w:r w:rsidRPr="00D779E7">
        <w:rPr>
          <w:rFonts w:ascii="Arial" w:hAnsi="Arial" w:cs="Arial"/>
          <w:spacing w:val="-3"/>
          <w:sz w:val="22"/>
          <w:szCs w:val="22"/>
          <w:lang w:val="pt-BR"/>
        </w:rPr>
        <w:t>d</w:t>
      </w:r>
      <w:r w:rsidRPr="00D779E7">
        <w:rPr>
          <w:rFonts w:ascii="Arial" w:hAnsi="Arial" w:cs="Arial"/>
          <w:sz w:val="22"/>
          <w:szCs w:val="22"/>
          <w:lang w:val="pt-BR"/>
        </w:rPr>
        <w:t>os</w:t>
      </w:r>
      <w:r w:rsidRPr="00D779E7">
        <w:rPr>
          <w:rFonts w:ascii="Arial" w:hAnsi="Arial" w:cs="Arial"/>
          <w:spacing w:val="20"/>
          <w:sz w:val="22"/>
          <w:szCs w:val="22"/>
          <w:lang w:val="pt-BR"/>
        </w:rPr>
        <w:t xml:space="preserve"> </w:t>
      </w:r>
      <w:r w:rsidRPr="00D779E7">
        <w:rPr>
          <w:rFonts w:ascii="Arial" w:hAnsi="Arial" w:cs="Arial"/>
          <w:spacing w:val="2"/>
          <w:sz w:val="22"/>
          <w:szCs w:val="22"/>
          <w:lang w:val="pt-BR"/>
        </w:rPr>
        <w:t>n</w:t>
      </w:r>
      <w:r w:rsidRPr="00D779E7">
        <w:rPr>
          <w:rFonts w:ascii="Arial" w:hAnsi="Arial" w:cs="Arial"/>
          <w:sz w:val="22"/>
          <w:szCs w:val="22"/>
          <w:lang w:val="pt-BR"/>
        </w:rPr>
        <w:t>o</w:t>
      </w:r>
      <w:r w:rsidRPr="00D779E7">
        <w:rPr>
          <w:rFonts w:ascii="Arial" w:hAnsi="Arial" w:cs="Arial"/>
          <w:spacing w:val="13"/>
          <w:sz w:val="22"/>
          <w:szCs w:val="22"/>
          <w:lang w:val="pt-BR"/>
        </w:rPr>
        <w:t xml:space="preserve"> </w:t>
      </w:r>
      <w:r w:rsidRPr="00D779E7">
        <w:rPr>
          <w:rFonts w:ascii="Arial" w:hAnsi="Arial" w:cs="Arial"/>
          <w:spacing w:val="3"/>
          <w:sz w:val="22"/>
          <w:szCs w:val="22"/>
          <w:lang w:val="pt-BR"/>
        </w:rPr>
        <w:t>i</w:t>
      </w:r>
      <w:r w:rsidRPr="00D779E7">
        <w:rPr>
          <w:rFonts w:ascii="Arial" w:hAnsi="Arial" w:cs="Arial"/>
          <w:spacing w:val="-3"/>
          <w:sz w:val="22"/>
          <w:szCs w:val="22"/>
          <w:lang w:val="pt-BR"/>
        </w:rPr>
        <w:t>n</w:t>
      </w:r>
      <w:r w:rsidRPr="00D779E7">
        <w:rPr>
          <w:rFonts w:ascii="Arial" w:hAnsi="Arial" w:cs="Arial"/>
          <w:spacing w:val="1"/>
          <w:sz w:val="22"/>
          <w:szCs w:val="22"/>
          <w:lang w:val="pt-BR"/>
        </w:rPr>
        <w:t>cis</w:t>
      </w:r>
      <w:r w:rsidRPr="00D779E7">
        <w:rPr>
          <w:rFonts w:ascii="Arial" w:hAnsi="Arial" w:cs="Arial"/>
          <w:sz w:val="22"/>
          <w:szCs w:val="22"/>
          <w:lang w:val="pt-BR"/>
        </w:rPr>
        <w:t>o</w:t>
      </w:r>
      <w:r w:rsidRPr="00D779E7">
        <w:rPr>
          <w:rFonts w:ascii="Arial" w:hAnsi="Arial" w:cs="Arial"/>
          <w:spacing w:val="18"/>
          <w:sz w:val="22"/>
          <w:szCs w:val="22"/>
          <w:lang w:val="pt-BR"/>
        </w:rPr>
        <w:t xml:space="preserve"> </w:t>
      </w:r>
      <w:r w:rsidRPr="00D779E7">
        <w:rPr>
          <w:rFonts w:ascii="Arial" w:hAnsi="Arial" w:cs="Arial"/>
          <w:sz w:val="22"/>
          <w:szCs w:val="22"/>
          <w:lang w:val="pt-BR"/>
        </w:rPr>
        <w:t>I,</w:t>
      </w:r>
      <w:r w:rsidRPr="00D779E7">
        <w:rPr>
          <w:rFonts w:ascii="Arial" w:hAnsi="Arial" w:cs="Arial"/>
          <w:spacing w:val="14"/>
          <w:sz w:val="22"/>
          <w:szCs w:val="22"/>
          <w:lang w:val="pt-BR"/>
        </w:rPr>
        <w:t xml:space="preserve"> </w:t>
      </w:r>
      <w:r w:rsidRPr="00D779E7">
        <w:rPr>
          <w:rFonts w:ascii="Arial" w:hAnsi="Arial" w:cs="Arial"/>
          <w:sz w:val="22"/>
          <w:szCs w:val="22"/>
          <w:lang w:val="pt-BR"/>
        </w:rPr>
        <w:t>a</w:t>
      </w:r>
      <w:r w:rsidRPr="00D779E7">
        <w:rPr>
          <w:rFonts w:ascii="Arial" w:hAnsi="Arial" w:cs="Arial"/>
          <w:spacing w:val="1"/>
          <w:sz w:val="22"/>
          <w:szCs w:val="22"/>
          <w:lang w:val="pt-BR"/>
        </w:rPr>
        <w:t>l</w:t>
      </w:r>
      <w:r w:rsidRPr="00D779E7">
        <w:rPr>
          <w:rFonts w:ascii="Arial" w:hAnsi="Arial" w:cs="Arial"/>
          <w:spacing w:val="2"/>
          <w:sz w:val="22"/>
          <w:szCs w:val="22"/>
          <w:lang w:val="pt-BR"/>
        </w:rPr>
        <w:t>í</w:t>
      </w:r>
      <w:r w:rsidRPr="00D779E7">
        <w:rPr>
          <w:rFonts w:ascii="Arial" w:hAnsi="Arial" w:cs="Arial"/>
          <w:spacing w:val="-3"/>
          <w:sz w:val="22"/>
          <w:szCs w:val="22"/>
          <w:lang w:val="pt-BR"/>
        </w:rPr>
        <w:t>n</w:t>
      </w:r>
      <w:r w:rsidRPr="00D779E7">
        <w:rPr>
          <w:rFonts w:ascii="Arial" w:hAnsi="Arial" w:cs="Arial"/>
          <w:sz w:val="22"/>
          <w:szCs w:val="22"/>
          <w:lang w:val="pt-BR"/>
        </w:rPr>
        <w:t>e</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21"/>
          <w:sz w:val="22"/>
          <w:szCs w:val="22"/>
          <w:lang w:val="pt-BR"/>
        </w:rPr>
        <w:t xml:space="preserve"> </w:t>
      </w:r>
      <w:r w:rsidRPr="00D779E7">
        <w:rPr>
          <w:rFonts w:ascii="Arial" w:hAnsi="Arial" w:cs="Arial"/>
          <w:spacing w:val="1"/>
          <w:sz w:val="22"/>
          <w:szCs w:val="22"/>
          <w:lang w:val="pt-BR"/>
        </w:rPr>
        <w:t>“</w:t>
      </w:r>
      <w:r w:rsidRPr="00D779E7">
        <w:rPr>
          <w:rFonts w:ascii="Arial" w:hAnsi="Arial" w:cs="Arial"/>
          <w:sz w:val="22"/>
          <w:szCs w:val="22"/>
          <w:lang w:val="pt-BR"/>
        </w:rPr>
        <w:t>b”</w:t>
      </w:r>
      <w:r w:rsidRPr="00D779E7">
        <w:rPr>
          <w:rFonts w:ascii="Arial" w:hAnsi="Arial" w:cs="Arial"/>
          <w:spacing w:val="15"/>
          <w:sz w:val="22"/>
          <w:szCs w:val="22"/>
          <w:lang w:val="pt-BR"/>
        </w:rPr>
        <w:t xml:space="preserve"> </w:t>
      </w:r>
      <w:r w:rsidRPr="00D779E7">
        <w:rPr>
          <w:rFonts w:ascii="Arial" w:hAnsi="Arial" w:cs="Arial"/>
          <w:sz w:val="22"/>
          <w:szCs w:val="22"/>
          <w:lang w:val="pt-BR"/>
        </w:rPr>
        <w:t>e</w:t>
      </w:r>
      <w:r w:rsidRPr="00D779E7">
        <w:rPr>
          <w:rFonts w:ascii="Arial" w:hAnsi="Arial" w:cs="Arial"/>
          <w:spacing w:val="12"/>
          <w:sz w:val="22"/>
          <w:szCs w:val="22"/>
          <w:lang w:val="pt-BR"/>
        </w:rPr>
        <w:t xml:space="preserve"> </w:t>
      </w:r>
      <w:r w:rsidRPr="00D779E7">
        <w:rPr>
          <w:rFonts w:ascii="Arial" w:hAnsi="Arial" w:cs="Arial"/>
          <w:spacing w:val="1"/>
          <w:sz w:val="22"/>
          <w:szCs w:val="22"/>
          <w:lang w:val="pt-BR"/>
        </w:rPr>
        <w:t>“</w:t>
      </w:r>
      <w:r w:rsidRPr="00D779E7">
        <w:rPr>
          <w:rFonts w:ascii="Arial" w:hAnsi="Arial" w:cs="Arial"/>
          <w:sz w:val="22"/>
          <w:szCs w:val="22"/>
          <w:lang w:val="pt-BR"/>
        </w:rPr>
        <w:t>d</w:t>
      </w:r>
      <w:r w:rsidRPr="00D779E7">
        <w:rPr>
          <w:rFonts w:ascii="Arial" w:hAnsi="Arial" w:cs="Arial"/>
          <w:spacing w:val="-1"/>
          <w:sz w:val="22"/>
          <w:szCs w:val="22"/>
          <w:lang w:val="pt-BR"/>
        </w:rPr>
        <w:t>”</w:t>
      </w:r>
      <w:r w:rsidRPr="00D779E7">
        <w:rPr>
          <w:rFonts w:ascii="Arial" w:hAnsi="Arial" w:cs="Arial"/>
          <w:sz w:val="22"/>
          <w:szCs w:val="22"/>
          <w:lang w:val="pt-BR"/>
        </w:rPr>
        <w:t>,</w:t>
      </w:r>
      <w:r w:rsidRPr="00D779E7">
        <w:rPr>
          <w:rFonts w:ascii="Arial" w:hAnsi="Arial" w:cs="Arial"/>
          <w:spacing w:val="19"/>
          <w:sz w:val="22"/>
          <w:szCs w:val="22"/>
          <w:lang w:val="pt-BR"/>
        </w:rPr>
        <w:t xml:space="preserve"> </w:t>
      </w:r>
      <w:r w:rsidRPr="00D779E7">
        <w:rPr>
          <w:rFonts w:ascii="Arial" w:hAnsi="Arial" w:cs="Arial"/>
          <w:spacing w:val="2"/>
          <w:sz w:val="22"/>
          <w:szCs w:val="22"/>
          <w:lang w:val="pt-BR"/>
        </w:rPr>
        <w:t>e</w:t>
      </w:r>
      <w:r w:rsidRPr="00D779E7">
        <w:rPr>
          <w:rFonts w:ascii="Arial" w:hAnsi="Arial" w:cs="Arial"/>
          <w:spacing w:val="1"/>
          <w:sz w:val="22"/>
          <w:szCs w:val="22"/>
          <w:lang w:val="pt-BR"/>
        </w:rPr>
        <w:t>x</w:t>
      </w:r>
      <w:r w:rsidRPr="00D779E7">
        <w:rPr>
          <w:rFonts w:ascii="Arial" w:hAnsi="Arial" w:cs="Arial"/>
          <w:spacing w:val="-2"/>
          <w:sz w:val="22"/>
          <w:szCs w:val="22"/>
          <w:lang w:val="pt-BR"/>
        </w:rPr>
        <w:t>c</w:t>
      </w:r>
      <w:r w:rsidRPr="00D779E7">
        <w:rPr>
          <w:rFonts w:ascii="Arial" w:hAnsi="Arial" w:cs="Arial"/>
          <w:spacing w:val="3"/>
          <w:sz w:val="22"/>
          <w:szCs w:val="22"/>
          <w:lang w:val="pt-BR"/>
        </w:rPr>
        <w:t>l</w:t>
      </w:r>
      <w:r w:rsidRPr="00D779E7">
        <w:rPr>
          <w:rFonts w:ascii="Arial" w:hAnsi="Arial" w:cs="Arial"/>
          <w:spacing w:val="-3"/>
          <w:sz w:val="22"/>
          <w:szCs w:val="22"/>
          <w:lang w:val="pt-BR"/>
        </w:rPr>
        <w:t>u</w:t>
      </w:r>
      <w:r w:rsidRPr="00D779E7">
        <w:rPr>
          <w:rFonts w:ascii="Arial" w:hAnsi="Arial" w:cs="Arial"/>
          <w:sz w:val="22"/>
          <w:szCs w:val="22"/>
          <w:lang w:val="pt-BR"/>
        </w:rPr>
        <w:t>íd</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23"/>
          <w:sz w:val="22"/>
          <w:szCs w:val="22"/>
          <w:lang w:val="pt-BR"/>
        </w:rPr>
        <w:t xml:space="preserve"> </w:t>
      </w:r>
      <w:r w:rsidRPr="00D779E7">
        <w:rPr>
          <w:rFonts w:ascii="Arial" w:hAnsi="Arial" w:cs="Arial"/>
          <w:w w:val="101"/>
          <w:sz w:val="22"/>
          <w:szCs w:val="22"/>
          <w:lang w:val="pt-BR"/>
        </w:rPr>
        <w:t xml:space="preserve">os </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z w:val="22"/>
          <w:szCs w:val="22"/>
          <w:lang w:val="pt-BR"/>
        </w:rPr>
        <w:t>at</w:t>
      </w:r>
      <w:r w:rsidRPr="00D779E7">
        <w:rPr>
          <w:rFonts w:ascii="Arial" w:hAnsi="Arial" w:cs="Arial"/>
          <w:spacing w:val="1"/>
          <w:sz w:val="22"/>
          <w:szCs w:val="22"/>
          <w:lang w:val="pt-BR"/>
        </w:rPr>
        <w:t>iv</w:t>
      </w:r>
      <w:r w:rsidRPr="00D779E7">
        <w:rPr>
          <w:rFonts w:ascii="Arial" w:hAnsi="Arial" w:cs="Arial"/>
          <w:sz w:val="22"/>
          <w:szCs w:val="22"/>
          <w:lang w:val="pt-BR"/>
        </w:rPr>
        <w:t xml:space="preserve">os </w:t>
      </w:r>
      <w:r w:rsidRPr="00D779E7">
        <w:rPr>
          <w:rFonts w:ascii="Arial" w:hAnsi="Arial" w:cs="Arial"/>
          <w:spacing w:val="8"/>
          <w:sz w:val="22"/>
          <w:szCs w:val="22"/>
          <w:lang w:val="pt-BR"/>
        </w:rPr>
        <w:t xml:space="preserve"> </w:t>
      </w:r>
      <w:r w:rsidRPr="00D779E7">
        <w:rPr>
          <w:rFonts w:ascii="Arial" w:hAnsi="Arial" w:cs="Arial"/>
          <w:sz w:val="22"/>
          <w:szCs w:val="22"/>
          <w:lang w:val="pt-BR"/>
        </w:rPr>
        <w:t>à  ad</w:t>
      </w:r>
      <w:r w:rsidRPr="00D779E7">
        <w:rPr>
          <w:rFonts w:ascii="Arial" w:hAnsi="Arial" w:cs="Arial"/>
          <w:spacing w:val="1"/>
          <w:sz w:val="22"/>
          <w:szCs w:val="22"/>
          <w:lang w:val="pt-BR"/>
        </w:rPr>
        <w:t>v</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pacing w:val="2"/>
          <w:sz w:val="22"/>
          <w:szCs w:val="22"/>
          <w:lang w:val="pt-BR"/>
        </w:rPr>
        <w:t>t</w:t>
      </w:r>
      <w:r w:rsidRPr="00D779E7">
        <w:rPr>
          <w:rFonts w:ascii="Arial" w:hAnsi="Arial" w:cs="Arial"/>
          <w:sz w:val="22"/>
          <w:szCs w:val="22"/>
          <w:lang w:val="pt-BR"/>
        </w:rPr>
        <w:t>ên</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z w:val="22"/>
          <w:szCs w:val="22"/>
          <w:lang w:val="pt-BR"/>
        </w:rPr>
        <w:t xml:space="preserve">a </w:t>
      </w:r>
      <w:r w:rsidRPr="00D779E7">
        <w:rPr>
          <w:rFonts w:ascii="Arial" w:hAnsi="Arial" w:cs="Arial"/>
          <w:spacing w:val="11"/>
          <w:sz w:val="22"/>
          <w:szCs w:val="22"/>
          <w:lang w:val="pt-BR"/>
        </w:rPr>
        <w:t xml:space="preserve"> </w:t>
      </w:r>
      <w:r w:rsidRPr="00D779E7">
        <w:rPr>
          <w:rFonts w:ascii="Arial" w:hAnsi="Arial" w:cs="Arial"/>
          <w:sz w:val="22"/>
          <w:szCs w:val="22"/>
          <w:lang w:val="pt-BR"/>
        </w:rPr>
        <w:t xml:space="preserve">e  </w:t>
      </w:r>
      <w:r w:rsidRPr="00D779E7">
        <w:rPr>
          <w:rFonts w:ascii="Arial" w:hAnsi="Arial" w:cs="Arial"/>
          <w:spacing w:val="2"/>
          <w:sz w:val="22"/>
          <w:szCs w:val="22"/>
          <w:lang w:val="pt-BR"/>
        </w:rPr>
        <w:t>m</w:t>
      </w:r>
      <w:r w:rsidRPr="00D779E7">
        <w:rPr>
          <w:rFonts w:ascii="Arial" w:hAnsi="Arial" w:cs="Arial"/>
          <w:spacing w:val="-3"/>
          <w:sz w:val="22"/>
          <w:szCs w:val="22"/>
          <w:lang w:val="pt-BR"/>
        </w:rPr>
        <w:t>u</w:t>
      </w:r>
      <w:r w:rsidRPr="00D779E7">
        <w:rPr>
          <w:rFonts w:ascii="Arial" w:hAnsi="Arial" w:cs="Arial"/>
          <w:spacing w:val="1"/>
          <w:sz w:val="22"/>
          <w:szCs w:val="22"/>
          <w:lang w:val="pt-BR"/>
        </w:rPr>
        <w:t>l</w:t>
      </w:r>
      <w:r w:rsidRPr="00D779E7">
        <w:rPr>
          <w:rFonts w:ascii="Arial" w:hAnsi="Arial" w:cs="Arial"/>
          <w:sz w:val="22"/>
          <w:szCs w:val="22"/>
          <w:lang w:val="pt-BR"/>
        </w:rPr>
        <w:t xml:space="preserve">ta </w:t>
      </w:r>
      <w:r w:rsidRPr="00D779E7">
        <w:rPr>
          <w:rFonts w:ascii="Arial" w:hAnsi="Arial" w:cs="Arial"/>
          <w:spacing w:val="4"/>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 xml:space="preserve">e </w:t>
      </w:r>
      <w:r w:rsidRPr="00D779E7">
        <w:rPr>
          <w:rFonts w:ascii="Arial" w:hAnsi="Arial" w:cs="Arial"/>
          <w:spacing w:val="1"/>
          <w:sz w:val="22"/>
          <w:szCs w:val="22"/>
          <w:lang w:val="pt-BR"/>
        </w:rPr>
        <w:t xml:space="preserve"> </w:t>
      </w:r>
      <w:r w:rsidRPr="00D779E7">
        <w:rPr>
          <w:rFonts w:ascii="Arial" w:hAnsi="Arial" w:cs="Arial"/>
          <w:spacing w:val="2"/>
          <w:sz w:val="22"/>
          <w:szCs w:val="22"/>
          <w:lang w:val="pt-BR"/>
        </w:rPr>
        <w:t>m</w:t>
      </w:r>
      <w:r w:rsidRPr="00D779E7">
        <w:rPr>
          <w:rFonts w:ascii="Arial" w:hAnsi="Arial" w:cs="Arial"/>
          <w:sz w:val="22"/>
          <w:szCs w:val="22"/>
          <w:lang w:val="pt-BR"/>
        </w:rPr>
        <w:t>o</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z w:val="22"/>
          <w:szCs w:val="22"/>
          <w:lang w:val="pt-BR"/>
        </w:rPr>
        <w:t xml:space="preserve">, </w:t>
      </w:r>
      <w:r w:rsidRPr="00D779E7">
        <w:rPr>
          <w:rFonts w:ascii="Arial" w:hAnsi="Arial" w:cs="Arial"/>
          <w:spacing w:val="9"/>
          <w:sz w:val="22"/>
          <w:szCs w:val="22"/>
          <w:lang w:val="pt-BR"/>
        </w:rPr>
        <w:t xml:space="preserve"> </w:t>
      </w:r>
      <w:r w:rsidRPr="00D779E7">
        <w:rPr>
          <w:rFonts w:ascii="Arial" w:hAnsi="Arial" w:cs="Arial"/>
          <w:sz w:val="22"/>
          <w:szCs w:val="22"/>
          <w:lang w:val="pt-BR"/>
        </w:rPr>
        <w:t xml:space="preserve">e  </w:t>
      </w:r>
      <w:r w:rsidRPr="00D779E7">
        <w:rPr>
          <w:rFonts w:ascii="Arial" w:hAnsi="Arial" w:cs="Arial"/>
          <w:spacing w:val="2"/>
          <w:sz w:val="22"/>
          <w:szCs w:val="22"/>
          <w:lang w:val="pt-BR"/>
        </w:rPr>
        <w:t>n</w:t>
      </w:r>
      <w:r w:rsidRPr="00D779E7">
        <w:rPr>
          <w:rFonts w:ascii="Arial" w:hAnsi="Arial" w:cs="Arial"/>
          <w:sz w:val="22"/>
          <w:szCs w:val="22"/>
          <w:lang w:val="pt-BR"/>
        </w:rPr>
        <w:t xml:space="preserve">o </w:t>
      </w:r>
      <w:r w:rsidRPr="00D779E7">
        <w:rPr>
          <w:rFonts w:ascii="Arial" w:hAnsi="Arial" w:cs="Arial"/>
          <w:spacing w:val="1"/>
          <w:sz w:val="22"/>
          <w:szCs w:val="22"/>
          <w:lang w:val="pt-BR"/>
        </w:rPr>
        <w:t xml:space="preserve"> i</w:t>
      </w:r>
      <w:r w:rsidRPr="00D779E7">
        <w:rPr>
          <w:rFonts w:ascii="Arial" w:hAnsi="Arial" w:cs="Arial"/>
          <w:sz w:val="22"/>
          <w:szCs w:val="22"/>
          <w:lang w:val="pt-BR"/>
        </w:rPr>
        <w:t>n</w:t>
      </w:r>
      <w:r w:rsidRPr="00D779E7">
        <w:rPr>
          <w:rFonts w:ascii="Arial" w:hAnsi="Arial" w:cs="Arial"/>
          <w:spacing w:val="-2"/>
          <w:sz w:val="22"/>
          <w:szCs w:val="22"/>
          <w:lang w:val="pt-BR"/>
        </w:rPr>
        <w:t>c</w:t>
      </w:r>
      <w:r w:rsidRPr="00D779E7">
        <w:rPr>
          <w:rFonts w:ascii="Arial" w:hAnsi="Arial" w:cs="Arial"/>
          <w:spacing w:val="2"/>
          <w:sz w:val="22"/>
          <w:szCs w:val="22"/>
          <w:lang w:val="pt-BR"/>
        </w:rPr>
        <w:t>.</w:t>
      </w:r>
      <w:r w:rsidRPr="00D779E7">
        <w:rPr>
          <w:rFonts w:ascii="Arial" w:hAnsi="Arial" w:cs="Arial"/>
          <w:sz w:val="22"/>
          <w:szCs w:val="22"/>
          <w:lang w:val="pt-BR"/>
        </w:rPr>
        <w:t xml:space="preserve">III, </w:t>
      </w:r>
      <w:r w:rsidRPr="00D779E7">
        <w:rPr>
          <w:rFonts w:ascii="Arial" w:hAnsi="Arial" w:cs="Arial"/>
          <w:spacing w:val="7"/>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 xml:space="preserve">á </w:t>
      </w:r>
      <w:r w:rsidRPr="00D779E7">
        <w:rPr>
          <w:rFonts w:ascii="Arial" w:hAnsi="Arial" w:cs="Arial"/>
          <w:spacing w:val="5"/>
          <w:sz w:val="22"/>
          <w:szCs w:val="22"/>
          <w:lang w:val="pt-BR"/>
        </w:rPr>
        <w:t xml:space="preserve"> </w:t>
      </w:r>
      <w:r w:rsidRPr="00D779E7">
        <w:rPr>
          <w:rFonts w:ascii="Arial" w:hAnsi="Arial" w:cs="Arial"/>
          <w:spacing w:val="2"/>
          <w:sz w:val="22"/>
          <w:szCs w:val="22"/>
          <w:lang w:val="pt-BR"/>
        </w:rPr>
        <w:t>f</w:t>
      </w:r>
      <w:r w:rsidRPr="00D779E7">
        <w:rPr>
          <w:rFonts w:ascii="Arial" w:hAnsi="Arial" w:cs="Arial"/>
          <w:spacing w:val="-3"/>
          <w:sz w:val="22"/>
          <w:szCs w:val="22"/>
          <w:lang w:val="pt-BR"/>
        </w:rPr>
        <w:t>e</w:t>
      </w:r>
      <w:r w:rsidRPr="00D779E7">
        <w:rPr>
          <w:rFonts w:ascii="Arial" w:hAnsi="Arial" w:cs="Arial"/>
          <w:spacing w:val="1"/>
          <w:sz w:val="22"/>
          <w:szCs w:val="22"/>
          <w:lang w:val="pt-BR"/>
        </w:rPr>
        <w:t>i</w:t>
      </w:r>
      <w:r w:rsidRPr="00D779E7">
        <w:rPr>
          <w:rFonts w:ascii="Arial" w:hAnsi="Arial" w:cs="Arial"/>
          <w:spacing w:val="-5"/>
          <w:sz w:val="22"/>
          <w:szCs w:val="22"/>
          <w:lang w:val="pt-BR"/>
        </w:rPr>
        <w:t>t</w:t>
      </w:r>
      <w:r w:rsidRPr="00D779E7">
        <w:rPr>
          <w:rFonts w:ascii="Arial" w:hAnsi="Arial" w:cs="Arial"/>
          <w:sz w:val="22"/>
          <w:szCs w:val="22"/>
          <w:lang w:val="pt-BR"/>
        </w:rPr>
        <w:t xml:space="preserve">a </w:t>
      </w:r>
      <w:r w:rsidRPr="00D779E7">
        <w:rPr>
          <w:rFonts w:ascii="Arial" w:hAnsi="Arial" w:cs="Arial"/>
          <w:spacing w:val="3"/>
          <w:sz w:val="22"/>
          <w:szCs w:val="22"/>
          <w:lang w:val="pt-BR"/>
        </w:rPr>
        <w:t xml:space="preserve"> </w:t>
      </w:r>
      <w:r w:rsidRPr="00D779E7">
        <w:rPr>
          <w:rFonts w:ascii="Arial" w:hAnsi="Arial" w:cs="Arial"/>
          <w:spacing w:val="2"/>
          <w:sz w:val="22"/>
          <w:szCs w:val="22"/>
          <w:lang w:val="pt-BR"/>
        </w:rPr>
        <w:t>m</w:t>
      </w:r>
      <w:r w:rsidRPr="00D779E7">
        <w:rPr>
          <w:rFonts w:ascii="Arial" w:hAnsi="Arial" w:cs="Arial"/>
          <w:spacing w:val="-3"/>
          <w:sz w:val="22"/>
          <w:szCs w:val="22"/>
          <w:lang w:val="pt-BR"/>
        </w:rPr>
        <w:t>e</w:t>
      </w:r>
      <w:r w:rsidRPr="00D779E7">
        <w:rPr>
          <w:rFonts w:ascii="Arial" w:hAnsi="Arial" w:cs="Arial"/>
          <w:sz w:val="22"/>
          <w:szCs w:val="22"/>
          <w:lang w:val="pt-BR"/>
        </w:rPr>
        <w:t>d</w:t>
      </w:r>
      <w:r w:rsidRPr="00D779E7">
        <w:rPr>
          <w:rFonts w:ascii="Arial" w:hAnsi="Arial" w:cs="Arial"/>
          <w:spacing w:val="1"/>
          <w:sz w:val="22"/>
          <w:szCs w:val="22"/>
          <w:lang w:val="pt-BR"/>
        </w:rPr>
        <w:t>i</w:t>
      </w:r>
      <w:r w:rsidRPr="00D779E7">
        <w:rPr>
          <w:rFonts w:ascii="Arial" w:hAnsi="Arial" w:cs="Arial"/>
          <w:sz w:val="22"/>
          <w:szCs w:val="22"/>
          <w:lang w:val="pt-BR"/>
        </w:rPr>
        <w:t>a</w:t>
      </w:r>
      <w:r w:rsidRPr="00D779E7">
        <w:rPr>
          <w:rFonts w:ascii="Arial" w:hAnsi="Arial" w:cs="Arial"/>
          <w:spacing w:val="-3"/>
          <w:sz w:val="22"/>
          <w:szCs w:val="22"/>
          <w:lang w:val="pt-BR"/>
        </w:rPr>
        <w:t>n</w:t>
      </w:r>
      <w:r w:rsidRPr="00D779E7">
        <w:rPr>
          <w:rFonts w:ascii="Arial" w:hAnsi="Arial" w:cs="Arial"/>
          <w:spacing w:val="5"/>
          <w:sz w:val="22"/>
          <w:szCs w:val="22"/>
          <w:lang w:val="pt-BR"/>
        </w:rPr>
        <w:t>t</w:t>
      </w:r>
      <w:r w:rsidRPr="00D779E7">
        <w:rPr>
          <w:rFonts w:ascii="Arial" w:hAnsi="Arial" w:cs="Arial"/>
          <w:sz w:val="22"/>
          <w:szCs w:val="22"/>
          <w:lang w:val="pt-BR"/>
        </w:rPr>
        <w:t xml:space="preserve">e </w:t>
      </w:r>
      <w:r w:rsidRPr="00D779E7">
        <w:rPr>
          <w:rFonts w:ascii="Arial" w:hAnsi="Arial" w:cs="Arial"/>
          <w:spacing w:val="8"/>
          <w:sz w:val="22"/>
          <w:szCs w:val="22"/>
          <w:lang w:val="pt-BR"/>
        </w:rPr>
        <w:t xml:space="preserve"> </w:t>
      </w:r>
      <w:r w:rsidRPr="00D779E7">
        <w:rPr>
          <w:rFonts w:ascii="Arial" w:hAnsi="Arial" w:cs="Arial"/>
          <w:sz w:val="22"/>
          <w:szCs w:val="22"/>
          <w:lang w:val="pt-BR"/>
        </w:rPr>
        <w:t>pu</w:t>
      </w:r>
      <w:r w:rsidRPr="00D779E7">
        <w:rPr>
          <w:rFonts w:ascii="Arial" w:hAnsi="Arial" w:cs="Arial"/>
          <w:spacing w:val="-3"/>
          <w:sz w:val="22"/>
          <w:szCs w:val="22"/>
          <w:lang w:val="pt-BR"/>
        </w:rPr>
        <w:t>b</w:t>
      </w:r>
      <w:r w:rsidRPr="00D779E7">
        <w:rPr>
          <w:rFonts w:ascii="Arial" w:hAnsi="Arial" w:cs="Arial"/>
          <w:spacing w:val="3"/>
          <w:sz w:val="22"/>
          <w:szCs w:val="22"/>
          <w:lang w:val="pt-BR"/>
        </w:rPr>
        <w:t>l</w:t>
      </w:r>
      <w:r w:rsidRPr="00D779E7">
        <w:rPr>
          <w:rFonts w:ascii="Arial" w:hAnsi="Arial" w:cs="Arial"/>
          <w:spacing w:val="1"/>
          <w:sz w:val="22"/>
          <w:szCs w:val="22"/>
          <w:lang w:val="pt-BR"/>
        </w:rPr>
        <w:t>ic</w:t>
      </w:r>
      <w:r w:rsidRPr="00D779E7">
        <w:rPr>
          <w:rFonts w:ascii="Arial" w:hAnsi="Arial" w:cs="Arial"/>
          <w:spacing w:val="-3"/>
          <w:sz w:val="22"/>
          <w:szCs w:val="22"/>
          <w:lang w:val="pt-BR"/>
        </w:rPr>
        <w:t>a</w:t>
      </w:r>
      <w:r w:rsidRPr="00D779E7">
        <w:rPr>
          <w:rFonts w:ascii="Arial" w:hAnsi="Arial" w:cs="Arial"/>
          <w:spacing w:val="1"/>
          <w:sz w:val="22"/>
          <w:szCs w:val="22"/>
          <w:lang w:val="pt-BR"/>
        </w:rPr>
        <w:t>ç</w:t>
      </w:r>
      <w:r w:rsidRPr="00D779E7">
        <w:rPr>
          <w:rFonts w:ascii="Arial" w:hAnsi="Arial" w:cs="Arial"/>
          <w:sz w:val="22"/>
          <w:szCs w:val="22"/>
          <w:lang w:val="pt-BR"/>
        </w:rPr>
        <w:t xml:space="preserve">ão </w:t>
      </w:r>
      <w:r w:rsidRPr="00D779E7">
        <w:rPr>
          <w:rFonts w:ascii="Arial" w:hAnsi="Arial" w:cs="Arial"/>
          <w:spacing w:val="10"/>
          <w:sz w:val="22"/>
          <w:szCs w:val="22"/>
          <w:lang w:val="pt-BR"/>
        </w:rPr>
        <w:t xml:space="preserve"> </w:t>
      </w:r>
      <w:r w:rsidRPr="00D779E7">
        <w:rPr>
          <w:rFonts w:ascii="Arial" w:hAnsi="Arial" w:cs="Arial"/>
          <w:spacing w:val="2"/>
          <w:w w:val="101"/>
          <w:sz w:val="22"/>
          <w:szCs w:val="22"/>
          <w:lang w:val="pt-BR"/>
        </w:rPr>
        <w:t>n</w:t>
      </w:r>
      <w:r w:rsidRPr="00D779E7">
        <w:rPr>
          <w:rFonts w:ascii="Arial" w:hAnsi="Arial" w:cs="Arial"/>
          <w:w w:val="101"/>
          <w:sz w:val="22"/>
          <w:szCs w:val="22"/>
          <w:lang w:val="pt-BR"/>
        </w:rPr>
        <w:t xml:space="preserve">a </w:t>
      </w:r>
      <w:r w:rsidRPr="00D779E7">
        <w:rPr>
          <w:rFonts w:ascii="Arial" w:hAnsi="Arial" w:cs="Arial"/>
          <w:spacing w:val="3"/>
          <w:sz w:val="22"/>
          <w:szCs w:val="22"/>
          <w:lang w:val="pt-BR"/>
        </w:rPr>
        <w:t>i</w:t>
      </w:r>
      <w:r w:rsidRPr="00D779E7">
        <w:rPr>
          <w:rFonts w:ascii="Arial" w:hAnsi="Arial" w:cs="Arial"/>
          <w:sz w:val="22"/>
          <w:szCs w:val="22"/>
          <w:lang w:val="pt-BR"/>
        </w:rPr>
        <w:t>mp</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3"/>
          <w:sz w:val="22"/>
          <w:szCs w:val="22"/>
          <w:lang w:val="pt-BR"/>
        </w:rPr>
        <w:t>n</w:t>
      </w:r>
      <w:r w:rsidRPr="00D779E7">
        <w:rPr>
          <w:rFonts w:ascii="Arial" w:hAnsi="Arial" w:cs="Arial"/>
          <w:spacing w:val="1"/>
          <w:sz w:val="22"/>
          <w:szCs w:val="22"/>
          <w:lang w:val="pt-BR"/>
        </w:rPr>
        <w:t>s</w:t>
      </w:r>
      <w:r w:rsidRPr="00D779E7">
        <w:rPr>
          <w:rFonts w:ascii="Arial" w:hAnsi="Arial" w:cs="Arial"/>
          <w:sz w:val="22"/>
          <w:szCs w:val="22"/>
          <w:lang w:val="pt-BR"/>
        </w:rPr>
        <w:t>a</w:t>
      </w:r>
      <w:r w:rsidRPr="00D779E7">
        <w:rPr>
          <w:rFonts w:ascii="Arial" w:hAnsi="Arial" w:cs="Arial"/>
          <w:spacing w:val="12"/>
          <w:sz w:val="22"/>
          <w:szCs w:val="22"/>
          <w:lang w:val="pt-BR"/>
        </w:rPr>
        <w:t xml:space="preserve"> </w:t>
      </w:r>
      <w:r w:rsidRPr="00D779E7">
        <w:rPr>
          <w:rFonts w:ascii="Arial" w:hAnsi="Arial" w:cs="Arial"/>
          <w:spacing w:val="-3"/>
          <w:w w:val="101"/>
          <w:sz w:val="22"/>
          <w:szCs w:val="22"/>
          <w:lang w:val="pt-BR"/>
        </w:rPr>
        <w:t>o</w:t>
      </w:r>
      <w:r w:rsidRPr="00D779E7">
        <w:rPr>
          <w:rFonts w:ascii="Arial" w:hAnsi="Arial" w:cs="Arial"/>
          <w:spacing w:val="2"/>
          <w:w w:val="101"/>
          <w:sz w:val="22"/>
          <w:szCs w:val="22"/>
          <w:lang w:val="pt-BR"/>
        </w:rPr>
        <w:t>f</w:t>
      </w:r>
      <w:r w:rsidRPr="00D779E7">
        <w:rPr>
          <w:rFonts w:ascii="Arial" w:hAnsi="Arial" w:cs="Arial"/>
          <w:spacing w:val="3"/>
          <w:w w:val="101"/>
          <w:sz w:val="22"/>
          <w:szCs w:val="22"/>
          <w:lang w:val="pt-BR"/>
        </w:rPr>
        <w:t>i</w:t>
      </w:r>
      <w:r w:rsidRPr="00D779E7">
        <w:rPr>
          <w:rFonts w:ascii="Arial" w:hAnsi="Arial" w:cs="Arial"/>
          <w:spacing w:val="-4"/>
          <w:w w:val="101"/>
          <w:sz w:val="22"/>
          <w:szCs w:val="22"/>
          <w:lang w:val="pt-BR"/>
        </w:rPr>
        <w:t>c</w:t>
      </w:r>
      <w:r w:rsidRPr="00D779E7">
        <w:rPr>
          <w:rFonts w:ascii="Arial" w:hAnsi="Arial" w:cs="Arial"/>
          <w:spacing w:val="3"/>
          <w:w w:val="101"/>
          <w:sz w:val="22"/>
          <w:szCs w:val="22"/>
          <w:lang w:val="pt-BR"/>
        </w:rPr>
        <w:t>i</w:t>
      </w:r>
      <w:r w:rsidRPr="00D779E7">
        <w:rPr>
          <w:rFonts w:ascii="Arial" w:hAnsi="Arial" w:cs="Arial"/>
          <w:spacing w:val="-3"/>
          <w:w w:val="101"/>
          <w:sz w:val="22"/>
          <w:szCs w:val="22"/>
          <w:lang w:val="pt-BR"/>
        </w:rPr>
        <w:t>a</w:t>
      </w:r>
      <w:r w:rsidRPr="00D779E7">
        <w:rPr>
          <w:rFonts w:ascii="Arial" w:hAnsi="Arial" w:cs="Arial"/>
          <w:spacing w:val="3"/>
          <w:w w:val="101"/>
          <w:sz w:val="22"/>
          <w:szCs w:val="22"/>
          <w:lang w:val="pt-BR"/>
        </w:rPr>
        <w:t>l</w:t>
      </w:r>
      <w:r w:rsidRPr="00D779E7">
        <w:rPr>
          <w:rFonts w:ascii="Arial" w:hAnsi="Arial" w:cs="Arial"/>
          <w:w w:val="101"/>
          <w:sz w:val="22"/>
          <w:szCs w:val="22"/>
          <w:lang w:val="pt-BR"/>
        </w:rPr>
        <w:t>.</w:t>
      </w:r>
    </w:p>
    <w:p w:rsidR="003D5B95" w:rsidRPr="00D779E7" w:rsidRDefault="003D5B95" w:rsidP="00020AB7">
      <w:pPr>
        <w:spacing w:line="360" w:lineRule="auto"/>
        <w:ind w:left="708" w:right="64"/>
        <w:jc w:val="both"/>
        <w:rPr>
          <w:rFonts w:ascii="Arial" w:hAnsi="Arial" w:cs="Arial"/>
          <w:sz w:val="22"/>
          <w:szCs w:val="22"/>
          <w:lang w:val="pt-BR"/>
        </w:rPr>
      </w:pPr>
      <w:r w:rsidRPr="00D779E7">
        <w:rPr>
          <w:rFonts w:ascii="Arial" w:hAnsi="Arial" w:cs="Arial"/>
          <w:b/>
          <w:sz w:val="22"/>
          <w:szCs w:val="22"/>
          <w:lang w:val="pt-BR"/>
        </w:rPr>
        <w:t>8.1.2</w:t>
      </w:r>
      <w:r w:rsidRPr="00D779E7">
        <w:rPr>
          <w:rFonts w:ascii="Arial" w:hAnsi="Arial" w:cs="Arial"/>
          <w:spacing w:val="3"/>
          <w:sz w:val="22"/>
          <w:szCs w:val="22"/>
          <w:lang w:val="pt-BR"/>
        </w:rPr>
        <w:t xml:space="preserve"> </w:t>
      </w:r>
      <w:r w:rsidRPr="00D779E7">
        <w:rPr>
          <w:rFonts w:ascii="Arial" w:hAnsi="Arial" w:cs="Arial"/>
          <w:spacing w:val="-2"/>
          <w:sz w:val="22"/>
          <w:szCs w:val="22"/>
          <w:lang w:val="pt-BR"/>
        </w:rPr>
        <w:t>O</w:t>
      </w:r>
      <w:r w:rsidRPr="00D779E7">
        <w:rPr>
          <w:rFonts w:ascii="Arial" w:hAnsi="Arial" w:cs="Arial"/>
          <w:sz w:val="22"/>
          <w:szCs w:val="22"/>
          <w:lang w:val="pt-BR"/>
        </w:rPr>
        <w:t>s</w:t>
      </w:r>
      <w:r w:rsidRPr="00D779E7">
        <w:rPr>
          <w:rFonts w:ascii="Arial" w:hAnsi="Arial" w:cs="Arial"/>
          <w:spacing w:val="1"/>
          <w:sz w:val="22"/>
          <w:szCs w:val="22"/>
          <w:lang w:val="pt-BR"/>
        </w:rPr>
        <w:t xml:space="preserve"> r</w:t>
      </w:r>
      <w:r w:rsidRPr="00D779E7">
        <w:rPr>
          <w:rFonts w:ascii="Arial" w:hAnsi="Arial" w:cs="Arial"/>
          <w:sz w:val="22"/>
          <w:szCs w:val="22"/>
          <w:lang w:val="pt-BR"/>
        </w:rPr>
        <w:t>e</w:t>
      </w:r>
      <w:r w:rsidRPr="00D779E7">
        <w:rPr>
          <w:rFonts w:ascii="Arial" w:hAnsi="Arial" w:cs="Arial"/>
          <w:spacing w:val="1"/>
          <w:sz w:val="22"/>
          <w:szCs w:val="22"/>
          <w:lang w:val="pt-BR"/>
        </w:rPr>
        <w:t>c</w:t>
      </w:r>
      <w:r w:rsidRPr="00D779E7">
        <w:rPr>
          <w:rFonts w:ascii="Arial" w:hAnsi="Arial" w:cs="Arial"/>
          <w:sz w:val="22"/>
          <w:szCs w:val="22"/>
          <w:lang w:val="pt-BR"/>
        </w:rPr>
        <w:t>u</w:t>
      </w:r>
      <w:r w:rsidRPr="00D779E7">
        <w:rPr>
          <w:rFonts w:ascii="Arial" w:hAnsi="Arial" w:cs="Arial"/>
          <w:spacing w:val="-1"/>
          <w:sz w:val="22"/>
          <w:szCs w:val="22"/>
          <w:lang w:val="pt-BR"/>
        </w:rPr>
        <w:t>r</w:t>
      </w:r>
      <w:r w:rsidRPr="00D779E7">
        <w:rPr>
          <w:rFonts w:ascii="Arial" w:hAnsi="Arial" w:cs="Arial"/>
          <w:spacing w:val="3"/>
          <w:sz w:val="22"/>
          <w:szCs w:val="22"/>
          <w:lang w:val="pt-BR"/>
        </w:rPr>
        <w:t>s</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7"/>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2"/>
          <w:sz w:val="22"/>
          <w:szCs w:val="22"/>
          <w:lang w:val="pt-BR"/>
        </w:rPr>
        <w:t>e</w:t>
      </w:r>
      <w:r w:rsidRPr="00D779E7">
        <w:rPr>
          <w:rFonts w:ascii="Arial" w:hAnsi="Arial" w:cs="Arial"/>
          <w:spacing w:val="-2"/>
          <w:sz w:val="22"/>
          <w:szCs w:val="22"/>
          <w:lang w:val="pt-BR"/>
        </w:rPr>
        <w:t>v</w:t>
      </w:r>
      <w:r w:rsidRPr="00D779E7">
        <w:rPr>
          <w:rFonts w:ascii="Arial" w:hAnsi="Arial" w:cs="Arial"/>
          <w:spacing w:val="3"/>
          <w:sz w:val="22"/>
          <w:szCs w:val="22"/>
          <w:lang w:val="pt-BR"/>
        </w:rPr>
        <w:t>i</w:t>
      </w:r>
      <w:r w:rsidRPr="00D779E7">
        <w:rPr>
          <w:rFonts w:ascii="Arial" w:hAnsi="Arial" w:cs="Arial"/>
          <w:spacing w:val="1"/>
          <w:sz w:val="22"/>
          <w:szCs w:val="22"/>
          <w:lang w:val="pt-BR"/>
        </w:rPr>
        <w:t>s</w:t>
      </w:r>
      <w:r w:rsidRPr="00D779E7">
        <w:rPr>
          <w:rFonts w:ascii="Arial" w:hAnsi="Arial" w:cs="Arial"/>
          <w:sz w:val="22"/>
          <w:szCs w:val="22"/>
          <w:lang w:val="pt-BR"/>
        </w:rPr>
        <w:t>t</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8"/>
          <w:sz w:val="22"/>
          <w:szCs w:val="22"/>
          <w:lang w:val="pt-BR"/>
        </w:rPr>
        <w:t xml:space="preserve"> </w:t>
      </w:r>
      <w:r w:rsidRPr="00D779E7">
        <w:rPr>
          <w:rFonts w:ascii="Arial" w:hAnsi="Arial" w:cs="Arial"/>
          <w:spacing w:val="-3"/>
          <w:sz w:val="22"/>
          <w:szCs w:val="22"/>
          <w:lang w:val="pt-BR"/>
        </w:rPr>
        <w:t>n</w:t>
      </w:r>
      <w:r w:rsidRPr="00D779E7">
        <w:rPr>
          <w:rFonts w:ascii="Arial" w:hAnsi="Arial" w:cs="Arial"/>
          <w:sz w:val="22"/>
          <w:szCs w:val="22"/>
          <w:lang w:val="pt-BR"/>
        </w:rPr>
        <w:t>as</w:t>
      </w:r>
      <w:r w:rsidRPr="00D779E7">
        <w:rPr>
          <w:rFonts w:ascii="Arial" w:hAnsi="Arial" w:cs="Arial"/>
          <w:spacing w:val="2"/>
          <w:sz w:val="22"/>
          <w:szCs w:val="22"/>
          <w:lang w:val="pt-BR"/>
        </w:rPr>
        <w:t xml:space="preserve"> </w:t>
      </w:r>
      <w:r w:rsidRPr="00D779E7">
        <w:rPr>
          <w:rFonts w:ascii="Arial" w:hAnsi="Arial" w:cs="Arial"/>
          <w:spacing w:val="-3"/>
          <w:sz w:val="22"/>
          <w:szCs w:val="22"/>
          <w:lang w:val="pt-BR"/>
        </w:rPr>
        <w:t>a</w:t>
      </w:r>
      <w:r w:rsidRPr="00D779E7">
        <w:rPr>
          <w:rFonts w:ascii="Arial" w:hAnsi="Arial" w:cs="Arial"/>
          <w:spacing w:val="3"/>
          <w:sz w:val="22"/>
          <w:szCs w:val="22"/>
          <w:lang w:val="pt-BR"/>
        </w:rPr>
        <w:t>l</w:t>
      </w:r>
      <w:r w:rsidRPr="00D779E7">
        <w:rPr>
          <w:rFonts w:ascii="Arial" w:hAnsi="Arial" w:cs="Arial"/>
          <w:sz w:val="22"/>
          <w:szCs w:val="22"/>
          <w:lang w:val="pt-BR"/>
        </w:rPr>
        <w:t>íne</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8"/>
          <w:sz w:val="22"/>
          <w:szCs w:val="22"/>
          <w:lang w:val="pt-BR"/>
        </w:rPr>
        <w:t xml:space="preserve"> </w:t>
      </w:r>
      <w:r w:rsidRPr="00D779E7">
        <w:rPr>
          <w:rFonts w:ascii="Arial" w:hAnsi="Arial" w:cs="Arial"/>
          <w:sz w:val="22"/>
          <w:szCs w:val="22"/>
          <w:lang w:val="pt-BR"/>
        </w:rPr>
        <w:t xml:space="preserve">do </w:t>
      </w:r>
      <w:r w:rsidRPr="00D779E7">
        <w:rPr>
          <w:rFonts w:ascii="Arial" w:hAnsi="Arial" w:cs="Arial"/>
          <w:spacing w:val="1"/>
          <w:sz w:val="22"/>
          <w:szCs w:val="22"/>
          <w:lang w:val="pt-BR"/>
        </w:rPr>
        <w:t>i</w:t>
      </w:r>
      <w:r w:rsidRPr="00D779E7">
        <w:rPr>
          <w:rFonts w:ascii="Arial" w:hAnsi="Arial" w:cs="Arial"/>
          <w:sz w:val="22"/>
          <w:szCs w:val="22"/>
          <w:lang w:val="pt-BR"/>
        </w:rPr>
        <w:t>n</w:t>
      </w:r>
      <w:r w:rsidRPr="00D779E7">
        <w:rPr>
          <w:rFonts w:ascii="Arial" w:hAnsi="Arial" w:cs="Arial"/>
          <w:spacing w:val="1"/>
          <w:sz w:val="22"/>
          <w:szCs w:val="22"/>
          <w:lang w:val="pt-BR"/>
        </w:rPr>
        <w:t>cis</w:t>
      </w:r>
      <w:r w:rsidRPr="00D779E7">
        <w:rPr>
          <w:rFonts w:ascii="Arial" w:hAnsi="Arial" w:cs="Arial"/>
          <w:sz w:val="22"/>
          <w:szCs w:val="22"/>
          <w:lang w:val="pt-BR"/>
        </w:rPr>
        <w:t>o I,</w:t>
      </w:r>
      <w:r w:rsidRPr="00D779E7">
        <w:rPr>
          <w:rFonts w:ascii="Arial" w:hAnsi="Arial" w:cs="Arial"/>
          <w:spacing w:val="1"/>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pacing w:val="2"/>
          <w:sz w:val="22"/>
          <w:szCs w:val="22"/>
          <w:lang w:val="pt-BR"/>
        </w:rPr>
        <w:t>t</w:t>
      </w:r>
      <w:r w:rsidRPr="00D779E7">
        <w:rPr>
          <w:rFonts w:ascii="Arial" w:hAnsi="Arial" w:cs="Arial"/>
          <w:sz w:val="22"/>
          <w:szCs w:val="22"/>
          <w:lang w:val="pt-BR"/>
        </w:rPr>
        <w:t xml:space="preserve">e </w:t>
      </w:r>
      <w:r w:rsidRPr="00D779E7">
        <w:rPr>
          <w:rFonts w:ascii="Arial" w:hAnsi="Arial" w:cs="Arial"/>
          <w:spacing w:val="1"/>
          <w:sz w:val="22"/>
          <w:szCs w:val="22"/>
          <w:lang w:val="pt-BR"/>
        </w:rPr>
        <w:t>s</w:t>
      </w:r>
      <w:r w:rsidRPr="00D779E7">
        <w:rPr>
          <w:rFonts w:ascii="Arial" w:hAnsi="Arial" w:cs="Arial"/>
          <w:sz w:val="22"/>
          <w:szCs w:val="22"/>
          <w:lang w:val="pt-BR"/>
        </w:rPr>
        <w:t>ub</w:t>
      </w:r>
      <w:r w:rsidRPr="00D779E7">
        <w:rPr>
          <w:rFonts w:ascii="Arial" w:hAnsi="Arial" w:cs="Arial"/>
          <w:spacing w:val="-1"/>
          <w:sz w:val="22"/>
          <w:szCs w:val="22"/>
          <w:lang w:val="pt-BR"/>
        </w:rPr>
        <w:t>item</w:t>
      </w:r>
      <w:r w:rsidRPr="00D779E7">
        <w:rPr>
          <w:rFonts w:ascii="Arial" w:hAnsi="Arial" w:cs="Arial"/>
          <w:spacing w:val="8"/>
          <w:sz w:val="22"/>
          <w:szCs w:val="22"/>
          <w:lang w:val="pt-BR"/>
        </w:rPr>
        <w:t xml:space="preserve"> </w:t>
      </w:r>
      <w:r w:rsidRPr="00D779E7">
        <w:rPr>
          <w:rFonts w:ascii="Arial" w:hAnsi="Arial" w:cs="Arial"/>
          <w:sz w:val="22"/>
          <w:szCs w:val="22"/>
          <w:lang w:val="pt-BR"/>
        </w:rPr>
        <w:t>n</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1"/>
          <w:sz w:val="22"/>
          <w:szCs w:val="22"/>
          <w:lang w:val="pt-BR"/>
        </w:rPr>
        <w:t xml:space="preserve"> </w:t>
      </w:r>
      <w:r w:rsidRPr="00D779E7">
        <w:rPr>
          <w:rFonts w:ascii="Arial" w:hAnsi="Arial" w:cs="Arial"/>
          <w:w w:val="101"/>
          <w:sz w:val="22"/>
          <w:szCs w:val="22"/>
          <w:lang w:val="pt-BR"/>
        </w:rPr>
        <w:t>te</w:t>
      </w:r>
      <w:r w:rsidRPr="00D779E7">
        <w:rPr>
          <w:rFonts w:ascii="Arial" w:hAnsi="Arial" w:cs="Arial"/>
          <w:spacing w:val="-1"/>
          <w:w w:val="101"/>
          <w:sz w:val="22"/>
          <w:szCs w:val="22"/>
          <w:lang w:val="pt-BR"/>
        </w:rPr>
        <w:t>r</w:t>
      </w:r>
      <w:r w:rsidRPr="00D779E7">
        <w:rPr>
          <w:rFonts w:ascii="Arial" w:hAnsi="Arial" w:cs="Arial"/>
          <w:spacing w:val="2"/>
          <w:w w:val="101"/>
          <w:sz w:val="22"/>
          <w:szCs w:val="22"/>
          <w:lang w:val="pt-BR"/>
        </w:rPr>
        <w:t>ã</w:t>
      </w:r>
      <w:r w:rsidRPr="00D779E7">
        <w:rPr>
          <w:rFonts w:ascii="Arial" w:hAnsi="Arial" w:cs="Arial"/>
          <w:w w:val="101"/>
          <w:sz w:val="22"/>
          <w:szCs w:val="22"/>
          <w:lang w:val="pt-BR"/>
        </w:rPr>
        <w:t xml:space="preserve">o </w:t>
      </w:r>
      <w:r w:rsidRPr="00D779E7">
        <w:rPr>
          <w:rFonts w:ascii="Arial" w:hAnsi="Arial" w:cs="Arial"/>
          <w:sz w:val="22"/>
          <w:szCs w:val="22"/>
          <w:lang w:val="pt-BR"/>
        </w:rPr>
        <w:t>e</w:t>
      </w:r>
      <w:r w:rsidRPr="00D779E7">
        <w:rPr>
          <w:rFonts w:ascii="Arial" w:hAnsi="Arial" w:cs="Arial"/>
          <w:spacing w:val="2"/>
          <w:sz w:val="22"/>
          <w:szCs w:val="22"/>
          <w:lang w:val="pt-BR"/>
        </w:rPr>
        <w:t>f</w:t>
      </w:r>
      <w:r w:rsidRPr="00D779E7">
        <w:rPr>
          <w:rFonts w:ascii="Arial" w:hAnsi="Arial" w:cs="Arial"/>
          <w:sz w:val="22"/>
          <w:szCs w:val="22"/>
          <w:lang w:val="pt-BR"/>
        </w:rPr>
        <w:t>e</w:t>
      </w:r>
      <w:r w:rsidRPr="00D779E7">
        <w:rPr>
          <w:rFonts w:ascii="Arial" w:hAnsi="Arial" w:cs="Arial"/>
          <w:spacing w:val="1"/>
          <w:sz w:val="22"/>
          <w:szCs w:val="22"/>
          <w:lang w:val="pt-BR"/>
        </w:rPr>
        <w:t>i</w:t>
      </w:r>
      <w:r w:rsidRPr="00D779E7">
        <w:rPr>
          <w:rFonts w:ascii="Arial" w:hAnsi="Arial" w:cs="Arial"/>
          <w:sz w:val="22"/>
          <w:szCs w:val="22"/>
          <w:lang w:val="pt-BR"/>
        </w:rPr>
        <w:t>to</w:t>
      </w:r>
      <w:r w:rsidRPr="00D779E7">
        <w:rPr>
          <w:rFonts w:ascii="Arial" w:hAnsi="Arial" w:cs="Arial"/>
          <w:spacing w:val="7"/>
          <w:sz w:val="22"/>
          <w:szCs w:val="22"/>
          <w:lang w:val="pt-BR"/>
        </w:rPr>
        <w:t xml:space="preserve"> </w:t>
      </w:r>
      <w:r w:rsidRPr="00D779E7">
        <w:rPr>
          <w:rFonts w:ascii="Arial" w:hAnsi="Arial" w:cs="Arial"/>
          <w:spacing w:val="-2"/>
          <w:sz w:val="22"/>
          <w:szCs w:val="22"/>
          <w:lang w:val="pt-BR"/>
        </w:rPr>
        <w:t>s</w:t>
      </w:r>
      <w:r w:rsidRPr="00D779E7">
        <w:rPr>
          <w:rFonts w:ascii="Arial" w:hAnsi="Arial" w:cs="Arial"/>
          <w:sz w:val="22"/>
          <w:szCs w:val="22"/>
          <w:lang w:val="pt-BR"/>
        </w:rPr>
        <w:t>u</w:t>
      </w:r>
      <w:r w:rsidRPr="00D779E7">
        <w:rPr>
          <w:rFonts w:ascii="Arial" w:hAnsi="Arial" w:cs="Arial"/>
          <w:spacing w:val="-2"/>
          <w:sz w:val="22"/>
          <w:szCs w:val="22"/>
          <w:lang w:val="pt-BR"/>
        </w:rPr>
        <w:t>s</w:t>
      </w:r>
      <w:r w:rsidRPr="00D779E7">
        <w:rPr>
          <w:rFonts w:ascii="Arial" w:hAnsi="Arial" w:cs="Arial"/>
          <w:spacing w:val="2"/>
          <w:sz w:val="22"/>
          <w:szCs w:val="22"/>
          <w:lang w:val="pt-BR"/>
        </w:rPr>
        <w:t>p</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1"/>
          <w:sz w:val="22"/>
          <w:szCs w:val="22"/>
          <w:lang w:val="pt-BR"/>
        </w:rPr>
        <w:t>siv</w:t>
      </w:r>
      <w:r w:rsidRPr="00D779E7">
        <w:rPr>
          <w:rFonts w:ascii="Arial" w:hAnsi="Arial" w:cs="Arial"/>
          <w:spacing w:val="-3"/>
          <w:sz w:val="22"/>
          <w:szCs w:val="22"/>
          <w:lang w:val="pt-BR"/>
        </w:rPr>
        <w:t>o</w:t>
      </w:r>
      <w:r w:rsidRPr="00D779E7">
        <w:rPr>
          <w:rFonts w:ascii="Arial" w:hAnsi="Arial" w:cs="Arial"/>
          <w:sz w:val="22"/>
          <w:szCs w:val="22"/>
          <w:lang w:val="pt-BR"/>
        </w:rPr>
        <w:t>,</w:t>
      </w:r>
      <w:r w:rsidRPr="00D779E7">
        <w:rPr>
          <w:rFonts w:ascii="Arial" w:hAnsi="Arial" w:cs="Arial"/>
          <w:spacing w:val="14"/>
          <w:sz w:val="22"/>
          <w:szCs w:val="22"/>
          <w:lang w:val="pt-BR"/>
        </w:rPr>
        <w:t xml:space="preserve"> </w:t>
      </w:r>
      <w:r w:rsidRPr="00D779E7">
        <w:rPr>
          <w:rFonts w:ascii="Arial" w:hAnsi="Arial" w:cs="Arial"/>
          <w:spacing w:val="2"/>
          <w:sz w:val="22"/>
          <w:szCs w:val="22"/>
          <w:lang w:val="pt-BR"/>
        </w:rPr>
        <w:t>p</w:t>
      </w:r>
      <w:r w:rsidRPr="00D779E7">
        <w:rPr>
          <w:rFonts w:ascii="Arial" w:hAnsi="Arial" w:cs="Arial"/>
          <w:sz w:val="22"/>
          <w:szCs w:val="22"/>
          <w:lang w:val="pt-BR"/>
        </w:rPr>
        <w:t>odendo,</w:t>
      </w:r>
      <w:r w:rsidRPr="00D779E7">
        <w:rPr>
          <w:rFonts w:ascii="Arial" w:hAnsi="Arial" w:cs="Arial"/>
          <w:spacing w:val="11"/>
          <w:sz w:val="22"/>
          <w:szCs w:val="22"/>
          <w:lang w:val="pt-BR"/>
        </w:rPr>
        <w:t xml:space="preserve"> </w:t>
      </w:r>
      <w:r w:rsidRPr="00D779E7">
        <w:rPr>
          <w:rFonts w:ascii="Arial" w:hAnsi="Arial" w:cs="Arial"/>
          <w:sz w:val="22"/>
          <w:szCs w:val="22"/>
          <w:lang w:val="pt-BR"/>
        </w:rPr>
        <w:t>t</w:t>
      </w:r>
      <w:r w:rsidRPr="00D779E7">
        <w:rPr>
          <w:rFonts w:ascii="Arial" w:hAnsi="Arial" w:cs="Arial"/>
          <w:spacing w:val="2"/>
          <w:sz w:val="22"/>
          <w:szCs w:val="22"/>
          <w:lang w:val="pt-BR"/>
        </w:rPr>
        <w:t>o</w:t>
      </w:r>
      <w:r w:rsidRPr="00D779E7">
        <w:rPr>
          <w:rFonts w:ascii="Arial" w:hAnsi="Arial" w:cs="Arial"/>
          <w:sz w:val="22"/>
          <w:szCs w:val="22"/>
          <w:lang w:val="pt-BR"/>
        </w:rPr>
        <w:t>da</w:t>
      </w:r>
      <w:r w:rsidRPr="00D779E7">
        <w:rPr>
          <w:rFonts w:ascii="Arial" w:hAnsi="Arial" w:cs="Arial"/>
          <w:spacing w:val="1"/>
          <w:sz w:val="22"/>
          <w:szCs w:val="22"/>
          <w:lang w:val="pt-BR"/>
        </w:rPr>
        <w:t>vi</w:t>
      </w:r>
      <w:r w:rsidRPr="00D779E7">
        <w:rPr>
          <w:rFonts w:ascii="Arial" w:hAnsi="Arial" w:cs="Arial"/>
          <w:spacing w:val="-3"/>
          <w:sz w:val="22"/>
          <w:szCs w:val="22"/>
          <w:lang w:val="pt-BR"/>
        </w:rPr>
        <w:t>a</w:t>
      </w:r>
      <w:r w:rsidRPr="00D779E7">
        <w:rPr>
          <w:rFonts w:ascii="Arial" w:hAnsi="Arial" w:cs="Arial"/>
          <w:sz w:val="22"/>
          <w:szCs w:val="22"/>
          <w:lang w:val="pt-BR"/>
        </w:rPr>
        <w:t>,</w:t>
      </w:r>
      <w:r w:rsidRPr="00D779E7">
        <w:rPr>
          <w:rFonts w:ascii="Arial" w:hAnsi="Arial" w:cs="Arial"/>
          <w:spacing w:val="12"/>
          <w:sz w:val="22"/>
          <w:szCs w:val="22"/>
          <w:lang w:val="pt-BR"/>
        </w:rPr>
        <w:t xml:space="preserve"> </w:t>
      </w:r>
      <w:r w:rsidRPr="00D779E7">
        <w:rPr>
          <w:rFonts w:ascii="Arial" w:hAnsi="Arial" w:cs="Arial"/>
          <w:sz w:val="22"/>
          <w:szCs w:val="22"/>
          <w:lang w:val="pt-BR"/>
        </w:rPr>
        <w:t>a au</w:t>
      </w:r>
      <w:r w:rsidRPr="00D779E7">
        <w:rPr>
          <w:rFonts w:ascii="Arial" w:hAnsi="Arial" w:cs="Arial"/>
          <w:spacing w:val="2"/>
          <w:sz w:val="22"/>
          <w:szCs w:val="22"/>
          <w:lang w:val="pt-BR"/>
        </w:rPr>
        <w:t>t</w:t>
      </w:r>
      <w:r w:rsidRPr="00D779E7">
        <w:rPr>
          <w:rFonts w:ascii="Arial" w:hAnsi="Arial" w:cs="Arial"/>
          <w:sz w:val="22"/>
          <w:szCs w:val="22"/>
          <w:lang w:val="pt-BR"/>
        </w:rPr>
        <w:t>o</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da</w:t>
      </w:r>
      <w:r w:rsidRPr="00D779E7">
        <w:rPr>
          <w:rFonts w:ascii="Arial" w:hAnsi="Arial" w:cs="Arial"/>
          <w:spacing w:val="2"/>
          <w:sz w:val="22"/>
          <w:szCs w:val="22"/>
          <w:lang w:val="pt-BR"/>
        </w:rPr>
        <w:t>d</w:t>
      </w:r>
      <w:r w:rsidRPr="00D779E7">
        <w:rPr>
          <w:rFonts w:ascii="Arial" w:hAnsi="Arial" w:cs="Arial"/>
          <w:sz w:val="22"/>
          <w:szCs w:val="22"/>
          <w:lang w:val="pt-BR"/>
        </w:rPr>
        <w:t>e</w:t>
      </w:r>
      <w:r w:rsidRPr="00D779E7">
        <w:rPr>
          <w:rFonts w:ascii="Arial" w:hAnsi="Arial" w:cs="Arial"/>
          <w:spacing w:val="10"/>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pacing w:val="2"/>
          <w:sz w:val="22"/>
          <w:szCs w:val="22"/>
          <w:lang w:val="pt-BR"/>
        </w:rPr>
        <w:t>mp</w:t>
      </w:r>
      <w:r w:rsidRPr="00D779E7">
        <w:rPr>
          <w:rFonts w:ascii="Arial" w:hAnsi="Arial" w:cs="Arial"/>
          <w:spacing w:val="-3"/>
          <w:sz w:val="22"/>
          <w:szCs w:val="22"/>
          <w:lang w:val="pt-BR"/>
        </w:rPr>
        <w:t>e</w:t>
      </w:r>
      <w:r w:rsidRPr="00D779E7">
        <w:rPr>
          <w:rFonts w:ascii="Arial" w:hAnsi="Arial" w:cs="Arial"/>
          <w:sz w:val="22"/>
          <w:szCs w:val="22"/>
          <w:lang w:val="pt-BR"/>
        </w:rPr>
        <w:t>t</w:t>
      </w:r>
      <w:r w:rsidRPr="00D779E7">
        <w:rPr>
          <w:rFonts w:ascii="Arial" w:hAnsi="Arial" w:cs="Arial"/>
          <w:spacing w:val="2"/>
          <w:sz w:val="22"/>
          <w:szCs w:val="22"/>
          <w:lang w:val="pt-BR"/>
        </w:rPr>
        <w:t>e</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3"/>
          <w:sz w:val="22"/>
          <w:szCs w:val="22"/>
          <w:lang w:val="pt-BR"/>
        </w:rPr>
        <w:t>e</w:t>
      </w:r>
      <w:r w:rsidRPr="00D779E7">
        <w:rPr>
          <w:rFonts w:ascii="Arial" w:hAnsi="Arial" w:cs="Arial"/>
          <w:sz w:val="22"/>
          <w:szCs w:val="22"/>
          <w:lang w:val="pt-BR"/>
        </w:rPr>
        <w:t>,</w:t>
      </w:r>
      <w:r w:rsidRPr="00D779E7">
        <w:rPr>
          <w:rFonts w:ascii="Arial" w:hAnsi="Arial" w:cs="Arial"/>
          <w:spacing w:val="16"/>
          <w:sz w:val="22"/>
          <w:szCs w:val="22"/>
          <w:lang w:val="pt-BR"/>
        </w:rPr>
        <w:t xml:space="preserve"> </w:t>
      </w:r>
      <w:r w:rsidRPr="00D779E7">
        <w:rPr>
          <w:rFonts w:ascii="Arial" w:hAnsi="Arial" w:cs="Arial"/>
          <w:spacing w:val="2"/>
          <w:sz w:val="22"/>
          <w:szCs w:val="22"/>
          <w:lang w:val="pt-BR"/>
        </w:rPr>
        <w:t>m</w:t>
      </w:r>
      <w:r w:rsidRPr="00D779E7">
        <w:rPr>
          <w:rFonts w:ascii="Arial" w:hAnsi="Arial" w:cs="Arial"/>
          <w:sz w:val="22"/>
          <w:szCs w:val="22"/>
          <w:lang w:val="pt-BR"/>
        </w:rPr>
        <w:t>ot</w:t>
      </w:r>
      <w:r w:rsidRPr="00D779E7">
        <w:rPr>
          <w:rFonts w:ascii="Arial" w:hAnsi="Arial" w:cs="Arial"/>
          <w:spacing w:val="1"/>
          <w:sz w:val="22"/>
          <w:szCs w:val="22"/>
          <w:lang w:val="pt-BR"/>
        </w:rPr>
        <w:t>iv</w:t>
      </w:r>
      <w:r w:rsidRPr="00D779E7">
        <w:rPr>
          <w:rFonts w:ascii="Arial" w:hAnsi="Arial" w:cs="Arial"/>
          <w:spacing w:val="-3"/>
          <w:sz w:val="22"/>
          <w:szCs w:val="22"/>
          <w:lang w:val="pt-BR"/>
        </w:rPr>
        <w:t>a</w:t>
      </w:r>
      <w:r w:rsidRPr="00D779E7">
        <w:rPr>
          <w:rFonts w:ascii="Arial" w:hAnsi="Arial" w:cs="Arial"/>
          <w:sz w:val="22"/>
          <w:szCs w:val="22"/>
          <w:lang w:val="pt-BR"/>
        </w:rPr>
        <w:t>d</w:t>
      </w:r>
      <w:r w:rsidRPr="00D779E7">
        <w:rPr>
          <w:rFonts w:ascii="Arial" w:hAnsi="Arial" w:cs="Arial"/>
          <w:spacing w:val="-3"/>
          <w:sz w:val="22"/>
          <w:szCs w:val="22"/>
          <w:lang w:val="pt-BR"/>
        </w:rPr>
        <w:t>a</w:t>
      </w:r>
      <w:r w:rsidRPr="00D779E7">
        <w:rPr>
          <w:rFonts w:ascii="Arial" w:hAnsi="Arial" w:cs="Arial"/>
          <w:spacing w:val="2"/>
          <w:sz w:val="22"/>
          <w:szCs w:val="22"/>
          <w:lang w:val="pt-BR"/>
        </w:rPr>
        <w:t>m</w:t>
      </w:r>
      <w:r w:rsidRPr="00D779E7">
        <w:rPr>
          <w:rFonts w:ascii="Arial" w:hAnsi="Arial" w:cs="Arial"/>
          <w:sz w:val="22"/>
          <w:szCs w:val="22"/>
          <w:lang w:val="pt-BR"/>
        </w:rPr>
        <w:t>e</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17"/>
          <w:sz w:val="22"/>
          <w:szCs w:val="22"/>
          <w:lang w:val="pt-BR"/>
        </w:rPr>
        <w:t xml:space="preserve"> </w:t>
      </w:r>
      <w:r w:rsidRPr="00D779E7">
        <w:rPr>
          <w:rFonts w:ascii="Arial" w:hAnsi="Arial" w:cs="Arial"/>
          <w:sz w:val="22"/>
          <w:szCs w:val="22"/>
          <w:lang w:val="pt-BR"/>
        </w:rPr>
        <w:t>e</w:t>
      </w:r>
      <w:r w:rsidRPr="00D779E7">
        <w:rPr>
          <w:rFonts w:ascii="Arial" w:hAnsi="Arial" w:cs="Arial"/>
          <w:spacing w:val="3"/>
          <w:sz w:val="22"/>
          <w:szCs w:val="22"/>
          <w:lang w:val="pt-BR"/>
        </w:rPr>
        <w:t xml:space="preserve"> </w:t>
      </w:r>
      <w:r w:rsidRPr="00D779E7">
        <w:rPr>
          <w:rFonts w:ascii="Arial" w:hAnsi="Arial" w:cs="Arial"/>
          <w:w w:val="101"/>
          <w:sz w:val="22"/>
          <w:szCs w:val="22"/>
          <w:lang w:val="pt-BR"/>
        </w:rPr>
        <w:t>p</w:t>
      </w:r>
      <w:r w:rsidRPr="00D779E7">
        <w:rPr>
          <w:rFonts w:ascii="Arial" w:hAnsi="Arial" w:cs="Arial"/>
          <w:spacing w:val="1"/>
          <w:w w:val="101"/>
          <w:sz w:val="22"/>
          <w:szCs w:val="22"/>
          <w:lang w:val="pt-BR"/>
        </w:rPr>
        <w:t>r</w:t>
      </w:r>
      <w:r w:rsidRPr="00D779E7">
        <w:rPr>
          <w:rFonts w:ascii="Arial" w:hAnsi="Arial" w:cs="Arial"/>
          <w:spacing w:val="-3"/>
          <w:w w:val="101"/>
          <w:sz w:val="22"/>
          <w:szCs w:val="22"/>
          <w:lang w:val="pt-BR"/>
        </w:rPr>
        <w:t>e</w:t>
      </w:r>
      <w:r w:rsidRPr="00D779E7">
        <w:rPr>
          <w:rFonts w:ascii="Arial" w:hAnsi="Arial" w:cs="Arial"/>
          <w:spacing w:val="3"/>
          <w:w w:val="101"/>
          <w:sz w:val="22"/>
          <w:szCs w:val="22"/>
          <w:lang w:val="pt-BR"/>
        </w:rPr>
        <w:t>s</w:t>
      </w:r>
      <w:r w:rsidRPr="00D779E7">
        <w:rPr>
          <w:rFonts w:ascii="Arial" w:hAnsi="Arial" w:cs="Arial"/>
          <w:w w:val="101"/>
          <w:sz w:val="22"/>
          <w:szCs w:val="22"/>
          <w:lang w:val="pt-BR"/>
        </w:rPr>
        <w:t>e</w:t>
      </w:r>
      <w:r w:rsidRPr="00D779E7">
        <w:rPr>
          <w:rFonts w:ascii="Arial" w:hAnsi="Arial" w:cs="Arial"/>
          <w:spacing w:val="-3"/>
          <w:w w:val="101"/>
          <w:sz w:val="22"/>
          <w:szCs w:val="22"/>
          <w:lang w:val="pt-BR"/>
        </w:rPr>
        <w:t>n</w:t>
      </w:r>
      <w:r w:rsidRPr="00D779E7">
        <w:rPr>
          <w:rFonts w:ascii="Arial" w:hAnsi="Arial" w:cs="Arial"/>
          <w:spacing w:val="2"/>
          <w:w w:val="101"/>
          <w:sz w:val="22"/>
          <w:szCs w:val="22"/>
          <w:lang w:val="pt-BR"/>
        </w:rPr>
        <w:t>t</w:t>
      </w:r>
      <w:r w:rsidRPr="00D779E7">
        <w:rPr>
          <w:rFonts w:ascii="Arial" w:hAnsi="Arial" w:cs="Arial"/>
          <w:w w:val="101"/>
          <w:sz w:val="22"/>
          <w:szCs w:val="22"/>
          <w:lang w:val="pt-BR"/>
        </w:rPr>
        <w:t xml:space="preserve">es </w:t>
      </w:r>
      <w:r w:rsidRPr="00D779E7">
        <w:rPr>
          <w:rFonts w:ascii="Arial" w:hAnsi="Arial" w:cs="Arial"/>
          <w:spacing w:val="-1"/>
          <w:sz w:val="22"/>
          <w:szCs w:val="22"/>
          <w:lang w:val="pt-BR"/>
        </w:rPr>
        <w:t>r</w:t>
      </w:r>
      <w:r w:rsidRPr="00D779E7">
        <w:rPr>
          <w:rFonts w:ascii="Arial" w:hAnsi="Arial" w:cs="Arial"/>
          <w:spacing w:val="2"/>
          <w:sz w:val="22"/>
          <w:szCs w:val="22"/>
          <w:lang w:val="pt-BR"/>
        </w:rPr>
        <w:t>a</w:t>
      </w:r>
      <w:r w:rsidRPr="00D779E7">
        <w:rPr>
          <w:rFonts w:ascii="Arial" w:hAnsi="Arial" w:cs="Arial"/>
          <w:spacing w:val="1"/>
          <w:sz w:val="22"/>
          <w:szCs w:val="22"/>
          <w:lang w:val="pt-BR"/>
        </w:rPr>
        <w:t>z</w:t>
      </w:r>
      <w:r w:rsidRPr="00D779E7">
        <w:rPr>
          <w:rFonts w:ascii="Arial" w:hAnsi="Arial" w:cs="Arial"/>
          <w:spacing w:val="-3"/>
          <w:sz w:val="22"/>
          <w:szCs w:val="22"/>
          <w:lang w:val="pt-BR"/>
        </w:rPr>
        <w:t>õ</w:t>
      </w:r>
      <w:r w:rsidRPr="00D779E7">
        <w:rPr>
          <w:rFonts w:ascii="Arial" w:hAnsi="Arial" w:cs="Arial"/>
          <w:sz w:val="22"/>
          <w:szCs w:val="22"/>
          <w:lang w:val="pt-BR"/>
        </w:rPr>
        <w:t>es</w:t>
      </w:r>
      <w:r w:rsidRPr="00D779E7">
        <w:rPr>
          <w:rFonts w:ascii="Arial" w:hAnsi="Arial" w:cs="Arial"/>
          <w:spacing w:val="11"/>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4"/>
          <w:sz w:val="22"/>
          <w:szCs w:val="22"/>
          <w:lang w:val="pt-BR"/>
        </w:rPr>
        <w:t xml:space="preserve"> </w:t>
      </w:r>
      <w:r w:rsidRPr="00D779E7">
        <w:rPr>
          <w:rFonts w:ascii="Arial" w:hAnsi="Arial" w:cs="Arial"/>
          <w:spacing w:val="1"/>
          <w:sz w:val="22"/>
          <w:szCs w:val="22"/>
          <w:lang w:val="pt-BR"/>
        </w:rPr>
        <w:t>i</w:t>
      </w:r>
      <w:r w:rsidRPr="00D779E7">
        <w:rPr>
          <w:rFonts w:ascii="Arial" w:hAnsi="Arial" w:cs="Arial"/>
          <w:sz w:val="22"/>
          <w:szCs w:val="22"/>
          <w:lang w:val="pt-BR"/>
        </w:rPr>
        <w:t>nt</w:t>
      </w:r>
      <w:r w:rsidRPr="00D779E7">
        <w:rPr>
          <w:rFonts w:ascii="Arial" w:hAnsi="Arial" w:cs="Arial"/>
          <w:spacing w:val="2"/>
          <w:sz w:val="22"/>
          <w:szCs w:val="22"/>
          <w:lang w:val="pt-BR"/>
        </w:rPr>
        <w:t>e</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1"/>
          <w:sz w:val="22"/>
          <w:szCs w:val="22"/>
          <w:lang w:val="pt-BR"/>
        </w:rPr>
        <w:t>ss</w:t>
      </w:r>
      <w:r w:rsidRPr="00D779E7">
        <w:rPr>
          <w:rFonts w:ascii="Arial" w:hAnsi="Arial" w:cs="Arial"/>
          <w:sz w:val="22"/>
          <w:szCs w:val="22"/>
          <w:lang w:val="pt-BR"/>
        </w:rPr>
        <w:t>e</w:t>
      </w:r>
      <w:r w:rsidRPr="00D779E7">
        <w:rPr>
          <w:rFonts w:ascii="Arial" w:hAnsi="Arial" w:cs="Arial"/>
          <w:spacing w:val="10"/>
          <w:sz w:val="22"/>
          <w:szCs w:val="22"/>
          <w:lang w:val="pt-BR"/>
        </w:rPr>
        <w:t xml:space="preserve"> </w:t>
      </w:r>
      <w:r w:rsidRPr="00D779E7">
        <w:rPr>
          <w:rFonts w:ascii="Arial" w:hAnsi="Arial" w:cs="Arial"/>
          <w:spacing w:val="2"/>
          <w:sz w:val="22"/>
          <w:szCs w:val="22"/>
          <w:lang w:val="pt-BR"/>
        </w:rPr>
        <w:t>p</w:t>
      </w:r>
      <w:r w:rsidRPr="00D779E7">
        <w:rPr>
          <w:rFonts w:ascii="Arial" w:hAnsi="Arial" w:cs="Arial"/>
          <w:sz w:val="22"/>
          <w:szCs w:val="22"/>
          <w:lang w:val="pt-BR"/>
        </w:rPr>
        <w:t>úb</w:t>
      </w:r>
      <w:r w:rsidRPr="00D779E7">
        <w:rPr>
          <w:rFonts w:ascii="Arial" w:hAnsi="Arial" w:cs="Arial"/>
          <w:spacing w:val="1"/>
          <w:sz w:val="22"/>
          <w:szCs w:val="22"/>
          <w:lang w:val="pt-BR"/>
        </w:rPr>
        <w:t>l</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z w:val="22"/>
          <w:szCs w:val="22"/>
          <w:lang w:val="pt-BR"/>
        </w:rPr>
        <w:t>o,</w:t>
      </w:r>
      <w:r w:rsidRPr="00D779E7">
        <w:rPr>
          <w:rFonts w:ascii="Arial" w:hAnsi="Arial" w:cs="Arial"/>
          <w:spacing w:val="9"/>
          <w:sz w:val="22"/>
          <w:szCs w:val="22"/>
          <w:lang w:val="pt-BR"/>
        </w:rPr>
        <w:t xml:space="preserve"> </w:t>
      </w:r>
      <w:r w:rsidRPr="00D779E7">
        <w:rPr>
          <w:rFonts w:ascii="Arial" w:hAnsi="Arial" w:cs="Arial"/>
          <w:sz w:val="22"/>
          <w:szCs w:val="22"/>
          <w:lang w:val="pt-BR"/>
        </w:rPr>
        <w:t>at</w:t>
      </w:r>
      <w:r w:rsidRPr="00D779E7">
        <w:rPr>
          <w:rFonts w:ascii="Arial" w:hAnsi="Arial" w:cs="Arial"/>
          <w:spacing w:val="-1"/>
          <w:sz w:val="22"/>
          <w:szCs w:val="22"/>
          <w:lang w:val="pt-BR"/>
        </w:rPr>
        <w:t>r</w:t>
      </w:r>
      <w:r w:rsidRPr="00D779E7">
        <w:rPr>
          <w:rFonts w:ascii="Arial" w:hAnsi="Arial" w:cs="Arial"/>
          <w:spacing w:val="3"/>
          <w:sz w:val="22"/>
          <w:szCs w:val="22"/>
          <w:lang w:val="pt-BR"/>
        </w:rPr>
        <w:t>i</w:t>
      </w:r>
      <w:r w:rsidRPr="00D779E7">
        <w:rPr>
          <w:rFonts w:ascii="Arial" w:hAnsi="Arial" w:cs="Arial"/>
          <w:spacing w:val="-3"/>
          <w:sz w:val="22"/>
          <w:szCs w:val="22"/>
          <w:lang w:val="pt-BR"/>
        </w:rPr>
        <w:t>b</w:t>
      </w:r>
      <w:r w:rsidRPr="00D779E7">
        <w:rPr>
          <w:rFonts w:ascii="Arial" w:hAnsi="Arial" w:cs="Arial"/>
          <w:sz w:val="22"/>
          <w:szCs w:val="22"/>
          <w:lang w:val="pt-BR"/>
        </w:rPr>
        <w:t>u</w:t>
      </w:r>
      <w:r w:rsidRPr="00D779E7">
        <w:rPr>
          <w:rFonts w:ascii="Arial" w:hAnsi="Arial" w:cs="Arial"/>
          <w:spacing w:val="1"/>
          <w:sz w:val="22"/>
          <w:szCs w:val="22"/>
          <w:lang w:val="pt-BR"/>
        </w:rPr>
        <w:t>i</w:t>
      </w:r>
      <w:r w:rsidRPr="00D779E7">
        <w:rPr>
          <w:rFonts w:ascii="Arial" w:hAnsi="Arial" w:cs="Arial"/>
          <w:sz w:val="22"/>
          <w:szCs w:val="22"/>
          <w:lang w:val="pt-BR"/>
        </w:rPr>
        <w:t>r</w:t>
      </w:r>
      <w:r w:rsidRPr="00D779E7">
        <w:rPr>
          <w:rFonts w:ascii="Arial" w:hAnsi="Arial" w:cs="Arial"/>
          <w:spacing w:val="7"/>
          <w:sz w:val="22"/>
          <w:szCs w:val="22"/>
          <w:lang w:val="pt-BR"/>
        </w:rPr>
        <w:t xml:space="preserve"> </w:t>
      </w:r>
      <w:r w:rsidRPr="00D779E7">
        <w:rPr>
          <w:rFonts w:ascii="Arial" w:hAnsi="Arial" w:cs="Arial"/>
          <w:sz w:val="22"/>
          <w:szCs w:val="22"/>
          <w:lang w:val="pt-BR"/>
        </w:rPr>
        <w:t>ao</w:t>
      </w:r>
      <w:r w:rsidRPr="00D779E7">
        <w:rPr>
          <w:rFonts w:ascii="Arial" w:hAnsi="Arial" w:cs="Arial"/>
          <w:spacing w:val="4"/>
          <w:sz w:val="22"/>
          <w:szCs w:val="22"/>
          <w:lang w:val="pt-BR"/>
        </w:rPr>
        <w:t xml:space="preserve"> </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1"/>
          <w:sz w:val="22"/>
          <w:szCs w:val="22"/>
          <w:lang w:val="pt-BR"/>
        </w:rPr>
        <w:t>c</w:t>
      </w:r>
      <w:r w:rsidRPr="00D779E7">
        <w:rPr>
          <w:rFonts w:ascii="Arial" w:hAnsi="Arial" w:cs="Arial"/>
          <w:spacing w:val="2"/>
          <w:sz w:val="22"/>
          <w:szCs w:val="22"/>
          <w:lang w:val="pt-BR"/>
        </w:rPr>
        <w:t>u</w:t>
      </w:r>
      <w:r w:rsidRPr="00D779E7">
        <w:rPr>
          <w:rFonts w:ascii="Arial" w:hAnsi="Arial" w:cs="Arial"/>
          <w:spacing w:val="-1"/>
          <w:sz w:val="22"/>
          <w:szCs w:val="22"/>
          <w:lang w:val="pt-BR"/>
        </w:rPr>
        <w:t>r</w:t>
      </w:r>
      <w:r w:rsidRPr="00D779E7">
        <w:rPr>
          <w:rFonts w:ascii="Arial" w:hAnsi="Arial" w:cs="Arial"/>
          <w:spacing w:val="1"/>
          <w:sz w:val="22"/>
          <w:szCs w:val="22"/>
          <w:lang w:val="pt-BR"/>
        </w:rPr>
        <w:t>s</w:t>
      </w:r>
      <w:r w:rsidRPr="00D779E7">
        <w:rPr>
          <w:rFonts w:ascii="Arial" w:hAnsi="Arial" w:cs="Arial"/>
          <w:sz w:val="22"/>
          <w:szCs w:val="22"/>
          <w:lang w:val="pt-BR"/>
        </w:rPr>
        <w:t>o</w:t>
      </w:r>
      <w:r w:rsidRPr="00D779E7">
        <w:rPr>
          <w:rFonts w:ascii="Arial" w:hAnsi="Arial" w:cs="Arial"/>
          <w:spacing w:val="9"/>
          <w:sz w:val="22"/>
          <w:szCs w:val="22"/>
          <w:lang w:val="pt-BR"/>
        </w:rPr>
        <w:t xml:space="preserve"> </w:t>
      </w:r>
      <w:r w:rsidRPr="00D779E7">
        <w:rPr>
          <w:rFonts w:ascii="Arial" w:hAnsi="Arial" w:cs="Arial"/>
          <w:spacing w:val="1"/>
          <w:sz w:val="22"/>
          <w:szCs w:val="22"/>
          <w:lang w:val="pt-BR"/>
        </w:rPr>
        <w:t>i</w:t>
      </w:r>
      <w:r w:rsidRPr="00D779E7">
        <w:rPr>
          <w:rFonts w:ascii="Arial" w:hAnsi="Arial" w:cs="Arial"/>
          <w:sz w:val="22"/>
          <w:szCs w:val="22"/>
          <w:lang w:val="pt-BR"/>
        </w:rPr>
        <w:t>nte</w:t>
      </w:r>
      <w:r w:rsidRPr="00D779E7">
        <w:rPr>
          <w:rFonts w:ascii="Arial" w:hAnsi="Arial" w:cs="Arial"/>
          <w:spacing w:val="1"/>
          <w:sz w:val="22"/>
          <w:szCs w:val="22"/>
          <w:lang w:val="pt-BR"/>
        </w:rPr>
        <w:t>r</w:t>
      </w:r>
      <w:r w:rsidRPr="00D779E7">
        <w:rPr>
          <w:rFonts w:ascii="Arial" w:hAnsi="Arial" w:cs="Arial"/>
          <w:spacing w:val="-3"/>
          <w:sz w:val="22"/>
          <w:szCs w:val="22"/>
          <w:lang w:val="pt-BR"/>
        </w:rPr>
        <w:t>p</w:t>
      </w:r>
      <w:r w:rsidRPr="00D779E7">
        <w:rPr>
          <w:rFonts w:ascii="Arial" w:hAnsi="Arial" w:cs="Arial"/>
          <w:sz w:val="22"/>
          <w:szCs w:val="22"/>
          <w:lang w:val="pt-BR"/>
        </w:rPr>
        <w:t>o</w:t>
      </w:r>
      <w:r w:rsidRPr="00D779E7">
        <w:rPr>
          <w:rFonts w:ascii="Arial" w:hAnsi="Arial" w:cs="Arial"/>
          <w:spacing w:val="1"/>
          <w:sz w:val="22"/>
          <w:szCs w:val="22"/>
          <w:lang w:val="pt-BR"/>
        </w:rPr>
        <w:t>s</w:t>
      </w:r>
      <w:r w:rsidRPr="00D779E7">
        <w:rPr>
          <w:rFonts w:ascii="Arial" w:hAnsi="Arial" w:cs="Arial"/>
          <w:spacing w:val="2"/>
          <w:sz w:val="22"/>
          <w:szCs w:val="22"/>
          <w:lang w:val="pt-BR"/>
        </w:rPr>
        <w:t>t</w:t>
      </w:r>
      <w:r w:rsidRPr="00D779E7">
        <w:rPr>
          <w:rFonts w:ascii="Arial" w:hAnsi="Arial" w:cs="Arial"/>
          <w:sz w:val="22"/>
          <w:szCs w:val="22"/>
          <w:lang w:val="pt-BR"/>
        </w:rPr>
        <w:t>o</w:t>
      </w:r>
      <w:r w:rsidRPr="00D779E7">
        <w:rPr>
          <w:rFonts w:ascii="Arial" w:hAnsi="Arial" w:cs="Arial"/>
          <w:spacing w:val="11"/>
          <w:sz w:val="22"/>
          <w:szCs w:val="22"/>
          <w:lang w:val="pt-BR"/>
        </w:rPr>
        <w:t xml:space="preserve"> </w:t>
      </w:r>
      <w:r w:rsidRPr="00D779E7">
        <w:rPr>
          <w:rFonts w:ascii="Arial" w:hAnsi="Arial" w:cs="Arial"/>
          <w:spacing w:val="-3"/>
          <w:sz w:val="22"/>
          <w:szCs w:val="22"/>
          <w:lang w:val="pt-BR"/>
        </w:rPr>
        <w:t>e</w:t>
      </w:r>
      <w:r w:rsidRPr="00D779E7">
        <w:rPr>
          <w:rFonts w:ascii="Arial" w:hAnsi="Arial" w:cs="Arial"/>
          <w:spacing w:val="2"/>
          <w:sz w:val="22"/>
          <w:szCs w:val="22"/>
          <w:lang w:val="pt-BR"/>
        </w:rPr>
        <w:t>f</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z w:val="22"/>
          <w:szCs w:val="22"/>
          <w:lang w:val="pt-BR"/>
        </w:rPr>
        <w:t>á</w:t>
      </w:r>
      <w:r w:rsidRPr="00D779E7">
        <w:rPr>
          <w:rFonts w:ascii="Arial" w:hAnsi="Arial" w:cs="Arial"/>
          <w:spacing w:val="1"/>
          <w:sz w:val="22"/>
          <w:szCs w:val="22"/>
          <w:lang w:val="pt-BR"/>
        </w:rPr>
        <w:t>ci</w:t>
      </w:r>
      <w:r w:rsidRPr="00D779E7">
        <w:rPr>
          <w:rFonts w:ascii="Arial" w:hAnsi="Arial" w:cs="Arial"/>
          <w:sz w:val="22"/>
          <w:szCs w:val="22"/>
          <w:lang w:val="pt-BR"/>
        </w:rPr>
        <w:t>a</w:t>
      </w:r>
      <w:r w:rsidRPr="00D779E7">
        <w:rPr>
          <w:rFonts w:ascii="Arial" w:hAnsi="Arial" w:cs="Arial"/>
          <w:spacing w:val="9"/>
          <w:sz w:val="22"/>
          <w:szCs w:val="22"/>
          <w:lang w:val="pt-BR"/>
        </w:rPr>
        <w:t xml:space="preserve"> </w:t>
      </w:r>
      <w:r w:rsidRPr="00D779E7">
        <w:rPr>
          <w:rFonts w:ascii="Arial" w:hAnsi="Arial" w:cs="Arial"/>
          <w:spacing w:val="-2"/>
          <w:w w:val="101"/>
          <w:sz w:val="22"/>
          <w:szCs w:val="22"/>
          <w:lang w:val="pt-BR"/>
        </w:rPr>
        <w:t>s</w:t>
      </w:r>
      <w:r w:rsidRPr="00D779E7">
        <w:rPr>
          <w:rFonts w:ascii="Arial" w:hAnsi="Arial" w:cs="Arial"/>
          <w:w w:val="101"/>
          <w:sz w:val="22"/>
          <w:szCs w:val="22"/>
          <w:lang w:val="pt-BR"/>
        </w:rPr>
        <w:t>u</w:t>
      </w:r>
      <w:r w:rsidRPr="00D779E7">
        <w:rPr>
          <w:rFonts w:ascii="Arial" w:hAnsi="Arial" w:cs="Arial"/>
          <w:spacing w:val="1"/>
          <w:w w:val="101"/>
          <w:sz w:val="22"/>
          <w:szCs w:val="22"/>
          <w:lang w:val="pt-BR"/>
        </w:rPr>
        <w:t>s</w:t>
      </w:r>
      <w:r w:rsidRPr="00D779E7">
        <w:rPr>
          <w:rFonts w:ascii="Arial" w:hAnsi="Arial" w:cs="Arial"/>
          <w:spacing w:val="-3"/>
          <w:w w:val="101"/>
          <w:sz w:val="22"/>
          <w:szCs w:val="22"/>
          <w:lang w:val="pt-BR"/>
        </w:rPr>
        <w:t>p</w:t>
      </w:r>
      <w:r w:rsidRPr="00D779E7">
        <w:rPr>
          <w:rFonts w:ascii="Arial" w:hAnsi="Arial" w:cs="Arial"/>
          <w:spacing w:val="2"/>
          <w:w w:val="101"/>
          <w:sz w:val="22"/>
          <w:szCs w:val="22"/>
          <w:lang w:val="pt-BR"/>
        </w:rPr>
        <w:t>e</w:t>
      </w:r>
      <w:r w:rsidRPr="00D779E7">
        <w:rPr>
          <w:rFonts w:ascii="Arial" w:hAnsi="Arial" w:cs="Arial"/>
          <w:spacing w:val="-3"/>
          <w:w w:val="101"/>
          <w:sz w:val="22"/>
          <w:szCs w:val="22"/>
          <w:lang w:val="pt-BR"/>
        </w:rPr>
        <w:t>n</w:t>
      </w:r>
      <w:r w:rsidRPr="00D779E7">
        <w:rPr>
          <w:rFonts w:ascii="Arial" w:hAnsi="Arial" w:cs="Arial"/>
          <w:spacing w:val="1"/>
          <w:w w:val="101"/>
          <w:sz w:val="22"/>
          <w:szCs w:val="22"/>
          <w:lang w:val="pt-BR"/>
        </w:rPr>
        <w:t>siv</w:t>
      </w:r>
      <w:r w:rsidRPr="00D779E7">
        <w:rPr>
          <w:rFonts w:ascii="Arial" w:hAnsi="Arial" w:cs="Arial"/>
          <w:w w:val="101"/>
          <w:sz w:val="22"/>
          <w:szCs w:val="22"/>
          <w:lang w:val="pt-BR"/>
        </w:rPr>
        <w:t>a.</w:t>
      </w:r>
    </w:p>
    <w:p w:rsidR="003D5B95" w:rsidRPr="00D779E7" w:rsidRDefault="003D5B95" w:rsidP="00020AB7">
      <w:pPr>
        <w:spacing w:line="360" w:lineRule="auto"/>
        <w:ind w:left="120" w:right="66"/>
        <w:jc w:val="both"/>
        <w:rPr>
          <w:rFonts w:ascii="Arial" w:hAnsi="Arial" w:cs="Arial"/>
          <w:sz w:val="22"/>
          <w:szCs w:val="22"/>
          <w:lang w:val="pt-BR"/>
        </w:rPr>
      </w:pPr>
      <w:r w:rsidRPr="00D779E7">
        <w:rPr>
          <w:rFonts w:ascii="Arial" w:hAnsi="Arial" w:cs="Arial"/>
          <w:sz w:val="22"/>
          <w:szCs w:val="22"/>
          <w:lang w:val="pt-BR"/>
        </w:rPr>
        <w:t xml:space="preserve">          </w:t>
      </w:r>
      <w:r w:rsidRPr="00D779E7">
        <w:rPr>
          <w:rFonts w:ascii="Arial" w:hAnsi="Arial" w:cs="Arial"/>
          <w:b/>
          <w:sz w:val="22"/>
          <w:szCs w:val="22"/>
          <w:lang w:val="pt-BR"/>
        </w:rPr>
        <w:t>8.1.3</w:t>
      </w:r>
      <w:r w:rsidRPr="00D779E7">
        <w:rPr>
          <w:rFonts w:ascii="Arial" w:hAnsi="Arial" w:cs="Arial"/>
          <w:spacing w:val="60"/>
          <w:sz w:val="22"/>
          <w:szCs w:val="22"/>
          <w:lang w:val="pt-BR"/>
        </w:rPr>
        <w:t xml:space="preserve"> </w:t>
      </w:r>
      <w:r w:rsidRPr="00D779E7">
        <w:rPr>
          <w:rFonts w:ascii="Arial" w:hAnsi="Arial" w:cs="Arial"/>
          <w:spacing w:val="2"/>
          <w:sz w:val="22"/>
          <w:szCs w:val="22"/>
          <w:lang w:val="pt-BR"/>
        </w:rPr>
        <w:t>I</w:t>
      </w:r>
      <w:r w:rsidRPr="00D779E7">
        <w:rPr>
          <w:rFonts w:ascii="Arial" w:hAnsi="Arial" w:cs="Arial"/>
          <w:sz w:val="22"/>
          <w:szCs w:val="22"/>
          <w:lang w:val="pt-BR"/>
        </w:rPr>
        <w:t>nte</w:t>
      </w:r>
      <w:r w:rsidRPr="00D779E7">
        <w:rPr>
          <w:rFonts w:ascii="Arial" w:hAnsi="Arial" w:cs="Arial"/>
          <w:spacing w:val="1"/>
          <w:sz w:val="22"/>
          <w:szCs w:val="22"/>
          <w:lang w:val="pt-BR"/>
        </w:rPr>
        <w:t>r</w:t>
      </w:r>
      <w:r w:rsidRPr="00D779E7">
        <w:rPr>
          <w:rFonts w:ascii="Arial" w:hAnsi="Arial" w:cs="Arial"/>
          <w:sz w:val="22"/>
          <w:szCs w:val="22"/>
          <w:lang w:val="pt-BR"/>
        </w:rPr>
        <w:t>po</w:t>
      </w:r>
      <w:r w:rsidRPr="00D779E7">
        <w:rPr>
          <w:rFonts w:ascii="Arial" w:hAnsi="Arial" w:cs="Arial"/>
          <w:spacing w:val="-2"/>
          <w:sz w:val="22"/>
          <w:szCs w:val="22"/>
          <w:lang w:val="pt-BR"/>
        </w:rPr>
        <w:t>s</w:t>
      </w:r>
      <w:r w:rsidRPr="00D779E7">
        <w:rPr>
          <w:rFonts w:ascii="Arial" w:hAnsi="Arial" w:cs="Arial"/>
          <w:spacing w:val="2"/>
          <w:sz w:val="22"/>
          <w:szCs w:val="22"/>
          <w:lang w:val="pt-BR"/>
        </w:rPr>
        <w:t>t</w:t>
      </w:r>
      <w:r w:rsidRPr="00D779E7">
        <w:rPr>
          <w:rFonts w:ascii="Arial" w:hAnsi="Arial" w:cs="Arial"/>
          <w:sz w:val="22"/>
          <w:szCs w:val="22"/>
          <w:lang w:val="pt-BR"/>
        </w:rPr>
        <w:t xml:space="preserve">o </w:t>
      </w:r>
      <w:r w:rsidRPr="00D779E7">
        <w:rPr>
          <w:rFonts w:ascii="Arial" w:hAnsi="Arial" w:cs="Arial"/>
          <w:spacing w:val="2"/>
          <w:sz w:val="22"/>
          <w:szCs w:val="22"/>
          <w:lang w:val="pt-BR"/>
        </w:rPr>
        <w:t xml:space="preserve"> </w:t>
      </w:r>
      <w:r w:rsidRPr="00D779E7">
        <w:rPr>
          <w:rFonts w:ascii="Arial" w:hAnsi="Arial" w:cs="Arial"/>
          <w:sz w:val="22"/>
          <w:szCs w:val="22"/>
          <w:lang w:val="pt-BR"/>
        </w:rPr>
        <w:t>o</w:t>
      </w:r>
      <w:r w:rsidRPr="00D779E7">
        <w:rPr>
          <w:rFonts w:ascii="Arial" w:hAnsi="Arial" w:cs="Arial"/>
          <w:spacing w:val="60"/>
          <w:sz w:val="22"/>
          <w:szCs w:val="22"/>
          <w:lang w:val="pt-BR"/>
        </w:rPr>
        <w:t xml:space="preserve"> </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1"/>
          <w:sz w:val="22"/>
          <w:szCs w:val="22"/>
          <w:lang w:val="pt-BR"/>
        </w:rPr>
        <w:t>c</w:t>
      </w:r>
      <w:r w:rsidRPr="00D779E7">
        <w:rPr>
          <w:rFonts w:ascii="Arial" w:hAnsi="Arial" w:cs="Arial"/>
          <w:sz w:val="22"/>
          <w:szCs w:val="22"/>
          <w:lang w:val="pt-BR"/>
        </w:rPr>
        <w:t>u</w:t>
      </w:r>
      <w:r w:rsidRPr="00D779E7">
        <w:rPr>
          <w:rFonts w:ascii="Arial" w:hAnsi="Arial" w:cs="Arial"/>
          <w:spacing w:val="-1"/>
          <w:sz w:val="22"/>
          <w:szCs w:val="22"/>
          <w:lang w:val="pt-BR"/>
        </w:rPr>
        <w:t>r</w:t>
      </w:r>
      <w:r w:rsidRPr="00D779E7">
        <w:rPr>
          <w:rFonts w:ascii="Arial" w:hAnsi="Arial" w:cs="Arial"/>
          <w:spacing w:val="1"/>
          <w:sz w:val="22"/>
          <w:szCs w:val="22"/>
          <w:lang w:val="pt-BR"/>
        </w:rPr>
        <w:t>s</w:t>
      </w:r>
      <w:r w:rsidRPr="00D779E7">
        <w:rPr>
          <w:rFonts w:ascii="Arial" w:hAnsi="Arial" w:cs="Arial"/>
          <w:sz w:val="22"/>
          <w:szCs w:val="22"/>
          <w:lang w:val="pt-BR"/>
        </w:rPr>
        <w:t xml:space="preserve">o, </w:t>
      </w:r>
      <w:r w:rsidRPr="00D779E7">
        <w:rPr>
          <w:rFonts w:ascii="Arial" w:hAnsi="Arial" w:cs="Arial"/>
          <w:spacing w:val="3"/>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á</w:t>
      </w:r>
      <w:r w:rsidRPr="00D779E7">
        <w:rPr>
          <w:rFonts w:ascii="Arial" w:hAnsi="Arial" w:cs="Arial"/>
          <w:spacing w:val="60"/>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pacing w:val="2"/>
          <w:sz w:val="22"/>
          <w:szCs w:val="22"/>
          <w:lang w:val="pt-BR"/>
        </w:rPr>
        <w:t>mu</w:t>
      </w:r>
      <w:r w:rsidRPr="00D779E7">
        <w:rPr>
          <w:rFonts w:ascii="Arial" w:hAnsi="Arial" w:cs="Arial"/>
          <w:spacing w:val="-3"/>
          <w:sz w:val="22"/>
          <w:szCs w:val="22"/>
          <w:lang w:val="pt-BR"/>
        </w:rPr>
        <w:t>n</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z w:val="22"/>
          <w:szCs w:val="22"/>
          <w:lang w:val="pt-BR"/>
        </w:rPr>
        <w:t xml:space="preserve">ado </w:t>
      </w:r>
      <w:r w:rsidRPr="00D779E7">
        <w:rPr>
          <w:rFonts w:ascii="Arial" w:hAnsi="Arial" w:cs="Arial"/>
          <w:spacing w:val="7"/>
          <w:sz w:val="22"/>
          <w:szCs w:val="22"/>
          <w:lang w:val="pt-BR"/>
        </w:rPr>
        <w:t xml:space="preserve"> </w:t>
      </w:r>
      <w:r w:rsidRPr="00D779E7">
        <w:rPr>
          <w:rFonts w:ascii="Arial" w:hAnsi="Arial" w:cs="Arial"/>
          <w:sz w:val="22"/>
          <w:szCs w:val="22"/>
          <w:lang w:val="pt-BR"/>
        </w:rPr>
        <w:t>aos</w:t>
      </w:r>
      <w:r w:rsidRPr="00D779E7">
        <w:rPr>
          <w:rFonts w:ascii="Arial" w:hAnsi="Arial" w:cs="Arial"/>
          <w:spacing w:val="60"/>
          <w:sz w:val="22"/>
          <w:szCs w:val="22"/>
          <w:lang w:val="pt-BR"/>
        </w:rPr>
        <w:t xml:space="preserve"> </w:t>
      </w:r>
      <w:r w:rsidRPr="00D779E7">
        <w:rPr>
          <w:rFonts w:ascii="Arial" w:hAnsi="Arial" w:cs="Arial"/>
          <w:sz w:val="22"/>
          <w:szCs w:val="22"/>
          <w:lang w:val="pt-BR"/>
        </w:rPr>
        <w:t>de</w:t>
      </w:r>
      <w:r w:rsidRPr="00D779E7">
        <w:rPr>
          <w:rFonts w:ascii="Arial" w:hAnsi="Arial" w:cs="Arial"/>
          <w:spacing w:val="2"/>
          <w:sz w:val="22"/>
          <w:szCs w:val="22"/>
          <w:lang w:val="pt-BR"/>
        </w:rPr>
        <w:t>m</w:t>
      </w:r>
      <w:r w:rsidRPr="00D779E7">
        <w:rPr>
          <w:rFonts w:ascii="Arial" w:hAnsi="Arial" w:cs="Arial"/>
          <w:spacing w:val="-3"/>
          <w:sz w:val="22"/>
          <w:szCs w:val="22"/>
          <w:lang w:val="pt-BR"/>
        </w:rPr>
        <w:t>a</w:t>
      </w:r>
      <w:r w:rsidRPr="00D779E7">
        <w:rPr>
          <w:rFonts w:ascii="Arial" w:hAnsi="Arial" w:cs="Arial"/>
          <w:spacing w:val="3"/>
          <w:sz w:val="22"/>
          <w:szCs w:val="22"/>
          <w:lang w:val="pt-BR"/>
        </w:rPr>
        <w:t>i</w:t>
      </w:r>
      <w:r w:rsidRPr="00D779E7">
        <w:rPr>
          <w:rFonts w:ascii="Arial" w:hAnsi="Arial" w:cs="Arial"/>
          <w:sz w:val="22"/>
          <w:szCs w:val="22"/>
          <w:lang w:val="pt-BR"/>
        </w:rPr>
        <w:t xml:space="preserve">s  </w:t>
      </w:r>
      <w:r w:rsidRPr="00D779E7">
        <w:rPr>
          <w:rFonts w:ascii="Arial" w:hAnsi="Arial" w:cs="Arial"/>
          <w:spacing w:val="-3"/>
          <w:sz w:val="22"/>
          <w:szCs w:val="22"/>
          <w:lang w:val="pt-BR"/>
        </w:rPr>
        <w:t>p</w:t>
      </w:r>
      <w:r w:rsidRPr="00D779E7">
        <w:rPr>
          <w:rFonts w:ascii="Arial" w:hAnsi="Arial" w:cs="Arial"/>
          <w:spacing w:val="-1"/>
          <w:sz w:val="22"/>
          <w:szCs w:val="22"/>
          <w:lang w:val="pt-BR"/>
        </w:rPr>
        <w:t>r</w:t>
      </w:r>
      <w:r w:rsidRPr="00D779E7">
        <w:rPr>
          <w:rFonts w:ascii="Arial" w:hAnsi="Arial" w:cs="Arial"/>
          <w:spacing w:val="2"/>
          <w:sz w:val="22"/>
          <w:szCs w:val="22"/>
          <w:lang w:val="pt-BR"/>
        </w:rPr>
        <w:t>o</w:t>
      </w:r>
      <w:r w:rsidRPr="00D779E7">
        <w:rPr>
          <w:rFonts w:ascii="Arial" w:hAnsi="Arial" w:cs="Arial"/>
          <w:sz w:val="22"/>
          <w:szCs w:val="22"/>
          <w:lang w:val="pt-BR"/>
        </w:rPr>
        <w:t>po</w:t>
      </w:r>
      <w:r w:rsidRPr="00D779E7">
        <w:rPr>
          <w:rFonts w:ascii="Arial" w:hAnsi="Arial" w:cs="Arial"/>
          <w:spacing w:val="2"/>
          <w:sz w:val="22"/>
          <w:szCs w:val="22"/>
          <w:lang w:val="pt-BR"/>
        </w:rPr>
        <w:t>n</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z w:val="22"/>
          <w:szCs w:val="22"/>
          <w:lang w:val="pt-BR"/>
        </w:rPr>
        <w:t xml:space="preserve">, </w:t>
      </w:r>
      <w:r w:rsidRPr="00D779E7">
        <w:rPr>
          <w:rFonts w:ascii="Arial" w:hAnsi="Arial" w:cs="Arial"/>
          <w:spacing w:val="8"/>
          <w:sz w:val="22"/>
          <w:szCs w:val="22"/>
          <w:lang w:val="pt-BR"/>
        </w:rPr>
        <w:t xml:space="preserve"> </w:t>
      </w:r>
      <w:r w:rsidRPr="00D779E7">
        <w:rPr>
          <w:rFonts w:ascii="Arial" w:hAnsi="Arial" w:cs="Arial"/>
          <w:spacing w:val="-3"/>
          <w:w w:val="101"/>
          <w:sz w:val="22"/>
          <w:szCs w:val="22"/>
          <w:lang w:val="pt-BR"/>
        </w:rPr>
        <w:t>q</w:t>
      </w:r>
      <w:r w:rsidRPr="00D779E7">
        <w:rPr>
          <w:rFonts w:ascii="Arial" w:hAnsi="Arial" w:cs="Arial"/>
          <w:spacing w:val="2"/>
          <w:w w:val="101"/>
          <w:sz w:val="22"/>
          <w:szCs w:val="22"/>
          <w:lang w:val="pt-BR"/>
        </w:rPr>
        <w:t>u</w:t>
      </w:r>
      <w:r w:rsidRPr="00D779E7">
        <w:rPr>
          <w:rFonts w:ascii="Arial" w:hAnsi="Arial" w:cs="Arial"/>
          <w:w w:val="101"/>
          <w:sz w:val="22"/>
          <w:szCs w:val="22"/>
          <w:lang w:val="pt-BR"/>
        </w:rPr>
        <w:t xml:space="preserve">e </w:t>
      </w:r>
      <w:r w:rsidRPr="00D779E7">
        <w:rPr>
          <w:rFonts w:ascii="Arial" w:hAnsi="Arial" w:cs="Arial"/>
          <w:sz w:val="22"/>
          <w:szCs w:val="22"/>
          <w:lang w:val="pt-BR"/>
        </w:rPr>
        <w:t>pode</w:t>
      </w:r>
      <w:r w:rsidRPr="00D779E7">
        <w:rPr>
          <w:rFonts w:ascii="Arial" w:hAnsi="Arial" w:cs="Arial"/>
          <w:spacing w:val="-1"/>
          <w:sz w:val="22"/>
          <w:szCs w:val="22"/>
          <w:lang w:val="pt-BR"/>
        </w:rPr>
        <w:t>r</w:t>
      </w:r>
      <w:r w:rsidRPr="00D779E7">
        <w:rPr>
          <w:rFonts w:ascii="Arial" w:hAnsi="Arial" w:cs="Arial"/>
          <w:spacing w:val="2"/>
          <w:sz w:val="22"/>
          <w:szCs w:val="22"/>
          <w:lang w:val="pt-BR"/>
        </w:rPr>
        <w:t>ã</w:t>
      </w:r>
      <w:r w:rsidRPr="00D779E7">
        <w:rPr>
          <w:rFonts w:ascii="Arial" w:hAnsi="Arial" w:cs="Arial"/>
          <w:sz w:val="22"/>
          <w:szCs w:val="22"/>
          <w:lang w:val="pt-BR"/>
        </w:rPr>
        <w:t>o</w:t>
      </w:r>
      <w:r w:rsidRPr="00D779E7">
        <w:rPr>
          <w:rFonts w:ascii="Arial" w:hAnsi="Arial" w:cs="Arial"/>
          <w:spacing w:val="9"/>
          <w:sz w:val="22"/>
          <w:szCs w:val="22"/>
          <w:lang w:val="pt-BR"/>
        </w:rPr>
        <w:t xml:space="preserve"> </w:t>
      </w:r>
      <w:r w:rsidRPr="00D779E7">
        <w:rPr>
          <w:rFonts w:ascii="Arial" w:hAnsi="Arial" w:cs="Arial"/>
          <w:spacing w:val="1"/>
          <w:sz w:val="22"/>
          <w:szCs w:val="22"/>
          <w:lang w:val="pt-BR"/>
        </w:rPr>
        <w:t>i</w:t>
      </w:r>
      <w:r w:rsidRPr="00D779E7">
        <w:rPr>
          <w:rFonts w:ascii="Arial" w:hAnsi="Arial" w:cs="Arial"/>
          <w:spacing w:val="2"/>
          <w:sz w:val="22"/>
          <w:szCs w:val="22"/>
          <w:lang w:val="pt-BR"/>
        </w:rPr>
        <w:t>m</w:t>
      </w:r>
      <w:r w:rsidRPr="00D779E7">
        <w:rPr>
          <w:rFonts w:ascii="Arial" w:hAnsi="Arial" w:cs="Arial"/>
          <w:spacing w:val="-3"/>
          <w:sz w:val="22"/>
          <w:szCs w:val="22"/>
          <w:lang w:val="pt-BR"/>
        </w:rPr>
        <w:t>p</w:t>
      </w:r>
      <w:r w:rsidRPr="00D779E7">
        <w:rPr>
          <w:rFonts w:ascii="Arial" w:hAnsi="Arial" w:cs="Arial"/>
          <w:sz w:val="22"/>
          <w:szCs w:val="22"/>
          <w:lang w:val="pt-BR"/>
        </w:rPr>
        <w:t>ugn</w:t>
      </w:r>
      <w:r w:rsidRPr="00D779E7">
        <w:rPr>
          <w:rFonts w:ascii="Arial" w:hAnsi="Arial" w:cs="Arial"/>
          <w:spacing w:val="2"/>
          <w:sz w:val="22"/>
          <w:szCs w:val="22"/>
          <w:lang w:val="pt-BR"/>
        </w:rPr>
        <w:t>á</w:t>
      </w:r>
      <w:r w:rsidRPr="00D779E7">
        <w:rPr>
          <w:rFonts w:ascii="Arial" w:hAnsi="Arial" w:cs="Arial"/>
          <w:spacing w:val="-1"/>
          <w:sz w:val="22"/>
          <w:szCs w:val="22"/>
          <w:lang w:val="pt-BR"/>
        </w:rPr>
        <w:t>-</w:t>
      </w:r>
      <w:r w:rsidRPr="00D779E7">
        <w:rPr>
          <w:rFonts w:ascii="Arial" w:hAnsi="Arial" w:cs="Arial"/>
          <w:spacing w:val="1"/>
          <w:sz w:val="22"/>
          <w:szCs w:val="22"/>
          <w:lang w:val="pt-BR"/>
        </w:rPr>
        <w:t>l</w:t>
      </w:r>
      <w:r w:rsidRPr="00D779E7">
        <w:rPr>
          <w:rFonts w:ascii="Arial" w:hAnsi="Arial" w:cs="Arial"/>
          <w:sz w:val="22"/>
          <w:szCs w:val="22"/>
          <w:lang w:val="pt-BR"/>
        </w:rPr>
        <w:t>o</w:t>
      </w:r>
      <w:r w:rsidRPr="00D779E7">
        <w:rPr>
          <w:rFonts w:ascii="Arial" w:hAnsi="Arial" w:cs="Arial"/>
          <w:spacing w:val="12"/>
          <w:sz w:val="22"/>
          <w:szCs w:val="22"/>
          <w:lang w:val="pt-BR"/>
        </w:rPr>
        <w:t xml:space="preserve"> </w:t>
      </w:r>
      <w:r w:rsidRPr="00D779E7">
        <w:rPr>
          <w:rFonts w:ascii="Arial" w:hAnsi="Arial" w:cs="Arial"/>
          <w:sz w:val="22"/>
          <w:szCs w:val="22"/>
          <w:lang w:val="pt-BR"/>
        </w:rPr>
        <w:t>no</w:t>
      </w:r>
      <w:r w:rsidRPr="00D779E7">
        <w:rPr>
          <w:rFonts w:ascii="Arial" w:hAnsi="Arial" w:cs="Arial"/>
          <w:spacing w:val="4"/>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1"/>
          <w:sz w:val="22"/>
          <w:szCs w:val="22"/>
          <w:lang w:val="pt-BR"/>
        </w:rPr>
        <w:t>z</w:t>
      </w:r>
      <w:r w:rsidRPr="00D779E7">
        <w:rPr>
          <w:rFonts w:ascii="Arial" w:hAnsi="Arial" w:cs="Arial"/>
          <w:sz w:val="22"/>
          <w:szCs w:val="22"/>
          <w:lang w:val="pt-BR"/>
        </w:rPr>
        <w:t>o</w:t>
      </w:r>
      <w:r w:rsidRPr="00D779E7">
        <w:rPr>
          <w:rFonts w:ascii="Arial" w:hAnsi="Arial" w:cs="Arial"/>
          <w:spacing w:val="7"/>
          <w:sz w:val="22"/>
          <w:szCs w:val="22"/>
          <w:lang w:val="pt-BR"/>
        </w:rPr>
        <w:t xml:space="preserve"> </w:t>
      </w:r>
      <w:r w:rsidRPr="00D779E7">
        <w:rPr>
          <w:rFonts w:ascii="Arial" w:hAnsi="Arial" w:cs="Arial"/>
          <w:sz w:val="22"/>
          <w:szCs w:val="22"/>
          <w:lang w:val="pt-BR"/>
        </w:rPr>
        <w:t>de</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0</w:t>
      </w:r>
      <w:r w:rsidRPr="00D779E7">
        <w:rPr>
          <w:rFonts w:ascii="Arial" w:hAnsi="Arial" w:cs="Arial"/>
          <w:sz w:val="22"/>
          <w:szCs w:val="22"/>
          <w:lang w:val="pt-BR"/>
        </w:rPr>
        <w:t>5</w:t>
      </w:r>
      <w:r w:rsidRPr="00D779E7">
        <w:rPr>
          <w:rFonts w:ascii="Arial" w:hAnsi="Arial" w:cs="Arial"/>
          <w:spacing w:val="1"/>
          <w:sz w:val="22"/>
          <w:szCs w:val="22"/>
          <w:lang w:val="pt-BR"/>
        </w:rPr>
        <w:t xml:space="preserve"> </w:t>
      </w:r>
      <w:r w:rsidRPr="00D779E7">
        <w:rPr>
          <w:rFonts w:ascii="Arial" w:hAnsi="Arial" w:cs="Arial"/>
          <w:spacing w:val="-1"/>
          <w:sz w:val="22"/>
          <w:szCs w:val="22"/>
          <w:lang w:val="pt-BR"/>
        </w:rPr>
        <w:t>(</w:t>
      </w:r>
      <w:r w:rsidRPr="00D779E7">
        <w:rPr>
          <w:rFonts w:ascii="Arial" w:hAnsi="Arial" w:cs="Arial"/>
          <w:spacing w:val="1"/>
          <w:sz w:val="22"/>
          <w:szCs w:val="22"/>
          <w:lang w:val="pt-BR"/>
        </w:rPr>
        <w:t>ci</w:t>
      </w:r>
      <w:r w:rsidRPr="00D779E7">
        <w:rPr>
          <w:rFonts w:ascii="Arial" w:hAnsi="Arial" w:cs="Arial"/>
          <w:sz w:val="22"/>
          <w:szCs w:val="22"/>
          <w:lang w:val="pt-BR"/>
        </w:rPr>
        <w:t>n</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z w:val="22"/>
          <w:szCs w:val="22"/>
          <w:lang w:val="pt-BR"/>
        </w:rPr>
        <w:t>)</w:t>
      </w:r>
      <w:r w:rsidRPr="00D779E7">
        <w:rPr>
          <w:rFonts w:ascii="Arial" w:hAnsi="Arial" w:cs="Arial"/>
          <w:spacing w:val="12"/>
          <w:sz w:val="22"/>
          <w:szCs w:val="22"/>
          <w:lang w:val="pt-BR"/>
        </w:rPr>
        <w:t xml:space="preserve"> </w:t>
      </w:r>
      <w:r w:rsidRPr="00D779E7">
        <w:rPr>
          <w:rFonts w:ascii="Arial" w:hAnsi="Arial" w:cs="Arial"/>
          <w:sz w:val="22"/>
          <w:szCs w:val="22"/>
          <w:lang w:val="pt-BR"/>
        </w:rPr>
        <w:t>d</w:t>
      </w:r>
      <w:r w:rsidRPr="00D779E7">
        <w:rPr>
          <w:rFonts w:ascii="Arial" w:hAnsi="Arial" w:cs="Arial"/>
          <w:spacing w:val="1"/>
          <w:sz w:val="22"/>
          <w:szCs w:val="22"/>
          <w:lang w:val="pt-BR"/>
        </w:rPr>
        <w:t>i</w:t>
      </w:r>
      <w:r w:rsidRPr="00D779E7">
        <w:rPr>
          <w:rFonts w:ascii="Arial" w:hAnsi="Arial" w:cs="Arial"/>
          <w:sz w:val="22"/>
          <w:szCs w:val="22"/>
          <w:lang w:val="pt-BR"/>
        </w:rPr>
        <w:t>as</w:t>
      </w:r>
      <w:r w:rsidRPr="00D779E7">
        <w:rPr>
          <w:rFonts w:ascii="Arial" w:hAnsi="Arial" w:cs="Arial"/>
          <w:spacing w:val="6"/>
          <w:sz w:val="22"/>
          <w:szCs w:val="22"/>
          <w:lang w:val="pt-BR"/>
        </w:rPr>
        <w:t xml:space="preserve"> </w:t>
      </w:r>
      <w:r w:rsidRPr="00D779E7">
        <w:rPr>
          <w:rFonts w:ascii="Arial" w:hAnsi="Arial" w:cs="Arial"/>
          <w:spacing w:val="-3"/>
          <w:w w:val="101"/>
          <w:sz w:val="22"/>
          <w:szCs w:val="22"/>
          <w:lang w:val="pt-BR"/>
        </w:rPr>
        <w:t>ú</w:t>
      </w:r>
      <w:r w:rsidRPr="00D779E7">
        <w:rPr>
          <w:rFonts w:ascii="Arial" w:hAnsi="Arial" w:cs="Arial"/>
          <w:spacing w:val="2"/>
          <w:w w:val="101"/>
          <w:sz w:val="22"/>
          <w:szCs w:val="22"/>
          <w:lang w:val="pt-BR"/>
        </w:rPr>
        <w:t>t</w:t>
      </w:r>
      <w:r w:rsidRPr="00D779E7">
        <w:rPr>
          <w:rFonts w:ascii="Arial" w:hAnsi="Arial" w:cs="Arial"/>
          <w:spacing w:val="-3"/>
          <w:w w:val="101"/>
          <w:sz w:val="22"/>
          <w:szCs w:val="22"/>
          <w:lang w:val="pt-BR"/>
        </w:rPr>
        <w:t>e</w:t>
      </w:r>
      <w:r w:rsidRPr="00D779E7">
        <w:rPr>
          <w:rFonts w:ascii="Arial" w:hAnsi="Arial" w:cs="Arial"/>
          <w:spacing w:val="3"/>
          <w:w w:val="101"/>
          <w:sz w:val="22"/>
          <w:szCs w:val="22"/>
          <w:lang w:val="pt-BR"/>
        </w:rPr>
        <w:t>i</w:t>
      </w:r>
      <w:r w:rsidRPr="00D779E7">
        <w:rPr>
          <w:rFonts w:ascii="Arial" w:hAnsi="Arial" w:cs="Arial"/>
          <w:spacing w:val="-2"/>
          <w:w w:val="101"/>
          <w:sz w:val="22"/>
          <w:szCs w:val="22"/>
          <w:lang w:val="pt-BR"/>
        </w:rPr>
        <w:t>s</w:t>
      </w:r>
      <w:r w:rsidRPr="00D779E7">
        <w:rPr>
          <w:rFonts w:ascii="Arial" w:hAnsi="Arial" w:cs="Arial"/>
          <w:w w:val="101"/>
          <w:sz w:val="22"/>
          <w:szCs w:val="22"/>
          <w:lang w:val="pt-BR"/>
        </w:rPr>
        <w:t>.</w:t>
      </w:r>
    </w:p>
    <w:p w:rsidR="003D5B95" w:rsidRPr="00D779E7" w:rsidRDefault="003D5B95" w:rsidP="00020AB7">
      <w:pPr>
        <w:spacing w:line="360" w:lineRule="auto"/>
        <w:ind w:left="120" w:right="63"/>
        <w:jc w:val="both"/>
        <w:rPr>
          <w:rFonts w:ascii="Arial" w:hAnsi="Arial" w:cs="Arial"/>
          <w:sz w:val="22"/>
          <w:szCs w:val="22"/>
          <w:lang w:val="pt-BR"/>
        </w:rPr>
      </w:pPr>
      <w:r w:rsidRPr="00D779E7">
        <w:rPr>
          <w:rFonts w:ascii="Arial" w:hAnsi="Arial" w:cs="Arial"/>
          <w:b/>
          <w:sz w:val="22"/>
          <w:szCs w:val="22"/>
          <w:lang w:val="pt-BR"/>
        </w:rPr>
        <w:t xml:space="preserve">          8.1.4</w:t>
      </w:r>
      <w:r w:rsidRPr="00D779E7">
        <w:rPr>
          <w:rFonts w:ascii="Arial" w:hAnsi="Arial" w:cs="Arial"/>
          <w:sz w:val="22"/>
          <w:szCs w:val="22"/>
          <w:lang w:val="pt-BR"/>
        </w:rPr>
        <w:t xml:space="preserve">  O</w:t>
      </w:r>
      <w:r w:rsidRPr="00D779E7">
        <w:rPr>
          <w:rFonts w:ascii="Arial" w:hAnsi="Arial" w:cs="Arial"/>
          <w:spacing w:val="58"/>
          <w:sz w:val="22"/>
          <w:szCs w:val="22"/>
          <w:lang w:val="pt-BR"/>
        </w:rPr>
        <w:t xml:space="preserve"> </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3"/>
          <w:sz w:val="22"/>
          <w:szCs w:val="22"/>
          <w:lang w:val="pt-BR"/>
        </w:rPr>
        <w:t>c</w:t>
      </w:r>
      <w:r w:rsidRPr="00D779E7">
        <w:rPr>
          <w:rFonts w:ascii="Arial" w:hAnsi="Arial" w:cs="Arial"/>
          <w:spacing w:val="-3"/>
          <w:sz w:val="22"/>
          <w:szCs w:val="22"/>
          <w:lang w:val="pt-BR"/>
        </w:rPr>
        <w:t>u</w:t>
      </w:r>
      <w:r w:rsidRPr="00D779E7">
        <w:rPr>
          <w:rFonts w:ascii="Arial" w:hAnsi="Arial" w:cs="Arial"/>
          <w:spacing w:val="-1"/>
          <w:sz w:val="22"/>
          <w:szCs w:val="22"/>
          <w:lang w:val="pt-BR"/>
        </w:rPr>
        <w:t>r</w:t>
      </w:r>
      <w:r w:rsidRPr="00D779E7">
        <w:rPr>
          <w:rFonts w:ascii="Arial" w:hAnsi="Arial" w:cs="Arial"/>
          <w:spacing w:val="3"/>
          <w:sz w:val="22"/>
          <w:szCs w:val="22"/>
          <w:lang w:val="pt-BR"/>
        </w:rPr>
        <w:t>s</w:t>
      </w:r>
      <w:r w:rsidRPr="00D779E7">
        <w:rPr>
          <w:rFonts w:ascii="Arial" w:hAnsi="Arial" w:cs="Arial"/>
          <w:sz w:val="22"/>
          <w:szCs w:val="22"/>
          <w:lang w:val="pt-BR"/>
        </w:rPr>
        <w:t>o</w:t>
      </w:r>
      <w:r w:rsidRPr="00D779E7">
        <w:rPr>
          <w:rFonts w:ascii="Arial" w:hAnsi="Arial" w:cs="Arial"/>
          <w:spacing w:val="63"/>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e</w:t>
      </w:r>
      <w:r w:rsidRPr="00D779E7">
        <w:rPr>
          <w:rFonts w:ascii="Arial" w:hAnsi="Arial" w:cs="Arial"/>
          <w:spacing w:val="4"/>
          <w:sz w:val="22"/>
          <w:szCs w:val="22"/>
          <w:lang w:val="pt-BR"/>
        </w:rPr>
        <w:t>r</w:t>
      </w:r>
      <w:r w:rsidRPr="00D779E7">
        <w:rPr>
          <w:rFonts w:ascii="Arial" w:hAnsi="Arial" w:cs="Arial"/>
          <w:sz w:val="22"/>
          <w:szCs w:val="22"/>
          <w:lang w:val="pt-BR"/>
        </w:rPr>
        <w:t>á</w:t>
      </w:r>
      <w:r w:rsidRPr="00D779E7">
        <w:rPr>
          <w:rFonts w:ascii="Arial" w:hAnsi="Arial" w:cs="Arial"/>
          <w:spacing w:val="63"/>
          <w:sz w:val="22"/>
          <w:szCs w:val="22"/>
          <w:lang w:val="pt-BR"/>
        </w:rPr>
        <w:t xml:space="preserve"> </w:t>
      </w:r>
      <w:r w:rsidRPr="00D779E7">
        <w:rPr>
          <w:rFonts w:ascii="Arial" w:hAnsi="Arial" w:cs="Arial"/>
          <w:spacing w:val="-3"/>
          <w:sz w:val="22"/>
          <w:szCs w:val="22"/>
          <w:lang w:val="pt-BR"/>
        </w:rPr>
        <w:t>d</w:t>
      </w:r>
      <w:r w:rsidRPr="00D779E7">
        <w:rPr>
          <w:rFonts w:ascii="Arial" w:hAnsi="Arial" w:cs="Arial"/>
          <w:spacing w:val="3"/>
          <w:sz w:val="22"/>
          <w:szCs w:val="22"/>
          <w:lang w:val="pt-BR"/>
        </w:rPr>
        <w:t>i</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g</w:t>
      </w:r>
      <w:r w:rsidRPr="00D779E7">
        <w:rPr>
          <w:rFonts w:ascii="Arial" w:hAnsi="Arial" w:cs="Arial"/>
          <w:spacing w:val="1"/>
          <w:sz w:val="22"/>
          <w:szCs w:val="22"/>
          <w:lang w:val="pt-BR"/>
        </w:rPr>
        <w:t>i</w:t>
      </w:r>
      <w:r w:rsidRPr="00D779E7">
        <w:rPr>
          <w:rFonts w:ascii="Arial" w:hAnsi="Arial" w:cs="Arial"/>
          <w:sz w:val="22"/>
          <w:szCs w:val="22"/>
          <w:lang w:val="pt-BR"/>
        </w:rPr>
        <w:t>do</w:t>
      </w:r>
      <w:r w:rsidRPr="00D779E7">
        <w:rPr>
          <w:rFonts w:ascii="Arial" w:hAnsi="Arial" w:cs="Arial"/>
          <w:spacing w:val="63"/>
          <w:sz w:val="22"/>
          <w:szCs w:val="22"/>
          <w:lang w:val="pt-BR"/>
        </w:rPr>
        <w:t xml:space="preserve"> </w:t>
      </w:r>
      <w:r w:rsidRPr="00D779E7">
        <w:rPr>
          <w:rFonts w:ascii="Arial" w:hAnsi="Arial" w:cs="Arial"/>
          <w:sz w:val="22"/>
          <w:szCs w:val="22"/>
          <w:lang w:val="pt-BR"/>
        </w:rPr>
        <w:t>à</w:t>
      </w:r>
      <w:r w:rsidRPr="00D779E7">
        <w:rPr>
          <w:rFonts w:ascii="Arial" w:hAnsi="Arial" w:cs="Arial"/>
          <w:spacing w:val="57"/>
          <w:sz w:val="22"/>
          <w:szCs w:val="22"/>
          <w:lang w:val="pt-BR"/>
        </w:rPr>
        <w:t xml:space="preserve"> </w:t>
      </w:r>
      <w:r w:rsidRPr="00D779E7">
        <w:rPr>
          <w:rFonts w:ascii="Arial" w:hAnsi="Arial" w:cs="Arial"/>
          <w:spacing w:val="-3"/>
          <w:sz w:val="22"/>
          <w:szCs w:val="22"/>
          <w:lang w:val="pt-BR"/>
        </w:rPr>
        <w:t>a</w:t>
      </w:r>
      <w:r w:rsidRPr="00D779E7">
        <w:rPr>
          <w:rFonts w:ascii="Arial" w:hAnsi="Arial" w:cs="Arial"/>
          <w:sz w:val="22"/>
          <w:szCs w:val="22"/>
          <w:lang w:val="pt-BR"/>
        </w:rPr>
        <w:t>ut</w:t>
      </w:r>
      <w:r w:rsidRPr="00D779E7">
        <w:rPr>
          <w:rFonts w:ascii="Arial" w:hAnsi="Arial" w:cs="Arial"/>
          <w:spacing w:val="2"/>
          <w:sz w:val="22"/>
          <w:szCs w:val="22"/>
          <w:lang w:val="pt-BR"/>
        </w:rPr>
        <w:t>o</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 xml:space="preserve">dade </w:t>
      </w:r>
      <w:r w:rsidRPr="00D779E7">
        <w:rPr>
          <w:rFonts w:ascii="Arial" w:hAnsi="Arial" w:cs="Arial"/>
          <w:spacing w:val="6"/>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u</w:t>
      </w:r>
      <w:r w:rsidRPr="00D779E7">
        <w:rPr>
          <w:rFonts w:ascii="Arial" w:hAnsi="Arial" w:cs="Arial"/>
          <w:sz w:val="22"/>
          <w:szCs w:val="22"/>
          <w:lang w:val="pt-BR"/>
        </w:rPr>
        <w:t>pe</w:t>
      </w:r>
      <w:r w:rsidRPr="00D779E7">
        <w:rPr>
          <w:rFonts w:ascii="Arial" w:hAnsi="Arial" w:cs="Arial"/>
          <w:spacing w:val="-1"/>
          <w:sz w:val="22"/>
          <w:szCs w:val="22"/>
          <w:lang w:val="pt-BR"/>
        </w:rPr>
        <w:t>r</w:t>
      </w:r>
      <w:r w:rsidRPr="00D779E7">
        <w:rPr>
          <w:rFonts w:ascii="Arial" w:hAnsi="Arial" w:cs="Arial"/>
          <w:spacing w:val="3"/>
          <w:sz w:val="22"/>
          <w:szCs w:val="22"/>
          <w:lang w:val="pt-BR"/>
        </w:rPr>
        <w:t>i</w:t>
      </w:r>
      <w:r w:rsidRPr="00D779E7">
        <w:rPr>
          <w:rFonts w:ascii="Arial" w:hAnsi="Arial" w:cs="Arial"/>
          <w:spacing w:val="-3"/>
          <w:sz w:val="22"/>
          <w:szCs w:val="22"/>
          <w:lang w:val="pt-BR"/>
        </w:rPr>
        <w:t>o</w:t>
      </w:r>
      <w:r w:rsidRPr="00D779E7">
        <w:rPr>
          <w:rFonts w:ascii="Arial" w:hAnsi="Arial" w:cs="Arial"/>
          <w:spacing w:val="-15"/>
          <w:sz w:val="22"/>
          <w:szCs w:val="22"/>
          <w:lang w:val="pt-BR"/>
        </w:rPr>
        <w:t>r</w:t>
      </w:r>
      <w:r w:rsidRPr="00D779E7">
        <w:rPr>
          <w:rFonts w:ascii="Arial" w:hAnsi="Arial" w:cs="Arial"/>
          <w:sz w:val="22"/>
          <w:szCs w:val="22"/>
          <w:lang w:val="pt-BR"/>
        </w:rPr>
        <w:t xml:space="preserve">, </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p</w:t>
      </w:r>
      <w:r w:rsidRPr="00D779E7">
        <w:rPr>
          <w:rFonts w:ascii="Arial" w:hAnsi="Arial" w:cs="Arial"/>
          <w:spacing w:val="-3"/>
          <w:sz w:val="22"/>
          <w:szCs w:val="22"/>
          <w:lang w:val="pt-BR"/>
        </w:rPr>
        <w:t>o</w:t>
      </w:r>
      <w:r w:rsidRPr="00D779E7">
        <w:rPr>
          <w:rFonts w:ascii="Arial" w:hAnsi="Arial" w:cs="Arial"/>
          <w:sz w:val="22"/>
          <w:szCs w:val="22"/>
          <w:lang w:val="pt-BR"/>
        </w:rPr>
        <w:t>r</w:t>
      </w:r>
      <w:r w:rsidRPr="00D779E7">
        <w:rPr>
          <w:rFonts w:ascii="Arial" w:hAnsi="Arial" w:cs="Arial"/>
          <w:spacing w:val="61"/>
          <w:sz w:val="22"/>
          <w:szCs w:val="22"/>
          <w:lang w:val="pt-BR"/>
        </w:rPr>
        <w:t xml:space="preserve"> </w:t>
      </w:r>
      <w:r w:rsidRPr="00D779E7">
        <w:rPr>
          <w:rFonts w:ascii="Arial" w:hAnsi="Arial" w:cs="Arial"/>
          <w:spacing w:val="1"/>
          <w:sz w:val="22"/>
          <w:szCs w:val="22"/>
          <w:lang w:val="pt-BR"/>
        </w:rPr>
        <w:t>i</w:t>
      </w:r>
      <w:r w:rsidRPr="00D779E7">
        <w:rPr>
          <w:rFonts w:ascii="Arial" w:hAnsi="Arial" w:cs="Arial"/>
          <w:sz w:val="22"/>
          <w:szCs w:val="22"/>
          <w:lang w:val="pt-BR"/>
        </w:rPr>
        <w:t>nte</w:t>
      </w:r>
      <w:r w:rsidRPr="00D779E7">
        <w:rPr>
          <w:rFonts w:ascii="Arial" w:hAnsi="Arial" w:cs="Arial"/>
          <w:spacing w:val="-1"/>
          <w:sz w:val="22"/>
          <w:szCs w:val="22"/>
          <w:lang w:val="pt-BR"/>
        </w:rPr>
        <w:t>r</w:t>
      </w:r>
      <w:r w:rsidRPr="00D779E7">
        <w:rPr>
          <w:rFonts w:ascii="Arial" w:hAnsi="Arial" w:cs="Arial"/>
          <w:spacing w:val="2"/>
          <w:sz w:val="22"/>
          <w:szCs w:val="22"/>
          <w:lang w:val="pt-BR"/>
        </w:rPr>
        <w:t>m</w:t>
      </w:r>
      <w:r w:rsidRPr="00D779E7">
        <w:rPr>
          <w:rFonts w:ascii="Arial" w:hAnsi="Arial" w:cs="Arial"/>
          <w:sz w:val="22"/>
          <w:szCs w:val="22"/>
          <w:lang w:val="pt-BR"/>
        </w:rPr>
        <w:t>éd</w:t>
      </w:r>
      <w:r w:rsidRPr="00D779E7">
        <w:rPr>
          <w:rFonts w:ascii="Arial" w:hAnsi="Arial" w:cs="Arial"/>
          <w:spacing w:val="1"/>
          <w:sz w:val="22"/>
          <w:szCs w:val="22"/>
          <w:lang w:val="pt-BR"/>
        </w:rPr>
        <w:t>i</w:t>
      </w:r>
      <w:r w:rsidRPr="00D779E7">
        <w:rPr>
          <w:rFonts w:ascii="Arial" w:hAnsi="Arial" w:cs="Arial"/>
          <w:sz w:val="22"/>
          <w:szCs w:val="22"/>
          <w:lang w:val="pt-BR"/>
        </w:rPr>
        <w:t xml:space="preserve">o </w:t>
      </w:r>
      <w:r w:rsidRPr="00D779E7">
        <w:rPr>
          <w:rFonts w:ascii="Arial" w:hAnsi="Arial" w:cs="Arial"/>
          <w:spacing w:val="3"/>
          <w:sz w:val="22"/>
          <w:szCs w:val="22"/>
          <w:lang w:val="pt-BR"/>
        </w:rPr>
        <w:t xml:space="preserve"> </w:t>
      </w:r>
      <w:r w:rsidRPr="00D779E7">
        <w:rPr>
          <w:rFonts w:ascii="Arial" w:hAnsi="Arial" w:cs="Arial"/>
          <w:sz w:val="22"/>
          <w:szCs w:val="22"/>
          <w:lang w:val="pt-BR"/>
        </w:rPr>
        <w:t>da</w:t>
      </w:r>
      <w:r w:rsidRPr="00D779E7">
        <w:rPr>
          <w:rFonts w:ascii="Arial" w:hAnsi="Arial" w:cs="Arial"/>
          <w:spacing w:val="58"/>
          <w:sz w:val="22"/>
          <w:szCs w:val="22"/>
          <w:lang w:val="pt-BR"/>
        </w:rPr>
        <w:t xml:space="preserve"> </w:t>
      </w:r>
      <w:r w:rsidRPr="00D779E7">
        <w:rPr>
          <w:rFonts w:ascii="Arial" w:hAnsi="Arial" w:cs="Arial"/>
          <w:w w:val="101"/>
          <w:sz w:val="22"/>
          <w:szCs w:val="22"/>
          <w:lang w:val="pt-BR"/>
        </w:rPr>
        <w:t>q</w:t>
      </w:r>
      <w:r w:rsidRPr="00D779E7">
        <w:rPr>
          <w:rFonts w:ascii="Arial" w:hAnsi="Arial" w:cs="Arial"/>
          <w:spacing w:val="2"/>
          <w:w w:val="101"/>
          <w:sz w:val="22"/>
          <w:szCs w:val="22"/>
          <w:lang w:val="pt-BR"/>
        </w:rPr>
        <w:t>u</w:t>
      </w:r>
      <w:r w:rsidRPr="00D779E7">
        <w:rPr>
          <w:rFonts w:ascii="Arial" w:hAnsi="Arial" w:cs="Arial"/>
          <w:w w:val="101"/>
          <w:sz w:val="22"/>
          <w:szCs w:val="22"/>
          <w:lang w:val="pt-BR"/>
        </w:rPr>
        <w:t xml:space="preserve">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pacing w:val="2"/>
          <w:sz w:val="22"/>
          <w:szCs w:val="22"/>
          <w:lang w:val="pt-BR"/>
        </w:rPr>
        <w:t>t</w:t>
      </w:r>
      <w:r w:rsidRPr="00D779E7">
        <w:rPr>
          <w:rFonts w:ascii="Arial" w:hAnsi="Arial" w:cs="Arial"/>
          <w:spacing w:val="1"/>
          <w:sz w:val="22"/>
          <w:szCs w:val="22"/>
          <w:lang w:val="pt-BR"/>
        </w:rPr>
        <w:t>ic</w:t>
      </w:r>
      <w:r w:rsidRPr="00D779E7">
        <w:rPr>
          <w:rFonts w:ascii="Arial" w:hAnsi="Arial" w:cs="Arial"/>
          <w:spacing w:val="-3"/>
          <w:sz w:val="22"/>
          <w:szCs w:val="22"/>
          <w:lang w:val="pt-BR"/>
        </w:rPr>
        <w:t>o</w:t>
      </w:r>
      <w:r w:rsidRPr="00D779E7">
        <w:rPr>
          <w:rFonts w:ascii="Arial" w:hAnsi="Arial" w:cs="Arial"/>
          <w:sz w:val="22"/>
          <w:szCs w:val="22"/>
          <w:lang w:val="pt-BR"/>
        </w:rPr>
        <w:t>u</w:t>
      </w:r>
      <w:r w:rsidRPr="00D779E7">
        <w:rPr>
          <w:rFonts w:ascii="Arial" w:hAnsi="Arial" w:cs="Arial"/>
          <w:spacing w:val="9"/>
          <w:sz w:val="22"/>
          <w:szCs w:val="22"/>
          <w:lang w:val="pt-BR"/>
        </w:rPr>
        <w:t xml:space="preserve"> </w:t>
      </w:r>
      <w:r w:rsidRPr="00D779E7">
        <w:rPr>
          <w:rFonts w:ascii="Arial" w:hAnsi="Arial" w:cs="Arial"/>
          <w:sz w:val="22"/>
          <w:szCs w:val="22"/>
          <w:lang w:val="pt-BR"/>
        </w:rPr>
        <w:t>o a</w:t>
      </w:r>
      <w:r w:rsidRPr="00D779E7">
        <w:rPr>
          <w:rFonts w:ascii="Arial" w:hAnsi="Arial" w:cs="Arial"/>
          <w:spacing w:val="2"/>
          <w:sz w:val="22"/>
          <w:szCs w:val="22"/>
          <w:lang w:val="pt-BR"/>
        </w:rPr>
        <w:t>t</w:t>
      </w:r>
      <w:r w:rsidRPr="00D779E7">
        <w:rPr>
          <w:rFonts w:ascii="Arial" w:hAnsi="Arial" w:cs="Arial"/>
          <w:sz w:val="22"/>
          <w:szCs w:val="22"/>
          <w:lang w:val="pt-BR"/>
        </w:rPr>
        <w:t>o</w:t>
      </w:r>
      <w:r w:rsidRPr="00D779E7">
        <w:rPr>
          <w:rFonts w:ascii="Arial" w:hAnsi="Arial" w:cs="Arial"/>
          <w:spacing w:val="4"/>
          <w:sz w:val="22"/>
          <w:szCs w:val="22"/>
          <w:lang w:val="pt-BR"/>
        </w:rPr>
        <w:t xml:space="preserve"> </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3"/>
          <w:sz w:val="22"/>
          <w:szCs w:val="22"/>
          <w:lang w:val="pt-BR"/>
        </w:rPr>
        <w:t>c</w:t>
      </w:r>
      <w:r w:rsidRPr="00D779E7">
        <w:rPr>
          <w:rFonts w:ascii="Arial" w:hAnsi="Arial" w:cs="Arial"/>
          <w:sz w:val="22"/>
          <w:szCs w:val="22"/>
          <w:lang w:val="pt-BR"/>
        </w:rPr>
        <w:t>o</w:t>
      </w:r>
      <w:r w:rsidRPr="00D779E7">
        <w:rPr>
          <w:rFonts w:ascii="Arial" w:hAnsi="Arial" w:cs="Arial"/>
          <w:spacing w:val="1"/>
          <w:sz w:val="22"/>
          <w:szCs w:val="22"/>
          <w:lang w:val="pt-BR"/>
        </w:rPr>
        <w:t>r</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pacing w:val="2"/>
          <w:sz w:val="22"/>
          <w:szCs w:val="22"/>
          <w:lang w:val="pt-BR"/>
        </w:rPr>
        <w:t>d</w:t>
      </w:r>
      <w:r w:rsidRPr="00D779E7">
        <w:rPr>
          <w:rFonts w:ascii="Arial" w:hAnsi="Arial" w:cs="Arial"/>
          <w:spacing w:val="-3"/>
          <w:sz w:val="22"/>
          <w:szCs w:val="22"/>
          <w:lang w:val="pt-BR"/>
        </w:rPr>
        <w:t>o</w:t>
      </w:r>
      <w:r w:rsidRPr="00D779E7">
        <w:rPr>
          <w:rFonts w:ascii="Arial" w:hAnsi="Arial" w:cs="Arial"/>
          <w:sz w:val="22"/>
          <w:szCs w:val="22"/>
          <w:lang w:val="pt-BR"/>
        </w:rPr>
        <w:t>,</w:t>
      </w:r>
      <w:r w:rsidRPr="00D779E7">
        <w:rPr>
          <w:rFonts w:ascii="Arial" w:hAnsi="Arial" w:cs="Arial"/>
          <w:spacing w:val="13"/>
          <w:sz w:val="22"/>
          <w:szCs w:val="22"/>
          <w:lang w:val="pt-BR"/>
        </w:rPr>
        <w:t xml:space="preserve"> </w:t>
      </w:r>
      <w:r w:rsidRPr="00D779E7">
        <w:rPr>
          <w:rFonts w:ascii="Arial" w:hAnsi="Arial" w:cs="Arial"/>
          <w:sz w:val="22"/>
          <w:szCs w:val="22"/>
          <w:lang w:val="pt-BR"/>
        </w:rPr>
        <w:t xml:space="preserve">a </w:t>
      </w:r>
      <w:r w:rsidRPr="00D779E7">
        <w:rPr>
          <w:rFonts w:ascii="Arial" w:hAnsi="Arial" w:cs="Arial"/>
          <w:spacing w:val="2"/>
          <w:sz w:val="22"/>
          <w:szCs w:val="22"/>
          <w:lang w:val="pt-BR"/>
        </w:rPr>
        <w:t>q</w:t>
      </w:r>
      <w:r w:rsidRPr="00D779E7">
        <w:rPr>
          <w:rFonts w:ascii="Arial" w:hAnsi="Arial" w:cs="Arial"/>
          <w:spacing w:val="-3"/>
          <w:sz w:val="22"/>
          <w:szCs w:val="22"/>
          <w:lang w:val="pt-BR"/>
        </w:rPr>
        <w:t>u</w:t>
      </w:r>
      <w:r w:rsidRPr="00D779E7">
        <w:rPr>
          <w:rFonts w:ascii="Arial" w:hAnsi="Arial" w:cs="Arial"/>
          <w:sz w:val="22"/>
          <w:szCs w:val="22"/>
          <w:lang w:val="pt-BR"/>
        </w:rPr>
        <w:t>al</w:t>
      </w:r>
      <w:r w:rsidRPr="00D779E7">
        <w:rPr>
          <w:rFonts w:ascii="Arial" w:hAnsi="Arial" w:cs="Arial"/>
          <w:spacing w:val="6"/>
          <w:sz w:val="22"/>
          <w:szCs w:val="22"/>
          <w:lang w:val="pt-BR"/>
        </w:rPr>
        <w:t xml:space="preserve"> </w:t>
      </w:r>
      <w:r w:rsidRPr="00D779E7">
        <w:rPr>
          <w:rFonts w:ascii="Arial" w:hAnsi="Arial" w:cs="Arial"/>
          <w:sz w:val="22"/>
          <w:szCs w:val="22"/>
          <w:lang w:val="pt-BR"/>
        </w:rPr>
        <w:t>po</w:t>
      </w:r>
      <w:r w:rsidRPr="00D779E7">
        <w:rPr>
          <w:rFonts w:ascii="Arial" w:hAnsi="Arial" w:cs="Arial"/>
          <w:spacing w:val="2"/>
          <w:sz w:val="22"/>
          <w:szCs w:val="22"/>
          <w:lang w:val="pt-BR"/>
        </w:rPr>
        <w:t>d</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á</w:t>
      </w:r>
      <w:r w:rsidRPr="00D779E7">
        <w:rPr>
          <w:rFonts w:ascii="Arial" w:hAnsi="Arial" w:cs="Arial"/>
          <w:spacing w:val="8"/>
          <w:sz w:val="22"/>
          <w:szCs w:val="22"/>
          <w:lang w:val="pt-BR"/>
        </w:rPr>
        <w:t xml:space="preserve"> </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3"/>
          <w:sz w:val="22"/>
          <w:szCs w:val="22"/>
          <w:lang w:val="pt-BR"/>
        </w:rPr>
        <w:t>c</w:t>
      </w:r>
      <w:r w:rsidRPr="00D779E7">
        <w:rPr>
          <w:rFonts w:ascii="Arial" w:hAnsi="Arial" w:cs="Arial"/>
          <w:spacing w:val="2"/>
          <w:sz w:val="22"/>
          <w:szCs w:val="22"/>
          <w:lang w:val="pt-BR"/>
        </w:rPr>
        <w:t>o</w:t>
      </w:r>
      <w:r w:rsidRPr="00D779E7">
        <w:rPr>
          <w:rFonts w:ascii="Arial" w:hAnsi="Arial" w:cs="Arial"/>
          <w:spacing w:val="-3"/>
          <w:sz w:val="22"/>
          <w:szCs w:val="22"/>
          <w:lang w:val="pt-BR"/>
        </w:rPr>
        <w:t>n</w:t>
      </w:r>
      <w:r w:rsidRPr="00D779E7">
        <w:rPr>
          <w:rFonts w:ascii="Arial" w:hAnsi="Arial" w:cs="Arial"/>
          <w:spacing w:val="1"/>
          <w:sz w:val="22"/>
          <w:szCs w:val="22"/>
          <w:lang w:val="pt-BR"/>
        </w:rPr>
        <w:t>si</w:t>
      </w:r>
      <w:r w:rsidRPr="00D779E7">
        <w:rPr>
          <w:rFonts w:ascii="Arial" w:hAnsi="Arial" w:cs="Arial"/>
          <w:sz w:val="22"/>
          <w:szCs w:val="22"/>
          <w:lang w:val="pt-BR"/>
        </w:rPr>
        <w:t>d</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ar</w:t>
      </w:r>
      <w:r w:rsidRPr="00D779E7">
        <w:rPr>
          <w:rFonts w:ascii="Arial" w:hAnsi="Arial" w:cs="Arial"/>
          <w:spacing w:val="12"/>
          <w:sz w:val="22"/>
          <w:szCs w:val="22"/>
          <w:lang w:val="pt-BR"/>
        </w:rPr>
        <w:t xml:space="preserve"> </w:t>
      </w:r>
      <w:r w:rsidRPr="00D779E7">
        <w:rPr>
          <w:rFonts w:ascii="Arial" w:hAnsi="Arial" w:cs="Arial"/>
          <w:spacing w:val="3"/>
          <w:sz w:val="22"/>
          <w:szCs w:val="22"/>
          <w:lang w:val="pt-BR"/>
        </w:rPr>
        <w:t>s</w:t>
      </w:r>
      <w:r w:rsidRPr="00D779E7">
        <w:rPr>
          <w:rFonts w:ascii="Arial" w:hAnsi="Arial" w:cs="Arial"/>
          <w:spacing w:val="-3"/>
          <w:sz w:val="22"/>
          <w:szCs w:val="22"/>
          <w:lang w:val="pt-BR"/>
        </w:rPr>
        <w:t>u</w:t>
      </w:r>
      <w:r w:rsidRPr="00D779E7">
        <w:rPr>
          <w:rFonts w:ascii="Arial" w:hAnsi="Arial" w:cs="Arial"/>
          <w:sz w:val="22"/>
          <w:szCs w:val="22"/>
          <w:lang w:val="pt-BR"/>
        </w:rPr>
        <w:t>a</w:t>
      </w:r>
      <w:r w:rsidRPr="00D779E7">
        <w:rPr>
          <w:rFonts w:ascii="Arial" w:hAnsi="Arial" w:cs="Arial"/>
          <w:spacing w:val="6"/>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1"/>
          <w:sz w:val="22"/>
          <w:szCs w:val="22"/>
          <w:lang w:val="pt-BR"/>
        </w:rPr>
        <w:t>cis</w:t>
      </w:r>
      <w:r w:rsidRPr="00D779E7">
        <w:rPr>
          <w:rFonts w:ascii="Arial" w:hAnsi="Arial" w:cs="Arial"/>
          <w:sz w:val="22"/>
          <w:szCs w:val="22"/>
          <w:lang w:val="pt-BR"/>
        </w:rPr>
        <w:t>ão</w:t>
      </w:r>
      <w:r w:rsidRPr="00D779E7">
        <w:rPr>
          <w:rFonts w:ascii="Arial" w:hAnsi="Arial" w:cs="Arial"/>
          <w:spacing w:val="9"/>
          <w:sz w:val="22"/>
          <w:szCs w:val="22"/>
          <w:lang w:val="pt-BR"/>
        </w:rPr>
        <w:t xml:space="preserve"> </w:t>
      </w:r>
      <w:r w:rsidRPr="00D779E7">
        <w:rPr>
          <w:rFonts w:ascii="Arial" w:hAnsi="Arial" w:cs="Arial"/>
          <w:spacing w:val="-3"/>
          <w:sz w:val="22"/>
          <w:szCs w:val="22"/>
          <w:lang w:val="pt-BR"/>
        </w:rPr>
        <w:t>n</w:t>
      </w:r>
      <w:r w:rsidRPr="00D779E7">
        <w:rPr>
          <w:rFonts w:ascii="Arial" w:hAnsi="Arial" w:cs="Arial"/>
          <w:sz w:val="22"/>
          <w:szCs w:val="22"/>
          <w:lang w:val="pt-BR"/>
        </w:rPr>
        <w:t>o</w:t>
      </w:r>
      <w:r w:rsidRPr="00D779E7">
        <w:rPr>
          <w:rFonts w:ascii="Arial" w:hAnsi="Arial" w:cs="Arial"/>
          <w:spacing w:val="5"/>
          <w:sz w:val="22"/>
          <w:szCs w:val="22"/>
          <w:lang w:val="pt-BR"/>
        </w:rPr>
        <w:t xml:space="preserve"> </w:t>
      </w:r>
      <w:r w:rsidRPr="00D779E7">
        <w:rPr>
          <w:rFonts w:ascii="Arial" w:hAnsi="Arial" w:cs="Arial"/>
          <w:spacing w:val="-3"/>
          <w:sz w:val="22"/>
          <w:szCs w:val="22"/>
          <w:lang w:val="pt-BR"/>
        </w:rPr>
        <w:t>p</w:t>
      </w:r>
      <w:r w:rsidRPr="00D779E7">
        <w:rPr>
          <w:rFonts w:ascii="Arial" w:hAnsi="Arial" w:cs="Arial"/>
          <w:spacing w:val="-1"/>
          <w:sz w:val="22"/>
          <w:szCs w:val="22"/>
          <w:lang w:val="pt-BR"/>
        </w:rPr>
        <w:t>r</w:t>
      </w:r>
      <w:r w:rsidRPr="00D779E7">
        <w:rPr>
          <w:rFonts w:ascii="Arial" w:hAnsi="Arial" w:cs="Arial"/>
          <w:spacing w:val="2"/>
          <w:sz w:val="22"/>
          <w:szCs w:val="22"/>
          <w:lang w:val="pt-BR"/>
        </w:rPr>
        <w:t>a</w:t>
      </w:r>
      <w:r w:rsidRPr="00D779E7">
        <w:rPr>
          <w:rFonts w:ascii="Arial" w:hAnsi="Arial" w:cs="Arial"/>
          <w:spacing w:val="1"/>
          <w:sz w:val="22"/>
          <w:szCs w:val="22"/>
          <w:lang w:val="pt-BR"/>
        </w:rPr>
        <w:t>z</w:t>
      </w:r>
      <w:r w:rsidRPr="00D779E7">
        <w:rPr>
          <w:rFonts w:ascii="Arial" w:hAnsi="Arial" w:cs="Arial"/>
          <w:sz w:val="22"/>
          <w:szCs w:val="22"/>
          <w:lang w:val="pt-BR"/>
        </w:rPr>
        <w:t>o</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e</w:t>
      </w:r>
      <w:r w:rsidRPr="00D779E7">
        <w:rPr>
          <w:rFonts w:ascii="Arial" w:hAnsi="Arial" w:cs="Arial"/>
          <w:spacing w:val="1"/>
          <w:sz w:val="22"/>
          <w:szCs w:val="22"/>
          <w:lang w:val="pt-BR"/>
        </w:rPr>
        <w:t xml:space="preserve"> </w:t>
      </w:r>
      <w:r w:rsidRPr="00D779E7">
        <w:rPr>
          <w:rFonts w:ascii="Arial" w:hAnsi="Arial" w:cs="Arial"/>
          <w:spacing w:val="2"/>
          <w:sz w:val="22"/>
          <w:szCs w:val="22"/>
          <w:lang w:val="pt-BR"/>
        </w:rPr>
        <w:t>0</w:t>
      </w:r>
      <w:r w:rsidRPr="00D779E7">
        <w:rPr>
          <w:rFonts w:ascii="Arial" w:hAnsi="Arial" w:cs="Arial"/>
          <w:sz w:val="22"/>
          <w:szCs w:val="22"/>
          <w:lang w:val="pt-BR"/>
        </w:rPr>
        <w:t>5</w:t>
      </w:r>
      <w:r w:rsidRPr="00D779E7">
        <w:rPr>
          <w:rFonts w:ascii="Arial" w:hAnsi="Arial" w:cs="Arial"/>
          <w:spacing w:val="1"/>
          <w:sz w:val="22"/>
          <w:szCs w:val="22"/>
          <w:lang w:val="pt-BR"/>
        </w:rPr>
        <w:t xml:space="preserve"> </w:t>
      </w:r>
      <w:r w:rsidRPr="00D779E7">
        <w:rPr>
          <w:rFonts w:ascii="Arial" w:hAnsi="Arial" w:cs="Arial"/>
          <w:spacing w:val="-1"/>
          <w:sz w:val="22"/>
          <w:szCs w:val="22"/>
          <w:lang w:val="pt-BR"/>
        </w:rPr>
        <w:t>(</w:t>
      </w:r>
      <w:r w:rsidRPr="00D779E7">
        <w:rPr>
          <w:rFonts w:ascii="Arial" w:hAnsi="Arial" w:cs="Arial"/>
          <w:spacing w:val="1"/>
          <w:sz w:val="22"/>
          <w:szCs w:val="22"/>
          <w:lang w:val="pt-BR"/>
        </w:rPr>
        <w:t>ci</w:t>
      </w:r>
      <w:r w:rsidRPr="00D779E7">
        <w:rPr>
          <w:rFonts w:ascii="Arial" w:hAnsi="Arial" w:cs="Arial"/>
          <w:sz w:val="22"/>
          <w:szCs w:val="22"/>
          <w:lang w:val="pt-BR"/>
        </w:rPr>
        <w:t>n</w:t>
      </w:r>
      <w:r w:rsidRPr="00D779E7">
        <w:rPr>
          <w:rFonts w:ascii="Arial" w:hAnsi="Arial" w:cs="Arial"/>
          <w:spacing w:val="1"/>
          <w:sz w:val="22"/>
          <w:szCs w:val="22"/>
          <w:lang w:val="pt-BR"/>
        </w:rPr>
        <w:t>c</w:t>
      </w:r>
      <w:r w:rsidRPr="00D779E7">
        <w:rPr>
          <w:rFonts w:ascii="Arial" w:hAnsi="Arial" w:cs="Arial"/>
          <w:sz w:val="22"/>
          <w:szCs w:val="22"/>
          <w:lang w:val="pt-BR"/>
        </w:rPr>
        <w:t>o)</w:t>
      </w:r>
      <w:r w:rsidRPr="00D779E7">
        <w:rPr>
          <w:rFonts w:ascii="Arial" w:hAnsi="Arial" w:cs="Arial"/>
          <w:spacing w:val="7"/>
          <w:sz w:val="22"/>
          <w:szCs w:val="22"/>
          <w:lang w:val="pt-BR"/>
        </w:rPr>
        <w:t xml:space="preserve"> </w:t>
      </w:r>
      <w:r w:rsidRPr="00D779E7">
        <w:rPr>
          <w:rFonts w:ascii="Arial" w:hAnsi="Arial" w:cs="Arial"/>
          <w:w w:val="101"/>
          <w:sz w:val="22"/>
          <w:szCs w:val="22"/>
          <w:lang w:val="pt-BR"/>
        </w:rPr>
        <w:t>d</w:t>
      </w:r>
      <w:r w:rsidRPr="00D779E7">
        <w:rPr>
          <w:rFonts w:ascii="Arial" w:hAnsi="Arial" w:cs="Arial"/>
          <w:spacing w:val="1"/>
          <w:w w:val="101"/>
          <w:sz w:val="22"/>
          <w:szCs w:val="22"/>
          <w:lang w:val="pt-BR"/>
        </w:rPr>
        <w:t>i</w:t>
      </w:r>
      <w:r w:rsidRPr="00D779E7">
        <w:rPr>
          <w:rFonts w:ascii="Arial" w:hAnsi="Arial" w:cs="Arial"/>
          <w:w w:val="101"/>
          <w:sz w:val="22"/>
          <w:szCs w:val="22"/>
          <w:lang w:val="pt-BR"/>
        </w:rPr>
        <w:t xml:space="preserve">as </w:t>
      </w:r>
      <w:r w:rsidRPr="00D779E7">
        <w:rPr>
          <w:rFonts w:ascii="Arial" w:hAnsi="Arial" w:cs="Arial"/>
          <w:sz w:val="22"/>
          <w:szCs w:val="22"/>
          <w:lang w:val="pt-BR"/>
        </w:rPr>
        <w:t>úte</w:t>
      </w:r>
      <w:r w:rsidRPr="00D779E7">
        <w:rPr>
          <w:rFonts w:ascii="Arial" w:hAnsi="Arial" w:cs="Arial"/>
          <w:spacing w:val="1"/>
          <w:sz w:val="22"/>
          <w:szCs w:val="22"/>
          <w:lang w:val="pt-BR"/>
        </w:rPr>
        <w:t>is</w:t>
      </w:r>
      <w:r w:rsidRPr="00D779E7">
        <w:rPr>
          <w:rFonts w:ascii="Arial" w:hAnsi="Arial" w:cs="Arial"/>
          <w:sz w:val="22"/>
          <w:szCs w:val="22"/>
          <w:lang w:val="pt-BR"/>
        </w:rPr>
        <w:t>,</w:t>
      </w:r>
      <w:r w:rsidRPr="00D779E7">
        <w:rPr>
          <w:rFonts w:ascii="Arial" w:hAnsi="Arial" w:cs="Arial"/>
          <w:spacing w:val="2"/>
          <w:sz w:val="22"/>
          <w:szCs w:val="22"/>
          <w:lang w:val="pt-BR"/>
        </w:rPr>
        <w:t xml:space="preserve"> </w:t>
      </w:r>
      <w:r w:rsidRPr="00D779E7">
        <w:rPr>
          <w:rFonts w:ascii="Arial" w:hAnsi="Arial" w:cs="Arial"/>
          <w:sz w:val="22"/>
          <w:szCs w:val="22"/>
          <w:lang w:val="pt-BR"/>
        </w:rPr>
        <w:t>o</w:t>
      </w:r>
      <w:r w:rsidRPr="00D779E7">
        <w:rPr>
          <w:rFonts w:ascii="Arial" w:hAnsi="Arial" w:cs="Arial"/>
          <w:spacing w:val="-3"/>
          <w:sz w:val="22"/>
          <w:szCs w:val="22"/>
          <w:lang w:val="pt-BR"/>
        </w:rPr>
        <w:t>u</w:t>
      </w:r>
      <w:r w:rsidRPr="00D779E7">
        <w:rPr>
          <w:rFonts w:ascii="Arial" w:hAnsi="Arial" w:cs="Arial"/>
          <w:sz w:val="22"/>
          <w:szCs w:val="22"/>
          <w:lang w:val="pt-BR"/>
        </w:rPr>
        <w:t>,</w:t>
      </w:r>
      <w:r w:rsidRPr="00D779E7">
        <w:rPr>
          <w:rFonts w:ascii="Arial" w:hAnsi="Arial" w:cs="Arial"/>
          <w:spacing w:val="3"/>
          <w:sz w:val="22"/>
          <w:szCs w:val="22"/>
          <w:lang w:val="pt-BR"/>
        </w:rPr>
        <w:t xml:space="preserve"> </w:t>
      </w:r>
      <w:r w:rsidRPr="00D779E7">
        <w:rPr>
          <w:rFonts w:ascii="Arial" w:hAnsi="Arial" w:cs="Arial"/>
          <w:sz w:val="22"/>
          <w:szCs w:val="22"/>
          <w:lang w:val="pt-BR"/>
        </w:rPr>
        <w:t>n</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pacing w:val="3"/>
          <w:sz w:val="22"/>
          <w:szCs w:val="22"/>
          <w:lang w:val="pt-BR"/>
        </w:rPr>
        <w:t>s</w:t>
      </w:r>
      <w:r w:rsidRPr="00D779E7">
        <w:rPr>
          <w:rFonts w:ascii="Arial" w:hAnsi="Arial" w:cs="Arial"/>
          <w:sz w:val="22"/>
          <w:szCs w:val="22"/>
          <w:lang w:val="pt-BR"/>
        </w:rPr>
        <w:t>e</w:t>
      </w:r>
      <w:r w:rsidRPr="00D779E7">
        <w:rPr>
          <w:rFonts w:ascii="Arial" w:hAnsi="Arial" w:cs="Arial"/>
          <w:spacing w:val="1"/>
          <w:sz w:val="22"/>
          <w:szCs w:val="22"/>
          <w:lang w:val="pt-BR"/>
        </w:rPr>
        <w:t xml:space="preserve"> </w:t>
      </w:r>
      <w:r w:rsidRPr="00D779E7">
        <w:rPr>
          <w:rFonts w:ascii="Arial" w:hAnsi="Arial" w:cs="Arial"/>
          <w:spacing w:val="2"/>
          <w:sz w:val="22"/>
          <w:szCs w:val="22"/>
          <w:lang w:val="pt-BR"/>
        </w:rPr>
        <w:t>m</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pacing w:val="2"/>
          <w:sz w:val="22"/>
          <w:szCs w:val="22"/>
          <w:lang w:val="pt-BR"/>
        </w:rPr>
        <w:t>m</w:t>
      </w:r>
      <w:r w:rsidRPr="00D779E7">
        <w:rPr>
          <w:rFonts w:ascii="Arial" w:hAnsi="Arial" w:cs="Arial"/>
          <w:sz w:val="22"/>
          <w:szCs w:val="22"/>
          <w:lang w:val="pt-BR"/>
        </w:rPr>
        <w:t>o</w:t>
      </w:r>
      <w:r w:rsidRPr="00D779E7">
        <w:rPr>
          <w:rFonts w:ascii="Arial" w:hAnsi="Arial" w:cs="Arial"/>
          <w:spacing w:val="4"/>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2"/>
          <w:sz w:val="22"/>
          <w:szCs w:val="22"/>
          <w:lang w:val="pt-BR"/>
        </w:rPr>
        <w:t>a</w:t>
      </w:r>
      <w:r w:rsidRPr="00D779E7">
        <w:rPr>
          <w:rFonts w:ascii="Arial" w:hAnsi="Arial" w:cs="Arial"/>
          <w:spacing w:val="1"/>
          <w:sz w:val="22"/>
          <w:szCs w:val="22"/>
          <w:lang w:val="pt-BR"/>
        </w:rPr>
        <w:t>z</w:t>
      </w:r>
      <w:r w:rsidRPr="00D779E7">
        <w:rPr>
          <w:rFonts w:ascii="Arial" w:hAnsi="Arial" w:cs="Arial"/>
          <w:spacing w:val="-3"/>
          <w:sz w:val="22"/>
          <w:szCs w:val="22"/>
          <w:lang w:val="pt-BR"/>
        </w:rPr>
        <w:t>o</w:t>
      </w:r>
      <w:r w:rsidRPr="00D779E7">
        <w:rPr>
          <w:rFonts w:ascii="Arial" w:hAnsi="Arial" w:cs="Arial"/>
          <w:sz w:val="22"/>
          <w:szCs w:val="22"/>
          <w:lang w:val="pt-BR"/>
        </w:rPr>
        <w:t>,</w:t>
      </w:r>
      <w:r w:rsidRPr="00D779E7">
        <w:rPr>
          <w:rFonts w:ascii="Arial" w:hAnsi="Arial" w:cs="Arial"/>
          <w:spacing w:val="3"/>
          <w:sz w:val="22"/>
          <w:szCs w:val="22"/>
          <w:lang w:val="pt-BR"/>
        </w:rPr>
        <w:t xml:space="preserve"> </w:t>
      </w:r>
      <w:r w:rsidRPr="00D779E7">
        <w:rPr>
          <w:rFonts w:ascii="Arial" w:hAnsi="Arial" w:cs="Arial"/>
          <w:spacing w:val="5"/>
          <w:sz w:val="22"/>
          <w:szCs w:val="22"/>
          <w:lang w:val="pt-BR"/>
        </w:rPr>
        <w:t>f</w:t>
      </w:r>
      <w:r w:rsidRPr="00D779E7">
        <w:rPr>
          <w:rFonts w:ascii="Arial" w:hAnsi="Arial" w:cs="Arial"/>
          <w:spacing w:val="-3"/>
          <w:sz w:val="22"/>
          <w:szCs w:val="22"/>
          <w:lang w:val="pt-BR"/>
        </w:rPr>
        <w:t>a</w:t>
      </w:r>
      <w:r w:rsidRPr="00D779E7">
        <w:rPr>
          <w:rFonts w:ascii="Arial" w:hAnsi="Arial" w:cs="Arial"/>
          <w:spacing w:val="1"/>
          <w:sz w:val="22"/>
          <w:szCs w:val="22"/>
          <w:lang w:val="pt-BR"/>
        </w:rPr>
        <w:t>z</w:t>
      </w:r>
      <w:r w:rsidRPr="00D779E7">
        <w:rPr>
          <w:rFonts w:ascii="Arial" w:hAnsi="Arial" w:cs="Arial"/>
          <w:spacing w:val="-3"/>
          <w:sz w:val="22"/>
          <w:szCs w:val="22"/>
          <w:lang w:val="pt-BR"/>
        </w:rPr>
        <w:t>ê</w:t>
      </w:r>
      <w:r w:rsidRPr="00D779E7">
        <w:rPr>
          <w:rFonts w:ascii="Arial" w:hAnsi="Arial" w:cs="Arial"/>
          <w:spacing w:val="-1"/>
          <w:sz w:val="22"/>
          <w:szCs w:val="22"/>
          <w:lang w:val="pt-BR"/>
        </w:rPr>
        <w:t>-</w:t>
      </w:r>
      <w:r w:rsidRPr="00D779E7">
        <w:rPr>
          <w:rFonts w:ascii="Arial" w:hAnsi="Arial" w:cs="Arial"/>
          <w:spacing w:val="3"/>
          <w:sz w:val="22"/>
          <w:szCs w:val="22"/>
          <w:lang w:val="pt-BR"/>
        </w:rPr>
        <w:t>l</w:t>
      </w:r>
      <w:r w:rsidRPr="00D779E7">
        <w:rPr>
          <w:rFonts w:ascii="Arial" w:hAnsi="Arial" w:cs="Arial"/>
          <w:sz w:val="22"/>
          <w:szCs w:val="22"/>
          <w:lang w:val="pt-BR"/>
        </w:rPr>
        <w:t>o</w:t>
      </w:r>
      <w:r w:rsidRPr="00D779E7">
        <w:rPr>
          <w:rFonts w:ascii="Arial" w:hAnsi="Arial" w:cs="Arial"/>
          <w:spacing w:val="1"/>
          <w:sz w:val="22"/>
          <w:szCs w:val="22"/>
          <w:lang w:val="pt-BR"/>
        </w:rPr>
        <w:t xml:space="preserve"> s</w:t>
      </w:r>
      <w:r w:rsidRPr="00D779E7">
        <w:rPr>
          <w:rFonts w:ascii="Arial" w:hAnsi="Arial" w:cs="Arial"/>
          <w:spacing w:val="2"/>
          <w:sz w:val="22"/>
          <w:szCs w:val="22"/>
          <w:lang w:val="pt-BR"/>
        </w:rPr>
        <w:t>u</w:t>
      </w:r>
      <w:r w:rsidRPr="00D779E7">
        <w:rPr>
          <w:rFonts w:ascii="Arial" w:hAnsi="Arial" w:cs="Arial"/>
          <w:spacing w:val="-3"/>
          <w:sz w:val="22"/>
          <w:szCs w:val="22"/>
          <w:lang w:val="pt-BR"/>
        </w:rPr>
        <w:t>b</w:t>
      </w:r>
      <w:r w:rsidRPr="00D779E7">
        <w:rPr>
          <w:rFonts w:ascii="Arial" w:hAnsi="Arial" w:cs="Arial"/>
          <w:spacing w:val="3"/>
          <w:sz w:val="22"/>
          <w:szCs w:val="22"/>
          <w:lang w:val="pt-BR"/>
        </w:rPr>
        <w:t>i</w:t>
      </w:r>
      <w:r w:rsidRPr="00D779E7">
        <w:rPr>
          <w:rFonts w:ascii="Arial" w:hAnsi="Arial" w:cs="Arial"/>
          <w:spacing w:val="-15"/>
          <w:sz w:val="22"/>
          <w:szCs w:val="22"/>
          <w:lang w:val="pt-BR"/>
        </w:rPr>
        <w:t>r</w:t>
      </w:r>
      <w:r w:rsidRPr="00D779E7">
        <w:rPr>
          <w:rFonts w:ascii="Arial" w:hAnsi="Arial" w:cs="Arial"/>
          <w:sz w:val="22"/>
          <w:szCs w:val="22"/>
          <w:lang w:val="pt-BR"/>
        </w:rPr>
        <w:t>,</w:t>
      </w:r>
      <w:r w:rsidRPr="00D779E7">
        <w:rPr>
          <w:rFonts w:ascii="Arial" w:hAnsi="Arial" w:cs="Arial"/>
          <w:spacing w:val="5"/>
          <w:sz w:val="22"/>
          <w:szCs w:val="22"/>
          <w:lang w:val="pt-BR"/>
        </w:rPr>
        <w:t xml:space="preserve"> </w:t>
      </w:r>
      <w:r w:rsidRPr="00D779E7">
        <w:rPr>
          <w:rFonts w:ascii="Arial" w:hAnsi="Arial" w:cs="Arial"/>
          <w:sz w:val="22"/>
          <w:szCs w:val="22"/>
          <w:lang w:val="pt-BR"/>
        </w:rPr>
        <w:t>d</w:t>
      </w:r>
      <w:r w:rsidRPr="00D779E7">
        <w:rPr>
          <w:rFonts w:ascii="Arial" w:hAnsi="Arial" w:cs="Arial"/>
          <w:spacing w:val="-3"/>
          <w:sz w:val="22"/>
          <w:szCs w:val="22"/>
          <w:lang w:val="pt-BR"/>
        </w:rPr>
        <w:t>e</w:t>
      </w:r>
      <w:r w:rsidRPr="00D779E7">
        <w:rPr>
          <w:rFonts w:ascii="Arial" w:hAnsi="Arial" w:cs="Arial"/>
          <w:spacing w:val="1"/>
          <w:sz w:val="22"/>
          <w:szCs w:val="22"/>
          <w:lang w:val="pt-BR"/>
        </w:rPr>
        <w:t>vi</w:t>
      </w:r>
      <w:r w:rsidRPr="00D779E7">
        <w:rPr>
          <w:rFonts w:ascii="Arial" w:hAnsi="Arial" w:cs="Arial"/>
          <w:spacing w:val="2"/>
          <w:sz w:val="22"/>
          <w:szCs w:val="22"/>
          <w:lang w:val="pt-BR"/>
        </w:rPr>
        <w:t>d</w:t>
      </w:r>
      <w:r w:rsidRPr="00D779E7">
        <w:rPr>
          <w:rFonts w:ascii="Arial" w:hAnsi="Arial" w:cs="Arial"/>
          <w:spacing w:val="-3"/>
          <w:sz w:val="22"/>
          <w:szCs w:val="22"/>
          <w:lang w:val="pt-BR"/>
        </w:rPr>
        <w:t>a</w:t>
      </w:r>
      <w:r w:rsidRPr="00D779E7">
        <w:rPr>
          <w:rFonts w:ascii="Arial" w:hAnsi="Arial" w:cs="Arial"/>
          <w:spacing w:val="2"/>
          <w:sz w:val="22"/>
          <w:szCs w:val="22"/>
          <w:lang w:val="pt-BR"/>
        </w:rPr>
        <w:t>m</w:t>
      </w:r>
      <w:r w:rsidRPr="00D779E7">
        <w:rPr>
          <w:rFonts w:ascii="Arial" w:hAnsi="Arial" w:cs="Arial"/>
          <w:sz w:val="22"/>
          <w:szCs w:val="22"/>
          <w:lang w:val="pt-BR"/>
        </w:rPr>
        <w:t>e</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10"/>
          <w:sz w:val="22"/>
          <w:szCs w:val="22"/>
          <w:lang w:val="pt-BR"/>
        </w:rPr>
        <w:t xml:space="preserve"> </w:t>
      </w:r>
      <w:r w:rsidRPr="00D779E7">
        <w:rPr>
          <w:rFonts w:ascii="Arial" w:hAnsi="Arial" w:cs="Arial"/>
          <w:spacing w:val="1"/>
          <w:sz w:val="22"/>
          <w:szCs w:val="22"/>
          <w:lang w:val="pt-BR"/>
        </w:rPr>
        <w:t>i</w:t>
      </w:r>
      <w:r w:rsidRPr="00D779E7">
        <w:rPr>
          <w:rFonts w:ascii="Arial" w:hAnsi="Arial" w:cs="Arial"/>
          <w:sz w:val="22"/>
          <w:szCs w:val="22"/>
          <w:lang w:val="pt-BR"/>
        </w:rPr>
        <w:t>n</w:t>
      </w:r>
      <w:r w:rsidRPr="00D779E7">
        <w:rPr>
          <w:rFonts w:ascii="Arial" w:hAnsi="Arial" w:cs="Arial"/>
          <w:spacing w:val="2"/>
          <w:sz w:val="22"/>
          <w:szCs w:val="22"/>
          <w:lang w:val="pt-BR"/>
        </w:rPr>
        <w:t>f</w:t>
      </w:r>
      <w:r w:rsidRPr="00D779E7">
        <w:rPr>
          <w:rFonts w:ascii="Arial" w:hAnsi="Arial" w:cs="Arial"/>
          <w:sz w:val="22"/>
          <w:szCs w:val="22"/>
          <w:lang w:val="pt-BR"/>
        </w:rPr>
        <w:t>o</w:t>
      </w:r>
      <w:r w:rsidRPr="00D779E7">
        <w:rPr>
          <w:rFonts w:ascii="Arial" w:hAnsi="Arial" w:cs="Arial"/>
          <w:spacing w:val="-1"/>
          <w:sz w:val="22"/>
          <w:szCs w:val="22"/>
          <w:lang w:val="pt-BR"/>
        </w:rPr>
        <w:t>r</w:t>
      </w:r>
      <w:r w:rsidRPr="00D779E7">
        <w:rPr>
          <w:rFonts w:ascii="Arial" w:hAnsi="Arial" w:cs="Arial"/>
          <w:spacing w:val="2"/>
          <w:sz w:val="22"/>
          <w:szCs w:val="22"/>
          <w:lang w:val="pt-BR"/>
        </w:rPr>
        <w:t>m</w:t>
      </w:r>
      <w:r w:rsidRPr="00D779E7">
        <w:rPr>
          <w:rFonts w:ascii="Arial" w:hAnsi="Arial" w:cs="Arial"/>
          <w:spacing w:val="-3"/>
          <w:sz w:val="22"/>
          <w:szCs w:val="22"/>
          <w:lang w:val="pt-BR"/>
        </w:rPr>
        <w:t>a</w:t>
      </w:r>
      <w:r w:rsidRPr="00D779E7">
        <w:rPr>
          <w:rFonts w:ascii="Arial" w:hAnsi="Arial" w:cs="Arial"/>
          <w:spacing w:val="2"/>
          <w:sz w:val="22"/>
          <w:szCs w:val="22"/>
          <w:lang w:val="pt-BR"/>
        </w:rPr>
        <w:t>d</w:t>
      </w:r>
      <w:r w:rsidRPr="00D779E7">
        <w:rPr>
          <w:rFonts w:ascii="Arial" w:hAnsi="Arial" w:cs="Arial"/>
          <w:spacing w:val="-3"/>
          <w:sz w:val="22"/>
          <w:szCs w:val="22"/>
          <w:lang w:val="pt-BR"/>
        </w:rPr>
        <w:t>o</w:t>
      </w:r>
      <w:r w:rsidRPr="00D779E7">
        <w:rPr>
          <w:rFonts w:ascii="Arial" w:hAnsi="Arial" w:cs="Arial"/>
          <w:sz w:val="22"/>
          <w:szCs w:val="22"/>
          <w:lang w:val="pt-BR"/>
        </w:rPr>
        <w:t>,</w:t>
      </w:r>
      <w:r w:rsidRPr="00D779E7">
        <w:rPr>
          <w:rFonts w:ascii="Arial" w:hAnsi="Arial" w:cs="Arial"/>
          <w:spacing w:val="7"/>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e</w:t>
      </w:r>
      <w:r w:rsidRPr="00D779E7">
        <w:rPr>
          <w:rFonts w:ascii="Arial" w:hAnsi="Arial" w:cs="Arial"/>
          <w:spacing w:val="-2"/>
          <w:sz w:val="22"/>
          <w:szCs w:val="22"/>
          <w:lang w:val="pt-BR"/>
        </w:rPr>
        <w:t>v</w:t>
      </w:r>
      <w:r w:rsidRPr="00D779E7">
        <w:rPr>
          <w:rFonts w:ascii="Arial" w:hAnsi="Arial" w:cs="Arial"/>
          <w:spacing w:val="2"/>
          <w:sz w:val="22"/>
          <w:szCs w:val="22"/>
          <w:lang w:val="pt-BR"/>
        </w:rPr>
        <w:t>e</w:t>
      </w:r>
      <w:r w:rsidRPr="00D779E7">
        <w:rPr>
          <w:rFonts w:ascii="Arial" w:hAnsi="Arial" w:cs="Arial"/>
          <w:spacing w:val="-3"/>
          <w:sz w:val="22"/>
          <w:szCs w:val="22"/>
          <w:lang w:val="pt-BR"/>
        </w:rPr>
        <w:t>n</w:t>
      </w:r>
      <w:r w:rsidRPr="00D779E7">
        <w:rPr>
          <w:rFonts w:ascii="Arial" w:hAnsi="Arial" w:cs="Arial"/>
          <w:spacing w:val="2"/>
          <w:sz w:val="22"/>
          <w:szCs w:val="22"/>
          <w:lang w:val="pt-BR"/>
        </w:rPr>
        <w:t>d</w:t>
      </w:r>
      <w:r w:rsidRPr="00D779E7">
        <w:rPr>
          <w:rFonts w:ascii="Arial" w:hAnsi="Arial" w:cs="Arial"/>
          <w:spacing w:val="-3"/>
          <w:sz w:val="22"/>
          <w:szCs w:val="22"/>
          <w:lang w:val="pt-BR"/>
        </w:rPr>
        <w:t>o</w:t>
      </w:r>
      <w:r w:rsidRPr="00D779E7">
        <w:rPr>
          <w:rFonts w:ascii="Arial" w:hAnsi="Arial" w:cs="Arial"/>
          <w:sz w:val="22"/>
          <w:szCs w:val="22"/>
          <w:lang w:val="pt-BR"/>
        </w:rPr>
        <w:t>,</w:t>
      </w:r>
      <w:r w:rsidRPr="00D779E7">
        <w:rPr>
          <w:rFonts w:ascii="Arial" w:hAnsi="Arial" w:cs="Arial"/>
          <w:spacing w:val="9"/>
          <w:sz w:val="22"/>
          <w:szCs w:val="22"/>
          <w:lang w:val="pt-BR"/>
        </w:rPr>
        <w:t xml:space="preserve"> </w:t>
      </w:r>
      <w:r w:rsidRPr="00D779E7">
        <w:rPr>
          <w:rFonts w:ascii="Arial" w:hAnsi="Arial" w:cs="Arial"/>
          <w:sz w:val="22"/>
          <w:szCs w:val="22"/>
          <w:lang w:val="pt-BR"/>
        </w:rPr>
        <w:t>ne</w:t>
      </w:r>
      <w:r w:rsidRPr="00D779E7">
        <w:rPr>
          <w:rFonts w:ascii="Arial" w:hAnsi="Arial" w:cs="Arial"/>
          <w:spacing w:val="-2"/>
          <w:sz w:val="22"/>
          <w:szCs w:val="22"/>
          <w:lang w:val="pt-BR"/>
        </w:rPr>
        <w:t>s</w:t>
      </w:r>
      <w:r w:rsidRPr="00D779E7">
        <w:rPr>
          <w:rFonts w:ascii="Arial" w:hAnsi="Arial" w:cs="Arial"/>
          <w:spacing w:val="5"/>
          <w:sz w:val="22"/>
          <w:szCs w:val="22"/>
          <w:lang w:val="pt-BR"/>
        </w:rPr>
        <w:t>t</w:t>
      </w:r>
      <w:r w:rsidRPr="00D779E7">
        <w:rPr>
          <w:rFonts w:ascii="Arial" w:hAnsi="Arial" w:cs="Arial"/>
          <w:sz w:val="22"/>
          <w:szCs w:val="22"/>
          <w:lang w:val="pt-BR"/>
        </w:rPr>
        <w:t xml:space="preserve">e </w:t>
      </w:r>
      <w:r w:rsidRPr="00D779E7">
        <w:rPr>
          <w:rFonts w:ascii="Arial" w:hAnsi="Arial" w:cs="Arial"/>
          <w:spacing w:val="1"/>
          <w:sz w:val="22"/>
          <w:szCs w:val="22"/>
          <w:lang w:val="pt-BR"/>
        </w:rPr>
        <w:t>c</w:t>
      </w:r>
      <w:r w:rsidRPr="00D779E7">
        <w:rPr>
          <w:rFonts w:ascii="Arial" w:hAnsi="Arial" w:cs="Arial"/>
          <w:spacing w:val="-3"/>
          <w:sz w:val="22"/>
          <w:szCs w:val="22"/>
          <w:lang w:val="pt-BR"/>
        </w:rPr>
        <w:t>a</w:t>
      </w:r>
      <w:r w:rsidRPr="00D779E7">
        <w:rPr>
          <w:rFonts w:ascii="Arial" w:hAnsi="Arial" w:cs="Arial"/>
          <w:spacing w:val="3"/>
          <w:sz w:val="22"/>
          <w:szCs w:val="22"/>
          <w:lang w:val="pt-BR"/>
        </w:rPr>
        <w:t>s</w:t>
      </w:r>
      <w:r w:rsidRPr="00D779E7">
        <w:rPr>
          <w:rFonts w:ascii="Arial" w:hAnsi="Arial" w:cs="Arial"/>
          <w:sz w:val="22"/>
          <w:szCs w:val="22"/>
          <w:lang w:val="pt-BR"/>
        </w:rPr>
        <w:t>o,</w:t>
      </w:r>
      <w:r w:rsidRPr="00D779E7">
        <w:rPr>
          <w:rFonts w:ascii="Arial" w:hAnsi="Arial" w:cs="Arial"/>
          <w:spacing w:val="2"/>
          <w:sz w:val="22"/>
          <w:szCs w:val="22"/>
          <w:lang w:val="pt-BR"/>
        </w:rPr>
        <w:t xml:space="preserve"> </w:t>
      </w:r>
      <w:r w:rsidRPr="00D779E7">
        <w:rPr>
          <w:rFonts w:ascii="Arial" w:hAnsi="Arial" w:cs="Arial"/>
          <w:w w:val="101"/>
          <w:sz w:val="22"/>
          <w:szCs w:val="22"/>
          <w:lang w:val="pt-BR"/>
        </w:rPr>
        <w:t xml:space="preserve">a </w:t>
      </w:r>
      <w:r w:rsidRPr="00D779E7">
        <w:rPr>
          <w:rFonts w:ascii="Arial" w:hAnsi="Arial" w:cs="Arial"/>
          <w:sz w:val="22"/>
          <w:szCs w:val="22"/>
          <w:lang w:val="pt-BR"/>
        </w:rPr>
        <w:t>d</w:t>
      </w:r>
      <w:r w:rsidRPr="00D779E7">
        <w:rPr>
          <w:rFonts w:ascii="Arial" w:hAnsi="Arial" w:cs="Arial"/>
          <w:spacing w:val="-3"/>
          <w:sz w:val="22"/>
          <w:szCs w:val="22"/>
          <w:lang w:val="pt-BR"/>
        </w:rPr>
        <w:t>e</w:t>
      </w:r>
      <w:r w:rsidRPr="00D779E7">
        <w:rPr>
          <w:rFonts w:ascii="Arial" w:hAnsi="Arial" w:cs="Arial"/>
          <w:spacing w:val="1"/>
          <w:sz w:val="22"/>
          <w:szCs w:val="22"/>
          <w:lang w:val="pt-BR"/>
        </w:rPr>
        <w:t>cis</w:t>
      </w:r>
      <w:r w:rsidRPr="00D779E7">
        <w:rPr>
          <w:rFonts w:ascii="Arial" w:hAnsi="Arial" w:cs="Arial"/>
          <w:spacing w:val="2"/>
          <w:sz w:val="22"/>
          <w:szCs w:val="22"/>
          <w:lang w:val="pt-BR"/>
        </w:rPr>
        <w:t>ã</w:t>
      </w:r>
      <w:r w:rsidRPr="00D779E7">
        <w:rPr>
          <w:rFonts w:ascii="Arial" w:hAnsi="Arial" w:cs="Arial"/>
          <w:sz w:val="22"/>
          <w:szCs w:val="22"/>
          <w:lang w:val="pt-BR"/>
        </w:rPr>
        <w:t>o</w:t>
      </w:r>
      <w:r w:rsidRPr="00D779E7">
        <w:rPr>
          <w:rFonts w:ascii="Arial" w:hAnsi="Arial" w:cs="Arial"/>
          <w:spacing w:val="5"/>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e</w:t>
      </w:r>
      <w:r w:rsidRPr="00D779E7">
        <w:rPr>
          <w:rFonts w:ascii="Arial" w:hAnsi="Arial" w:cs="Arial"/>
          <w:sz w:val="22"/>
          <w:szCs w:val="22"/>
          <w:lang w:val="pt-BR"/>
        </w:rPr>
        <w:t>r</w:t>
      </w:r>
      <w:r w:rsidRPr="00D779E7">
        <w:rPr>
          <w:rFonts w:ascii="Arial" w:hAnsi="Arial" w:cs="Arial"/>
          <w:spacing w:val="4"/>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3"/>
          <w:sz w:val="22"/>
          <w:szCs w:val="22"/>
          <w:lang w:val="pt-BR"/>
        </w:rPr>
        <w:t>o</w:t>
      </w:r>
      <w:r w:rsidRPr="00D779E7">
        <w:rPr>
          <w:rFonts w:ascii="Arial" w:hAnsi="Arial" w:cs="Arial"/>
          <w:spacing w:val="5"/>
          <w:sz w:val="22"/>
          <w:szCs w:val="22"/>
          <w:lang w:val="pt-BR"/>
        </w:rPr>
        <w:t>f</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pacing w:val="3"/>
          <w:sz w:val="22"/>
          <w:szCs w:val="22"/>
          <w:lang w:val="pt-BR"/>
        </w:rPr>
        <w:t>i</w:t>
      </w:r>
      <w:r w:rsidRPr="00D779E7">
        <w:rPr>
          <w:rFonts w:ascii="Arial" w:hAnsi="Arial" w:cs="Arial"/>
          <w:spacing w:val="-3"/>
          <w:sz w:val="22"/>
          <w:szCs w:val="22"/>
          <w:lang w:val="pt-BR"/>
        </w:rPr>
        <w:t>d</w:t>
      </w:r>
      <w:r w:rsidRPr="00D779E7">
        <w:rPr>
          <w:rFonts w:ascii="Arial" w:hAnsi="Arial" w:cs="Arial"/>
          <w:sz w:val="22"/>
          <w:szCs w:val="22"/>
          <w:lang w:val="pt-BR"/>
        </w:rPr>
        <w:t>a,</w:t>
      </w:r>
      <w:r w:rsidRPr="00D779E7">
        <w:rPr>
          <w:rFonts w:ascii="Arial" w:hAnsi="Arial" w:cs="Arial"/>
          <w:spacing w:val="12"/>
          <w:sz w:val="22"/>
          <w:szCs w:val="22"/>
          <w:lang w:val="pt-BR"/>
        </w:rPr>
        <w:t xml:space="preserve"> </w:t>
      </w:r>
      <w:r w:rsidRPr="00D779E7">
        <w:rPr>
          <w:rFonts w:ascii="Arial" w:hAnsi="Arial" w:cs="Arial"/>
          <w:spacing w:val="-3"/>
          <w:sz w:val="22"/>
          <w:szCs w:val="22"/>
          <w:lang w:val="pt-BR"/>
        </w:rPr>
        <w:t>d</w:t>
      </w:r>
      <w:r w:rsidRPr="00D779E7">
        <w:rPr>
          <w:rFonts w:ascii="Arial" w:hAnsi="Arial" w:cs="Arial"/>
          <w:spacing w:val="2"/>
          <w:sz w:val="22"/>
          <w:szCs w:val="22"/>
          <w:lang w:val="pt-BR"/>
        </w:rPr>
        <w:t>e</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1"/>
          <w:sz w:val="22"/>
          <w:szCs w:val="22"/>
          <w:lang w:val="pt-BR"/>
        </w:rPr>
        <w:t>r</w:t>
      </w:r>
      <w:r w:rsidRPr="00D779E7">
        <w:rPr>
          <w:rFonts w:ascii="Arial" w:hAnsi="Arial" w:cs="Arial"/>
          <w:sz w:val="22"/>
          <w:szCs w:val="22"/>
          <w:lang w:val="pt-BR"/>
        </w:rPr>
        <w:t>o</w:t>
      </w:r>
      <w:r w:rsidRPr="00D779E7">
        <w:rPr>
          <w:rFonts w:ascii="Arial" w:hAnsi="Arial" w:cs="Arial"/>
          <w:spacing w:val="6"/>
          <w:sz w:val="22"/>
          <w:szCs w:val="22"/>
          <w:lang w:val="pt-BR"/>
        </w:rPr>
        <w:t xml:space="preserve"> </w:t>
      </w:r>
      <w:r w:rsidRPr="00D779E7">
        <w:rPr>
          <w:rFonts w:ascii="Arial" w:hAnsi="Arial" w:cs="Arial"/>
          <w:sz w:val="22"/>
          <w:szCs w:val="22"/>
          <w:lang w:val="pt-BR"/>
        </w:rPr>
        <w:t>do</w:t>
      </w:r>
      <w:r w:rsidRPr="00D779E7">
        <w:rPr>
          <w:rFonts w:ascii="Arial" w:hAnsi="Arial" w:cs="Arial"/>
          <w:spacing w:val="2"/>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2"/>
          <w:sz w:val="22"/>
          <w:szCs w:val="22"/>
          <w:lang w:val="pt-BR"/>
        </w:rPr>
        <w:t>z</w:t>
      </w:r>
      <w:r w:rsidRPr="00D779E7">
        <w:rPr>
          <w:rFonts w:ascii="Arial" w:hAnsi="Arial" w:cs="Arial"/>
          <w:sz w:val="22"/>
          <w:szCs w:val="22"/>
          <w:lang w:val="pt-BR"/>
        </w:rPr>
        <w:t>o</w:t>
      </w:r>
      <w:r w:rsidRPr="00D779E7">
        <w:rPr>
          <w:rFonts w:ascii="Arial" w:hAnsi="Arial" w:cs="Arial"/>
          <w:spacing w:val="5"/>
          <w:sz w:val="22"/>
          <w:szCs w:val="22"/>
          <w:lang w:val="pt-BR"/>
        </w:rPr>
        <w:t xml:space="preserve"> </w:t>
      </w:r>
      <w:r w:rsidRPr="00D779E7">
        <w:rPr>
          <w:rFonts w:ascii="Arial" w:hAnsi="Arial" w:cs="Arial"/>
          <w:sz w:val="22"/>
          <w:szCs w:val="22"/>
          <w:lang w:val="pt-BR"/>
        </w:rPr>
        <w:t xml:space="preserve">de </w:t>
      </w:r>
      <w:r w:rsidRPr="00D779E7">
        <w:rPr>
          <w:rFonts w:ascii="Arial" w:hAnsi="Arial" w:cs="Arial"/>
          <w:spacing w:val="2"/>
          <w:sz w:val="22"/>
          <w:szCs w:val="22"/>
          <w:lang w:val="pt-BR"/>
        </w:rPr>
        <w:t>0</w:t>
      </w:r>
      <w:r w:rsidRPr="00D779E7">
        <w:rPr>
          <w:rFonts w:ascii="Arial" w:hAnsi="Arial" w:cs="Arial"/>
          <w:sz w:val="22"/>
          <w:szCs w:val="22"/>
          <w:lang w:val="pt-BR"/>
        </w:rPr>
        <w:t xml:space="preserve">5 </w:t>
      </w:r>
      <w:r w:rsidRPr="00D779E7">
        <w:rPr>
          <w:rFonts w:ascii="Arial" w:hAnsi="Arial" w:cs="Arial"/>
          <w:spacing w:val="-1"/>
          <w:sz w:val="22"/>
          <w:szCs w:val="22"/>
          <w:lang w:val="pt-BR"/>
        </w:rPr>
        <w:t>(</w:t>
      </w:r>
      <w:r w:rsidRPr="00D779E7">
        <w:rPr>
          <w:rFonts w:ascii="Arial" w:hAnsi="Arial" w:cs="Arial"/>
          <w:spacing w:val="1"/>
          <w:sz w:val="22"/>
          <w:szCs w:val="22"/>
          <w:lang w:val="pt-BR"/>
        </w:rPr>
        <w:t>ci</w:t>
      </w:r>
      <w:r w:rsidRPr="00D779E7">
        <w:rPr>
          <w:rFonts w:ascii="Arial" w:hAnsi="Arial" w:cs="Arial"/>
          <w:sz w:val="22"/>
          <w:szCs w:val="22"/>
          <w:lang w:val="pt-BR"/>
        </w:rPr>
        <w:t>n</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z w:val="22"/>
          <w:szCs w:val="22"/>
          <w:lang w:val="pt-BR"/>
        </w:rPr>
        <w:t>)</w:t>
      </w:r>
      <w:r w:rsidRPr="00D779E7">
        <w:rPr>
          <w:rFonts w:ascii="Arial" w:hAnsi="Arial" w:cs="Arial"/>
          <w:spacing w:val="8"/>
          <w:sz w:val="22"/>
          <w:szCs w:val="22"/>
          <w:lang w:val="pt-BR"/>
        </w:rPr>
        <w:t xml:space="preserve"> </w:t>
      </w:r>
      <w:r w:rsidRPr="00D779E7">
        <w:rPr>
          <w:rFonts w:ascii="Arial" w:hAnsi="Arial" w:cs="Arial"/>
          <w:sz w:val="22"/>
          <w:szCs w:val="22"/>
          <w:lang w:val="pt-BR"/>
        </w:rPr>
        <w:t>d</w:t>
      </w:r>
      <w:r w:rsidRPr="00D779E7">
        <w:rPr>
          <w:rFonts w:ascii="Arial" w:hAnsi="Arial" w:cs="Arial"/>
          <w:spacing w:val="1"/>
          <w:sz w:val="22"/>
          <w:szCs w:val="22"/>
          <w:lang w:val="pt-BR"/>
        </w:rPr>
        <w:t>i</w:t>
      </w:r>
      <w:r w:rsidRPr="00D779E7">
        <w:rPr>
          <w:rFonts w:ascii="Arial" w:hAnsi="Arial" w:cs="Arial"/>
          <w:sz w:val="22"/>
          <w:szCs w:val="22"/>
          <w:lang w:val="pt-BR"/>
        </w:rPr>
        <w:t>as</w:t>
      </w:r>
      <w:r w:rsidRPr="00D779E7">
        <w:rPr>
          <w:rFonts w:ascii="Arial" w:hAnsi="Arial" w:cs="Arial"/>
          <w:spacing w:val="3"/>
          <w:sz w:val="22"/>
          <w:szCs w:val="22"/>
          <w:lang w:val="pt-BR"/>
        </w:rPr>
        <w:t xml:space="preserve"> </w:t>
      </w:r>
      <w:r w:rsidRPr="00D779E7">
        <w:rPr>
          <w:rFonts w:ascii="Arial" w:hAnsi="Arial" w:cs="Arial"/>
          <w:sz w:val="22"/>
          <w:szCs w:val="22"/>
          <w:lang w:val="pt-BR"/>
        </w:rPr>
        <w:t>úte</w:t>
      </w:r>
      <w:r w:rsidRPr="00D779E7">
        <w:rPr>
          <w:rFonts w:ascii="Arial" w:hAnsi="Arial" w:cs="Arial"/>
          <w:spacing w:val="1"/>
          <w:sz w:val="22"/>
          <w:szCs w:val="22"/>
          <w:lang w:val="pt-BR"/>
        </w:rPr>
        <w:t>is</w:t>
      </w:r>
      <w:r w:rsidRPr="00D779E7">
        <w:rPr>
          <w:rFonts w:ascii="Arial" w:hAnsi="Arial" w:cs="Arial"/>
          <w:sz w:val="22"/>
          <w:szCs w:val="22"/>
          <w:lang w:val="pt-BR"/>
        </w:rPr>
        <w:t>,</w:t>
      </w:r>
      <w:r w:rsidRPr="00D779E7">
        <w:rPr>
          <w:rFonts w:ascii="Arial" w:hAnsi="Arial" w:cs="Arial"/>
          <w:spacing w:val="5"/>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on</w:t>
      </w:r>
      <w:r w:rsidRPr="00D779E7">
        <w:rPr>
          <w:rFonts w:ascii="Arial" w:hAnsi="Arial" w:cs="Arial"/>
          <w:spacing w:val="-3"/>
          <w:sz w:val="22"/>
          <w:szCs w:val="22"/>
          <w:lang w:val="pt-BR"/>
        </w:rPr>
        <w:t>t</w:t>
      </w:r>
      <w:r w:rsidRPr="00D779E7">
        <w:rPr>
          <w:rFonts w:ascii="Arial" w:hAnsi="Arial" w:cs="Arial"/>
          <w:sz w:val="22"/>
          <w:szCs w:val="22"/>
          <w:lang w:val="pt-BR"/>
        </w:rPr>
        <w:t>ado</w:t>
      </w:r>
      <w:r w:rsidRPr="00D779E7">
        <w:rPr>
          <w:rFonts w:ascii="Arial" w:hAnsi="Arial" w:cs="Arial"/>
          <w:spacing w:val="7"/>
          <w:sz w:val="22"/>
          <w:szCs w:val="22"/>
          <w:lang w:val="pt-BR"/>
        </w:rPr>
        <w:t xml:space="preserve"> </w:t>
      </w:r>
      <w:r w:rsidRPr="00D779E7">
        <w:rPr>
          <w:rFonts w:ascii="Arial" w:hAnsi="Arial" w:cs="Arial"/>
          <w:sz w:val="22"/>
          <w:szCs w:val="22"/>
          <w:lang w:val="pt-BR"/>
        </w:rPr>
        <w:t xml:space="preserve">do </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1"/>
          <w:sz w:val="22"/>
          <w:szCs w:val="22"/>
          <w:lang w:val="pt-BR"/>
        </w:rPr>
        <w:t>c</w:t>
      </w:r>
      <w:r w:rsidRPr="00D779E7">
        <w:rPr>
          <w:rFonts w:ascii="Arial" w:hAnsi="Arial" w:cs="Arial"/>
          <w:sz w:val="22"/>
          <w:szCs w:val="22"/>
          <w:lang w:val="pt-BR"/>
        </w:rPr>
        <w:t>eb</w:t>
      </w:r>
      <w:r w:rsidRPr="00D779E7">
        <w:rPr>
          <w:rFonts w:ascii="Arial" w:hAnsi="Arial" w:cs="Arial"/>
          <w:spacing w:val="1"/>
          <w:sz w:val="22"/>
          <w:szCs w:val="22"/>
          <w:lang w:val="pt-BR"/>
        </w:rPr>
        <w:t>i</w:t>
      </w:r>
      <w:r w:rsidRPr="00D779E7">
        <w:rPr>
          <w:rFonts w:ascii="Arial" w:hAnsi="Arial" w:cs="Arial"/>
          <w:spacing w:val="2"/>
          <w:sz w:val="22"/>
          <w:szCs w:val="22"/>
          <w:lang w:val="pt-BR"/>
        </w:rPr>
        <w:t>m</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o</w:t>
      </w:r>
      <w:r w:rsidRPr="00D779E7">
        <w:rPr>
          <w:rFonts w:ascii="Arial" w:hAnsi="Arial" w:cs="Arial"/>
          <w:spacing w:val="10"/>
          <w:sz w:val="22"/>
          <w:szCs w:val="22"/>
          <w:lang w:val="pt-BR"/>
        </w:rPr>
        <w:t xml:space="preserve"> </w:t>
      </w:r>
      <w:r w:rsidRPr="00D779E7">
        <w:rPr>
          <w:rFonts w:ascii="Arial" w:hAnsi="Arial" w:cs="Arial"/>
          <w:spacing w:val="2"/>
          <w:w w:val="101"/>
          <w:sz w:val="22"/>
          <w:szCs w:val="22"/>
          <w:lang w:val="pt-BR"/>
        </w:rPr>
        <w:t>d</w:t>
      </w:r>
      <w:r w:rsidRPr="00D779E7">
        <w:rPr>
          <w:rFonts w:ascii="Arial" w:hAnsi="Arial" w:cs="Arial"/>
          <w:w w:val="101"/>
          <w:sz w:val="22"/>
          <w:szCs w:val="22"/>
          <w:lang w:val="pt-BR"/>
        </w:rPr>
        <w:t xml:space="preserve">o </w:t>
      </w:r>
      <w:r w:rsidRPr="00D779E7">
        <w:rPr>
          <w:rFonts w:ascii="Arial" w:hAnsi="Arial" w:cs="Arial"/>
          <w:spacing w:val="-1"/>
          <w:w w:val="101"/>
          <w:sz w:val="22"/>
          <w:szCs w:val="22"/>
          <w:lang w:val="pt-BR"/>
        </w:rPr>
        <w:t>r</w:t>
      </w:r>
      <w:r w:rsidRPr="00D779E7">
        <w:rPr>
          <w:rFonts w:ascii="Arial" w:hAnsi="Arial" w:cs="Arial"/>
          <w:w w:val="101"/>
          <w:sz w:val="22"/>
          <w:szCs w:val="22"/>
          <w:lang w:val="pt-BR"/>
        </w:rPr>
        <w:t>e</w:t>
      </w:r>
      <w:r w:rsidRPr="00D779E7">
        <w:rPr>
          <w:rFonts w:ascii="Arial" w:hAnsi="Arial" w:cs="Arial"/>
          <w:spacing w:val="3"/>
          <w:w w:val="101"/>
          <w:sz w:val="22"/>
          <w:szCs w:val="22"/>
          <w:lang w:val="pt-BR"/>
        </w:rPr>
        <w:t>c</w:t>
      </w:r>
      <w:r w:rsidRPr="00D779E7">
        <w:rPr>
          <w:rFonts w:ascii="Arial" w:hAnsi="Arial" w:cs="Arial"/>
          <w:spacing w:val="-3"/>
          <w:w w:val="101"/>
          <w:sz w:val="22"/>
          <w:szCs w:val="22"/>
          <w:lang w:val="pt-BR"/>
        </w:rPr>
        <w:t>u</w:t>
      </w:r>
      <w:r w:rsidRPr="00D779E7">
        <w:rPr>
          <w:rFonts w:ascii="Arial" w:hAnsi="Arial" w:cs="Arial"/>
          <w:spacing w:val="-1"/>
          <w:w w:val="101"/>
          <w:sz w:val="22"/>
          <w:szCs w:val="22"/>
          <w:lang w:val="pt-BR"/>
        </w:rPr>
        <w:t>r</w:t>
      </w:r>
      <w:r w:rsidRPr="00D779E7">
        <w:rPr>
          <w:rFonts w:ascii="Arial" w:hAnsi="Arial" w:cs="Arial"/>
          <w:spacing w:val="1"/>
          <w:w w:val="101"/>
          <w:sz w:val="22"/>
          <w:szCs w:val="22"/>
          <w:lang w:val="pt-BR"/>
        </w:rPr>
        <w:t>s</w:t>
      </w:r>
      <w:r w:rsidRPr="00D779E7">
        <w:rPr>
          <w:rFonts w:ascii="Arial" w:hAnsi="Arial" w:cs="Arial"/>
          <w:spacing w:val="-3"/>
          <w:w w:val="101"/>
          <w:sz w:val="22"/>
          <w:szCs w:val="22"/>
          <w:lang w:val="pt-BR"/>
        </w:rPr>
        <w:t>o</w:t>
      </w:r>
      <w:r w:rsidRPr="00D779E7">
        <w:rPr>
          <w:rFonts w:ascii="Arial" w:hAnsi="Arial" w:cs="Arial"/>
          <w:w w:val="101"/>
          <w:sz w:val="22"/>
          <w:szCs w:val="22"/>
          <w:lang w:val="pt-BR"/>
        </w:rPr>
        <w:t>.</w:t>
      </w:r>
    </w:p>
    <w:p w:rsidR="003D5B95" w:rsidRPr="00D779E7" w:rsidRDefault="003D5B95" w:rsidP="00020AB7">
      <w:pPr>
        <w:spacing w:line="360" w:lineRule="auto"/>
        <w:rPr>
          <w:rFonts w:ascii="Arial" w:hAnsi="Arial" w:cs="Arial"/>
          <w:sz w:val="22"/>
          <w:szCs w:val="22"/>
          <w:lang w:val="pt-BR"/>
        </w:rPr>
      </w:pPr>
      <w:r>
        <w:rPr>
          <w:rFonts w:ascii="Arial" w:hAnsi="Arial" w:cs="Arial"/>
          <w:b/>
          <w:spacing w:val="-3"/>
          <w:sz w:val="22"/>
          <w:szCs w:val="22"/>
          <w:lang w:val="pt-BR"/>
        </w:rPr>
        <w:t xml:space="preserve">  </w:t>
      </w:r>
      <w:r w:rsidRPr="00D779E7">
        <w:rPr>
          <w:rFonts w:ascii="Arial" w:hAnsi="Arial" w:cs="Arial"/>
          <w:b/>
          <w:spacing w:val="-3"/>
          <w:sz w:val="22"/>
          <w:szCs w:val="22"/>
          <w:lang w:val="pt-BR"/>
        </w:rPr>
        <w:t>8</w:t>
      </w:r>
      <w:r w:rsidRPr="00D779E7">
        <w:rPr>
          <w:rFonts w:ascii="Arial" w:hAnsi="Arial" w:cs="Arial"/>
          <w:b/>
          <w:spacing w:val="2"/>
          <w:sz w:val="22"/>
          <w:szCs w:val="22"/>
          <w:lang w:val="pt-BR"/>
        </w:rPr>
        <w:t>.</w:t>
      </w:r>
      <w:r w:rsidRPr="00D779E7">
        <w:rPr>
          <w:rFonts w:ascii="Arial" w:hAnsi="Arial" w:cs="Arial"/>
          <w:b/>
          <w:sz w:val="22"/>
          <w:szCs w:val="22"/>
          <w:lang w:val="pt-BR"/>
        </w:rPr>
        <w:t>2</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O</w:t>
      </w:r>
      <w:r w:rsidRPr="00D779E7">
        <w:rPr>
          <w:rFonts w:ascii="Arial" w:hAnsi="Arial" w:cs="Arial"/>
          <w:sz w:val="22"/>
          <w:szCs w:val="22"/>
          <w:lang w:val="pt-BR"/>
        </w:rPr>
        <w:t>s</w:t>
      </w:r>
      <w:r w:rsidRPr="00D779E7">
        <w:rPr>
          <w:rFonts w:ascii="Arial" w:hAnsi="Arial" w:cs="Arial"/>
          <w:spacing w:val="5"/>
          <w:sz w:val="22"/>
          <w:szCs w:val="22"/>
          <w:lang w:val="pt-BR"/>
        </w:rPr>
        <w:t xml:space="preserve"> </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1"/>
          <w:sz w:val="22"/>
          <w:szCs w:val="22"/>
          <w:lang w:val="pt-BR"/>
        </w:rPr>
        <w:t>c</w:t>
      </w:r>
      <w:r w:rsidRPr="00D779E7">
        <w:rPr>
          <w:rFonts w:ascii="Arial" w:hAnsi="Arial" w:cs="Arial"/>
          <w:sz w:val="22"/>
          <w:szCs w:val="22"/>
          <w:lang w:val="pt-BR"/>
        </w:rPr>
        <w:t>u</w:t>
      </w:r>
      <w:r w:rsidRPr="00D779E7">
        <w:rPr>
          <w:rFonts w:ascii="Arial" w:hAnsi="Arial" w:cs="Arial"/>
          <w:spacing w:val="-1"/>
          <w:sz w:val="22"/>
          <w:szCs w:val="22"/>
          <w:lang w:val="pt-BR"/>
        </w:rPr>
        <w:t>r</w:t>
      </w:r>
      <w:r w:rsidRPr="00D779E7">
        <w:rPr>
          <w:rFonts w:ascii="Arial" w:hAnsi="Arial" w:cs="Arial"/>
          <w:spacing w:val="3"/>
          <w:sz w:val="22"/>
          <w:szCs w:val="22"/>
          <w:lang w:val="pt-BR"/>
        </w:rPr>
        <w:t>s</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1"/>
          <w:sz w:val="22"/>
          <w:szCs w:val="22"/>
          <w:lang w:val="pt-BR"/>
        </w:rPr>
        <w:t xml:space="preserve"> </w:t>
      </w:r>
      <w:r w:rsidRPr="00D779E7">
        <w:rPr>
          <w:rFonts w:ascii="Arial" w:hAnsi="Arial" w:cs="Arial"/>
          <w:spacing w:val="2"/>
          <w:sz w:val="22"/>
          <w:szCs w:val="22"/>
          <w:lang w:val="pt-BR"/>
        </w:rPr>
        <w:t>d</w:t>
      </w:r>
      <w:r w:rsidRPr="00D779E7">
        <w:rPr>
          <w:rFonts w:ascii="Arial" w:hAnsi="Arial" w:cs="Arial"/>
          <w:spacing w:val="-3"/>
          <w:sz w:val="22"/>
          <w:szCs w:val="22"/>
          <w:lang w:val="pt-BR"/>
        </w:rPr>
        <w:t>e</w:t>
      </w:r>
      <w:r w:rsidRPr="00D779E7">
        <w:rPr>
          <w:rFonts w:ascii="Arial" w:hAnsi="Arial" w:cs="Arial"/>
          <w:spacing w:val="3"/>
          <w:sz w:val="22"/>
          <w:szCs w:val="22"/>
          <w:lang w:val="pt-BR"/>
        </w:rPr>
        <w:t>v</w:t>
      </w:r>
      <w:r w:rsidRPr="00D779E7">
        <w:rPr>
          <w:rFonts w:ascii="Arial" w:hAnsi="Arial" w:cs="Arial"/>
          <w:sz w:val="22"/>
          <w:szCs w:val="22"/>
          <w:lang w:val="pt-BR"/>
        </w:rPr>
        <w:t>em</w:t>
      </w:r>
      <w:r w:rsidRPr="00D779E7">
        <w:rPr>
          <w:rFonts w:ascii="Arial" w:hAnsi="Arial" w:cs="Arial"/>
          <w:spacing w:val="10"/>
          <w:sz w:val="22"/>
          <w:szCs w:val="22"/>
          <w:lang w:val="pt-BR"/>
        </w:rPr>
        <w:t xml:space="preserve"> </w:t>
      </w:r>
      <w:r w:rsidRPr="00D779E7">
        <w:rPr>
          <w:rFonts w:ascii="Arial" w:hAnsi="Arial" w:cs="Arial"/>
          <w:sz w:val="22"/>
          <w:szCs w:val="22"/>
          <w:lang w:val="pt-BR"/>
        </w:rPr>
        <w:t>ob</w:t>
      </w:r>
      <w:r w:rsidRPr="00D779E7">
        <w:rPr>
          <w:rFonts w:ascii="Arial" w:hAnsi="Arial" w:cs="Arial"/>
          <w:spacing w:val="-2"/>
          <w:sz w:val="22"/>
          <w:szCs w:val="22"/>
          <w:lang w:val="pt-BR"/>
        </w:rPr>
        <w:t>s</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pacing w:val="1"/>
          <w:sz w:val="22"/>
          <w:szCs w:val="22"/>
          <w:lang w:val="pt-BR"/>
        </w:rPr>
        <w:t>v</w:t>
      </w:r>
      <w:r w:rsidRPr="00D779E7">
        <w:rPr>
          <w:rFonts w:ascii="Arial" w:hAnsi="Arial" w:cs="Arial"/>
          <w:sz w:val="22"/>
          <w:szCs w:val="22"/>
          <w:lang w:val="pt-BR"/>
        </w:rPr>
        <w:t>ar</w:t>
      </w:r>
      <w:r w:rsidRPr="00D779E7">
        <w:rPr>
          <w:rFonts w:ascii="Arial" w:hAnsi="Arial" w:cs="Arial"/>
          <w:spacing w:val="12"/>
          <w:sz w:val="22"/>
          <w:szCs w:val="22"/>
          <w:lang w:val="pt-BR"/>
        </w:rPr>
        <w:t xml:space="preserve"> </w:t>
      </w:r>
      <w:r w:rsidRPr="00D779E7">
        <w:rPr>
          <w:rFonts w:ascii="Arial" w:hAnsi="Arial" w:cs="Arial"/>
          <w:sz w:val="22"/>
          <w:szCs w:val="22"/>
          <w:lang w:val="pt-BR"/>
        </w:rPr>
        <w:t>os</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s</w:t>
      </w:r>
      <w:r w:rsidRPr="00D779E7">
        <w:rPr>
          <w:rFonts w:ascii="Arial" w:hAnsi="Arial" w:cs="Arial"/>
          <w:spacing w:val="2"/>
          <w:sz w:val="22"/>
          <w:szCs w:val="22"/>
          <w:lang w:val="pt-BR"/>
        </w:rPr>
        <w:t>e</w:t>
      </w:r>
      <w:r w:rsidRPr="00D779E7">
        <w:rPr>
          <w:rFonts w:ascii="Arial" w:hAnsi="Arial" w:cs="Arial"/>
          <w:sz w:val="22"/>
          <w:szCs w:val="22"/>
          <w:lang w:val="pt-BR"/>
        </w:rPr>
        <w:t>g</w:t>
      </w:r>
      <w:r w:rsidRPr="00D779E7">
        <w:rPr>
          <w:rFonts w:ascii="Arial" w:hAnsi="Arial" w:cs="Arial"/>
          <w:spacing w:val="-3"/>
          <w:sz w:val="22"/>
          <w:szCs w:val="22"/>
          <w:lang w:val="pt-BR"/>
        </w:rPr>
        <w:t>u</w:t>
      </w:r>
      <w:r w:rsidRPr="00D779E7">
        <w:rPr>
          <w:rFonts w:ascii="Arial" w:hAnsi="Arial" w:cs="Arial"/>
          <w:spacing w:val="1"/>
          <w:sz w:val="22"/>
          <w:szCs w:val="22"/>
          <w:lang w:val="pt-BR"/>
        </w:rPr>
        <w:t>i</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es</w:t>
      </w:r>
      <w:r w:rsidRPr="00D779E7">
        <w:rPr>
          <w:rFonts w:ascii="Arial" w:hAnsi="Arial" w:cs="Arial"/>
          <w:spacing w:val="12"/>
          <w:sz w:val="22"/>
          <w:szCs w:val="22"/>
          <w:lang w:val="pt-BR"/>
        </w:rPr>
        <w:t xml:space="preserve"> </w:t>
      </w:r>
      <w:r w:rsidRPr="00D779E7">
        <w:rPr>
          <w:rFonts w:ascii="Arial" w:hAnsi="Arial" w:cs="Arial"/>
          <w:spacing w:val="-1"/>
          <w:w w:val="101"/>
          <w:sz w:val="22"/>
          <w:szCs w:val="22"/>
          <w:lang w:val="pt-BR"/>
        </w:rPr>
        <w:t>r</w:t>
      </w:r>
      <w:r w:rsidRPr="00D779E7">
        <w:rPr>
          <w:rFonts w:ascii="Arial" w:hAnsi="Arial" w:cs="Arial"/>
          <w:w w:val="101"/>
          <w:sz w:val="22"/>
          <w:szCs w:val="22"/>
          <w:lang w:val="pt-BR"/>
        </w:rPr>
        <w:t>e</w:t>
      </w:r>
      <w:r w:rsidRPr="00D779E7">
        <w:rPr>
          <w:rFonts w:ascii="Arial" w:hAnsi="Arial" w:cs="Arial"/>
          <w:spacing w:val="2"/>
          <w:w w:val="101"/>
          <w:sz w:val="22"/>
          <w:szCs w:val="22"/>
          <w:lang w:val="pt-BR"/>
        </w:rPr>
        <w:t>q</w:t>
      </w:r>
      <w:r w:rsidRPr="00D779E7">
        <w:rPr>
          <w:rFonts w:ascii="Arial" w:hAnsi="Arial" w:cs="Arial"/>
          <w:spacing w:val="-3"/>
          <w:w w:val="101"/>
          <w:sz w:val="22"/>
          <w:szCs w:val="22"/>
          <w:lang w:val="pt-BR"/>
        </w:rPr>
        <w:t>u</w:t>
      </w:r>
      <w:r w:rsidRPr="00D779E7">
        <w:rPr>
          <w:rFonts w:ascii="Arial" w:hAnsi="Arial" w:cs="Arial"/>
          <w:spacing w:val="3"/>
          <w:w w:val="101"/>
          <w:sz w:val="22"/>
          <w:szCs w:val="22"/>
          <w:lang w:val="pt-BR"/>
        </w:rPr>
        <w:t>i</w:t>
      </w:r>
      <w:r w:rsidRPr="00D779E7">
        <w:rPr>
          <w:rFonts w:ascii="Arial" w:hAnsi="Arial" w:cs="Arial"/>
          <w:spacing w:val="-2"/>
          <w:w w:val="101"/>
          <w:sz w:val="22"/>
          <w:szCs w:val="22"/>
          <w:lang w:val="pt-BR"/>
        </w:rPr>
        <w:t>s</w:t>
      </w:r>
      <w:r w:rsidRPr="00D779E7">
        <w:rPr>
          <w:rFonts w:ascii="Arial" w:hAnsi="Arial" w:cs="Arial"/>
          <w:spacing w:val="3"/>
          <w:w w:val="101"/>
          <w:sz w:val="22"/>
          <w:szCs w:val="22"/>
          <w:lang w:val="pt-BR"/>
        </w:rPr>
        <w:t>i</w:t>
      </w:r>
      <w:r w:rsidRPr="00D779E7">
        <w:rPr>
          <w:rFonts w:ascii="Arial" w:hAnsi="Arial" w:cs="Arial"/>
          <w:w w:val="101"/>
          <w:sz w:val="22"/>
          <w:szCs w:val="22"/>
          <w:lang w:val="pt-BR"/>
        </w:rPr>
        <w:t>to</w:t>
      </w:r>
      <w:r w:rsidRPr="00D779E7">
        <w:rPr>
          <w:rFonts w:ascii="Arial" w:hAnsi="Arial" w:cs="Arial"/>
          <w:spacing w:val="-2"/>
          <w:w w:val="101"/>
          <w:sz w:val="22"/>
          <w:szCs w:val="22"/>
          <w:lang w:val="pt-BR"/>
        </w:rPr>
        <w:t>s</w:t>
      </w:r>
      <w:r w:rsidRPr="00D779E7">
        <w:rPr>
          <w:rFonts w:ascii="Arial" w:hAnsi="Arial" w:cs="Arial"/>
          <w:w w:val="101"/>
          <w:sz w:val="22"/>
          <w:szCs w:val="22"/>
          <w:lang w:val="pt-BR"/>
        </w:rPr>
        <w:t>:</w:t>
      </w:r>
    </w:p>
    <w:p w:rsidR="003D5B95" w:rsidRPr="00D779E7" w:rsidRDefault="003D5B95" w:rsidP="0057095C">
      <w:pPr>
        <w:spacing w:before="4" w:line="360" w:lineRule="auto"/>
        <w:ind w:left="1697"/>
        <w:rPr>
          <w:rFonts w:ascii="Arial" w:hAnsi="Arial" w:cs="Arial"/>
          <w:sz w:val="22"/>
          <w:szCs w:val="22"/>
          <w:lang w:val="pt-BR"/>
        </w:rPr>
      </w:pPr>
      <w:r w:rsidRPr="00D779E7">
        <w:rPr>
          <w:rFonts w:ascii="Arial" w:hAnsi="Arial" w:cs="Arial"/>
          <w:sz w:val="22"/>
          <w:szCs w:val="22"/>
          <w:lang w:val="pt-BR"/>
        </w:rPr>
        <w:t>I</w:t>
      </w:r>
      <w:r w:rsidRPr="00D779E7">
        <w:rPr>
          <w:rFonts w:ascii="Arial" w:hAnsi="Arial" w:cs="Arial"/>
          <w:spacing w:val="4"/>
          <w:sz w:val="22"/>
          <w:szCs w:val="22"/>
          <w:lang w:val="pt-BR"/>
        </w:rPr>
        <w:t xml:space="preserve"> </w:t>
      </w:r>
      <w:r w:rsidRPr="00D779E7">
        <w:rPr>
          <w:rFonts w:ascii="Arial" w:hAnsi="Arial" w:cs="Arial"/>
          <w:sz w:val="22"/>
          <w:szCs w:val="22"/>
          <w:lang w:val="pt-BR"/>
        </w:rPr>
        <w:t>-</w:t>
      </w:r>
      <w:r w:rsidRPr="00D779E7">
        <w:rPr>
          <w:rFonts w:ascii="Arial" w:hAnsi="Arial" w:cs="Arial"/>
          <w:spacing w:val="1"/>
          <w:sz w:val="22"/>
          <w:szCs w:val="22"/>
          <w:lang w:val="pt-BR"/>
        </w:rPr>
        <w:t xml:space="preserve"> s</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em</w:t>
      </w:r>
      <w:r w:rsidRPr="00D779E7">
        <w:rPr>
          <w:rFonts w:ascii="Arial" w:hAnsi="Arial" w:cs="Arial"/>
          <w:spacing w:val="9"/>
          <w:sz w:val="22"/>
          <w:szCs w:val="22"/>
          <w:lang w:val="pt-BR"/>
        </w:rPr>
        <w:t xml:space="preserve"> </w:t>
      </w:r>
      <w:r w:rsidRPr="00D779E7">
        <w:rPr>
          <w:rFonts w:ascii="Arial" w:hAnsi="Arial" w:cs="Arial"/>
          <w:sz w:val="22"/>
          <w:szCs w:val="22"/>
          <w:lang w:val="pt-BR"/>
        </w:rPr>
        <w:t>d</w:t>
      </w:r>
      <w:r w:rsidRPr="00D779E7">
        <w:rPr>
          <w:rFonts w:ascii="Arial" w:hAnsi="Arial" w:cs="Arial"/>
          <w:spacing w:val="1"/>
          <w:sz w:val="22"/>
          <w:szCs w:val="22"/>
          <w:lang w:val="pt-BR"/>
        </w:rPr>
        <w:t>i</w:t>
      </w:r>
      <w:r w:rsidRPr="00D779E7">
        <w:rPr>
          <w:rFonts w:ascii="Arial" w:hAnsi="Arial" w:cs="Arial"/>
          <w:spacing w:val="-3"/>
          <w:sz w:val="22"/>
          <w:szCs w:val="22"/>
          <w:lang w:val="pt-BR"/>
        </w:rPr>
        <w:t>g</w:t>
      </w:r>
      <w:r w:rsidRPr="00D779E7">
        <w:rPr>
          <w:rFonts w:ascii="Arial" w:hAnsi="Arial" w:cs="Arial"/>
          <w:spacing w:val="3"/>
          <w:sz w:val="22"/>
          <w:szCs w:val="22"/>
          <w:lang w:val="pt-BR"/>
        </w:rPr>
        <w:t>i</w:t>
      </w:r>
      <w:r w:rsidRPr="00D779E7">
        <w:rPr>
          <w:rFonts w:ascii="Arial" w:hAnsi="Arial" w:cs="Arial"/>
          <w:spacing w:val="-3"/>
          <w:sz w:val="22"/>
          <w:szCs w:val="22"/>
          <w:lang w:val="pt-BR"/>
        </w:rPr>
        <w:t>t</w:t>
      </w:r>
      <w:r w:rsidRPr="00D779E7">
        <w:rPr>
          <w:rFonts w:ascii="Arial" w:hAnsi="Arial" w:cs="Arial"/>
          <w:sz w:val="22"/>
          <w:szCs w:val="22"/>
          <w:lang w:val="pt-BR"/>
        </w:rPr>
        <w:t>a</w:t>
      </w:r>
      <w:r w:rsidRPr="00D779E7">
        <w:rPr>
          <w:rFonts w:ascii="Arial" w:hAnsi="Arial" w:cs="Arial"/>
          <w:spacing w:val="-3"/>
          <w:sz w:val="22"/>
          <w:szCs w:val="22"/>
          <w:lang w:val="pt-BR"/>
        </w:rPr>
        <w:t>d</w:t>
      </w:r>
      <w:r w:rsidRPr="00D779E7">
        <w:rPr>
          <w:rFonts w:ascii="Arial" w:hAnsi="Arial" w:cs="Arial"/>
          <w:sz w:val="22"/>
          <w:szCs w:val="22"/>
          <w:lang w:val="pt-BR"/>
        </w:rPr>
        <w:t>os</w:t>
      </w:r>
      <w:r w:rsidRPr="00D779E7">
        <w:rPr>
          <w:rFonts w:ascii="Arial" w:hAnsi="Arial" w:cs="Arial"/>
          <w:spacing w:val="13"/>
          <w:sz w:val="22"/>
          <w:szCs w:val="22"/>
          <w:lang w:val="pt-BR"/>
        </w:rPr>
        <w:t xml:space="preserve"> </w:t>
      </w:r>
      <w:r w:rsidRPr="00D779E7">
        <w:rPr>
          <w:rFonts w:ascii="Arial" w:hAnsi="Arial" w:cs="Arial"/>
          <w:sz w:val="22"/>
          <w:szCs w:val="22"/>
          <w:lang w:val="pt-BR"/>
        </w:rPr>
        <w:t>e</w:t>
      </w:r>
      <w:r w:rsidRPr="00D779E7">
        <w:rPr>
          <w:rFonts w:ascii="Arial" w:hAnsi="Arial" w:cs="Arial"/>
          <w:spacing w:val="-1"/>
          <w:sz w:val="22"/>
          <w:szCs w:val="22"/>
          <w:lang w:val="pt-BR"/>
        </w:rPr>
        <w:t xml:space="preserve"> </w:t>
      </w:r>
      <w:r w:rsidRPr="00D779E7">
        <w:rPr>
          <w:rFonts w:ascii="Arial" w:hAnsi="Arial" w:cs="Arial"/>
          <w:spacing w:val="2"/>
          <w:sz w:val="22"/>
          <w:szCs w:val="22"/>
          <w:lang w:val="pt-BR"/>
        </w:rPr>
        <w:t>d</w:t>
      </w:r>
      <w:r w:rsidRPr="00D779E7">
        <w:rPr>
          <w:rFonts w:ascii="Arial" w:hAnsi="Arial" w:cs="Arial"/>
          <w:spacing w:val="-3"/>
          <w:sz w:val="22"/>
          <w:szCs w:val="22"/>
          <w:lang w:val="pt-BR"/>
        </w:rPr>
        <w:t>e</w:t>
      </w:r>
      <w:r w:rsidRPr="00D779E7">
        <w:rPr>
          <w:rFonts w:ascii="Arial" w:hAnsi="Arial" w:cs="Arial"/>
          <w:spacing w:val="1"/>
          <w:sz w:val="22"/>
          <w:szCs w:val="22"/>
          <w:lang w:val="pt-BR"/>
        </w:rPr>
        <w:t>v</w:t>
      </w:r>
      <w:r w:rsidRPr="00D779E7">
        <w:rPr>
          <w:rFonts w:ascii="Arial" w:hAnsi="Arial" w:cs="Arial"/>
          <w:spacing w:val="3"/>
          <w:sz w:val="22"/>
          <w:szCs w:val="22"/>
          <w:lang w:val="pt-BR"/>
        </w:rPr>
        <w:t>i</w:t>
      </w:r>
      <w:r w:rsidRPr="00D779E7">
        <w:rPr>
          <w:rFonts w:ascii="Arial" w:hAnsi="Arial" w:cs="Arial"/>
          <w:spacing w:val="-3"/>
          <w:sz w:val="22"/>
          <w:szCs w:val="22"/>
          <w:lang w:val="pt-BR"/>
        </w:rPr>
        <w:t>d</w:t>
      </w:r>
      <w:r w:rsidRPr="00D779E7">
        <w:rPr>
          <w:rFonts w:ascii="Arial" w:hAnsi="Arial" w:cs="Arial"/>
          <w:sz w:val="22"/>
          <w:szCs w:val="22"/>
          <w:lang w:val="pt-BR"/>
        </w:rPr>
        <w:t>am</w:t>
      </w:r>
      <w:r w:rsidRPr="00D779E7">
        <w:rPr>
          <w:rFonts w:ascii="Arial" w:hAnsi="Arial" w:cs="Arial"/>
          <w:spacing w:val="2"/>
          <w:sz w:val="22"/>
          <w:szCs w:val="22"/>
          <w:lang w:val="pt-BR"/>
        </w:rPr>
        <w:t>e</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11"/>
          <w:sz w:val="22"/>
          <w:szCs w:val="22"/>
          <w:lang w:val="pt-BR"/>
        </w:rPr>
        <w:t xml:space="preserve"> </w:t>
      </w:r>
      <w:r w:rsidRPr="00D779E7">
        <w:rPr>
          <w:rFonts w:ascii="Arial" w:hAnsi="Arial" w:cs="Arial"/>
          <w:spacing w:val="5"/>
          <w:w w:val="101"/>
          <w:sz w:val="22"/>
          <w:szCs w:val="22"/>
          <w:lang w:val="pt-BR"/>
        </w:rPr>
        <w:t>f</w:t>
      </w:r>
      <w:r w:rsidRPr="00D779E7">
        <w:rPr>
          <w:rFonts w:ascii="Arial" w:hAnsi="Arial" w:cs="Arial"/>
          <w:spacing w:val="-3"/>
          <w:w w:val="101"/>
          <w:sz w:val="22"/>
          <w:szCs w:val="22"/>
          <w:lang w:val="pt-BR"/>
        </w:rPr>
        <w:t>u</w:t>
      </w:r>
      <w:r w:rsidRPr="00D779E7">
        <w:rPr>
          <w:rFonts w:ascii="Arial" w:hAnsi="Arial" w:cs="Arial"/>
          <w:w w:val="101"/>
          <w:sz w:val="22"/>
          <w:szCs w:val="22"/>
          <w:lang w:val="pt-BR"/>
        </w:rPr>
        <w:t>nda</w:t>
      </w:r>
      <w:r w:rsidRPr="00D779E7">
        <w:rPr>
          <w:rFonts w:ascii="Arial" w:hAnsi="Arial" w:cs="Arial"/>
          <w:spacing w:val="2"/>
          <w:w w:val="101"/>
          <w:sz w:val="22"/>
          <w:szCs w:val="22"/>
          <w:lang w:val="pt-BR"/>
        </w:rPr>
        <w:t>m</w:t>
      </w:r>
      <w:r w:rsidRPr="00D779E7">
        <w:rPr>
          <w:rFonts w:ascii="Arial" w:hAnsi="Arial" w:cs="Arial"/>
          <w:w w:val="101"/>
          <w:sz w:val="22"/>
          <w:szCs w:val="22"/>
          <w:lang w:val="pt-BR"/>
        </w:rPr>
        <w:t>en</w:t>
      </w:r>
      <w:r w:rsidRPr="00D779E7">
        <w:rPr>
          <w:rFonts w:ascii="Arial" w:hAnsi="Arial" w:cs="Arial"/>
          <w:spacing w:val="-3"/>
          <w:w w:val="101"/>
          <w:sz w:val="22"/>
          <w:szCs w:val="22"/>
          <w:lang w:val="pt-BR"/>
        </w:rPr>
        <w:t>ta</w:t>
      </w:r>
      <w:r w:rsidRPr="00D779E7">
        <w:rPr>
          <w:rFonts w:ascii="Arial" w:hAnsi="Arial" w:cs="Arial"/>
          <w:spacing w:val="2"/>
          <w:w w:val="101"/>
          <w:sz w:val="22"/>
          <w:szCs w:val="22"/>
          <w:lang w:val="pt-BR"/>
        </w:rPr>
        <w:t>d</w:t>
      </w:r>
      <w:r w:rsidRPr="00D779E7">
        <w:rPr>
          <w:rFonts w:ascii="Arial" w:hAnsi="Arial" w:cs="Arial"/>
          <w:spacing w:val="-3"/>
          <w:w w:val="101"/>
          <w:sz w:val="22"/>
          <w:szCs w:val="22"/>
          <w:lang w:val="pt-BR"/>
        </w:rPr>
        <w:t>o</w:t>
      </w:r>
      <w:r w:rsidRPr="00D779E7">
        <w:rPr>
          <w:rFonts w:ascii="Arial" w:hAnsi="Arial" w:cs="Arial"/>
          <w:spacing w:val="1"/>
          <w:w w:val="101"/>
          <w:sz w:val="22"/>
          <w:szCs w:val="22"/>
          <w:lang w:val="pt-BR"/>
        </w:rPr>
        <w:t>s</w:t>
      </w:r>
      <w:r w:rsidRPr="00D779E7">
        <w:rPr>
          <w:rFonts w:ascii="Arial" w:hAnsi="Arial" w:cs="Arial"/>
          <w:w w:val="101"/>
          <w:sz w:val="22"/>
          <w:szCs w:val="22"/>
          <w:lang w:val="pt-BR"/>
        </w:rPr>
        <w:t>;</w:t>
      </w:r>
    </w:p>
    <w:p w:rsidR="003D5B95" w:rsidRPr="00D779E7" w:rsidRDefault="003D5B95" w:rsidP="0057095C">
      <w:pPr>
        <w:spacing w:before="4" w:line="360" w:lineRule="auto"/>
        <w:ind w:left="120" w:right="65" w:firstLine="1577"/>
        <w:jc w:val="both"/>
        <w:rPr>
          <w:rFonts w:ascii="Arial" w:hAnsi="Arial" w:cs="Arial"/>
          <w:w w:val="101"/>
          <w:sz w:val="22"/>
          <w:szCs w:val="22"/>
          <w:lang w:val="pt-BR"/>
        </w:rPr>
      </w:pPr>
      <w:r w:rsidRPr="00D779E7">
        <w:rPr>
          <w:rFonts w:ascii="Arial" w:hAnsi="Arial" w:cs="Arial"/>
          <w:spacing w:val="2"/>
          <w:sz w:val="22"/>
          <w:szCs w:val="22"/>
          <w:lang w:val="pt-BR"/>
        </w:rPr>
        <w:t>I</w:t>
      </w:r>
      <w:r w:rsidRPr="00D779E7">
        <w:rPr>
          <w:rFonts w:ascii="Arial" w:hAnsi="Arial" w:cs="Arial"/>
          <w:sz w:val="22"/>
          <w:szCs w:val="22"/>
          <w:lang w:val="pt-BR"/>
        </w:rPr>
        <w:t>I</w:t>
      </w:r>
      <w:r w:rsidRPr="00D779E7">
        <w:rPr>
          <w:rFonts w:ascii="Arial" w:hAnsi="Arial" w:cs="Arial"/>
          <w:spacing w:val="2"/>
          <w:sz w:val="22"/>
          <w:szCs w:val="22"/>
          <w:lang w:val="pt-BR"/>
        </w:rPr>
        <w:t xml:space="preserve"> </w:t>
      </w:r>
      <w:r w:rsidRPr="00D779E7">
        <w:rPr>
          <w:rFonts w:ascii="Arial" w:hAnsi="Arial" w:cs="Arial"/>
          <w:sz w:val="22"/>
          <w:szCs w:val="22"/>
          <w:lang w:val="pt-BR"/>
        </w:rPr>
        <w:t xml:space="preserve">- </w:t>
      </w:r>
      <w:r w:rsidRPr="00D779E7">
        <w:rPr>
          <w:rFonts w:ascii="Arial" w:hAnsi="Arial" w:cs="Arial"/>
          <w:spacing w:val="1"/>
          <w:sz w:val="22"/>
          <w:szCs w:val="22"/>
          <w:lang w:val="pt-BR"/>
        </w:rPr>
        <w:t>s</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em</w:t>
      </w:r>
      <w:r w:rsidRPr="00D779E7">
        <w:rPr>
          <w:rFonts w:ascii="Arial" w:hAnsi="Arial" w:cs="Arial"/>
          <w:spacing w:val="9"/>
          <w:sz w:val="22"/>
          <w:szCs w:val="22"/>
          <w:lang w:val="pt-BR"/>
        </w:rPr>
        <w:t xml:space="preserve"> </w:t>
      </w:r>
      <w:r w:rsidRPr="00D779E7">
        <w:rPr>
          <w:rFonts w:ascii="Arial" w:hAnsi="Arial" w:cs="Arial"/>
          <w:sz w:val="22"/>
          <w:szCs w:val="22"/>
          <w:lang w:val="pt-BR"/>
        </w:rPr>
        <w:t>a</w:t>
      </w:r>
      <w:r w:rsidRPr="00D779E7">
        <w:rPr>
          <w:rFonts w:ascii="Arial" w:hAnsi="Arial" w:cs="Arial"/>
          <w:spacing w:val="1"/>
          <w:sz w:val="22"/>
          <w:szCs w:val="22"/>
          <w:lang w:val="pt-BR"/>
        </w:rPr>
        <w:t>s</w:t>
      </w:r>
      <w:r w:rsidRPr="00D779E7">
        <w:rPr>
          <w:rFonts w:ascii="Arial" w:hAnsi="Arial" w:cs="Arial"/>
          <w:spacing w:val="-2"/>
          <w:sz w:val="22"/>
          <w:szCs w:val="22"/>
          <w:lang w:val="pt-BR"/>
        </w:rPr>
        <w:t>s</w:t>
      </w:r>
      <w:r w:rsidRPr="00D779E7">
        <w:rPr>
          <w:rFonts w:ascii="Arial" w:hAnsi="Arial" w:cs="Arial"/>
          <w:spacing w:val="3"/>
          <w:sz w:val="22"/>
          <w:szCs w:val="22"/>
          <w:lang w:val="pt-BR"/>
        </w:rPr>
        <w:t>i</w:t>
      </w:r>
      <w:r w:rsidRPr="00D779E7">
        <w:rPr>
          <w:rFonts w:ascii="Arial" w:hAnsi="Arial" w:cs="Arial"/>
          <w:spacing w:val="-3"/>
          <w:sz w:val="22"/>
          <w:szCs w:val="22"/>
          <w:lang w:val="pt-BR"/>
        </w:rPr>
        <w:t>n</w:t>
      </w:r>
      <w:r w:rsidRPr="00D779E7">
        <w:rPr>
          <w:rFonts w:ascii="Arial" w:hAnsi="Arial" w:cs="Arial"/>
          <w:spacing w:val="2"/>
          <w:sz w:val="22"/>
          <w:szCs w:val="22"/>
          <w:lang w:val="pt-BR"/>
        </w:rPr>
        <w:t>a</w:t>
      </w:r>
      <w:r w:rsidRPr="00D779E7">
        <w:rPr>
          <w:rFonts w:ascii="Arial" w:hAnsi="Arial" w:cs="Arial"/>
          <w:sz w:val="22"/>
          <w:szCs w:val="22"/>
          <w:lang w:val="pt-BR"/>
        </w:rPr>
        <w:t>dos</w:t>
      </w:r>
      <w:r w:rsidRPr="00D779E7">
        <w:rPr>
          <w:rFonts w:ascii="Arial" w:hAnsi="Arial" w:cs="Arial"/>
          <w:spacing w:val="12"/>
          <w:sz w:val="22"/>
          <w:szCs w:val="22"/>
          <w:lang w:val="pt-BR"/>
        </w:rPr>
        <w:t xml:space="preserve"> </w:t>
      </w:r>
      <w:r w:rsidRPr="00D779E7">
        <w:rPr>
          <w:rFonts w:ascii="Arial" w:hAnsi="Arial" w:cs="Arial"/>
          <w:spacing w:val="2"/>
          <w:sz w:val="22"/>
          <w:szCs w:val="22"/>
          <w:lang w:val="pt-BR"/>
        </w:rPr>
        <w:t>p</w:t>
      </w:r>
      <w:r w:rsidRPr="00D779E7">
        <w:rPr>
          <w:rFonts w:ascii="Arial" w:hAnsi="Arial" w:cs="Arial"/>
          <w:sz w:val="22"/>
          <w:szCs w:val="22"/>
          <w:lang w:val="pt-BR"/>
        </w:rPr>
        <w:t>or</w:t>
      </w:r>
      <w:r w:rsidRPr="00D779E7">
        <w:rPr>
          <w:rFonts w:ascii="Arial" w:hAnsi="Arial" w:cs="Arial"/>
          <w:spacing w:val="5"/>
          <w:sz w:val="22"/>
          <w:szCs w:val="22"/>
          <w:lang w:val="pt-BR"/>
        </w:rPr>
        <w:t xml:space="preserve"> </w:t>
      </w:r>
      <w:r w:rsidRPr="00D779E7">
        <w:rPr>
          <w:rFonts w:ascii="Arial" w:hAnsi="Arial" w:cs="Arial"/>
          <w:spacing w:val="-1"/>
          <w:sz w:val="22"/>
          <w:szCs w:val="22"/>
          <w:lang w:val="pt-BR"/>
        </w:rPr>
        <w:t>r</w:t>
      </w:r>
      <w:r w:rsidRPr="00D779E7">
        <w:rPr>
          <w:rFonts w:ascii="Arial" w:hAnsi="Arial" w:cs="Arial"/>
          <w:sz w:val="22"/>
          <w:szCs w:val="22"/>
          <w:lang w:val="pt-BR"/>
        </w:rPr>
        <w:t>ep</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3"/>
          <w:sz w:val="22"/>
          <w:szCs w:val="22"/>
          <w:lang w:val="pt-BR"/>
        </w:rPr>
        <w:t>s</w:t>
      </w:r>
      <w:r w:rsidRPr="00D779E7">
        <w:rPr>
          <w:rFonts w:ascii="Arial" w:hAnsi="Arial" w:cs="Arial"/>
          <w:sz w:val="22"/>
          <w:szCs w:val="22"/>
          <w:lang w:val="pt-BR"/>
        </w:rPr>
        <w:t>e</w:t>
      </w:r>
      <w:r w:rsidRPr="00D779E7">
        <w:rPr>
          <w:rFonts w:ascii="Arial" w:hAnsi="Arial" w:cs="Arial"/>
          <w:spacing w:val="-3"/>
          <w:sz w:val="22"/>
          <w:szCs w:val="22"/>
          <w:lang w:val="pt-BR"/>
        </w:rPr>
        <w:t>nt</w:t>
      </w:r>
      <w:r w:rsidRPr="00D779E7">
        <w:rPr>
          <w:rFonts w:ascii="Arial" w:hAnsi="Arial" w:cs="Arial"/>
          <w:spacing w:val="2"/>
          <w:sz w:val="22"/>
          <w:szCs w:val="22"/>
          <w:lang w:val="pt-BR"/>
        </w:rPr>
        <w:t>a</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13"/>
          <w:sz w:val="22"/>
          <w:szCs w:val="22"/>
          <w:lang w:val="pt-BR"/>
        </w:rPr>
        <w:t xml:space="preserve"> </w:t>
      </w:r>
      <w:r w:rsidRPr="00D779E7">
        <w:rPr>
          <w:rFonts w:ascii="Arial" w:hAnsi="Arial" w:cs="Arial"/>
          <w:spacing w:val="3"/>
          <w:sz w:val="22"/>
          <w:szCs w:val="22"/>
          <w:lang w:val="pt-BR"/>
        </w:rPr>
        <w:t>l</w:t>
      </w:r>
      <w:r w:rsidRPr="00D779E7">
        <w:rPr>
          <w:rFonts w:ascii="Arial" w:hAnsi="Arial" w:cs="Arial"/>
          <w:spacing w:val="-3"/>
          <w:sz w:val="22"/>
          <w:szCs w:val="22"/>
          <w:lang w:val="pt-BR"/>
        </w:rPr>
        <w:t>e</w:t>
      </w:r>
      <w:r w:rsidRPr="00D779E7">
        <w:rPr>
          <w:rFonts w:ascii="Arial" w:hAnsi="Arial" w:cs="Arial"/>
          <w:spacing w:val="2"/>
          <w:sz w:val="22"/>
          <w:szCs w:val="22"/>
          <w:lang w:val="pt-BR"/>
        </w:rPr>
        <w:t>g</w:t>
      </w:r>
      <w:r w:rsidRPr="00D779E7">
        <w:rPr>
          <w:rFonts w:ascii="Arial" w:hAnsi="Arial" w:cs="Arial"/>
          <w:spacing w:val="-3"/>
          <w:sz w:val="22"/>
          <w:szCs w:val="22"/>
          <w:lang w:val="pt-BR"/>
        </w:rPr>
        <w:t>a</w:t>
      </w:r>
      <w:r w:rsidRPr="00D779E7">
        <w:rPr>
          <w:rFonts w:ascii="Arial" w:hAnsi="Arial" w:cs="Arial"/>
          <w:sz w:val="22"/>
          <w:szCs w:val="22"/>
          <w:lang w:val="pt-BR"/>
        </w:rPr>
        <w:t>l</w:t>
      </w:r>
      <w:r w:rsidRPr="00D779E7">
        <w:rPr>
          <w:rFonts w:ascii="Arial" w:hAnsi="Arial" w:cs="Arial"/>
          <w:spacing w:val="8"/>
          <w:sz w:val="22"/>
          <w:szCs w:val="22"/>
          <w:lang w:val="pt-BR"/>
        </w:rPr>
        <w:t xml:space="preserve"> </w:t>
      </w:r>
      <w:r w:rsidRPr="00D779E7">
        <w:rPr>
          <w:rFonts w:ascii="Arial" w:hAnsi="Arial" w:cs="Arial"/>
          <w:sz w:val="22"/>
          <w:szCs w:val="22"/>
          <w:lang w:val="pt-BR"/>
        </w:rPr>
        <w:t>da</w:t>
      </w:r>
      <w:r w:rsidRPr="00D779E7">
        <w:rPr>
          <w:rFonts w:ascii="Arial" w:hAnsi="Arial" w:cs="Arial"/>
          <w:spacing w:val="5"/>
          <w:sz w:val="22"/>
          <w:szCs w:val="22"/>
          <w:lang w:val="pt-BR"/>
        </w:rPr>
        <w:t xml:space="preserve"> </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3"/>
          <w:sz w:val="22"/>
          <w:szCs w:val="22"/>
          <w:lang w:val="pt-BR"/>
        </w:rPr>
        <w:t>c</w:t>
      </w:r>
      <w:r w:rsidRPr="00D779E7">
        <w:rPr>
          <w:rFonts w:ascii="Arial" w:hAnsi="Arial" w:cs="Arial"/>
          <w:spacing w:val="-3"/>
          <w:sz w:val="22"/>
          <w:szCs w:val="22"/>
          <w:lang w:val="pt-BR"/>
        </w:rPr>
        <w:t>o</w:t>
      </w:r>
      <w:r w:rsidRPr="00D779E7">
        <w:rPr>
          <w:rFonts w:ascii="Arial" w:hAnsi="Arial" w:cs="Arial"/>
          <w:spacing w:val="1"/>
          <w:sz w:val="22"/>
          <w:szCs w:val="22"/>
          <w:lang w:val="pt-BR"/>
        </w:rPr>
        <w:t>rr</w:t>
      </w:r>
      <w:r w:rsidRPr="00D779E7">
        <w:rPr>
          <w:rFonts w:ascii="Arial" w:hAnsi="Arial" w:cs="Arial"/>
          <w:sz w:val="22"/>
          <w:szCs w:val="22"/>
          <w:lang w:val="pt-BR"/>
        </w:rPr>
        <w:t>ente</w:t>
      </w:r>
      <w:r w:rsidRPr="00D779E7">
        <w:rPr>
          <w:rFonts w:ascii="Arial" w:hAnsi="Arial" w:cs="Arial"/>
          <w:spacing w:val="10"/>
          <w:sz w:val="22"/>
          <w:szCs w:val="22"/>
          <w:lang w:val="pt-BR"/>
        </w:rPr>
        <w:t xml:space="preserve"> </w:t>
      </w:r>
      <w:r w:rsidRPr="00D779E7">
        <w:rPr>
          <w:rFonts w:ascii="Arial" w:hAnsi="Arial" w:cs="Arial"/>
          <w:spacing w:val="2"/>
          <w:sz w:val="22"/>
          <w:szCs w:val="22"/>
          <w:lang w:val="pt-BR"/>
        </w:rPr>
        <w:t>o</w:t>
      </w:r>
      <w:r w:rsidRPr="00D779E7">
        <w:rPr>
          <w:rFonts w:ascii="Arial" w:hAnsi="Arial" w:cs="Arial"/>
          <w:sz w:val="22"/>
          <w:szCs w:val="22"/>
          <w:lang w:val="pt-BR"/>
        </w:rPr>
        <w:t>u</w:t>
      </w:r>
      <w:r w:rsidRPr="00D779E7">
        <w:rPr>
          <w:rFonts w:ascii="Arial" w:hAnsi="Arial" w:cs="Arial"/>
          <w:spacing w:val="2"/>
          <w:sz w:val="22"/>
          <w:szCs w:val="22"/>
          <w:lang w:val="pt-BR"/>
        </w:rPr>
        <w:t xml:space="preserve"> </w:t>
      </w:r>
      <w:r w:rsidRPr="00D779E7">
        <w:rPr>
          <w:rFonts w:ascii="Arial" w:hAnsi="Arial" w:cs="Arial"/>
          <w:sz w:val="22"/>
          <w:szCs w:val="22"/>
          <w:lang w:val="pt-BR"/>
        </w:rPr>
        <w:t>p</w:t>
      </w:r>
      <w:r w:rsidRPr="00D779E7">
        <w:rPr>
          <w:rFonts w:ascii="Arial" w:hAnsi="Arial" w:cs="Arial"/>
          <w:spacing w:val="2"/>
          <w:sz w:val="22"/>
          <w:szCs w:val="22"/>
          <w:lang w:val="pt-BR"/>
        </w:rPr>
        <w:t>o</w:t>
      </w:r>
      <w:r w:rsidRPr="00D779E7">
        <w:rPr>
          <w:rFonts w:ascii="Arial" w:hAnsi="Arial" w:cs="Arial"/>
          <w:sz w:val="22"/>
          <w:szCs w:val="22"/>
          <w:lang w:val="pt-BR"/>
        </w:rPr>
        <w:t>r</w:t>
      </w:r>
      <w:r w:rsidRPr="00D779E7">
        <w:rPr>
          <w:rFonts w:ascii="Arial" w:hAnsi="Arial" w:cs="Arial"/>
          <w:spacing w:val="5"/>
          <w:sz w:val="22"/>
          <w:szCs w:val="22"/>
          <w:lang w:val="pt-BR"/>
        </w:rPr>
        <w:t xml:space="preserve"> </w:t>
      </w:r>
      <w:r w:rsidRPr="00D779E7">
        <w:rPr>
          <w:rFonts w:ascii="Arial" w:hAnsi="Arial" w:cs="Arial"/>
          <w:w w:val="101"/>
          <w:sz w:val="22"/>
          <w:szCs w:val="22"/>
          <w:lang w:val="pt-BR"/>
        </w:rPr>
        <w:t>P</w:t>
      </w:r>
      <w:r w:rsidRPr="00D779E7">
        <w:rPr>
          <w:rFonts w:ascii="Arial" w:hAnsi="Arial" w:cs="Arial"/>
          <w:spacing w:val="-1"/>
          <w:w w:val="101"/>
          <w:sz w:val="22"/>
          <w:szCs w:val="22"/>
          <w:lang w:val="pt-BR"/>
        </w:rPr>
        <w:t>r</w:t>
      </w:r>
      <w:r w:rsidRPr="00D779E7">
        <w:rPr>
          <w:rFonts w:ascii="Arial" w:hAnsi="Arial" w:cs="Arial"/>
          <w:spacing w:val="-3"/>
          <w:w w:val="101"/>
          <w:sz w:val="22"/>
          <w:szCs w:val="22"/>
          <w:lang w:val="pt-BR"/>
        </w:rPr>
        <w:t>o</w:t>
      </w:r>
      <w:r w:rsidRPr="00D779E7">
        <w:rPr>
          <w:rFonts w:ascii="Arial" w:hAnsi="Arial" w:cs="Arial"/>
          <w:spacing w:val="1"/>
          <w:w w:val="101"/>
          <w:sz w:val="22"/>
          <w:szCs w:val="22"/>
          <w:lang w:val="pt-BR"/>
        </w:rPr>
        <w:t>c</w:t>
      </w:r>
      <w:r w:rsidRPr="00D779E7">
        <w:rPr>
          <w:rFonts w:ascii="Arial" w:hAnsi="Arial" w:cs="Arial"/>
          <w:spacing w:val="2"/>
          <w:w w:val="101"/>
          <w:sz w:val="22"/>
          <w:szCs w:val="22"/>
          <w:lang w:val="pt-BR"/>
        </w:rPr>
        <w:t>u</w:t>
      </w:r>
      <w:r w:rsidRPr="00D779E7">
        <w:rPr>
          <w:rFonts w:ascii="Arial" w:hAnsi="Arial" w:cs="Arial"/>
          <w:spacing w:val="-1"/>
          <w:w w:val="101"/>
          <w:sz w:val="22"/>
          <w:szCs w:val="22"/>
          <w:lang w:val="pt-BR"/>
        </w:rPr>
        <w:t>r</w:t>
      </w:r>
      <w:r w:rsidRPr="00D779E7">
        <w:rPr>
          <w:rFonts w:ascii="Arial" w:hAnsi="Arial" w:cs="Arial"/>
          <w:w w:val="101"/>
          <w:sz w:val="22"/>
          <w:szCs w:val="22"/>
          <w:lang w:val="pt-BR"/>
        </w:rPr>
        <w:t xml:space="preserve">ador </w:t>
      </w:r>
      <w:r w:rsidRPr="00D779E7">
        <w:rPr>
          <w:rFonts w:ascii="Arial" w:hAnsi="Arial" w:cs="Arial"/>
          <w:sz w:val="22"/>
          <w:szCs w:val="22"/>
          <w:lang w:val="pt-BR"/>
        </w:rPr>
        <w:t>d</w:t>
      </w:r>
      <w:r w:rsidRPr="00D779E7">
        <w:rPr>
          <w:rFonts w:ascii="Arial" w:hAnsi="Arial" w:cs="Arial"/>
          <w:spacing w:val="-3"/>
          <w:sz w:val="22"/>
          <w:szCs w:val="22"/>
          <w:lang w:val="pt-BR"/>
        </w:rPr>
        <w:t>e</w:t>
      </w:r>
      <w:r w:rsidRPr="00D779E7">
        <w:rPr>
          <w:rFonts w:ascii="Arial" w:hAnsi="Arial" w:cs="Arial"/>
          <w:spacing w:val="1"/>
          <w:sz w:val="22"/>
          <w:szCs w:val="22"/>
          <w:lang w:val="pt-BR"/>
        </w:rPr>
        <w:t>vi</w:t>
      </w:r>
      <w:r w:rsidRPr="00D779E7">
        <w:rPr>
          <w:rFonts w:ascii="Arial" w:hAnsi="Arial" w:cs="Arial"/>
          <w:spacing w:val="2"/>
          <w:sz w:val="22"/>
          <w:szCs w:val="22"/>
          <w:lang w:val="pt-BR"/>
        </w:rPr>
        <w:t>d</w:t>
      </w:r>
      <w:r w:rsidRPr="00D779E7">
        <w:rPr>
          <w:rFonts w:ascii="Arial" w:hAnsi="Arial" w:cs="Arial"/>
          <w:spacing w:val="-3"/>
          <w:sz w:val="22"/>
          <w:szCs w:val="22"/>
          <w:lang w:val="pt-BR"/>
        </w:rPr>
        <w:t>a</w:t>
      </w:r>
      <w:r w:rsidRPr="00D779E7">
        <w:rPr>
          <w:rFonts w:ascii="Arial" w:hAnsi="Arial" w:cs="Arial"/>
          <w:spacing w:val="2"/>
          <w:sz w:val="22"/>
          <w:szCs w:val="22"/>
          <w:lang w:val="pt-BR"/>
        </w:rPr>
        <w:t>m</w:t>
      </w:r>
      <w:r w:rsidRPr="00D779E7">
        <w:rPr>
          <w:rFonts w:ascii="Arial" w:hAnsi="Arial" w:cs="Arial"/>
          <w:sz w:val="22"/>
          <w:szCs w:val="22"/>
          <w:lang w:val="pt-BR"/>
        </w:rPr>
        <w:t>e</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14"/>
          <w:sz w:val="22"/>
          <w:szCs w:val="22"/>
          <w:lang w:val="pt-BR"/>
        </w:rPr>
        <w:t xml:space="preserve"> </w:t>
      </w:r>
      <w:r w:rsidRPr="00D779E7">
        <w:rPr>
          <w:rFonts w:ascii="Arial" w:hAnsi="Arial" w:cs="Arial"/>
          <w:spacing w:val="2"/>
          <w:w w:val="101"/>
          <w:sz w:val="22"/>
          <w:szCs w:val="22"/>
          <w:lang w:val="pt-BR"/>
        </w:rPr>
        <w:t>h</w:t>
      </w:r>
      <w:r w:rsidRPr="00D779E7">
        <w:rPr>
          <w:rFonts w:ascii="Arial" w:hAnsi="Arial" w:cs="Arial"/>
          <w:spacing w:val="-3"/>
          <w:w w:val="101"/>
          <w:sz w:val="22"/>
          <w:szCs w:val="22"/>
          <w:lang w:val="pt-BR"/>
        </w:rPr>
        <w:t>a</w:t>
      </w:r>
      <w:r w:rsidRPr="00D779E7">
        <w:rPr>
          <w:rFonts w:ascii="Arial" w:hAnsi="Arial" w:cs="Arial"/>
          <w:w w:val="101"/>
          <w:sz w:val="22"/>
          <w:szCs w:val="22"/>
          <w:lang w:val="pt-BR"/>
        </w:rPr>
        <w:t>b</w:t>
      </w:r>
      <w:r w:rsidRPr="00D779E7">
        <w:rPr>
          <w:rFonts w:ascii="Arial" w:hAnsi="Arial" w:cs="Arial"/>
          <w:spacing w:val="1"/>
          <w:w w:val="101"/>
          <w:sz w:val="22"/>
          <w:szCs w:val="22"/>
          <w:lang w:val="pt-BR"/>
        </w:rPr>
        <w:t>i</w:t>
      </w:r>
      <w:r w:rsidRPr="00D779E7">
        <w:rPr>
          <w:rFonts w:ascii="Arial" w:hAnsi="Arial" w:cs="Arial"/>
          <w:spacing w:val="3"/>
          <w:w w:val="101"/>
          <w:sz w:val="22"/>
          <w:szCs w:val="22"/>
          <w:lang w:val="pt-BR"/>
        </w:rPr>
        <w:t>l</w:t>
      </w:r>
      <w:r w:rsidRPr="00D779E7">
        <w:rPr>
          <w:rFonts w:ascii="Arial" w:hAnsi="Arial" w:cs="Arial"/>
          <w:spacing w:val="-1"/>
          <w:w w:val="101"/>
          <w:sz w:val="22"/>
          <w:szCs w:val="22"/>
          <w:lang w:val="pt-BR"/>
        </w:rPr>
        <w:t>i</w:t>
      </w:r>
      <w:r w:rsidRPr="00D779E7">
        <w:rPr>
          <w:rFonts w:ascii="Arial" w:hAnsi="Arial" w:cs="Arial"/>
          <w:spacing w:val="-3"/>
          <w:w w:val="101"/>
          <w:sz w:val="22"/>
          <w:szCs w:val="22"/>
          <w:lang w:val="pt-BR"/>
        </w:rPr>
        <w:t>t</w:t>
      </w:r>
      <w:r w:rsidRPr="00D779E7">
        <w:rPr>
          <w:rFonts w:ascii="Arial" w:hAnsi="Arial" w:cs="Arial"/>
          <w:w w:val="101"/>
          <w:sz w:val="22"/>
          <w:szCs w:val="22"/>
          <w:lang w:val="pt-BR"/>
        </w:rPr>
        <w:t>ado.</w:t>
      </w:r>
    </w:p>
    <w:p w:rsidR="003D5B95" w:rsidRPr="00D779E7" w:rsidRDefault="003D5B95" w:rsidP="0057095C">
      <w:pPr>
        <w:spacing w:before="4" w:line="360" w:lineRule="auto"/>
        <w:ind w:left="120" w:right="65" w:firstLine="1577"/>
        <w:jc w:val="both"/>
        <w:rPr>
          <w:rFonts w:ascii="Arial" w:hAnsi="Arial" w:cs="Arial"/>
          <w:sz w:val="22"/>
          <w:szCs w:val="22"/>
          <w:lang w:val="pt-BR"/>
        </w:rPr>
      </w:pPr>
    </w:p>
    <w:p w:rsidR="003D5B95" w:rsidRPr="00D779E7" w:rsidRDefault="003D5B95" w:rsidP="0057095C">
      <w:pPr>
        <w:spacing w:before="4" w:line="360" w:lineRule="auto"/>
        <w:ind w:left="120" w:right="65" w:firstLine="1577"/>
        <w:jc w:val="both"/>
        <w:rPr>
          <w:rFonts w:ascii="Arial" w:hAnsi="Arial" w:cs="Arial"/>
          <w:sz w:val="22"/>
          <w:szCs w:val="22"/>
          <w:lang w:val="pt-BR"/>
        </w:rPr>
      </w:pPr>
    </w:p>
    <w:p w:rsidR="003D5B95" w:rsidRPr="00D779E7" w:rsidRDefault="003D5B95" w:rsidP="0057095C">
      <w:pPr>
        <w:spacing w:line="360" w:lineRule="auto"/>
        <w:ind w:left="120"/>
        <w:rPr>
          <w:rFonts w:ascii="Arial" w:hAnsi="Arial" w:cs="Arial"/>
          <w:sz w:val="22"/>
          <w:szCs w:val="22"/>
          <w:lang w:val="pt-BR"/>
        </w:rPr>
      </w:pPr>
      <w:r w:rsidRPr="00D779E7">
        <w:rPr>
          <w:rFonts w:ascii="Arial" w:hAnsi="Arial" w:cs="Arial"/>
          <w:b/>
          <w:sz w:val="22"/>
          <w:szCs w:val="22"/>
          <w:lang w:val="pt-BR"/>
        </w:rPr>
        <w:t>9—</w:t>
      </w:r>
      <w:r w:rsidRPr="00D779E7">
        <w:rPr>
          <w:rFonts w:ascii="Arial" w:hAnsi="Arial" w:cs="Arial"/>
          <w:b/>
          <w:spacing w:val="4"/>
          <w:sz w:val="22"/>
          <w:szCs w:val="22"/>
          <w:lang w:val="pt-BR"/>
        </w:rPr>
        <w:t xml:space="preserve"> D</w:t>
      </w:r>
      <w:r w:rsidRPr="00D779E7">
        <w:rPr>
          <w:rFonts w:ascii="Arial" w:hAnsi="Arial" w:cs="Arial"/>
          <w:b/>
          <w:sz w:val="22"/>
          <w:szCs w:val="22"/>
          <w:lang w:val="pt-BR"/>
        </w:rPr>
        <w:t>O</w:t>
      </w:r>
      <w:r w:rsidRPr="00D779E7">
        <w:rPr>
          <w:rFonts w:ascii="Arial" w:hAnsi="Arial" w:cs="Arial"/>
          <w:b/>
          <w:spacing w:val="-13"/>
          <w:sz w:val="22"/>
          <w:szCs w:val="22"/>
          <w:lang w:val="pt-BR"/>
        </w:rPr>
        <w:t xml:space="preserve"> </w:t>
      </w:r>
      <w:r w:rsidRPr="00D779E7">
        <w:rPr>
          <w:rFonts w:ascii="Arial" w:hAnsi="Arial" w:cs="Arial"/>
          <w:b/>
          <w:spacing w:val="-1"/>
          <w:w w:val="101"/>
          <w:sz w:val="22"/>
          <w:szCs w:val="22"/>
          <w:lang w:val="pt-BR"/>
        </w:rPr>
        <w:t>D</w:t>
      </w:r>
      <w:r w:rsidRPr="00D779E7">
        <w:rPr>
          <w:rFonts w:ascii="Arial" w:hAnsi="Arial" w:cs="Arial"/>
          <w:b/>
          <w:w w:val="101"/>
          <w:sz w:val="22"/>
          <w:szCs w:val="22"/>
          <w:lang w:val="pt-BR"/>
        </w:rPr>
        <w:t>E</w:t>
      </w:r>
      <w:r w:rsidRPr="00D779E7">
        <w:rPr>
          <w:rFonts w:ascii="Arial" w:hAnsi="Arial" w:cs="Arial"/>
          <w:b/>
          <w:spacing w:val="-2"/>
          <w:w w:val="101"/>
          <w:sz w:val="22"/>
          <w:szCs w:val="22"/>
          <w:lang w:val="pt-BR"/>
        </w:rPr>
        <w:t>S</w:t>
      </w:r>
      <w:r w:rsidRPr="00D779E7">
        <w:rPr>
          <w:rFonts w:ascii="Arial" w:hAnsi="Arial" w:cs="Arial"/>
          <w:b/>
          <w:spacing w:val="2"/>
          <w:w w:val="101"/>
          <w:sz w:val="22"/>
          <w:szCs w:val="22"/>
          <w:lang w:val="pt-BR"/>
        </w:rPr>
        <w:t>C</w:t>
      </w:r>
      <w:r w:rsidRPr="00D779E7">
        <w:rPr>
          <w:rFonts w:ascii="Arial" w:hAnsi="Arial" w:cs="Arial"/>
          <w:b/>
          <w:spacing w:val="-1"/>
          <w:w w:val="101"/>
          <w:sz w:val="22"/>
          <w:szCs w:val="22"/>
          <w:lang w:val="pt-BR"/>
        </w:rPr>
        <w:t>R</w:t>
      </w:r>
      <w:r w:rsidRPr="00D779E7">
        <w:rPr>
          <w:rFonts w:ascii="Arial" w:hAnsi="Arial" w:cs="Arial"/>
          <w:b/>
          <w:w w:val="101"/>
          <w:sz w:val="22"/>
          <w:szCs w:val="22"/>
          <w:lang w:val="pt-BR"/>
        </w:rPr>
        <w:t>E</w:t>
      </w:r>
      <w:r w:rsidRPr="00D779E7">
        <w:rPr>
          <w:rFonts w:ascii="Arial" w:hAnsi="Arial" w:cs="Arial"/>
          <w:b/>
          <w:spacing w:val="-1"/>
          <w:w w:val="101"/>
          <w:sz w:val="22"/>
          <w:szCs w:val="22"/>
          <w:lang w:val="pt-BR"/>
        </w:rPr>
        <w:t>D</w:t>
      </w:r>
      <w:r w:rsidRPr="00D779E7">
        <w:rPr>
          <w:rFonts w:ascii="Arial" w:hAnsi="Arial" w:cs="Arial"/>
          <w:b/>
          <w:w w:val="101"/>
          <w:sz w:val="22"/>
          <w:szCs w:val="22"/>
          <w:lang w:val="pt-BR"/>
        </w:rPr>
        <w:t>E</w:t>
      </w:r>
      <w:r w:rsidRPr="00D779E7">
        <w:rPr>
          <w:rFonts w:ascii="Arial" w:hAnsi="Arial" w:cs="Arial"/>
          <w:b/>
          <w:spacing w:val="-1"/>
          <w:w w:val="101"/>
          <w:sz w:val="22"/>
          <w:szCs w:val="22"/>
          <w:lang w:val="pt-BR"/>
        </w:rPr>
        <w:t>NC</w:t>
      </w:r>
      <w:r w:rsidRPr="00D779E7">
        <w:rPr>
          <w:rFonts w:ascii="Arial" w:hAnsi="Arial" w:cs="Arial"/>
          <w:b/>
          <w:spacing w:val="7"/>
          <w:w w:val="101"/>
          <w:sz w:val="22"/>
          <w:szCs w:val="22"/>
          <w:lang w:val="pt-BR"/>
        </w:rPr>
        <w:t>I</w:t>
      </w:r>
      <w:r w:rsidRPr="00D779E7">
        <w:rPr>
          <w:rFonts w:ascii="Arial" w:hAnsi="Arial" w:cs="Arial"/>
          <w:b/>
          <w:spacing w:val="-8"/>
          <w:w w:val="101"/>
          <w:sz w:val="22"/>
          <w:szCs w:val="22"/>
          <w:lang w:val="pt-BR"/>
        </w:rPr>
        <w:t>A</w:t>
      </w:r>
      <w:r w:rsidRPr="00D779E7">
        <w:rPr>
          <w:rFonts w:ascii="Arial" w:hAnsi="Arial" w:cs="Arial"/>
          <w:b/>
          <w:spacing w:val="2"/>
          <w:w w:val="101"/>
          <w:sz w:val="22"/>
          <w:szCs w:val="22"/>
          <w:lang w:val="pt-BR"/>
        </w:rPr>
        <w:t>M</w:t>
      </w:r>
      <w:r w:rsidRPr="00D779E7">
        <w:rPr>
          <w:rFonts w:ascii="Arial" w:hAnsi="Arial" w:cs="Arial"/>
          <w:b/>
          <w:spacing w:val="3"/>
          <w:w w:val="101"/>
          <w:sz w:val="22"/>
          <w:szCs w:val="22"/>
          <w:lang w:val="pt-BR"/>
        </w:rPr>
        <w:t>E</w:t>
      </w:r>
      <w:r w:rsidRPr="00D779E7">
        <w:rPr>
          <w:rFonts w:ascii="Arial" w:hAnsi="Arial" w:cs="Arial"/>
          <w:b/>
          <w:spacing w:val="2"/>
          <w:w w:val="101"/>
          <w:sz w:val="22"/>
          <w:szCs w:val="22"/>
          <w:lang w:val="pt-BR"/>
        </w:rPr>
        <w:t>N</w:t>
      </w:r>
      <w:r w:rsidRPr="00D779E7">
        <w:rPr>
          <w:rFonts w:ascii="Arial" w:hAnsi="Arial" w:cs="Arial"/>
          <w:b/>
          <w:spacing w:val="-8"/>
          <w:w w:val="101"/>
          <w:sz w:val="22"/>
          <w:szCs w:val="22"/>
          <w:lang w:val="pt-BR"/>
        </w:rPr>
        <w:t>T</w:t>
      </w:r>
      <w:r w:rsidRPr="00D779E7">
        <w:rPr>
          <w:rFonts w:ascii="Arial" w:hAnsi="Arial" w:cs="Arial"/>
          <w:b/>
          <w:w w:val="101"/>
          <w:sz w:val="22"/>
          <w:szCs w:val="22"/>
          <w:lang w:val="pt-BR"/>
        </w:rPr>
        <w:t>O</w:t>
      </w:r>
    </w:p>
    <w:p w:rsidR="003D5B95" w:rsidRPr="00D779E7" w:rsidRDefault="003D5B95" w:rsidP="0057095C">
      <w:pPr>
        <w:spacing w:before="16" w:line="360" w:lineRule="auto"/>
        <w:rPr>
          <w:rFonts w:ascii="Arial" w:hAnsi="Arial" w:cs="Arial"/>
          <w:sz w:val="22"/>
          <w:szCs w:val="22"/>
          <w:lang w:val="pt-BR"/>
        </w:rPr>
      </w:pPr>
    </w:p>
    <w:p w:rsidR="003D5B95" w:rsidRPr="00D779E7" w:rsidRDefault="003D5B95" w:rsidP="00863849">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 xml:space="preserve">  </w:t>
      </w:r>
      <w:r w:rsidRPr="00D779E7">
        <w:rPr>
          <w:rFonts w:ascii="Arial" w:hAnsi="Arial" w:cs="Arial"/>
          <w:b/>
          <w:bCs/>
          <w:sz w:val="22"/>
          <w:szCs w:val="22"/>
          <w:lang w:val="pt-BR"/>
        </w:rPr>
        <w:t xml:space="preserve">9.1. </w:t>
      </w:r>
      <w:r w:rsidRPr="00D779E7">
        <w:rPr>
          <w:rFonts w:ascii="Arial" w:hAnsi="Arial" w:cs="Arial"/>
          <w:sz w:val="22"/>
          <w:szCs w:val="22"/>
          <w:lang w:val="pt-BR"/>
        </w:rPr>
        <w:t>Durante a prestação dos serviços, o prestador fica proibido de:</w:t>
      </w:r>
    </w:p>
    <w:p w:rsidR="003D5B95" w:rsidRPr="00D779E7" w:rsidRDefault="003D5B95" w:rsidP="00863849">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9.1.1. </w:t>
      </w:r>
      <w:r w:rsidRPr="00D779E7">
        <w:rPr>
          <w:rFonts w:ascii="Arial" w:hAnsi="Arial" w:cs="Arial"/>
          <w:sz w:val="22"/>
          <w:szCs w:val="22"/>
          <w:lang w:val="pt-BR"/>
        </w:rPr>
        <w:t>Cobrar qualquer sobretaxa em relação à tabela de preços do SUS;</w:t>
      </w:r>
    </w:p>
    <w:p w:rsidR="003D5B95" w:rsidRPr="00D779E7" w:rsidRDefault="003D5B95" w:rsidP="00863849">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9.1.2. </w:t>
      </w:r>
      <w:r w:rsidRPr="00D779E7">
        <w:rPr>
          <w:rFonts w:ascii="Arial" w:hAnsi="Arial" w:cs="Arial"/>
          <w:sz w:val="22"/>
          <w:szCs w:val="22"/>
          <w:lang w:val="pt-BR"/>
        </w:rPr>
        <w:t>Cobrar quaisquer serviços, direta ou indiretamente ao usuário;</w:t>
      </w:r>
    </w:p>
    <w:p w:rsidR="003D5B95" w:rsidRPr="00D779E7" w:rsidRDefault="003D5B95" w:rsidP="00863849">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9.1.3. </w:t>
      </w:r>
      <w:r w:rsidRPr="00D779E7">
        <w:rPr>
          <w:rFonts w:ascii="Arial" w:hAnsi="Arial" w:cs="Arial"/>
          <w:sz w:val="22"/>
          <w:szCs w:val="22"/>
          <w:lang w:val="pt-BR"/>
        </w:rPr>
        <w:t>Solicitar e/ou exigir que o usuário assine fatura ou guia de atendimento em branco;</w:t>
      </w:r>
    </w:p>
    <w:p w:rsidR="003D5B95" w:rsidRPr="00D779E7" w:rsidRDefault="003D5B95" w:rsidP="00863849">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9.1.4. </w:t>
      </w:r>
      <w:r w:rsidRPr="00D779E7">
        <w:rPr>
          <w:rFonts w:ascii="Arial" w:hAnsi="Arial" w:cs="Arial"/>
          <w:sz w:val="22"/>
          <w:szCs w:val="22"/>
          <w:lang w:val="pt-BR"/>
        </w:rPr>
        <w:t>Solicitar qualquer tipo de doação;</w:t>
      </w:r>
    </w:p>
    <w:p w:rsidR="003D5B95" w:rsidRPr="00D779E7" w:rsidRDefault="003D5B95" w:rsidP="00863849">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9.1.5 </w:t>
      </w:r>
      <w:r w:rsidRPr="00D779E7">
        <w:rPr>
          <w:rFonts w:ascii="Arial" w:hAnsi="Arial" w:cs="Arial"/>
          <w:sz w:val="22"/>
          <w:szCs w:val="22"/>
          <w:lang w:val="pt-BR"/>
        </w:rPr>
        <w:t>Não atendimento à solicitação de esclarecimento e/ou documentação encaminhada pelos setores de Regulação, Controle e Avaliação, Auditoria da SMS sobre atendimento do usuário.</w:t>
      </w:r>
    </w:p>
    <w:p w:rsidR="003D5B95" w:rsidRPr="00D779E7" w:rsidRDefault="003D5B95" w:rsidP="00863849">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9.1.6. </w:t>
      </w:r>
      <w:r w:rsidRPr="00D779E7">
        <w:rPr>
          <w:rFonts w:ascii="Arial" w:hAnsi="Arial" w:cs="Arial"/>
          <w:sz w:val="22"/>
          <w:szCs w:val="22"/>
          <w:lang w:val="pt-BR"/>
        </w:rPr>
        <w:t>Qualquer alteração ou modificação que importe em diminuição da capacidade operativa do prestador poderá ensejar a rescisão do contrato.</w:t>
      </w:r>
    </w:p>
    <w:p w:rsidR="003D5B95" w:rsidRPr="00D779E7" w:rsidRDefault="003D5B95" w:rsidP="00863849">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9.1.7. </w:t>
      </w:r>
      <w:r w:rsidRPr="00D779E7">
        <w:rPr>
          <w:rFonts w:ascii="Arial" w:hAnsi="Arial" w:cs="Arial"/>
          <w:sz w:val="22"/>
          <w:szCs w:val="22"/>
          <w:lang w:val="pt-BR"/>
        </w:rPr>
        <w:t>Atraso injustificado na execução da prestação do serviço, bem como a sua paralisação sem justa causa e prévia comunicação à SMS/SUS/Patos de Minas.</w:t>
      </w:r>
    </w:p>
    <w:p w:rsidR="003D5B95" w:rsidRPr="00D779E7" w:rsidRDefault="003D5B95" w:rsidP="00863849">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9.1.8. </w:t>
      </w:r>
      <w:r w:rsidRPr="00D779E7">
        <w:rPr>
          <w:rFonts w:ascii="Arial" w:hAnsi="Arial" w:cs="Arial"/>
          <w:sz w:val="22"/>
          <w:szCs w:val="22"/>
          <w:lang w:val="pt-BR"/>
        </w:rPr>
        <w:t>O atraso na entrega dos pedidos de exames na Regulação da SMS em até 05 (cinco) remessas ao longo do ano ou 03 (três) remessas consecutivas.</w:t>
      </w:r>
    </w:p>
    <w:p w:rsidR="003D5B95" w:rsidRPr="00D779E7" w:rsidRDefault="003D5B95" w:rsidP="00863849">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9.1.9. </w:t>
      </w:r>
      <w:r w:rsidRPr="00D779E7">
        <w:rPr>
          <w:rFonts w:ascii="Arial" w:hAnsi="Arial" w:cs="Arial"/>
          <w:sz w:val="22"/>
          <w:szCs w:val="22"/>
          <w:lang w:val="pt-BR"/>
        </w:rPr>
        <w:t>Desempenho insatisfatório do prestador.</w:t>
      </w:r>
    </w:p>
    <w:p w:rsidR="003D5B95" w:rsidRPr="00D779E7" w:rsidRDefault="003D5B95" w:rsidP="00863849">
      <w:pPr>
        <w:autoSpaceDE w:val="0"/>
        <w:autoSpaceDN w:val="0"/>
        <w:adjustRightInd w:val="0"/>
        <w:spacing w:line="360" w:lineRule="auto"/>
        <w:jc w:val="both"/>
        <w:rPr>
          <w:rFonts w:ascii="Arial" w:hAnsi="Arial" w:cs="Arial"/>
          <w:sz w:val="22"/>
          <w:szCs w:val="22"/>
          <w:lang w:val="pt-BR"/>
        </w:rPr>
      </w:pPr>
    </w:p>
    <w:p w:rsidR="003D5B95" w:rsidRPr="00D779E7" w:rsidRDefault="003D5B95" w:rsidP="00863849">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9.2. </w:t>
      </w:r>
      <w:r w:rsidRPr="00D779E7">
        <w:rPr>
          <w:rFonts w:ascii="Arial" w:hAnsi="Arial" w:cs="Arial"/>
          <w:sz w:val="22"/>
          <w:szCs w:val="22"/>
          <w:lang w:val="pt-BR"/>
        </w:rPr>
        <w:t>O prestador será descredenciado nos casos de descumprimento de regras e condições fixadas para o atendimento, sendo excluído do rol de credenciados de forma imediata.</w:t>
      </w:r>
    </w:p>
    <w:p w:rsidR="003D5B95" w:rsidRPr="00D779E7" w:rsidRDefault="003D5B95" w:rsidP="0057095C">
      <w:pPr>
        <w:spacing w:line="360" w:lineRule="auto"/>
        <w:ind w:left="120"/>
        <w:rPr>
          <w:rFonts w:ascii="Arial" w:hAnsi="Arial" w:cs="Arial"/>
          <w:b/>
          <w:sz w:val="22"/>
          <w:szCs w:val="22"/>
          <w:lang w:val="pt-BR"/>
        </w:rPr>
      </w:pPr>
    </w:p>
    <w:p w:rsidR="003D5B95" w:rsidRPr="00D779E7" w:rsidRDefault="003D5B95" w:rsidP="0057095C">
      <w:pPr>
        <w:spacing w:line="360" w:lineRule="auto"/>
        <w:ind w:left="120"/>
        <w:rPr>
          <w:rFonts w:ascii="Arial" w:hAnsi="Arial" w:cs="Arial"/>
          <w:b/>
          <w:sz w:val="22"/>
          <w:szCs w:val="22"/>
          <w:lang w:val="pt-BR"/>
        </w:rPr>
      </w:pPr>
    </w:p>
    <w:p w:rsidR="003D5B95" w:rsidRPr="00D779E7" w:rsidRDefault="003D5B95" w:rsidP="0057095C">
      <w:pPr>
        <w:spacing w:line="360" w:lineRule="auto"/>
        <w:ind w:left="120"/>
        <w:rPr>
          <w:rFonts w:ascii="Arial" w:hAnsi="Arial" w:cs="Arial"/>
          <w:b/>
          <w:sz w:val="22"/>
          <w:szCs w:val="22"/>
          <w:lang w:val="pt-BR"/>
        </w:rPr>
      </w:pPr>
    </w:p>
    <w:p w:rsidR="003D5B95" w:rsidRPr="00D779E7" w:rsidRDefault="003D5B95" w:rsidP="0057095C">
      <w:pPr>
        <w:spacing w:line="360" w:lineRule="auto"/>
        <w:ind w:left="120"/>
        <w:rPr>
          <w:rFonts w:ascii="Arial" w:hAnsi="Arial" w:cs="Arial"/>
          <w:b/>
          <w:sz w:val="22"/>
          <w:szCs w:val="22"/>
          <w:lang w:val="pt-BR"/>
        </w:rPr>
      </w:pPr>
    </w:p>
    <w:p w:rsidR="003D5B95" w:rsidRPr="00D779E7" w:rsidRDefault="003D5B95" w:rsidP="0057095C">
      <w:pPr>
        <w:spacing w:line="360" w:lineRule="auto"/>
        <w:ind w:left="120"/>
        <w:rPr>
          <w:rFonts w:ascii="Arial" w:hAnsi="Arial" w:cs="Arial"/>
          <w:sz w:val="22"/>
          <w:szCs w:val="22"/>
          <w:lang w:val="pt-BR"/>
        </w:rPr>
      </w:pPr>
      <w:r w:rsidRPr="00D779E7">
        <w:rPr>
          <w:rFonts w:ascii="Arial" w:hAnsi="Arial" w:cs="Arial"/>
          <w:b/>
          <w:sz w:val="22"/>
          <w:szCs w:val="22"/>
          <w:lang w:val="pt-BR"/>
        </w:rPr>
        <w:t>1</w:t>
      </w:r>
      <w:r w:rsidRPr="00D779E7">
        <w:rPr>
          <w:rFonts w:ascii="Arial" w:hAnsi="Arial" w:cs="Arial"/>
          <w:b/>
          <w:spacing w:val="-3"/>
          <w:sz w:val="22"/>
          <w:szCs w:val="22"/>
          <w:lang w:val="pt-BR"/>
        </w:rPr>
        <w:t>0</w:t>
      </w:r>
      <w:r w:rsidRPr="00D779E7">
        <w:rPr>
          <w:rFonts w:ascii="Arial" w:hAnsi="Arial" w:cs="Arial"/>
          <w:b/>
          <w:sz w:val="22"/>
          <w:szCs w:val="22"/>
          <w:lang w:val="pt-BR"/>
        </w:rPr>
        <w:t>—</w:t>
      </w:r>
      <w:r w:rsidRPr="00D779E7">
        <w:rPr>
          <w:rFonts w:ascii="Arial" w:hAnsi="Arial" w:cs="Arial"/>
          <w:b/>
          <w:spacing w:val="8"/>
          <w:sz w:val="22"/>
          <w:szCs w:val="22"/>
          <w:lang w:val="pt-BR"/>
        </w:rPr>
        <w:t xml:space="preserve"> </w:t>
      </w:r>
      <w:r w:rsidRPr="00D779E7">
        <w:rPr>
          <w:rFonts w:ascii="Arial" w:hAnsi="Arial" w:cs="Arial"/>
          <w:b/>
          <w:spacing w:val="4"/>
          <w:sz w:val="22"/>
          <w:szCs w:val="22"/>
          <w:lang w:val="pt-BR"/>
        </w:rPr>
        <w:t>D</w:t>
      </w:r>
      <w:r w:rsidRPr="00D779E7">
        <w:rPr>
          <w:rFonts w:ascii="Arial" w:hAnsi="Arial" w:cs="Arial"/>
          <w:b/>
          <w:sz w:val="22"/>
          <w:szCs w:val="22"/>
          <w:lang w:val="pt-BR"/>
        </w:rPr>
        <w:t>A</w:t>
      </w:r>
      <w:r w:rsidRPr="00D779E7">
        <w:rPr>
          <w:rFonts w:ascii="Arial" w:hAnsi="Arial" w:cs="Arial"/>
          <w:b/>
          <w:spacing w:val="-8"/>
          <w:sz w:val="22"/>
          <w:szCs w:val="22"/>
          <w:lang w:val="pt-BR"/>
        </w:rPr>
        <w:t xml:space="preserve"> </w:t>
      </w:r>
      <w:r w:rsidRPr="00D779E7">
        <w:rPr>
          <w:rFonts w:ascii="Arial" w:hAnsi="Arial" w:cs="Arial"/>
          <w:b/>
          <w:spacing w:val="2"/>
          <w:w w:val="101"/>
          <w:sz w:val="22"/>
          <w:szCs w:val="22"/>
          <w:lang w:val="pt-BR"/>
        </w:rPr>
        <w:t>C</w:t>
      </w:r>
      <w:r w:rsidRPr="00D779E7">
        <w:rPr>
          <w:rFonts w:ascii="Arial" w:hAnsi="Arial" w:cs="Arial"/>
          <w:b/>
          <w:spacing w:val="-2"/>
          <w:w w:val="101"/>
          <w:sz w:val="22"/>
          <w:szCs w:val="22"/>
          <w:lang w:val="pt-BR"/>
        </w:rPr>
        <w:t>O</w:t>
      </w:r>
      <w:r w:rsidRPr="00D779E7">
        <w:rPr>
          <w:rFonts w:ascii="Arial" w:hAnsi="Arial" w:cs="Arial"/>
          <w:b/>
          <w:spacing w:val="2"/>
          <w:w w:val="101"/>
          <w:sz w:val="22"/>
          <w:szCs w:val="22"/>
          <w:lang w:val="pt-BR"/>
        </w:rPr>
        <w:t>N</w:t>
      </w:r>
      <w:r w:rsidRPr="00D779E7">
        <w:rPr>
          <w:rFonts w:ascii="Arial" w:hAnsi="Arial" w:cs="Arial"/>
          <w:b/>
          <w:spacing w:val="-1"/>
          <w:w w:val="101"/>
          <w:sz w:val="22"/>
          <w:szCs w:val="22"/>
          <w:lang w:val="pt-BR"/>
        </w:rPr>
        <w:t>T</w:t>
      </w:r>
      <w:r w:rsidRPr="00D779E7">
        <w:rPr>
          <w:rFonts w:ascii="Arial" w:hAnsi="Arial" w:cs="Arial"/>
          <w:b/>
          <w:spacing w:val="4"/>
          <w:w w:val="101"/>
          <w:sz w:val="22"/>
          <w:szCs w:val="22"/>
          <w:lang w:val="pt-BR"/>
        </w:rPr>
        <w:t>R</w:t>
      </w:r>
      <w:r w:rsidRPr="00D779E7">
        <w:rPr>
          <w:rFonts w:ascii="Arial" w:hAnsi="Arial" w:cs="Arial"/>
          <w:b/>
          <w:spacing w:val="-20"/>
          <w:w w:val="101"/>
          <w:sz w:val="22"/>
          <w:szCs w:val="22"/>
          <w:lang w:val="pt-BR"/>
        </w:rPr>
        <w:t>A</w:t>
      </w:r>
      <w:r w:rsidRPr="00D779E7">
        <w:rPr>
          <w:rFonts w:ascii="Arial" w:hAnsi="Arial" w:cs="Arial"/>
          <w:b/>
          <w:spacing w:val="-15"/>
          <w:w w:val="101"/>
          <w:sz w:val="22"/>
          <w:szCs w:val="22"/>
          <w:lang w:val="pt-BR"/>
        </w:rPr>
        <w:t>T</w:t>
      </w:r>
      <w:r w:rsidRPr="00D779E7">
        <w:rPr>
          <w:rFonts w:ascii="Arial" w:hAnsi="Arial" w:cs="Arial"/>
          <w:b/>
          <w:spacing w:val="-1"/>
          <w:w w:val="101"/>
          <w:sz w:val="22"/>
          <w:szCs w:val="22"/>
          <w:lang w:val="pt-BR"/>
        </w:rPr>
        <w:t>AÇÃ</w:t>
      </w:r>
      <w:r w:rsidRPr="00D779E7">
        <w:rPr>
          <w:rFonts w:ascii="Arial" w:hAnsi="Arial" w:cs="Arial"/>
          <w:b/>
          <w:w w:val="101"/>
          <w:sz w:val="22"/>
          <w:szCs w:val="22"/>
          <w:lang w:val="pt-BR"/>
        </w:rPr>
        <w:t>O</w:t>
      </w:r>
    </w:p>
    <w:p w:rsidR="003D5B95" w:rsidRPr="00D779E7" w:rsidRDefault="003D5B95" w:rsidP="00B9614F">
      <w:pPr>
        <w:spacing w:line="360" w:lineRule="auto"/>
        <w:jc w:val="both"/>
        <w:rPr>
          <w:rFonts w:ascii="Arial" w:hAnsi="Arial" w:cs="Arial"/>
          <w:sz w:val="22"/>
          <w:szCs w:val="22"/>
          <w:lang w:val="pt-BR"/>
        </w:rPr>
      </w:pPr>
    </w:p>
    <w:p w:rsidR="003D5B95" w:rsidRPr="00D779E7" w:rsidRDefault="003D5B95" w:rsidP="00B9614F">
      <w:pPr>
        <w:spacing w:line="360" w:lineRule="auto"/>
        <w:jc w:val="both"/>
        <w:rPr>
          <w:rFonts w:ascii="Arial" w:hAnsi="Arial" w:cs="Arial"/>
          <w:sz w:val="22"/>
          <w:szCs w:val="22"/>
          <w:lang w:val="pt-BR"/>
        </w:rPr>
      </w:pPr>
      <w:r w:rsidRPr="00D779E7">
        <w:rPr>
          <w:rFonts w:ascii="Arial" w:hAnsi="Arial" w:cs="Arial"/>
          <w:b/>
          <w:sz w:val="22"/>
          <w:szCs w:val="22"/>
          <w:lang w:val="pt-BR"/>
        </w:rPr>
        <w:t>10.1.</w:t>
      </w:r>
      <w:r w:rsidRPr="00D779E7">
        <w:rPr>
          <w:rFonts w:ascii="Arial" w:hAnsi="Arial" w:cs="Arial"/>
          <w:sz w:val="22"/>
          <w:szCs w:val="22"/>
          <w:lang w:val="pt-BR"/>
        </w:rPr>
        <w:t xml:space="preserve"> Entre todas as entidades habilitadas, a preferência legal para contratação é das entidades privadas sem fins lucrativos e as entidades filantrópicas, sendo que as entidades privadas com fins lucrativos somente serão contratadas quando as primeiras não possuírem condições e/ou interesse em absorver a totalidade dos serviços. </w:t>
      </w:r>
    </w:p>
    <w:p w:rsidR="003D5B95" w:rsidRPr="00D779E7" w:rsidRDefault="003D5B95" w:rsidP="00B9614F">
      <w:pPr>
        <w:spacing w:line="360" w:lineRule="auto"/>
        <w:jc w:val="both"/>
        <w:rPr>
          <w:rFonts w:ascii="Arial" w:hAnsi="Arial" w:cs="Arial"/>
          <w:sz w:val="22"/>
          <w:szCs w:val="22"/>
          <w:lang w:val="pt-BR"/>
        </w:rPr>
      </w:pPr>
    </w:p>
    <w:p w:rsidR="003D5B95" w:rsidRPr="00D779E7" w:rsidRDefault="003D5B95" w:rsidP="00B9614F">
      <w:pPr>
        <w:spacing w:line="360" w:lineRule="auto"/>
        <w:jc w:val="both"/>
        <w:rPr>
          <w:rFonts w:ascii="Arial" w:hAnsi="Arial" w:cs="Arial"/>
          <w:sz w:val="22"/>
          <w:szCs w:val="22"/>
          <w:lang w:val="pt-BR"/>
        </w:rPr>
      </w:pPr>
      <w:r w:rsidRPr="00D779E7">
        <w:rPr>
          <w:rFonts w:ascii="Arial" w:hAnsi="Arial" w:cs="Arial"/>
          <w:b/>
          <w:sz w:val="22"/>
          <w:szCs w:val="22"/>
          <w:lang w:val="pt-BR"/>
        </w:rPr>
        <w:t>10.2.</w:t>
      </w:r>
      <w:r w:rsidRPr="00D779E7">
        <w:rPr>
          <w:rFonts w:ascii="Arial" w:hAnsi="Arial" w:cs="Arial"/>
          <w:sz w:val="22"/>
          <w:szCs w:val="22"/>
          <w:lang w:val="pt-BR"/>
        </w:rPr>
        <w:t xml:space="preserve"> Caso seja credenciada mais de uma entidade que se enquadre na mesma natureza jurídica (entidades privadas sem fins lucrativos e as entidades filantrópicas ou entidades privadas com fins lucrativos) deverá ser celebrado contrato com todas elas, sendo o recurso financeiro dividido igualmente, podendo obedecer a capacidade operacional de cada um, desde que devidamente demonstrado e fundamentado pela comissão examinadora designada na Portaria Nº 3.515 de 13 de agosto de 2015. </w:t>
      </w:r>
    </w:p>
    <w:p w:rsidR="003D5B95" w:rsidRPr="00D779E7" w:rsidRDefault="003D5B95" w:rsidP="00B9614F">
      <w:pPr>
        <w:spacing w:line="360" w:lineRule="auto"/>
        <w:jc w:val="both"/>
        <w:rPr>
          <w:rFonts w:ascii="Arial" w:hAnsi="Arial" w:cs="Arial"/>
          <w:sz w:val="22"/>
          <w:szCs w:val="22"/>
          <w:lang w:val="pt-BR"/>
        </w:rPr>
      </w:pPr>
    </w:p>
    <w:p w:rsidR="003D5B95" w:rsidRPr="00D779E7" w:rsidRDefault="003D5B95" w:rsidP="00B9614F">
      <w:pPr>
        <w:spacing w:line="360" w:lineRule="auto"/>
        <w:jc w:val="both"/>
        <w:rPr>
          <w:rFonts w:ascii="Arial" w:hAnsi="Arial" w:cs="Arial"/>
          <w:sz w:val="22"/>
          <w:szCs w:val="22"/>
          <w:lang w:val="pt-BR"/>
        </w:rPr>
      </w:pPr>
      <w:r w:rsidRPr="00D779E7">
        <w:rPr>
          <w:rFonts w:ascii="Arial" w:hAnsi="Arial" w:cs="Arial"/>
          <w:b/>
          <w:sz w:val="22"/>
          <w:szCs w:val="22"/>
          <w:lang w:val="pt-BR"/>
        </w:rPr>
        <w:t>10.3.</w:t>
      </w:r>
      <w:r w:rsidRPr="00D779E7">
        <w:rPr>
          <w:rFonts w:ascii="Arial" w:hAnsi="Arial" w:cs="Arial"/>
          <w:sz w:val="22"/>
          <w:szCs w:val="22"/>
          <w:lang w:val="pt-BR"/>
        </w:rPr>
        <w:t xml:space="preserve"> Como exigências imprescindíveis para a formalização e manutenção do Contrato, a entidade habilitada deverá atender às seguintes condições:</w:t>
      </w:r>
    </w:p>
    <w:p w:rsidR="003D5B95" w:rsidRPr="00D779E7" w:rsidRDefault="003D5B95" w:rsidP="00B9614F">
      <w:pPr>
        <w:spacing w:line="360" w:lineRule="auto"/>
        <w:jc w:val="both"/>
        <w:rPr>
          <w:rFonts w:ascii="Arial" w:hAnsi="Arial" w:cs="Arial"/>
          <w:sz w:val="22"/>
          <w:szCs w:val="22"/>
          <w:lang w:val="pt-BR"/>
        </w:rPr>
      </w:pPr>
      <w:r w:rsidRPr="00D779E7">
        <w:rPr>
          <w:rFonts w:ascii="Arial" w:hAnsi="Arial" w:cs="Arial"/>
          <w:b/>
          <w:sz w:val="22"/>
          <w:szCs w:val="22"/>
          <w:lang w:val="pt-BR"/>
        </w:rPr>
        <w:t>a</w:t>
      </w:r>
      <w:r w:rsidRPr="00D779E7">
        <w:rPr>
          <w:rFonts w:ascii="Arial" w:hAnsi="Arial" w:cs="Arial"/>
          <w:sz w:val="22"/>
          <w:szCs w:val="22"/>
          <w:lang w:val="pt-BR"/>
        </w:rPr>
        <w:t>. Atender às normas deste Termo de Referência e seus Anexos;</w:t>
      </w:r>
    </w:p>
    <w:p w:rsidR="003D5B95" w:rsidRPr="00D779E7" w:rsidRDefault="003D5B95" w:rsidP="00B9614F">
      <w:pPr>
        <w:spacing w:line="360" w:lineRule="auto"/>
        <w:jc w:val="both"/>
        <w:rPr>
          <w:rFonts w:ascii="Arial" w:hAnsi="Arial" w:cs="Arial"/>
          <w:sz w:val="22"/>
          <w:szCs w:val="22"/>
          <w:lang w:val="pt-BR"/>
        </w:rPr>
      </w:pPr>
      <w:r w:rsidRPr="00D779E7">
        <w:rPr>
          <w:rFonts w:ascii="Arial" w:hAnsi="Arial" w:cs="Arial"/>
          <w:b/>
          <w:sz w:val="22"/>
          <w:szCs w:val="22"/>
          <w:lang w:val="pt-BR"/>
        </w:rPr>
        <w:t>b.</w:t>
      </w:r>
      <w:r w:rsidRPr="00D779E7">
        <w:rPr>
          <w:rFonts w:ascii="Arial" w:hAnsi="Arial" w:cs="Arial"/>
          <w:sz w:val="22"/>
          <w:szCs w:val="22"/>
          <w:lang w:val="pt-BR"/>
        </w:rPr>
        <w:t xml:space="preserve"> Realizar os serviços de acordo com as tabelas SIA/SUS e SIH/SUS vigentes; </w:t>
      </w:r>
    </w:p>
    <w:p w:rsidR="003D5B95" w:rsidRPr="00D779E7" w:rsidRDefault="003D5B95" w:rsidP="00B9614F">
      <w:pPr>
        <w:spacing w:line="360" w:lineRule="auto"/>
        <w:jc w:val="both"/>
        <w:rPr>
          <w:rFonts w:ascii="Arial" w:hAnsi="Arial" w:cs="Arial"/>
          <w:sz w:val="22"/>
          <w:szCs w:val="22"/>
          <w:lang w:val="pt-BR"/>
        </w:rPr>
      </w:pPr>
      <w:r w:rsidRPr="00D779E7">
        <w:rPr>
          <w:rFonts w:ascii="Arial" w:hAnsi="Arial" w:cs="Arial"/>
          <w:b/>
          <w:sz w:val="22"/>
          <w:szCs w:val="22"/>
          <w:lang w:val="pt-BR"/>
        </w:rPr>
        <w:t>c.</w:t>
      </w:r>
      <w:r w:rsidRPr="00D779E7">
        <w:rPr>
          <w:rFonts w:ascii="Arial" w:hAnsi="Arial" w:cs="Arial"/>
          <w:sz w:val="22"/>
          <w:szCs w:val="22"/>
          <w:lang w:val="pt-BR"/>
        </w:rPr>
        <w:t xml:space="preserve"> Manter em suas instalações físicas arquivo permanente dos prontuários dos pacientes SUS contendo material biológico, material patológico, mapas de trabalho, arquivos dos exames de imagens acompanhados dos respectivos laudos; </w:t>
      </w:r>
    </w:p>
    <w:p w:rsidR="003D5B95" w:rsidRPr="00D779E7" w:rsidRDefault="003D5B95" w:rsidP="00B9614F">
      <w:pPr>
        <w:spacing w:line="360" w:lineRule="auto"/>
        <w:jc w:val="both"/>
        <w:rPr>
          <w:rFonts w:ascii="Arial" w:hAnsi="Arial" w:cs="Arial"/>
          <w:sz w:val="22"/>
          <w:szCs w:val="22"/>
          <w:lang w:val="pt-BR"/>
        </w:rPr>
      </w:pPr>
      <w:r w:rsidRPr="00D779E7">
        <w:rPr>
          <w:rFonts w:ascii="Arial" w:hAnsi="Arial" w:cs="Arial"/>
          <w:b/>
          <w:sz w:val="22"/>
          <w:szCs w:val="22"/>
          <w:lang w:val="pt-BR"/>
        </w:rPr>
        <w:t>d.</w:t>
      </w:r>
      <w:r w:rsidRPr="00D779E7">
        <w:rPr>
          <w:rFonts w:ascii="Arial" w:hAnsi="Arial" w:cs="Arial"/>
          <w:sz w:val="22"/>
          <w:szCs w:val="22"/>
          <w:lang w:val="pt-BR"/>
        </w:rPr>
        <w:t xml:space="preserve"> Apresentar qualquer documento prontamente, sempre que solicitado pela SMS - Patos de Minas - MG, no prazo máximo de cinco dias úteis, sob pena de rescisão contratual. </w:t>
      </w:r>
    </w:p>
    <w:p w:rsidR="003D5B95" w:rsidRPr="00D779E7" w:rsidRDefault="003D5B95" w:rsidP="00B9614F">
      <w:pPr>
        <w:spacing w:line="360" w:lineRule="auto"/>
        <w:jc w:val="both"/>
        <w:rPr>
          <w:rFonts w:ascii="Arial" w:hAnsi="Arial" w:cs="Arial"/>
          <w:sz w:val="22"/>
          <w:szCs w:val="22"/>
          <w:lang w:val="pt-BR"/>
        </w:rPr>
      </w:pPr>
    </w:p>
    <w:p w:rsidR="003D5B95" w:rsidRPr="00D779E7" w:rsidRDefault="003D5B95" w:rsidP="00B9614F">
      <w:pPr>
        <w:spacing w:line="360" w:lineRule="auto"/>
        <w:jc w:val="both"/>
        <w:rPr>
          <w:rFonts w:ascii="Arial" w:hAnsi="Arial" w:cs="Arial"/>
          <w:sz w:val="22"/>
          <w:szCs w:val="22"/>
          <w:lang w:val="pt-BR"/>
        </w:rPr>
      </w:pPr>
      <w:r w:rsidRPr="00D779E7">
        <w:rPr>
          <w:rFonts w:ascii="Arial" w:hAnsi="Arial" w:cs="Arial"/>
          <w:b/>
          <w:sz w:val="22"/>
          <w:szCs w:val="22"/>
          <w:lang w:val="pt-BR"/>
        </w:rPr>
        <w:t>10.4.</w:t>
      </w:r>
      <w:r w:rsidRPr="00D779E7">
        <w:rPr>
          <w:rFonts w:ascii="Arial" w:hAnsi="Arial" w:cs="Arial"/>
          <w:sz w:val="22"/>
          <w:szCs w:val="22"/>
          <w:lang w:val="pt-BR"/>
        </w:rPr>
        <w:t xml:space="preserve"> A entidade que for contratada deverá informar à SMS - Patos de Minas - MG, de imediato, qualquer alteração em suas instalações físicas ou endereço de atendimento, que analisará a conveniência de manter os serviços prestados em outro endereço, bem como qualquer alteração do capital social da entidade ou de sua composição societária, com a apresentação do documento modificativo, sob pena de descredenciamento da Contratada. </w:t>
      </w:r>
    </w:p>
    <w:p w:rsidR="003D5B95" w:rsidRPr="00D779E7" w:rsidRDefault="003D5B95" w:rsidP="00B9614F">
      <w:pPr>
        <w:spacing w:line="360" w:lineRule="auto"/>
        <w:jc w:val="both"/>
        <w:rPr>
          <w:rFonts w:ascii="Arial" w:hAnsi="Arial" w:cs="Arial"/>
          <w:sz w:val="22"/>
          <w:szCs w:val="22"/>
          <w:lang w:val="pt-BR"/>
        </w:rPr>
      </w:pPr>
    </w:p>
    <w:p w:rsidR="003D5B95" w:rsidRPr="00D779E7" w:rsidRDefault="003D5B95" w:rsidP="00B9614F">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10.5.</w:t>
      </w:r>
      <w:r w:rsidRPr="00D779E7">
        <w:rPr>
          <w:rFonts w:ascii="Arial" w:hAnsi="Arial" w:cs="Arial"/>
          <w:sz w:val="22"/>
          <w:szCs w:val="22"/>
          <w:lang w:val="pt-BR"/>
        </w:rPr>
        <w:t xml:space="preserve"> A mudança do responsável técnico pelo serviço também deverá ser comunicada à Secretaria Municipal de Saúde.</w:t>
      </w:r>
    </w:p>
    <w:p w:rsidR="003D5B95" w:rsidRPr="00D779E7" w:rsidRDefault="003D5B95" w:rsidP="00B9614F">
      <w:pPr>
        <w:autoSpaceDE w:val="0"/>
        <w:autoSpaceDN w:val="0"/>
        <w:adjustRightInd w:val="0"/>
        <w:spacing w:line="360" w:lineRule="auto"/>
        <w:jc w:val="both"/>
        <w:rPr>
          <w:rFonts w:ascii="Arial" w:hAnsi="Arial" w:cs="Arial"/>
          <w:sz w:val="22"/>
          <w:szCs w:val="22"/>
          <w:lang w:val="pt-BR"/>
        </w:rPr>
      </w:pPr>
    </w:p>
    <w:p w:rsidR="003D5B95" w:rsidRPr="00D779E7" w:rsidRDefault="003D5B95" w:rsidP="00B9614F">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10.6. </w:t>
      </w:r>
      <w:r w:rsidRPr="00D779E7">
        <w:rPr>
          <w:rFonts w:ascii="Arial" w:hAnsi="Arial" w:cs="Arial"/>
          <w:sz w:val="22"/>
          <w:szCs w:val="22"/>
          <w:lang w:val="pt-BR"/>
        </w:rPr>
        <w:t xml:space="preserve">Na ocorrência das situações previstas nos subitens </w:t>
      </w:r>
      <w:r w:rsidRPr="00D779E7">
        <w:rPr>
          <w:rFonts w:ascii="Arial" w:hAnsi="Arial" w:cs="Arial"/>
          <w:b/>
          <w:sz w:val="22"/>
          <w:szCs w:val="22"/>
          <w:lang w:val="pt-BR"/>
        </w:rPr>
        <w:t>10.4 e 10.5</w:t>
      </w:r>
      <w:r w:rsidRPr="00D779E7">
        <w:rPr>
          <w:rFonts w:ascii="Arial" w:hAnsi="Arial" w:cs="Arial"/>
          <w:sz w:val="22"/>
          <w:szCs w:val="22"/>
          <w:lang w:val="pt-BR"/>
        </w:rPr>
        <w:t>, deverá ser procedida alteração cadastral no CNES - Cadastro Nacional de Estabelecimentos de Saúde, junto à Vigilância Sanitária da SMS - Patos de Minas - MG.</w:t>
      </w:r>
    </w:p>
    <w:p w:rsidR="003D5B95" w:rsidRPr="00D779E7" w:rsidRDefault="003D5B95" w:rsidP="00B9614F">
      <w:pPr>
        <w:autoSpaceDE w:val="0"/>
        <w:autoSpaceDN w:val="0"/>
        <w:adjustRightInd w:val="0"/>
        <w:spacing w:line="360" w:lineRule="auto"/>
        <w:jc w:val="both"/>
        <w:rPr>
          <w:rFonts w:ascii="Arial" w:hAnsi="Arial" w:cs="Arial"/>
          <w:sz w:val="22"/>
          <w:szCs w:val="22"/>
          <w:lang w:val="pt-BR"/>
        </w:rPr>
      </w:pPr>
    </w:p>
    <w:p w:rsidR="003D5B95" w:rsidRPr="00D779E7" w:rsidRDefault="003D5B95" w:rsidP="00B9614F">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10.7. </w:t>
      </w:r>
      <w:r w:rsidRPr="00D779E7">
        <w:rPr>
          <w:rFonts w:ascii="Arial" w:hAnsi="Arial" w:cs="Arial"/>
          <w:sz w:val="22"/>
          <w:szCs w:val="22"/>
          <w:lang w:val="pt-BR"/>
        </w:rPr>
        <w:t>Alterações cadastrais que impliquem mudanças de preço na Planilha de Oferta de Serviços aprovada devem ser previamente autorizadas pela Secretaria Municipal de Saúde.</w:t>
      </w:r>
    </w:p>
    <w:p w:rsidR="003D5B95" w:rsidRPr="00D779E7" w:rsidRDefault="003D5B95" w:rsidP="00B9614F">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spacing w:before="16" w:line="360" w:lineRule="auto"/>
        <w:rPr>
          <w:rFonts w:ascii="Arial" w:hAnsi="Arial" w:cs="Arial"/>
          <w:sz w:val="22"/>
          <w:szCs w:val="22"/>
          <w:lang w:val="pt-BR"/>
        </w:rPr>
      </w:pPr>
    </w:p>
    <w:p w:rsidR="003D5B95" w:rsidRPr="00D779E7" w:rsidRDefault="003D5B95" w:rsidP="002E0780">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sz w:val="22"/>
          <w:szCs w:val="22"/>
          <w:lang w:val="pt-BR"/>
        </w:rPr>
        <w:t xml:space="preserve">11 - </w:t>
      </w:r>
      <w:r w:rsidRPr="00D779E7">
        <w:rPr>
          <w:rFonts w:ascii="Arial" w:hAnsi="Arial" w:cs="Arial"/>
          <w:b/>
          <w:bCs/>
          <w:sz w:val="22"/>
          <w:szCs w:val="22"/>
          <w:lang w:val="pt-BR"/>
        </w:rPr>
        <w:t>DA EXECUÇÃO DOS SERVIÇOS</w:t>
      </w:r>
    </w:p>
    <w:p w:rsidR="003D5B95" w:rsidRPr="00D779E7" w:rsidRDefault="003D5B95" w:rsidP="002E0780">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Para o cumprimento do objeto deste contrato, o CONTRATADO obriga-se a oferecer ao usuário os recursos necessários a seu atendimento, conforme discriminação abaixo:</w:t>
      </w:r>
    </w:p>
    <w:p w:rsidR="003D5B95" w:rsidRPr="00D779E7" w:rsidRDefault="003D5B95" w:rsidP="002E0780">
      <w:pPr>
        <w:spacing w:line="360" w:lineRule="auto"/>
        <w:jc w:val="both"/>
        <w:rPr>
          <w:rFonts w:ascii="Arial" w:hAnsi="Arial" w:cs="Arial"/>
          <w:snapToGrid w:val="0"/>
          <w:sz w:val="22"/>
          <w:szCs w:val="22"/>
          <w:lang w:val="pt-BR"/>
        </w:rPr>
      </w:pP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b/>
          <w:snapToGrid w:val="0"/>
          <w:sz w:val="22"/>
          <w:szCs w:val="22"/>
          <w:lang w:val="pt-BR"/>
        </w:rPr>
        <w:t>11.1</w:t>
      </w:r>
      <w:r w:rsidRPr="00D779E7">
        <w:rPr>
          <w:rFonts w:ascii="Arial" w:hAnsi="Arial" w:cs="Arial"/>
          <w:snapToGrid w:val="0"/>
          <w:sz w:val="22"/>
          <w:szCs w:val="22"/>
          <w:lang w:val="pt-BR"/>
        </w:rPr>
        <w:t xml:space="preserve"> - Assistência médico-ambulatorial, compreendendo:</w:t>
      </w: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a) Atendimento médico, por especialidade, com realização de todos os procedimentos específicos necessários para cada área, incluindo os de rotina, urgência ou emergência;</w:t>
      </w: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b) Assistência social;</w:t>
      </w: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c) Atendimento odontológico, quando disponível;</w:t>
      </w: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d) Assistência farmacêutica, de enfermagem, de nutrição e outras, quando indicadas.</w:t>
      </w:r>
    </w:p>
    <w:p w:rsidR="003D5B95" w:rsidRPr="00D779E7" w:rsidRDefault="003D5B95" w:rsidP="002E0780">
      <w:pPr>
        <w:spacing w:line="360" w:lineRule="auto"/>
        <w:jc w:val="both"/>
        <w:rPr>
          <w:rFonts w:ascii="Arial" w:hAnsi="Arial" w:cs="Arial"/>
          <w:snapToGrid w:val="0"/>
          <w:sz w:val="22"/>
          <w:szCs w:val="22"/>
          <w:lang w:val="pt-BR"/>
        </w:rPr>
      </w:pP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b/>
          <w:snapToGrid w:val="0"/>
          <w:sz w:val="22"/>
          <w:szCs w:val="22"/>
          <w:lang w:val="pt-BR"/>
        </w:rPr>
        <w:t>11.2</w:t>
      </w:r>
      <w:r w:rsidRPr="00D779E7">
        <w:rPr>
          <w:rFonts w:ascii="Arial" w:hAnsi="Arial" w:cs="Arial"/>
          <w:snapToGrid w:val="0"/>
          <w:sz w:val="22"/>
          <w:szCs w:val="22"/>
          <w:lang w:val="pt-BR"/>
        </w:rPr>
        <w:t xml:space="preserve"> - Assistência técnico-profissional e hospitalar, compreendendo:</w:t>
      </w: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a) todos os recursos de diagnóstico e tratamento disponíveis necessários ao atendimento dos usuários do SUS;</w:t>
      </w: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b) encargos profissionais (incluindo plantonistas) e nasocomiais necessários;</w:t>
      </w: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c) utilização de sala de cirurgia, material e serviços do centro cirúrgico e instalações correlatas;</w:t>
      </w: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d) medicamentos receitados e outros materiais utilizados, sangue e hemoderivados;</w:t>
      </w: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e) serviços de enfermagem;</w:t>
      </w: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f) serviços gerais;</w:t>
      </w: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g) fornecimento de roupa hospitalar;</w:t>
      </w: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h) alimentação com observância das dietas prescritas;</w:t>
      </w:r>
    </w:p>
    <w:p w:rsidR="003D5B95" w:rsidRPr="00D779E7" w:rsidRDefault="003D5B95" w:rsidP="002E0780">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i) procedimentos especiais, como hemodiálise, fisioterapia, fonoaudiologia, terapia ocupacional, endoscopia e outros necessários ao adequado atendimento do usuário, de acordo com a capacidade instalada e complexidade do CONTRATADO.</w:t>
      </w:r>
    </w:p>
    <w:p w:rsidR="003D5B95" w:rsidRPr="00D779E7" w:rsidRDefault="003D5B95" w:rsidP="002E0780">
      <w:pPr>
        <w:autoSpaceDE w:val="0"/>
        <w:autoSpaceDN w:val="0"/>
        <w:adjustRightInd w:val="0"/>
        <w:spacing w:line="360" w:lineRule="auto"/>
        <w:jc w:val="both"/>
        <w:rPr>
          <w:rFonts w:ascii="Arial" w:hAnsi="Arial" w:cs="Arial"/>
          <w:b/>
          <w:sz w:val="22"/>
          <w:szCs w:val="22"/>
          <w:lang w:val="pt-BR"/>
        </w:rPr>
      </w:pPr>
    </w:p>
    <w:p w:rsidR="003D5B95" w:rsidRPr="00D779E7" w:rsidRDefault="003D5B95" w:rsidP="00166E82">
      <w:pPr>
        <w:pStyle w:val="Heading1"/>
        <w:numPr>
          <w:ilvl w:val="0"/>
          <w:numId w:val="0"/>
        </w:numPr>
        <w:jc w:val="both"/>
        <w:rPr>
          <w:rFonts w:ascii="Arial" w:hAnsi="Arial" w:cs="Arial"/>
          <w:b w:val="0"/>
          <w:sz w:val="22"/>
          <w:szCs w:val="22"/>
          <w:lang w:val="pt-BR"/>
        </w:rPr>
      </w:pPr>
      <w:r w:rsidRPr="00D779E7">
        <w:rPr>
          <w:rFonts w:ascii="Arial" w:hAnsi="Arial" w:cs="Arial"/>
          <w:sz w:val="22"/>
          <w:szCs w:val="22"/>
          <w:lang w:val="pt-BR"/>
        </w:rPr>
        <w:t>11.3</w:t>
      </w:r>
      <w:r w:rsidRPr="00D779E7">
        <w:rPr>
          <w:rFonts w:ascii="Arial" w:hAnsi="Arial" w:cs="Arial"/>
          <w:b w:val="0"/>
          <w:sz w:val="22"/>
          <w:szCs w:val="22"/>
          <w:lang w:val="pt-BR"/>
        </w:rPr>
        <w:t>. Os serviços devem obedecer às legislações vigentes,</w:t>
      </w:r>
      <w:r w:rsidRPr="00D779E7">
        <w:rPr>
          <w:rFonts w:ascii="Arial" w:hAnsi="Arial" w:cs="Arial"/>
          <w:b w:val="0"/>
          <w:caps/>
          <w:color w:val="000000"/>
          <w:sz w:val="22"/>
          <w:szCs w:val="22"/>
          <w:lang w:val="pt-BR"/>
        </w:rPr>
        <w:t xml:space="preserve"> </w:t>
      </w:r>
      <w:r w:rsidRPr="00D779E7">
        <w:rPr>
          <w:rFonts w:ascii="Arial" w:hAnsi="Arial" w:cs="Arial"/>
          <w:b w:val="0"/>
          <w:sz w:val="22"/>
          <w:szCs w:val="22"/>
          <w:lang w:val="pt-BR"/>
        </w:rPr>
        <w:t xml:space="preserve">ou outras que venham a substituí-las: </w:t>
      </w:r>
    </w:p>
    <w:p w:rsidR="003D5B95" w:rsidRPr="00D779E7" w:rsidRDefault="003D5B95" w:rsidP="002E0780">
      <w:pPr>
        <w:rPr>
          <w:rFonts w:ascii="Arial" w:hAnsi="Arial" w:cs="Arial"/>
          <w:sz w:val="22"/>
          <w:szCs w:val="22"/>
          <w:lang w:val="pt-BR"/>
        </w:rPr>
      </w:pPr>
    </w:p>
    <w:p w:rsidR="003D5B95" w:rsidRPr="00D779E7" w:rsidRDefault="003D5B95" w:rsidP="002E0780">
      <w:pPr>
        <w:spacing w:line="360" w:lineRule="auto"/>
        <w:jc w:val="both"/>
        <w:rPr>
          <w:rFonts w:ascii="Arial" w:hAnsi="Arial" w:cs="Arial"/>
          <w:sz w:val="22"/>
          <w:szCs w:val="22"/>
          <w:lang w:val="pt-BR"/>
        </w:rPr>
      </w:pPr>
      <w:r w:rsidRPr="00D779E7">
        <w:rPr>
          <w:rFonts w:ascii="Arial" w:hAnsi="Arial" w:cs="Arial"/>
          <w:sz w:val="22"/>
          <w:szCs w:val="22"/>
          <w:lang w:val="pt-BR"/>
        </w:rPr>
        <w:t xml:space="preserve">- </w:t>
      </w:r>
      <w:r w:rsidRPr="00D779E7">
        <w:rPr>
          <w:rFonts w:ascii="Arial" w:hAnsi="Arial" w:cs="Arial"/>
          <w:b/>
          <w:sz w:val="22"/>
          <w:szCs w:val="22"/>
          <w:lang w:val="pt-BR"/>
        </w:rPr>
        <w:t>Portaria nº 3.432/MS/GM, de 12 de agosto de 1998</w:t>
      </w:r>
      <w:r w:rsidRPr="00D779E7">
        <w:rPr>
          <w:rFonts w:ascii="Arial" w:hAnsi="Arial" w:cs="Arial"/>
          <w:sz w:val="22"/>
          <w:szCs w:val="22"/>
          <w:lang w:val="pt-BR"/>
        </w:rPr>
        <w:t>, estabelece critérios de classificação entre as Unidades de Tratamento Intensivo, de acordo com a incorporação de tecnologia, a especialização dos recursos humanos e a área física disponível;</w:t>
      </w:r>
    </w:p>
    <w:p w:rsidR="003D5B95" w:rsidRPr="00D779E7" w:rsidRDefault="003D5B95" w:rsidP="002E0780">
      <w:pPr>
        <w:spacing w:line="360" w:lineRule="auto"/>
        <w:jc w:val="both"/>
        <w:rPr>
          <w:rFonts w:ascii="Arial" w:hAnsi="Arial" w:cs="Arial"/>
          <w:sz w:val="22"/>
          <w:szCs w:val="22"/>
          <w:lang w:val="pt-BR"/>
        </w:rPr>
      </w:pPr>
    </w:p>
    <w:p w:rsidR="003D5B95" w:rsidRPr="00D779E7" w:rsidRDefault="003D5B95" w:rsidP="002E0780">
      <w:pPr>
        <w:spacing w:line="360" w:lineRule="auto"/>
        <w:jc w:val="both"/>
        <w:rPr>
          <w:rFonts w:ascii="Arial" w:hAnsi="Arial" w:cs="Arial"/>
          <w:sz w:val="22"/>
          <w:szCs w:val="22"/>
          <w:lang w:val="pt-BR"/>
        </w:rPr>
      </w:pPr>
      <w:r w:rsidRPr="00D779E7">
        <w:rPr>
          <w:rFonts w:ascii="Arial" w:hAnsi="Arial" w:cs="Arial"/>
          <w:sz w:val="22"/>
          <w:szCs w:val="22"/>
          <w:lang w:val="pt-BR"/>
        </w:rPr>
        <w:t xml:space="preserve">- </w:t>
      </w:r>
      <w:r w:rsidRPr="00D779E7">
        <w:rPr>
          <w:rFonts w:ascii="Arial" w:hAnsi="Arial" w:cs="Arial"/>
          <w:b/>
          <w:sz w:val="22"/>
          <w:szCs w:val="22"/>
          <w:lang w:val="pt-BR"/>
        </w:rPr>
        <w:t>Resolução RDC/ANVISA nº 50 de 21 de fevereiro de 2002</w:t>
      </w:r>
      <w:r w:rsidRPr="00D779E7">
        <w:rPr>
          <w:rFonts w:ascii="Arial" w:hAnsi="Arial" w:cs="Arial"/>
          <w:sz w:val="22"/>
          <w:szCs w:val="22"/>
          <w:lang w:val="pt-BR"/>
        </w:rPr>
        <w:t>, ou outra que venha a substituí-la, quanto às normas específicas referentes às áreas de engenharia, arquitetura e vigilância sanitária em vigor, com vistas a garantir as condições físicas adequadas ao atendimento da clientela;</w:t>
      </w:r>
    </w:p>
    <w:p w:rsidR="003D5B95" w:rsidRPr="00D779E7" w:rsidRDefault="003D5B95" w:rsidP="002E0780">
      <w:pPr>
        <w:spacing w:line="360" w:lineRule="auto"/>
        <w:jc w:val="both"/>
        <w:rPr>
          <w:rFonts w:ascii="Arial" w:hAnsi="Arial" w:cs="Arial"/>
          <w:sz w:val="22"/>
          <w:szCs w:val="22"/>
          <w:lang w:val="pt-BR"/>
        </w:rPr>
      </w:pPr>
    </w:p>
    <w:p w:rsidR="003D5B95" w:rsidRPr="00D779E7" w:rsidRDefault="003D5B95" w:rsidP="002E0780">
      <w:pPr>
        <w:spacing w:line="360" w:lineRule="auto"/>
        <w:jc w:val="both"/>
        <w:rPr>
          <w:rFonts w:ascii="Arial" w:hAnsi="Arial" w:cs="Arial"/>
          <w:sz w:val="22"/>
          <w:szCs w:val="22"/>
          <w:lang w:val="pt-BR"/>
        </w:rPr>
      </w:pPr>
      <w:r w:rsidRPr="00D779E7">
        <w:rPr>
          <w:rFonts w:ascii="Arial" w:hAnsi="Arial" w:cs="Arial"/>
          <w:sz w:val="22"/>
          <w:szCs w:val="22"/>
          <w:lang w:val="pt-BR"/>
        </w:rPr>
        <w:t xml:space="preserve">- </w:t>
      </w:r>
      <w:r w:rsidRPr="00D779E7">
        <w:rPr>
          <w:rFonts w:ascii="Arial" w:hAnsi="Arial" w:cs="Arial"/>
          <w:b/>
          <w:sz w:val="22"/>
          <w:szCs w:val="22"/>
          <w:lang w:val="pt-BR"/>
        </w:rPr>
        <w:t>Resolução-RDC nº 7, de 24 de fevereiro de 2010</w:t>
      </w:r>
      <w:r w:rsidRPr="00D779E7">
        <w:rPr>
          <w:rFonts w:ascii="Arial" w:hAnsi="Arial" w:cs="Arial"/>
          <w:sz w:val="22"/>
          <w:szCs w:val="22"/>
          <w:lang w:val="pt-BR"/>
        </w:rPr>
        <w:t>, Dispõe sobre os requisitos mínimos para funcionamento de Unidades de Terapia Intensiva e dá outras providências;</w:t>
      </w:r>
    </w:p>
    <w:p w:rsidR="003D5B95" w:rsidRPr="00D779E7" w:rsidRDefault="003D5B95" w:rsidP="002E0780">
      <w:pPr>
        <w:spacing w:line="360" w:lineRule="auto"/>
        <w:jc w:val="both"/>
        <w:rPr>
          <w:rFonts w:ascii="Arial" w:hAnsi="Arial" w:cs="Arial"/>
          <w:sz w:val="22"/>
          <w:szCs w:val="22"/>
          <w:lang w:val="pt-BR"/>
        </w:rPr>
      </w:pP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11.4.</w:t>
      </w:r>
      <w:r w:rsidRPr="00D779E7">
        <w:rPr>
          <w:rFonts w:ascii="Arial" w:hAnsi="Arial" w:cs="Arial"/>
          <w:sz w:val="22"/>
          <w:szCs w:val="22"/>
          <w:lang w:val="pt-BR"/>
        </w:rPr>
        <w:t xml:space="preserve"> Os interessados são responsáveis pela continuidade do tratamento dos pacientes, inclusive nos fins de semanas e de feriados.</w:t>
      </w:r>
    </w:p>
    <w:p w:rsidR="003D5B95" w:rsidRPr="00D779E7" w:rsidRDefault="003D5B95" w:rsidP="002E0780">
      <w:pPr>
        <w:spacing w:line="360" w:lineRule="auto"/>
        <w:rPr>
          <w:rFonts w:ascii="Arial" w:hAnsi="Arial" w:cs="Arial"/>
          <w:sz w:val="22"/>
          <w:szCs w:val="22"/>
          <w:lang w:val="pt-BR"/>
        </w:rPr>
      </w:pPr>
    </w:p>
    <w:p w:rsidR="003D5B95" w:rsidRPr="00D779E7" w:rsidRDefault="003D5B95" w:rsidP="002E0780">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12 - DAS OBRIGAÇÕES DOS PRESTADORES</w:t>
      </w:r>
    </w:p>
    <w:p w:rsidR="003D5B95" w:rsidRPr="00D779E7" w:rsidRDefault="003D5B95" w:rsidP="002E0780">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Para o cumprimento do objeto desta contratualização, a CONTRATADA obriga-se a prestar os serviços em estrita observância às exigências contidas neste Termo de Referência, devendo:</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w:t>
      </w:r>
      <w:r w:rsidRPr="00D779E7">
        <w:rPr>
          <w:rFonts w:ascii="Arial" w:hAnsi="Arial" w:cs="Arial"/>
          <w:sz w:val="22"/>
          <w:szCs w:val="22"/>
          <w:lang w:val="pt-BR"/>
        </w:rPr>
        <w:t xml:space="preserve"> - Manter à disposição do SUS a capacidade total ofertada neste Contrato;</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12.2</w:t>
      </w:r>
      <w:r w:rsidRPr="00D779E7">
        <w:rPr>
          <w:rFonts w:ascii="Arial" w:hAnsi="Arial" w:cs="Arial"/>
          <w:sz w:val="22"/>
          <w:szCs w:val="22"/>
          <w:lang w:val="pt-BR"/>
        </w:rPr>
        <w:t xml:space="preserve"> - Assegurar o cumprimento integral das normas e diretrizes do SUS, assim como de normas complementares estaduais e municipais, no que couber;</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12.3</w:t>
      </w:r>
      <w:r w:rsidRPr="00D779E7">
        <w:rPr>
          <w:rFonts w:ascii="Arial" w:hAnsi="Arial" w:cs="Arial"/>
          <w:sz w:val="22"/>
          <w:szCs w:val="22"/>
          <w:lang w:val="pt-BR"/>
        </w:rPr>
        <w:t xml:space="preserve"> - Ofertar os serviços contratados de acordo com as legislações pertinentes ao objeto deste contrato;</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12.4</w:t>
      </w:r>
      <w:r w:rsidRPr="00D779E7">
        <w:rPr>
          <w:rFonts w:ascii="Arial" w:hAnsi="Arial" w:cs="Arial"/>
          <w:sz w:val="22"/>
          <w:szCs w:val="22"/>
          <w:lang w:val="pt-BR"/>
        </w:rPr>
        <w:t xml:space="preserve"> - Atender às diretrizes da Política Nacional de Humanização – PNH;</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12.5</w:t>
      </w:r>
      <w:r w:rsidRPr="00D779E7">
        <w:rPr>
          <w:rFonts w:ascii="Arial" w:hAnsi="Arial" w:cs="Arial"/>
          <w:sz w:val="22"/>
          <w:szCs w:val="22"/>
          <w:lang w:val="pt-BR"/>
        </w:rPr>
        <w:t xml:space="preserve"> - Submeter-se a avaliações sistemáticas, de acordo com o Programa Nacional de Avaliação de Serviços de Saúde – PNASS e promover as adequações necessárias, quando for o caso;</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12.6</w:t>
      </w:r>
      <w:r w:rsidRPr="00D779E7">
        <w:rPr>
          <w:rFonts w:ascii="Arial" w:hAnsi="Arial" w:cs="Arial"/>
          <w:sz w:val="22"/>
          <w:szCs w:val="22"/>
          <w:lang w:val="pt-BR"/>
        </w:rPr>
        <w:t xml:space="preserve">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deverá ser comunicado imediatamente à esta SECRETARIA com proposta de solução </w:t>
      </w:r>
      <w:r w:rsidRPr="00D779E7">
        <w:rPr>
          <w:rFonts w:ascii="Arial" w:hAnsi="Arial" w:cs="Arial"/>
          <w:b/>
          <w:sz w:val="22"/>
          <w:szCs w:val="22"/>
          <w:lang w:val="pt-BR"/>
        </w:rPr>
        <w:t>visando a não interrupção da assistência</w:t>
      </w:r>
      <w:r w:rsidRPr="00D779E7">
        <w:rPr>
          <w:rFonts w:ascii="Arial" w:hAnsi="Arial" w:cs="Arial"/>
          <w:sz w:val="22"/>
          <w:szCs w:val="22"/>
          <w:lang w:val="pt-BR"/>
        </w:rPr>
        <w:t>.</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12.7</w:t>
      </w:r>
      <w:r w:rsidRPr="00D779E7">
        <w:rPr>
          <w:rFonts w:ascii="Arial" w:hAnsi="Arial" w:cs="Arial"/>
          <w:sz w:val="22"/>
          <w:szCs w:val="22"/>
          <w:lang w:val="pt-BR"/>
        </w:rPr>
        <w:t xml:space="preserve"> - Garantir quadro de recursos humanos qualificados e compatível aos serviços ora contratados, de modo que a prestação se dê de forma contínua e ininterrupta;</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12.8</w:t>
      </w:r>
      <w:r w:rsidRPr="00D779E7">
        <w:rPr>
          <w:rFonts w:ascii="Arial" w:hAnsi="Arial" w:cs="Arial"/>
          <w:sz w:val="22"/>
          <w:szCs w:val="22"/>
          <w:lang w:val="pt-BR"/>
        </w:rPr>
        <w:t xml:space="preserve"> - Manter afixado em lugar visível placa informando que a CONTRATADA atende pelo SUS e da gratuidade dos serviços prestados nessa condição;</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12.9</w:t>
      </w:r>
      <w:r w:rsidRPr="00D779E7">
        <w:rPr>
          <w:rFonts w:ascii="Arial" w:hAnsi="Arial" w:cs="Arial"/>
          <w:sz w:val="22"/>
          <w:szCs w:val="22"/>
          <w:lang w:val="pt-BR"/>
        </w:rPr>
        <w:t xml:space="preserve"> - Atender o usuário do SUS com dignidade e respeito, de modo universal e igualitário, mantendo a qualidade na prestação de serviços,disponibilizando acesso único aos usuários, não importando se o atendimento se dará através do SUS ou por qualquer outro tipo de convênio;</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12.10 -  </w:t>
      </w:r>
      <w:r w:rsidRPr="00D779E7">
        <w:rPr>
          <w:rFonts w:ascii="Arial" w:hAnsi="Arial" w:cs="Arial"/>
          <w:sz w:val="22"/>
          <w:szCs w:val="22"/>
          <w:lang w:val="pt-BR"/>
        </w:rPr>
        <w:t>É vedada a cobrança dos serviços, direta ou indiretamente ao usuário, no que tange aos serviços cobertos pelo SUS, assim como solicitar doações em dinheiro ou que o mesmo forneça material ou medicamento para exames.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12.11</w:t>
      </w:r>
      <w:r w:rsidRPr="00D779E7">
        <w:rPr>
          <w:rFonts w:ascii="Arial" w:hAnsi="Arial" w:cs="Arial"/>
          <w:sz w:val="22"/>
          <w:szCs w:val="22"/>
          <w:lang w:val="pt-BR"/>
        </w:rPr>
        <w:t xml:space="preserve"> - Responder pelas obrigações fiscais, eventualmente devidas, de qualquer natureza, relativa à equipe, sendo-lhe defeso invocar a existência desse Contrato para tentar eximir-se daquelas obrigações ou transferí-las à CONTRATANTE;</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12.12</w:t>
      </w:r>
      <w:r w:rsidRPr="00D779E7">
        <w:rPr>
          <w:rFonts w:ascii="Arial" w:hAnsi="Arial" w:cs="Arial"/>
          <w:sz w:val="22"/>
          <w:szCs w:val="22"/>
          <w:lang w:val="pt-BR"/>
        </w:rPr>
        <w:t xml:space="preserve"> - Manter registro atualizado de todos os atendimentos efetuados, disponibilizando a qualquer momento à CONTRATANTE e auditorias do SUS as fichas e prontuários dos usuários do SUS, que deverão estar em conformidade com as Resoluções dos Conselhos de Classe pertinentes e portarias correlatas, assim como todos os demais documentos que comprovem a confiabilidade e segurança dos serviços prestados;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12.13</w:t>
      </w:r>
      <w:r w:rsidRPr="00D779E7">
        <w:rPr>
          <w:rFonts w:ascii="Arial" w:hAnsi="Arial" w:cs="Arial"/>
          <w:sz w:val="22"/>
          <w:szCs w:val="22"/>
          <w:lang w:val="pt-BR"/>
        </w:rPr>
        <w:t xml:space="preserve">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12.14</w:t>
      </w:r>
      <w:r w:rsidRPr="00D779E7">
        <w:rPr>
          <w:rFonts w:ascii="Arial" w:hAnsi="Arial" w:cs="Arial"/>
          <w:sz w:val="22"/>
          <w:szCs w:val="22"/>
          <w:lang w:val="pt-BR"/>
        </w:rPr>
        <w:t xml:space="preserve"> - Arcar com todo e qualquer dano ou prejuízo, de qualquer natureza, causados à CONTRATANTE e/ou a terceiros por sua culpa ou em consequência de erros, imperícia própria ou de auxiliares, que estejam sob sua responsabilidade na execução dos serviços contratados;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12.15</w:t>
      </w:r>
      <w:r w:rsidRPr="00D779E7">
        <w:rPr>
          <w:rFonts w:ascii="Arial" w:hAnsi="Arial" w:cs="Arial"/>
          <w:sz w:val="22"/>
          <w:szCs w:val="22"/>
          <w:lang w:val="pt-BR"/>
        </w:rPr>
        <w:t xml:space="preserve"> - Garantir a desinfecção, esterilização e antissepsia,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12.16</w:t>
      </w:r>
      <w:r w:rsidRPr="00D779E7">
        <w:rPr>
          <w:rFonts w:ascii="Arial" w:hAnsi="Arial" w:cs="Arial"/>
          <w:sz w:val="22"/>
          <w:szCs w:val="22"/>
          <w:lang w:val="pt-BR"/>
        </w:rPr>
        <w:t xml:space="preserve"> - Alimentar o Sistema de Informações Ambulatórias e Hospitalares (SIA e SIHD) para registro das informações dos serviços prestados, obedecendo aos prazos, fluxos e rotinas de entrega da produção à CONTRATANTE; ou outro sistema de informações que venha a ser implantado no âmbito do Sistema Único de Saúde (SUS) em substituição ou complementar a este;</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12.17</w:t>
      </w:r>
      <w:r w:rsidRPr="00D779E7">
        <w:rPr>
          <w:rFonts w:ascii="Arial" w:hAnsi="Arial" w:cs="Arial"/>
          <w:sz w:val="22"/>
          <w:szCs w:val="22"/>
          <w:lang w:val="pt-BR"/>
        </w:rPr>
        <w:t xml:space="preserve"> - Não negar atendimento ao paciente encaminhado pela CONTRATANTE, no que se refere aos serviços ora contratados;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12.18</w:t>
      </w:r>
      <w:r w:rsidRPr="00D779E7">
        <w:rPr>
          <w:rFonts w:ascii="Arial" w:hAnsi="Arial" w:cs="Arial"/>
          <w:sz w:val="22"/>
          <w:szCs w:val="22"/>
          <w:lang w:val="pt-BR"/>
        </w:rPr>
        <w:t xml:space="preserve">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12.19</w:t>
      </w:r>
      <w:r w:rsidRPr="00D779E7">
        <w:rPr>
          <w:rFonts w:ascii="Arial" w:hAnsi="Arial" w:cs="Arial"/>
          <w:sz w:val="22"/>
          <w:szCs w:val="22"/>
          <w:lang w:val="pt-BR"/>
        </w:rPr>
        <w:t xml:space="preserve"> - A fiscalização ou o acompanhamento da execução deste contrato pelos órgãos competentes da CONTRATANTE não exclui, nem reduz, a responsabilidade da CONTRATADA, nos termos da legislação vigente;</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12.20</w:t>
      </w:r>
      <w:r w:rsidRPr="00D779E7">
        <w:rPr>
          <w:rFonts w:ascii="Arial" w:hAnsi="Arial" w:cs="Arial"/>
          <w:sz w:val="22"/>
          <w:szCs w:val="22"/>
          <w:lang w:val="pt-BR"/>
        </w:rPr>
        <w:t xml:space="preserve"> - A responsabilidade de que trata esta cláusula estende-se aos casos de danos causados por defeitos relativos à prestação dos serviços, nos estritos termos do art. 14 da Lei 8.078, de 11de setembro de 1990 (Código de Defesa do Consumidor).</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12.21</w:t>
      </w:r>
      <w:r w:rsidRPr="00D779E7">
        <w:rPr>
          <w:rFonts w:ascii="Arial" w:hAnsi="Arial" w:cs="Arial"/>
          <w:sz w:val="22"/>
          <w:szCs w:val="22"/>
          <w:lang w:val="pt-BR"/>
        </w:rPr>
        <w:t xml:space="preserve"> - A Contratada deverá fazer comunicação imediata à Contratante de qualquer mudança de responsável técnico.</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12.22</w:t>
      </w:r>
      <w:r w:rsidRPr="00D779E7">
        <w:rPr>
          <w:rFonts w:ascii="Arial" w:hAnsi="Arial" w:cs="Arial"/>
          <w:sz w:val="22"/>
          <w:szCs w:val="22"/>
          <w:lang w:val="pt-BR"/>
        </w:rPr>
        <w:t xml:space="preserve"> - Submeter-se aos critérios de autorização e regulação estabelecidos pela SMS/Patos de Minas;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12.23</w:t>
      </w:r>
      <w:r w:rsidRPr="00D779E7">
        <w:rPr>
          <w:rFonts w:ascii="Arial" w:hAnsi="Arial" w:cs="Arial"/>
          <w:sz w:val="22"/>
          <w:szCs w:val="22"/>
          <w:lang w:val="pt-BR"/>
        </w:rPr>
        <w:t xml:space="preserve"> - Manter, durante a execução do contrato, em compatibilidade com as obrigações anteriores e com as condições de habilitação exigidas neste instrumento;</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12.24</w:t>
      </w:r>
      <w:r w:rsidRPr="00D779E7">
        <w:rPr>
          <w:rFonts w:ascii="Arial" w:hAnsi="Arial" w:cs="Arial"/>
          <w:sz w:val="22"/>
          <w:szCs w:val="22"/>
          <w:lang w:val="pt-BR"/>
        </w:rPr>
        <w:t xml:space="preserve"> - A Contratada obriga-se a enviar à Central de Marcação de Consulta/CMCE/SMS a escala de consultas disponibilizadas, conforme critérios da CMCE/SMS.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12.25</w:t>
      </w:r>
      <w:r w:rsidRPr="00D779E7">
        <w:rPr>
          <w:rFonts w:ascii="Arial" w:hAnsi="Arial" w:cs="Arial"/>
          <w:sz w:val="22"/>
          <w:szCs w:val="22"/>
          <w:lang w:val="pt-BR"/>
        </w:rPr>
        <w:t xml:space="preserve"> - O contratado deverá fornecer, semanalmente, à Diretoria de Regulação da SMS/Patos de Minas os pedidos dos exames devidamente assinados pelos pacientes, juntamente com o valor total destes pedidos. Este procedimento deverá ser realizado até às 14 horas da quarta-feira da semana subsequente ao período avaliado. No caso de feriado o contratado deverá entregar a documentação no primeiro dia útil imediatamente anterior.</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12.26 - </w:t>
      </w:r>
      <w:r w:rsidRPr="00D779E7">
        <w:rPr>
          <w:rFonts w:ascii="Arial" w:hAnsi="Arial" w:cs="Arial"/>
          <w:sz w:val="22"/>
          <w:szCs w:val="22"/>
          <w:lang w:val="pt-BR"/>
        </w:rPr>
        <w:t>Providenciar imediata correção das não conformidades apontadas pela Secretaria Municipal de Saúde de Patos de Minas, quando da execução e qualidade da assistência.</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12.27</w:t>
      </w:r>
      <w:r w:rsidRPr="00D779E7">
        <w:rPr>
          <w:rFonts w:ascii="Arial" w:hAnsi="Arial" w:cs="Arial"/>
          <w:bCs/>
          <w:sz w:val="22"/>
          <w:szCs w:val="22"/>
          <w:lang w:val="pt-BR"/>
        </w:rPr>
        <w:t xml:space="preserve"> </w:t>
      </w:r>
      <w:r w:rsidRPr="00D779E7">
        <w:rPr>
          <w:rFonts w:ascii="Arial" w:hAnsi="Arial" w:cs="Arial"/>
          <w:b/>
          <w:bCs/>
          <w:sz w:val="22"/>
          <w:szCs w:val="22"/>
          <w:lang w:val="pt-BR"/>
        </w:rPr>
        <w:t xml:space="preserve">- </w:t>
      </w:r>
      <w:r w:rsidRPr="00D779E7">
        <w:rPr>
          <w:rFonts w:ascii="Arial" w:hAnsi="Arial" w:cs="Arial"/>
          <w:sz w:val="22"/>
          <w:szCs w:val="22"/>
          <w:lang w:val="pt-BR"/>
        </w:rPr>
        <w:t>Esclarecer ao usuário do SUS sobre seus direitos e assuntos pertinentes oferecidos.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12.28</w:t>
      </w:r>
      <w:r w:rsidRPr="00D779E7">
        <w:rPr>
          <w:rFonts w:ascii="Arial" w:hAnsi="Arial" w:cs="Arial"/>
          <w:bCs/>
          <w:sz w:val="22"/>
          <w:szCs w:val="22"/>
          <w:lang w:val="pt-BR"/>
        </w:rPr>
        <w:t xml:space="preserve"> </w:t>
      </w:r>
      <w:r w:rsidRPr="00D779E7">
        <w:rPr>
          <w:rFonts w:ascii="Arial" w:hAnsi="Arial" w:cs="Arial"/>
          <w:b/>
          <w:bCs/>
          <w:sz w:val="22"/>
          <w:szCs w:val="22"/>
          <w:lang w:val="pt-BR"/>
        </w:rPr>
        <w:t xml:space="preserve">- </w:t>
      </w:r>
      <w:r w:rsidRPr="00D779E7">
        <w:rPr>
          <w:rFonts w:ascii="Arial" w:hAnsi="Arial" w:cs="Arial"/>
          <w:sz w:val="22"/>
          <w:szCs w:val="22"/>
          <w:lang w:val="pt-BR"/>
        </w:rPr>
        <w:t>Respeitar a decisão do paciente ao consentir ou recusar a prestação de serviços de saúde, salvo nos casos de iminente perigo de vida ou obrigação legal.</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12.29 - </w:t>
      </w:r>
      <w:r w:rsidRPr="00D779E7">
        <w:rPr>
          <w:rFonts w:ascii="Arial" w:hAnsi="Arial" w:cs="Arial"/>
          <w:sz w:val="22"/>
          <w:szCs w:val="22"/>
          <w:lang w:val="pt-BR"/>
        </w:rPr>
        <w:t>Justificar à SECRETARIA, ao paciente, ou seu representante, por escrito, as razões técnicas alegadas quando da decisão da não realização de qualquer ato profissional necessário à execução dos procedimentos previstos neste Edital.</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12.30 - </w:t>
      </w:r>
      <w:r w:rsidRPr="00D779E7">
        <w:rPr>
          <w:rFonts w:ascii="Arial" w:hAnsi="Arial" w:cs="Arial"/>
          <w:sz w:val="22"/>
          <w:szCs w:val="22"/>
          <w:lang w:val="pt-BR"/>
        </w:rPr>
        <w:t>Garantir a confidencialidade e confiabilidade dos dados e informações dos pacientes.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12.31 - </w:t>
      </w:r>
      <w:r w:rsidRPr="00D779E7">
        <w:rPr>
          <w:rFonts w:ascii="Arial" w:hAnsi="Arial" w:cs="Arial"/>
          <w:sz w:val="22"/>
          <w:szCs w:val="22"/>
          <w:lang w:val="pt-BR"/>
        </w:rPr>
        <w:t>Não utilizar, nem permitir que terceiros utilizem o paciente para fins de experimentação, sem aprovação do Comitê de Ética em Pesquisa, segundo art. 7º, inciso II da Resolução nº. 196 do Conselho Nacional de Saúde de 10 de outubro de.1996.</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12.32 - </w:t>
      </w:r>
      <w:r w:rsidRPr="00D779E7">
        <w:rPr>
          <w:rFonts w:ascii="Arial" w:hAnsi="Arial" w:cs="Arial"/>
          <w:sz w:val="22"/>
          <w:szCs w:val="22"/>
          <w:lang w:val="pt-BR"/>
        </w:rPr>
        <w:t>São, ainda, obrigações dos prestadores de serviços de saúde ao SUS/Patos de Minas:</w:t>
      </w:r>
    </w:p>
    <w:p w:rsidR="003D5B95" w:rsidRPr="00D779E7" w:rsidRDefault="003D5B95" w:rsidP="002E0780">
      <w:pPr>
        <w:autoSpaceDE w:val="0"/>
        <w:autoSpaceDN w:val="0"/>
        <w:adjustRightInd w:val="0"/>
        <w:spacing w:line="360" w:lineRule="auto"/>
        <w:jc w:val="both"/>
        <w:rPr>
          <w:rFonts w:ascii="Arial" w:hAnsi="Arial" w:cs="Arial"/>
          <w:b/>
          <w:sz w:val="22"/>
          <w:szCs w:val="22"/>
          <w:lang w:val="pt-BR"/>
        </w:rPr>
      </w:pPr>
      <w:r w:rsidRPr="00D779E7">
        <w:rPr>
          <w:rFonts w:ascii="Arial" w:hAnsi="Arial" w:cs="Arial"/>
          <w:b/>
          <w:bCs/>
          <w:sz w:val="22"/>
          <w:szCs w:val="22"/>
          <w:lang w:val="pt-BR"/>
        </w:rPr>
        <w:t>12.33</w:t>
      </w:r>
      <w:r w:rsidRPr="00D779E7">
        <w:rPr>
          <w:rFonts w:ascii="Arial" w:hAnsi="Arial" w:cs="Arial"/>
          <w:bCs/>
          <w:sz w:val="22"/>
          <w:szCs w:val="22"/>
          <w:lang w:val="pt-BR"/>
        </w:rPr>
        <w:t xml:space="preserve"> -</w:t>
      </w:r>
      <w:r w:rsidRPr="00D779E7">
        <w:rPr>
          <w:rFonts w:ascii="Arial" w:hAnsi="Arial" w:cs="Arial"/>
          <w:b/>
          <w:bCs/>
          <w:sz w:val="22"/>
          <w:szCs w:val="22"/>
          <w:lang w:val="pt-BR"/>
        </w:rPr>
        <w:t xml:space="preserve"> </w:t>
      </w:r>
      <w:r w:rsidRPr="00D779E7">
        <w:rPr>
          <w:rFonts w:ascii="Arial" w:hAnsi="Arial" w:cs="Arial"/>
          <w:sz w:val="22"/>
          <w:szCs w:val="22"/>
          <w:lang w:val="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ao CNES;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12.34</w:t>
      </w:r>
      <w:r w:rsidRPr="00D779E7">
        <w:rPr>
          <w:rFonts w:ascii="Arial" w:hAnsi="Arial" w:cs="Arial"/>
          <w:sz w:val="22"/>
          <w:szCs w:val="22"/>
          <w:lang w:val="pt-BR"/>
        </w:rPr>
        <w:t xml:space="preserve"> - Cumprir, dentro dos prazos estabelecidos, as obrigações assumidas por força deste Termo de Referência;</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12.35</w:t>
      </w:r>
      <w:r w:rsidRPr="00D779E7">
        <w:rPr>
          <w:rFonts w:ascii="Arial" w:hAnsi="Arial" w:cs="Arial"/>
          <w:bCs/>
          <w:sz w:val="22"/>
          <w:szCs w:val="22"/>
          <w:lang w:val="pt-BR"/>
        </w:rPr>
        <w:t xml:space="preserve"> </w:t>
      </w:r>
      <w:r w:rsidRPr="00D779E7">
        <w:rPr>
          <w:rFonts w:ascii="Arial" w:hAnsi="Arial" w:cs="Arial"/>
          <w:sz w:val="22"/>
          <w:szCs w:val="22"/>
          <w:lang w:val="pt-BR"/>
        </w:rPr>
        <w:t>- Permitir acesso dos supervisores, auditores e outros profissionais, eventual ou permanentemente designados pela Secretaria Municipal de Saúde, para supervisionar, acompanhar e auditar a execução dos serviços prestados.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12.36</w:t>
      </w:r>
      <w:r w:rsidRPr="00D779E7">
        <w:rPr>
          <w:rFonts w:ascii="Arial" w:hAnsi="Arial" w:cs="Arial"/>
          <w:sz w:val="22"/>
          <w:szCs w:val="22"/>
          <w:lang w:val="pt-BR"/>
        </w:rPr>
        <w:t xml:space="preserve"> - Contribuir para a melhoria da qualidade da assistência informando à Diretoria de Regulação e ao Controle e Avaliação Ambulatorial da Secretaria Municipal de Saúde de Patos de Minas sobre não conformidades detectadas nas solicitações e encaminhamentos de exames pela Rede Municipal ao serviço.</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12.37 - </w:t>
      </w:r>
      <w:r w:rsidRPr="00D779E7">
        <w:rPr>
          <w:rFonts w:ascii="Arial" w:hAnsi="Arial" w:cs="Arial"/>
          <w:sz w:val="22"/>
          <w:szCs w:val="22"/>
          <w:lang w:val="pt-BR"/>
        </w:rPr>
        <w:t>Sem prejuízo do acompanhamento, da fiscalização, da auditoria e da normatividade suplementar exercidos pela Secretaria Municipal de Saúde de Patos de Minas sobre a execução do objeto do Contrato, fica desde já reconhecida a prerrogativa de controle e a autoridade normativa nos termos da Lei Federal nº. 8.080/90, do Decreto Federal nº. 1.651/95.</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p>
    <w:p w:rsidR="003D5B95" w:rsidRPr="00D779E7" w:rsidRDefault="003D5B95" w:rsidP="002E0780">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13 – DAS OBRIGAÇÕES DA SECRETARIA MUNICIPAL DE SAÚDE</w:t>
      </w:r>
    </w:p>
    <w:p w:rsidR="003D5B95" w:rsidRPr="00D779E7" w:rsidRDefault="003D5B95" w:rsidP="002E0780">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13.1. </w:t>
      </w:r>
      <w:r w:rsidRPr="00D779E7">
        <w:rPr>
          <w:rFonts w:ascii="Arial" w:hAnsi="Arial" w:cs="Arial"/>
          <w:sz w:val="22"/>
          <w:szCs w:val="22"/>
          <w:lang w:val="pt-BR"/>
        </w:rPr>
        <w:t>Credenciar, perante o prestador, mediante documento hábil, o servidor autorizado a solicitar, acompanhar, supervisionar, fiscalizar e auditar os procedimentos e a execução dos serviços de saúde nos termos do Decreto Municipal nº 2.360/01 e Lei Complementar 45 de 31 de janeiro de 1997.</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13.2. </w:t>
      </w:r>
      <w:r w:rsidRPr="00D779E7">
        <w:rPr>
          <w:rFonts w:ascii="Arial" w:hAnsi="Arial" w:cs="Arial"/>
          <w:sz w:val="22"/>
          <w:szCs w:val="22"/>
          <w:lang w:val="pt-BR"/>
        </w:rPr>
        <w:t>Periodicamente vistoriar as instalações da entidade prestadora de serviços, para verificar se persistem as mesmas condições técnicas básicas comprovadas na ocasião da assinatura do Contrato.</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13.3. </w:t>
      </w:r>
      <w:r w:rsidRPr="00D779E7">
        <w:rPr>
          <w:rFonts w:ascii="Arial" w:hAnsi="Arial" w:cs="Arial"/>
          <w:sz w:val="22"/>
          <w:szCs w:val="22"/>
          <w:lang w:val="pt-BR"/>
        </w:rPr>
        <w:t xml:space="preserve">Estabelecer mecanismos de controle da oferta e demanda de ações e serviços de saúde </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13.4.</w:t>
      </w:r>
      <w:r w:rsidRPr="00D779E7">
        <w:rPr>
          <w:rFonts w:ascii="Arial" w:hAnsi="Arial" w:cs="Arial"/>
          <w:sz w:val="22"/>
          <w:szCs w:val="22"/>
          <w:lang w:val="pt-BR"/>
        </w:rPr>
        <w:t xml:space="preserve"> Exercer o controle e avaliação dos serviços prestados, autorizando os procedimentos a serem realizados.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13.5. </w:t>
      </w:r>
      <w:r w:rsidRPr="00D779E7">
        <w:rPr>
          <w:rFonts w:ascii="Arial" w:hAnsi="Arial" w:cs="Arial"/>
          <w:sz w:val="22"/>
          <w:szCs w:val="22"/>
          <w:lang w:val="pt-BR"/>
        </w:rPr>
        <w:t>Transferir os recursos previstos neste Contrato à CONTRATADA, conforme Cláusula oitava deste termo, correspondente aos serviços efetivamente prestados.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13.6. </w:t>
      </w:r>
      <w:r w:rsidRPr="00D779E7">
        <w:rPr>
          <w:rFonts w:ascii="Arial" w:hAnsi="Arial" w:cs="Arial"/>
          <w:sz w:val="22"/>
          <w:szCs w:val="22"/>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13.7. </w:t>
      </w:r>
      <w:r w:rsidRPr="00D779E7">
        <w:rPr>
          <w:rFonts w:ascii="Arial" w:hAnsi="Arial" w:cs="Arial"/>
          <w:sz w:val="22"/>
          <w:szCs w:val="22"/>
          <w:lang w:val="pt-BR"/>
        </w:rPr>
        <w:t>Esclarecer aos pacientes do SUS/Patos de Minas e Municípios pactuados sobre seus direitos e prestar todas as informações necessárias, pertinentes aos serviços ofertados pela Contratada.</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13.8. </w:t>
      </w:r>
      <w:r w:rsidRPr="00D779E7">
        <w:rPr>
          <w:rFonts w:ascii="Arial" w:hAnsi="Arial" w:cs="Arial"/>
          <w:sz w:val="22"/>
          <w:szCs w:val="22"/>
          <w:lang w:val="pt-BR"/>
        </w:rPr>
        <w:t>Monitorar o funcionamento do estabelecimento de saúde do prestador, notificando o prestador, fixando-lhe prazo para corrigir defeitos ou irregularidades encontradas.</w:t>
      </w: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p>
    <w:p w:rsidR="003D5B95" w:rsidRPr="00D779E7" w:rsidRDefault="003D5B95" w:rsidP="002E0780">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13.9. </w:t>
      </w:r>
      <w:r w:rsidRPr="00D779E7">
        <w:rPr>
          <w:rFonts w:ascii="Arial" w:hAnsi="Arial" w:cs="Arial"/>
          <w:sz w:val="22"/>
          <w:szCs w:val="22"/>
          <w:lang w:val="pt-BR"/>
        </w:rPr>
        <w:t>Providenciar a publicação do extrato do Contrato no Diário Oficial do Estado - DOE, no prazo estabelecido no parágrafo único, do artigo 61, da Lei Federal nº. 8.666/93.</w:t>
      </w:r>
    </w:p>
    <w:p w:rsidR="003D5B95" w:rsidRPr="00D779E7" w:rsidRDefault="003D5B95" w:rsidP="005C6EAA">
      <w:pPr>
        <w:spacing w:line="360" w:lineRule="auto"/>
        <w:rPr>
          <w:rFonts w:ascii="Arial" w:hAnsi="Arial" w:cs="Arial"/>
          <w:b/>
          <w:sz w:val="22"/>
          <w:szCs w:val="22"/>
          <w:lang w:val="pt-BR"/>
        </w:rPr>
      </w:pPr>
    </w:p>
    <w:p w:rsidR="003D5B95" w:rsidRPr="00D779E7" w:rsidRDefault="003D5B95" w:rsidP="003957B1">
      <w:pPr>
        <w:autoSpaceDE w:val="0"/>
        <w:autoSpaceDN w:val="0"/>
        <w:adjustRightInd w:val="0"/>
        <w:spacing w:line="360" w:lineRule="auto"/>
        <w:jc w:val="both"/>
        <w:rPr>
          <w:rFonts w:ascii="Arial" w:hAnsi="Arial" w:cs="Arial"/>
          <w:b/>
          <w:sz w:val="22"/>
          <w:szCs w:val="22"/>
          <w:lang w:val="pt-BR"/>
        </w:rPr>
      </w:pPr>
      <w:r w:rsidRPr="00D779E7">
        <w:rPr>
          <w:rFonts w:ascii="Arial" w:hAnsi="Arial" w:cs="Arial"/>
          <w:b/>
          <w:sz w:val="22"/>
          <w:szCs w:val="22"/>
          <w:lang w:val="pt-BR"/>
        </w:rPr>
        <w:t>1</w:t>
      </w:r>
      <w:r w:rsidRPr="00D779E7">
        <w:rPr>
          <w:rFonts w:ascii="Arial" w:hAnsi="Arial" w:cs="Arial"/>
          <w:b/>
          <w:spacing w:val="-3"/>
          <w:sz w:val="22"/>
          <w:szCs w:val="22"/>
          <w:lang w:val="pt-BR"/>
        </w:rPr>
        <w:t>4</w:t>
      </w:r>
      <w:r w:rsidRPr="00D779E7">
        <w:rPr>
          <w:rFonts w:ascii="Arial" w:hAnsi="Arial" w:cs="Arial"/>
          <w:b/>
          <w:spacing w:val="2"/>
          <w:sz w:val="22"/>
          <w:szCs w:val="22"/>
          <w:lang w:val="pt-BR"/>
        </w:rPr>
        <w:t>—</w:t>
      </w:r>
      <w:r w:rsidRPr="00D779E7">
        <w:rPr>
          <w:rFonts w:ascii="Arial" w:hAnsi="Arial" w:cs="Arial"/>
          <w:b/>
          <w:spacing w:val="4"/>
          <w:sz w:val="22"/>
          <w:szCs w:val="22"/>
          <w:lang w:val="pt-BR"/>
        </w:rPr>
        <w:t>D</w:t>
      </w:r>
      <w:r w:rsidRPr="00D779E7">
        <w:rPr>
          <w:rFonts w:ascii="Arial" w:hAnsi="Arial" w:cs="Arial"/>
          <w:b/>
          <w:sz w:val="22"/>
          <w:szCs w:val="22"/>
          <w:lang w:val="pt-BR"/>
        </w:rPr>
        <w:t>A</w:t>
      </w:r>
      <w:r w:rsidRPr="00D779E7">
        <w:rPr>
          <w:rFonts w:ascii="Arial" w:hAnsi="Arial" w:cs="Arial"/>
          <w:b/>
          <w:spacing w:val="-6"/>
          <w:sz w:val="22"/>
          <w:szCs w:val="22"/>
          <w:lang w:val="pt-BR"/>
        </w:rPr>
        <w:t xml:space="preserve"> </w:t>
      </w:r>
      <w:r w:rsidRPr="00D779E7">
        <w:rPr>
          <w:rFonts w:ascii="Arial" w:hAnsi="Arial" w:cs="Arial"/>
          <w:b/>
          <w:w w:val="101"/>
          <w:sz w:val="22"/>
          <w:szCs w:val="22"/>
          <w:lang w:val="pt-BR"/>
        </w:rPr>
        <w:t>V</w:t>
      </w:r>
      <w:r w:rsidRPr="00D779E7">
        <w:rPr>
          <w:rFonts w:ascii="Arial" w:hAnsi="Arial" w:cs="Arial"/>
          <w:b/>
          <w:spacing w:val="5"/>
          <w:w w:val="101"/>
          <w:sz w:val="22"/>
          <w:szCs w:val="22"/>
          <w:lang w:val="pt-BR"/>
        </w:rPr>
        <w:t>I</w:t>
      </w:r>
      <w:r w:rsidRPr="00D779E7">
        <w:rPr>
          <w:rFonts w:ascii="Arial" w:hAnsi="Arial" w:cs="Arial"/>
          <w:b/>
          <w:spacing w:val="-2"/>
          <w:w w:val="101"/>
          <w:sz w:val="22"/>
          <w:szCs w:val="22"/>
          <w:lang w:val="pt-BR"/>
        </w:rPr>
        <w:t>G</w:t>
      </w:r>
      <w:r w:rsidRPr="00D779E7">
        <w:rPr>
          <w:rFonts w:ascii="Arial" w:hAnsi="Arial" w:cs="Arial"/>
          <w:b/>
          <w:w w:val="101"/>
          <w:sz w:val="22"/>
          <w:szCs w:val="22"/>
          <w:lang w:val="pt-BR"/>
        </w:rPr>
        <w:t>Ê</w:t>
      </w:r>
      <w:r w:rsidRPr="00D779E7">
        <w:rPr>
          <w:rFonts w:ascii="Arial" w:hAnsi="Arial" w:cs="Arial"/>
          <w:b/>
          <w:spacing w:val="-1"/>
          <w:w w:val="101"/>
          <w:sz w:val="22"/>
          <w:szCs w:val="22"/>
          <w:lang w:val="pt-BR"/>
        </w:rPr>
        <w:t>NC</w:t>
      </w:r>
      <w:r w:rsidRPr="00D779E7">
        <w:rPr>
          <w:rFonts w:ascii="Arial" w:hAnsi="Arial" w:cs="Arial"/>
          <w:b/>
          <w:spacing w:val="5"/>
          <w:w w:val="101"/>
          <w:sz w:val="22"/>
          <w:szCs w:val="22"/>
          <w:lang w:val="pt-BR"/>
        </w:rPr>
        <w:t>I</w:t>
      </w:r>
      <w:r w:rsidRPr="00D779E7">
        <w:rPr>
          <w:rFonts w:ascii="Arial" w:hAnsi="Arial" w:cs="Arial"/>
          <w:b/>
          <w:w w:val="101"/>
          <w:sz w:val="22"/>
          <w:szCs w:val="22"/>
          <w:lang w:val="pt-BR"/>
        </w:rPr>
        <w:t>A</w:t>
      </w:r>
    </w:p>
    <w:p w:rsidR="003D5B95" w:rsidRPr="00D779E7" w:rsidRDefault="003D5B95" w:rsidP="003957B1">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3957B1">
      <w:pPr>
        <w:spacing w:line="360" w:lineRule="auto"/>
        <w:jc w:val="both"/>
        <w:rPr>
          <w:rFonts w:ascii="Arial" w:hAnsi="Arial" w:cs="Arial"/>
          <w:sz w:val="22"/>
          <w:szCs w:val="22"/>
          <w:lang w:val="pt-BR"/>
        </w:rPr>
      </w:pPr>
      <w:r w:rsidRPr="00D779E7">
        <w:rPr>
          <w:rFonts w:ascii="Arial" w:hAnsi="Arial" w:cs="Arial"/>
          <w:b/>
          <w:sz w:val="22"/>
          <w:szCs w:val="22"/>
          <w:lang w:val="pt-BR"/>
        </w:rPr>
        <w:t>14.1.</w:t>
      </w:r>
      <w:r w:rsidRPr="00D779E7">
        <w:rPr>
          <w:rFonts w:ascii="Arial" w:hAnsi="Arial" w:cs="Arial"/>
          <w:sz w:val="22"/>
          <w:szCs w:val="22"/>
          <w:lang w:val="pt-BR"/>
        </w:rPr>
        <w:t xml:space="preserve"> A vigência do Contrato será de pelo período de 12 (doze) meses a partir da data de sua assinatura, podendo ser prorrogado por períodos subsequentes, desde que obedecidas às mesmas condições estipuladas no Instrumento  Contratual, até o limite de 60 (sessenta) meses, com anuência da credenciada, nos termos do inciso II, do art. 57, da Lei Federal 8.666/93.</w:t>
      </w:r>
    </w:p>
    <w:p w:rsidR="003D5B95" w:rsidRPr="00D779E7" w:rsidRDefault="003D5B95" w:rsidP="003957B1">
      <w:pPr>
        <w:spacing w:line="360" w:lineRule="auto"/>
        <w:jc w:val="both"/>
        <w:rPr>
          <w:rFonts w:ascii="Arial" w:hAnsi="Arial" w:cs="Arial"/>
          <w:sz w:val="22"/>
          <w:szCs w:val="22"/>
          <w:lang w:val="pt-BR"/>
        </w:rPr>
      </w:pPr>
    </w:p>
    <w:p w:rsidR="003D5B95" w:rsidRPr="00D779E7" w:rsidRDefault="003D5B95" w:rsidP="003957B1">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sz w:val="22"/>
          <w:szCs w:val="22"/>
          <w:lang w:val="pt-BR"/>
        </w:rPr>
        <w:t>14.2</w:t>
      </w:r>
      <w:r w:rsidRPr="00D779E7">
        <w:rPr>
          <w:rFonts w:ascii="Arial" w:hAnsi="Arial" w:cs="Arial"/>
          <w:sz w:val="22"/>
          <w:szCs w:val="22"/>
          <w:lang w:val="pt-BR"/>
        </w:rPr>
        <w:t xml:space="preserve">. A continuidade da prestação de serviços nos exercícios financeiros subsequentes ao presente, respeitando o prazo de vigência do Contrato, fica condicionada à aprovação das dotações próprias para as referidas despesas no orçamento do Fundo Municipal da Saúde – FMS </w:t>
      </w:r>
      <w:r w:rsidRPr="00D779E7">
        <w:rPr>
          <w:rFonts w:ascii="Arial" w:hAnsi="Arial" w:cs="Arial"/>
          <w:i/>
          <w:iCs/>
          <w:sz w:val="22"/>
          <w:szCs w:val="22"/>
          <w:lang w:val="pt-BR"/>
        </w:rPr>
        <w:t xml:space="preserve">e </w:t>
      </w:r>
      <w:r w:rsidRPr="00D779E7">
        <w:rPr>
          <w:rFonts w:ascii="Arial" w:hAnsi="Arial" w:cs="Arial"/>
          <w:sz w:val="22"/>
          <w:szCs w:val="22"/>
          <w:lang w:val="pt-BR"/>
        </w:rPr>
        <w:t>do FUNDO DE AÇÕES ESTRATÉGICAS E COMPENSAÇÕES – FAEC.</w:t>
      </w:r>
    </w:p>
    <w:p w:rsidR="003D5B95" w:rsidRPr="00D779E7" w:rsidRDefault="003D5B95" w:rsidP="003957B1">
      <w:pPr>
        <w:spacing w:line="360" w:lineRule="auto"/>
        <w:rPr>
          <w:rFonts w:ascii="Arial" w:hAnsi="Arial" w:cs="Arial"/>
          <w:sz w:val="22"/>
          <w:szCs w:val="22"/>
          <w:lang w:val="pt-BR"/>
        </w:rPr>
      </w:pPr>
    </w:p>
    <w:p w:rsidR="003D5B95" w:rsidRDefault="003D5B95" w:rsidP="0057095C">
      <w:pPr>
        <w:autoSpaceDE w:val="0"/>
        <w:autoSpaceDN w:val="0"/>
        <w:adjustRightInd w:val="0"/>
        <w:spacing w:line="360" w:lineRule="auto"/>
        <w:jc w:val="both"/>
        <w:rPr>
          <w:rFonts w:ascii="Arial" w:hAnsi="Arial" w:cs="Arial"/>
          <w:b/>
          <w:bCs/>
          <w:sz w:val="22"/>
          <w:szCs w:val="22"/>
          <w:lang w:val="pt-BR"/>
        </w:rPr>
      </w:pPr>
    </w:p>
    <w:p w:rsidR="003D5B95" w:rsidRDefault="003D5B95" w:rsidP="0057095C">
      <w:pPr>
        <w:autoSpaceDE w:val="0"/>
        <w:autoSpaceDN w:val="0"/>
        <w:adjustRightInd w:val="0"/>
        <w:spacing w:line="360" w:lineRule="auto"/>
        <w:jc w:val="both"/>
        <w:rPr>
          <w:rFonts w:ascii="Arial" w:hAnsi="Arial" w:cs="Arial"/>
          <w:b/>
          <w:bCs/>
          <w:sz w:val="22"/>
          <w:szCs w:val="22"/>
          <w:lang w:val="pt-BR"/>
        </w:rPr>
      </w:pPr>
    </w:p>
    <w:p w:rsidR="003D5B95" w:rsidRDefault="003D5B95" w:rsidP="0057095C">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 xml:space="preserve">15 – DO PREÇO, DA DOTAÇÃO ORÇAMENTÁRIA e </w:t>
      </w:r>
      <w:r w:rsidRPr="00D779E7">
        <w:rPr>
          <w:rFonts w:ascii="Arial" w:hAnsi="Arial" w:cs="Arial"/>
          <w:b/>
          <w:sz w:val="22"/>
          <w:szCs w:val="22"/>
          <w:lang w:val="pt-BR"/>
        </w:rPr>
        <w:t>RECURSOS FINANCEIROS</w:t>
      </w:r>
    </w:p>
    <w:p w:rsidR="003D5B95" w:rsidRPr="00D779E7" w:rsidRDefault="003D5B95" w:rsidP="0057095C">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3957B1">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15.1. </w:t>
      </w:r>
      <w:r w:rsidRPr="00D779E7">
        <w:rPr>
          <w:rFonts w:ascii="Arial" w:hAnsi="Arial" w:cs="Arial"/>
          <w:sz w:val="22"/>
          <w:szCs w:val="22"/>
          <w:lang w:val="pt-BR"/>
        </w:rPr>
        <w:t xml:space="preserve">O prestador somente fará jus aos valores correspondentes aos serviços previamente encaminhados, autorizados pela Secretaria Municipal de Saúde, e efetivamente prestados. </w:t>
      </w:r>
    </w:p>
    <w:p w:rsidR="003D5B95" w:rsidRPr="00D779E7" w:rsidRDefault="003D5B95" w:rsidP="003957B1">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15.1.1. </w:t>
      </w:r>
      <w:r w:rsidRPr="00D779E7">
        <w:rPr>
          <w:rFonts w:ascii="Arial" w:hAnsi="Arial" w:cs="Arial"/>
          <w:sz w:val="22"/>
          <w:szCs w:val="22"/>
          <w:lang w:val="pt-BR"/>
        </w:rPr>
        <w:t xml:space="preserve">As propostas de ofertas de serviços aprovadas provenientes deste Termo de Referência, não implicarão em nenhuma previsão de crédito em favor do prestador; </w:t>
      </w:r>
    </w:p>
    <w:p w:rsidR="003D5B95" w:rsidRPr="00D779E7" w:rsidRDefault="003D5B95" w:rsidP="003957B1">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15.1.2. </w:t>
      </w:r>
      <w:r w:rsidRPr="00D779E7">
        <w:rPr>
          <w:rFonts w:ascii="Arial" w:hAnsi="Arial" w:cs="Arial"/>
          <w:sz w:val="22"/>
          <w:szCs w:val="22"/>
          <w:lang w:val="pt-BR"/>
        </w:rPr>
        <w:t xml:space="preserve">Os valores estipulados dos procedimentos serão reajustados na mesma proporção, índices, e épocas dos reajustes concedidos pelo Ministério da Saúde. </w:t>
      </w:r>
    </w:p>
    <w:p w:rsidR="003D5B95" w:rsidRPr="00D779E7" w:rsidRDefault="003D5B95" w:rsidP="003957B1">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sz w:val="22"/>
          <w:szCs w:val="22"/>
          <w:lang w:val="pt-BR"/>
        </w:rPr>
        <w:t xml:space="preserve">15.1.3. </w:t>
      </w:r>
      <w:r w:rsidRPr="00D779E7">
        <w:rPr>
          <w:rFonts w:ascii="Arial" w:hAnsi="Arial" w:cs="Arial"/>
          <w:sz w:val="22"/>
          <w:szCs w:val="22"/>
          <w:lang w:val="pt-BR"/>
        </w:rPr>
        <w:t>Vedação expressa de pagamento de qualquer sobretaxa em relação aos valores na Tabela SUS e as referidas Portarias.</w:t>
      </w:r>
    </w:p>
    <w:p w:rsidR="003D5B95" w:rsidRPr="00D779E7" w:rsidRDefault="003D5B95" w:rsidP="003957B1">
      <w:pPr>
        <w:autoSpaceDE w:val="0"/>
        <w:autoSpaceDN w:val="0"/>
        <w:adjustRightInd w:val="0"/>
        <w:rPr>
          <w:rFonts w:ascii="Arial" w:hAnsi="Arial" w:cs="Arial"/>
          <w:sz w:val="22"/>
          <w:szCs w:val="22"/>
          <w:lang w:val="pt-BR"/>
        </w:rPr>
      </w:pPr>
    </w:p>
    <w:p w:rsidR="003D5B95" w:rsidRPr="00D779E7" w:rsidRDefault="003D5B95" w:rsidP="003957B1">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15.2.</w:t>
      </w:r>
      <w:r w:rsidRPr="00D779E7">
        <w:rPr>
          <w:rFonts w:ascii="Arial" w:hAnsi="Arial" w:cs="Arial"/>
          <w:sz w:val="22"/>
          <w:szCs w:val="22"/>
          <w:lang w:val="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D779E7">
        <w:rPr>
          <w:rFonts w:ascii="Arial" w:hAnsi="Arial" w:cs="Arial"/>
          <w:sz w:val="22"/>
          <w:szCs w:val="22"/>
          <w:shd w:val="clear" w:color="auto" w:fill="FFFFFF"/>
          <w:lang w:val="pt-BR"/>
        </w:rPr>
        <w:t>Portaria nº 204/GM/MS, de 29 de janeiro de 2007</w:t>
      </w:r>
      <w:r w:rsidRPr="00D779E7">
        <w:rPr>
          <w:rFonts w:ascii="Arial" w:hAnsi="Arial" w:cs="Arial"/>
          <w:sz w:val="22"/>
          <w:szCs w:val="22"/>
          <w:lang w:val="pt-BR"/>
        </w:rPr>
        <w:t xml:space="preserve">, e conforme estipulado na </w:t>
      </w:r>
      <w:r w:rsidRPr="00D779E7">
        <w:rPr>
          <w:rStyle w:val="Strong"/>
          <w:rFonts w:ascii="Arial" w:hAnsi="Arial" w:cs="Arial"/>
          <w:b w:val="0"/>
          <w:sz w:val="22"/>
          <w:szCs w:val="22"/>
          <w:shd w:val="clear" w:color="auto" w:fill="FFFFFF"/>
          <w:lang w:val="pt-BR"/>
        </w:rPr>
        <w:t>PORTARIA N 1.253, de 12 de novembro de 2013</w:t>
      </w:r>
      <w:r w:rsidRPr="00D779E7">
        <w:rPr>
          <w:rFonts w:ascii="Arial" w:hAnsi="Arial" w:cs="Arial"/>
          <w:sz w:val="22"/>
          <w:szCs w:val="22"/>
          <w:lang w:val="pt-BR"/>
        </w:rPr>
        <w:t>, que estabelece os repasses do FUNDO DE AÇÕES ESTRATÉGICAS E COMPENSAÇÕES – FAEC, ou outras Portarias que venham a atualizá-las.</w:t>
      </w:r>
    </w:p>
    <w:p w:rsidR="003D5B95" w:rsidRPr="00D779E7" w:rsidRDefault="003D5B95" w:rsidP="003957B1">
      <w:pPr>
        <w:autoSpaceDE w:val="0"/>
        <w:autoSpaceDN w:val="0"/>
        <w:adjustRightInd w:val="0"/>
        <w:spacing w:line="360" w:lineRule="auto"/>
        <w:jc w:val="both"/>
        <w:rPr>
          <w:rFonts w:ascii="Arial" w:hAnsi="Arial" w:cs="Arial"/>
          <w:sz w:val="22"/>
          <w:szCs w:val="22"/>
          <w:lang w:val="pt-BR"/>
        </w:rPr>
      </w:pPr>
    </w:p>
    <w:p w:rsidR="003D5B95" w:rsidRPr="00D779E7" w:rsidRDefault="003D5B95" w:rsidP="003957B1">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15.3.</w:t>
      </w:r>
      <w:r w:rsidRPr="00D779E7">
        <w:rPr>
          <w:rFonts w:ascii="Arial" w:hAnsi="Arial" w:cs="Arial"/>
          <w:sz w:val="22"/>
          <w:szCs w:val="22"/>
          <w:lang w:val="pt-BR"/>
        </w:rPr>
        <w:t xml:space="preserve"> A variação do valor contratual para fazer face ao reajuste de preços da Tabela de Procedimentos Medicamentos órteses próteses e materiais especiais (OPM) do SUS, compensações ou penalizações financeiras bem como o empenho de dotações orçamentárias suplementares até o limite do seu valor corrigido, podem ser registrados por simples apostila, dispensando a celebração de aditamento, por tratar-se de ajuste dos valores unitários da tabela estabelecidos pelo Ministério da Saúde.</w:t>
      </w:r>
    </w:p>
    <w:p w:rsidR="003D5B95" w:rsidRPr="00D779E7" w:rsidRDefault="003D5B95" w:rsidP="003957B1">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3957B1">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15.4.  </w:t>
      </w:r>
      <w:r w:rsidRPr="00D779E7">
        <w:rPr>
          <w:rFonts w:ascii="Arial" w:hAnsi="Arial" w:cs="Arial"/>
          <w:sz w:val="22"/>
          <w:szCs w:val="22"/>
          <w:lang w:val="pt-BR"/>
        </w:rPr>
        <w:t xml:space="preserve">As despesas decorrentes de atendimento ambulatorial e Hospitalar consignadas no Sistema de Informação SIA e SIHD tem valor anual estimado de até </w:t>
      </w:r>
      <w:r w:rsidRPr="00D779E7">
        <w:rPr>
          <w:rFonts w:ascii="Arial" w:hAnsi="Arial" w:cs="Arial"/>
          <w:bCs/>
          <w:sz w:val="22"/>
          <w:szCs w:val="22"/>
          <w:lang w:val="pt-BR"/>
        </w:rPr>
        <w:t>R$ 19.624.421,29</w:t>
      </w:r>
      <w:r w:rsidRPr="00D779E7">
        <w:rPr>
          <w:rFonts w:ascii="Arial" w:hAnsi="Arial" w:cs="Arial"/>
          <w:sz w:val="22"/>
          <w:szCs w:val="22"/>
          <w:lang w:val="pt-BR"/>
        </w:rPr>
        <w:t xml:space="preserve"> (Dezenove milhões seiscentos e vinte e quatro mil quatrocentos e vinte e um reais e vinte e nove centavos), conforme estimativa financeira constante na FICHA DE PROGRAMAÇÃO ORÇAMENTÁRIA – FPO, sendo a estimativa de R$315.000,00 (Trezentos e quinze mil reais) anuais para os procedimentos financiados pelo FUNDO DE AÇÕES ESTRATÉGICAS E COMPENSAÇÃO – FAEC e o limite de R$19.309.421,29 (Dezenove milhões trezentos e nove mil quatrocentos e vinte e um reais e vinte e nove centavos) anuais para os procedimentos de MÉDIA COMPLEXIDADE da Tabela de Procedimentos, Medicamentos e OPM do SUS, que serão custeados pela CONTRATANTE, com recurso repassado mensalmente ao FUNDO MUNICIPAL DE SAÚDE – FMS pelo FUNDO NACIONAL DA SAÚDE – FNS, classificado como BLOCO DE MÉDIA E ALTA COMPLEXIDADE – MAC.</w:t>
      </w:r>
    </w:p>
    <w:p w:rsidR="003D5B95" w:rsidRPr="00D779E7" w:rsidRDefault="003D5B95" w:rsidP="003957B1">
      <w:pPr>
        <w:autoSpaceDE w:val="0"/>
        <w:autoSpaceDN w:val="0"/>
        <w:adjustRightInd w:val="0"/>
        <w:spacing w:line="360" w:lineRule="auto"/>
        <w:jc w:val="both"/>
        <w:rPr>
          <w:rFonts w:ascii="Arial" w:hAnsi="Arial" w:cs="Arial"/>
          <w:sz w:val="22"/>
          <w:szCs w:val="22"/>
          <w:lang w:val="pt-BR"/>
        </w:rPr>
      </w:pPr>
    </w:p>
    <w:p w:rsidR="003D5B95" w:rsidRPr="00D779E7" w:rsidRDefault="003D5B95" w:rsidP="003957B1">
      <w:pPr>
        <w:spacing w:line="360" w:lineRule="auto"/>
        <w:jc w:val="both"/>
        <w:rPr>
          <w:rFonts w:ascii="Arial" w:hAnsi="Arial" w:cs="Arial"/>
          <w:snapToGrid w:val="0"/>
          <w:sz w:val="22"/>
          <w:szCs w:val="22"/>
          <w:lang w:val="pt-BR"/>
        </w:rPr>
      </w:pPr>
      <w:r w:rsidRPr="00D779E7">
        <w:rPr>
          <w:rFonts w:ascii="Arial" w:hAnsi="Arial" w:cs="Arial"/>
          <w:b/>
          <w:sz w:val="22"/>
          <w:szCs w:val="22"/>
          <w:lang w:val="pt-BR"/>
        </w:rPr>
        <w:t>15.5</w:t>
      </w:r>
      <w:r w:rsidRPr="00D779E7">
        <w:rPr>
          <w:rFonts w:ascii="Arial" w:hAnsi="Arial" w:cs="Arial"/>
          <w:sz w:val="22"/>
          <w:szCs w:val="22"/>
          <w:lang w:val="pt-BR"/>
        </w:rPr>
        <w:t xml:space="preserve">. </w:t>
      </w:r>
      <w:r w:rsidRPr="00D779E7">
        <w:rPr>
          <w:rFonts w:ascii="Arial" w:hAnsi="Arial" w:cs="Arial"/>
          <w:snapToGrid w:val="0"/>
          <w:sz w:val="22"/>
          <w:szCs w:val="22"/>
          <w:lang w:val="pt-BR"/>
        </w:rPr>
        <w:t>O não-cumprimento pelo Ministério da Saúde da obrigação de repassar os recursos correspondentes aos valores constantes deste contrato não transfere para o CONTRATANTE a obrigação de pagar os serviços ora contratados, os quais são de responsabilidade do Ministério da Saúde para todos os efeitos legais.</w:t>
      </w:r>
    </w:p>
    <w:p w:rsidR="003D5B95" w:rsidRPr="00D779E7" w:rsidRDefault="003D5B95" w:rsidP="003957B1">
      <w:pPr>
        <w:spacing w:line="360" w:lineRule="auto"/>
        <w:jc w:val="both"/>
        <w:rPr>
          <w:rFonts w:ascii="Arial" w:hAnsi="Arial" w:cs="Arial"/>
          <w:snapToGrid w:val="0"/>
          <w:sz w:val="22"/>
          <w:szCs w:val="22"/>
          <w:lang w:val="pt-BR"/>
        </w:rPr>
      </w:pPr>
    </w:p>
    <w:p w:rsidR="003D5B95" w:rsidRPr="00D779E7" w:rsidRDefault="003D5B95" w:rsidP="003957B1">
      <w:pPr>
        <w:spacing w:line="360" w:lineRule="auto"/>
        <w:ind w:firstLine="708"/>
        <w:jc w:val="both"/>
        <w:rPr>
          <w:rFonts w:ascii="Arial" w:hAnsi="Arial" w:cs="Arial"/>
          <w:snapToGrid w:val="0"/>
          <w:sz w:val="22"/>
          <w:szCs w:val="22"/>
          <w:lang w:val="pt-BR"/>
        </w:rPr>
      </w:pPr>
      <w:r w:rsidRPr="00D779E7">
        <w:rPr>
          <w:rFonts w:ascii="Arial" w:hAnsi="Arial" w:cs="Arial"/>
          <w:b/>
          <w:snapToGrid w:val="0"/>
          <w:sz w:val="22"/>
          <w:szCs w:val="22"/>
          <w:lang w:val="pt-BR"/>
        </w:rPr>
        <w:t xml:space="preserve">15.5.1 - </w:t>
      </w:r>
      <w:r w:rsidRPr="00D779E7">
        <w:rPr>
          <w:rFonts w:ascii="Arial" w:hAnsi="Arial" w:cs="Arial"/>
          <w:snapToGrid w:val="0"/>
          <w:sz w:val="22"/>
          <w:szCs w:val="22"/>
          <w:lang w:val="pt-BR"/>
        </w:rPr>
        <w:t>O CONTRATANTE responderá pelos encargos financeiros assumidos além do limite dos recursos que lhe são destinados (extrapolamentos), quando esses valores forem gerados por internações hospitalares de média e alta complexidade de população própria regulada. No caso dos valores gerados, extrapolamento, por internações hospitalares de média e alta complexidade de população de referência reguladas, os valores só serão assumidos pelo Contratante, em caso de ressarcimento pelo Estado, conforme Deliberação CIB-SUS nº 404 de 06 de dezembro de 2.006 e Deliberação CIB-SUS nº 1.024 de 07 de dezembro de 2.011 e repassados aos Contratados proporcionalmente com os atendimentos dos critérios exigidos pelas Deliberações citadas acima.</w:t>
      </w:r>
    </w:p>
    <w:p w:rsidR="003D5B95" w:rsidRPr="00D779E7" w:rsidRDefault="003D5B95" w:rsidP="003957B1">
      <w:pPr>
        <w:autoSpaceDE w:val="0"/>
        <w:autoSpaceDN w:val="0"/>
        <w:adjustRightInd w:val="0"/>
        <w:spacing w:line="360" w:lineRule="auto"/>
        <w:jc w:val="both"/>
        <w:rPr>
          <w:rFonts w:ascii="Arial" w:hAnsi="Arial" w:cs="Arial"/>
          <w:sz w:val="22"/>
          <w:szCs w:val="22"/>
          <w:lang w:val="pt-BR"/>
        </w:rPr>
      </w:pPr>
    </w:p>
    <w:p w:rsidR="003D5B95" w:rsidRPr="00D779E7" w:rsidRDefault="003D5B95" w:rsidP="003957B1">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15.6. </w:t>
      </w:r>
      <w:r w:rsidRPr="00D779E7">
        <w:rPr>
          <w:rFonts w:ascii="Arial" w:hAnsi="Arial" w:cs="Arial"/>
          <w:sz w:val="22"/>
          <w:szCs w:val="22"/>
          <w:lang w:val="pt-BR"/>
        </w:rPr>
        <w:t xml:space="preserve">As despesas decorrentes das contratações correrão por conta da dotação orçamentária abaixo, referente ao orçamento vigente e, nos próximos exercícios, a conta de dotação própria.  </w:t>
      </w:r>
    </w:p>
    <w:p w:rsidR="003D5B95" w:rsidRPr="00D779E7" w:rsidRDefault="003D5B95" w:rsidP="003957B1">
      <w:pPr>
        <w:spacing w:line="360" w:lineRule="auto"/>
        <w:jc w:val="both"/>
        <w:rPr>
          <w:rFonts w:ascii="Arial" w:hAnsi="Arial" w:cs="Arial"/>
          <w:sz w:val="22"/>
          <w:szCs w:val="22"/>
          <w:lang w:val="pt-BR"/>
        </w:rPr>
      </w:pPr>
      <w:r w:rsidRPr="00D779E7">
        <w:rPr>
          <w:rFonts w:ascii="Arial" w:hAnsi="Arial" w:cs="Arial"/>
          <w:sz w:val="22"/>
          <w:szCs w:val="22"/>
          <w:lang w:val="pt-BR"/>
        </w:rPr>
        <w:t xml:space="preserve">09.01.00.10.302.0022.2.0117 (1.114)  - Aquisição de Serviços Ambulatoriais e Hospitalares </w:t>
      </w:r>
    </w:p>
    <w:p w:rsidR="003D5B95" w:rsidRPr="00D779E7" w:rsidRDefault="003D5B95" w:rsidP="003957B1">
      <w:pPr>
        <w:spacing w:line="360" w:lineRule="auto"/>
        <w:jc w:val="both"/>
        <w:rPr>
          <w:rFonts w:ascii="Arial" w:hAnsi="Arial" w:cs="Arial"/>
          <w:sz w:val="22"/>
          <w:szCs w:val="22"/>
          <w:lang w:val="pt-BR"/>
        </w:rPr>
      </w:pPr>
      <w:r w:rsidRPr="00D779E7">
        <w:rPr>
          <w:rFonts w:ascii="Arial" w:hAnsi="Arial" w:cs="Arial"/>
          <w:sz w:val="22"/>
          <w:szCs w:val="22"/>
          <w:lang w:val="pt-BR"/>
        </w:rPr>
        <w:t xml:space="preserve">Fonte de Recursos Federal: 01.0049.0100.0000 -  Média e Alta Complexidade. </w:t>
      </w:r>
    </w:p>
    <w:p w:rsidR="003D5B95" w:rsidRPr="00D779E7" w:rsidRDefault="003D5B95" w:rsidP="003957B1">
      <w:pPr>
        <w:spacing w:line="360" w:lineRule="auto"/>
        <w:jc w:val="both"/>
        <w:rPr>
          <w:rFonts w:ascii="Arial" w:hAnsi="Arial" w:cs="Arial"/>
          <w:sz w:val="22"/>
          <w:szCs w:val="22"/>
          <w:lang w:val="pt-BR"/>
        </w:rPr>
      </w:pPr>
      <w:r w:rsidRPr="00D779E7">
        <w:rPr>
          <w:rFonts w:ascii="Arial" w:hAnsi="Arial" w:cs="Arial"/>
          <w:sz w:val="22"/>
          <w:szCs w:val="22"/>
          <w:lang w:val="pt-BR"/>
        </w:rPr>
        <w:t>Fonte de Recursos Estadual: 01.0055.0207.0000  - Outras Rec. Média e Alta Complexidade.</w:t>
      </w:r>
    </w:p>
    <w:p w:rsidR="003D5B95" w:rsidRPr="00D779E7" w:rsidRDefault="003D5B95" w:rsidP="003957B1">
      <w:pPr>
        <w:spacing w:line="360" w:lineRule="auto"/>
        <w:jc w:val="both"/>
        <w:rPr>
          <w:rFonts w:ascii="Arial" w:hAnsi="Arial" w:cs="Arial"/>
          <w:sz w:val="22"/>
          <w:szCs w:val="22"/>
          <w:lang w:val="pt-BR"/>
        </w:rPr>
      </w:pPr>
      <w:r w:rsidRPr="00D779E7">
        <w:rPr>
          <w:rFonts w:ascii="Arial" w:hAnsi="Arial" w:cs="Arial"/>
          <w:sz w:val="22"/>
          <w:szCs w:val="22"/>
          <w:lang w:val="pt-BR"/>
        </w:rPr>
        <w:t>Fonte de Recursos Municipal: 01.0002.0000.0000  -  Rec. Imp. e Transf. Imp. Vinc. à Saúde.</w:t>
      </w:r>
    </w:p>
    <w:p w:rsidR="003D5B95" w:rsidRPr="00D779E7" w:rsidRDefault="003D5B95" w:rsidP="0057095C">
      <w:pPr>
        <w:spacing w:before="7" w:line="360" w:lineRule="auto"/>
        <w:rPr>
          <w:rFonts w:ascii="Arial" w:hAnsi="Arial" w:cs="Arial"/>
          <w:sz w:val="22"/>
          <w:szCs w:val="22"/>
          <w:lang w:val="pt-BR"/>
        </w:rPr>
      </w:pPr>
    </w:p>
    <w:p w:rsidR="003D5B95" w:rsidRPr="00D779E7" w:rsidRDefault="003D5B95" w:rsidP="0057095C">
      <w:pPr>
        <w:spacing w:before="7" w:line="360" w:lineRule="auto"/>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16 – DA APRESENTAÇÃO DAS FATURAS E DAS CONDIÇÕES DE PAGAMENTO</w:t>
      </w:r>
    </w:p>
    <w:p w:rsidR="003D5B95" w:rsidRPr="00D779E7" w:rsidRDefault="003D5B95" w:rsidP="0057095C">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16.1.</w:t>
      </w:r>
      <w:r w:rsidRPr="00D779E7">
        <w:rPr>
          <w:rFonts w:ascii="Arial" w:hAnsi="Arial" w:cs="Arial"/>
          <w:sz w:val="22"/>
          <w:szCs w:val="22"/>
          <w:lang w:val="pt-BR"/>
        </w:rPr>
        <w:t xml:space="preserve"> A Contratada fica obrigada a apresentar a produção sob a forma de Boletim de Produção Ambulatorial Consolidado (BPAC), Boletim de Produção Ambulatorial Individualizado (BPAI), Autorização de Procedimentos de Alto Custo (APAC) e outros que vierem a sucedê-los, ou, que a estes forem acrescidos, obedecendo os prazos estabelecidos pelo Ministério da Saúde e devidamente gerenciados pela Contratante.</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16.2.</w:t>
      </w:r>
      <w:r w:rsidRPr="00D779E7">
        <w:rPr>
          <w:rFonts w:ascii="Arial" w:hAnsi="Arial" w:cs="Arial"/>
          <w:sz w:val="22"/>
          <w:szCs w:val="22"/>
          <w:lang w:val="pt-BR"/>
        </w:rPr>
        <w:t xml:space="preserve"> A Contratante fica responsável pelo envio dos dados de produção da Contratada ao DATASUS, que após consistência dos mesmos, irá gerar os valores de produção aprovados.</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16.3.</w:t>
      </w:r>
      <w:r w:rsidRPr="00D779E7">
        <w:rPr>
          <w:rFonts w:ascii="Arial" w:hAnsi="Arial" w:cs="Arial"/>
          <w:sz w:val="22"/>
          <w:szCs w:val="22"/>
          <w:lang w:val="pt-BR"/>
        </w:rPr>
        <w:t xml:space="preserve"> Após a revisão dos documentos e sua aprovação a Contratante efetuará o pagamento do valor apurado em até 30 (trinta) dias após emissão de nota fiscal.</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16.4. </w:t>
      </w:r>
      <w:r w:rsidRPr="00D779E7">
        <w:rPr>
          <w:rFonts w:ascii="Arial" w:hAnsi="Arial" w:cs="Arial"/>
          <w:sz w:val="22"/>
          <w:szCs w:val="22"/>
          <w:lang w:val="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16.5 </w:t>
      </w:r>
      <w:r w:rsidRPr="00D779E7">
        <w:rPr>
          <w:rFonts w:ascii="Arial" w:hAnsi="Arial" w:cs="Arial"/>
          <w:sz w:val="22"/>
          <w:szCs w:val="22"/>
          <w:lang w:val="pt-BR"/>
        </w:rPr>
        <w:t>Serão descontados no processamento apresentado, os procedimentos glosados pelas revisões técnica e administrativa.</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16.6 </w:t>
      </w:r>
      <w:r w:rsidRPr="00D779E7">
        <w:rPr>
          <w:rFonts w:ascii="Arial" w:hAnsi="Arial" w:cs="Arial"/>
          <w:sz w:val="22"/>
          <w:szCs w:val="22"/>
          <w:lang w:val="pt-BR"/>
        </w:rPr>
        <w:t>Caso os pagamentos rejeitados já tenham sido efetuados, fica a SMS/SUS/Patos de Minas, autorizada a debitar o valor pago indevidamente no mês seguinte, através do BDP/Boletim de Diferença de Pagamento no SIASUS.</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16.7</w:t>
      </w:r>
      <w:r w:rsidRPr="00D779E7">
        <w:rPr>
          <w:rFonts w:ascii="Arial" w:hAnsi="Arial" w:cs="Arial"/>
          <w:sz w:val="22"/>
          <w:szCs w:val="22"/>
          <w:lang w:val="pt-BR"/>
        </w:rPr>
        <w:t xml:space="preserve"> O pagamento dos serviços ambulatoriais prestados de acordo com as Programações Pactuadas e Integradas, aprovadas pelas Comissões Intergestores Bipartite e regularmente faturados com contrato válido e vigente, até o quinto dia útil, após o cumprimento pelo Ministério da Saúde das seguintes condições:</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 crédito na conta bancária do Fundo Municipal de Saúde, pelo Fundo Nacional de Saúde e pelo Fundo de Ações Estratégicas e Compensação - FAEC.</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b) disponibilização dos arquivos de processamento no SIASUS nos sites dos respectivos sistemas de informação, pelo DATASUS.</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b/>
          <w:sz w:val="22"/>
          <w:szCs w:val="22"/>
          <w:lang w:val="pt-BR"/>
        </w:rPr>
      </w:pPr>
      <w:r w:rsidRPr="00D779E7">
        <w:rPr>
          <w:rFonts w:ascii="Arial" w:hAnsi="Arial" w:cs="Arial"/>
          <w:b/>
          <w:sz w:val="22"/>
          <w:szCs w:val="22"/>
          <w:lang w:val="pt-BR"/>
        </w:rPr>
        <w:t>Parágrafo Único - O prazo de 05 (cinco) dias úteis contará a partir da data em que se efetivar a última das condições referidas.</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spacing w:line="360" w:lineRule="auto"/>
        <w:rPr>
          <w:rFonts w:ascii="Arial" w:hAnsi="Arial" w:cs="Arial"/>
          <w:sz w:val="22"/>
          <w:szCs w:val="22"/>
          <w:lang w:val="pt-BR"/>
        </w:rPr>
      </w:pPr>
      <w:r w:rsidRPr="00D779E7">
        <w:rPr>
          <w:rFonts w:ascii="Arial" w:hAnsi="Arial" w:cs="Arial"/>
          <w:b/>
          <w:sz w:val="22"/>
          <w:szCs w:val="22"/>
          <w:lang w:val="pt-BR"/>
        </w:rPr>
        <w:t>16.8</w:t>
      </w:r>
      <w:r w:rsidRPr="00D779E7">
        <w:rPr>
          <w:rFonts w:ascii="Arial" w:hAnsi="Arial" w:cs="Arial"/>
          <w:sz w:val="22"/>
          <w:szCs w:val="22"/>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3D5B95" w:rsidRPr="00D779E7" w:rsidRDefault="003D5B95" w:rsidP="0057095C">
      <w:pPr>
        <w:spacing w:line="360" w:lineRule="auto"/>
        <w:rPr>
          <w:rFonts w:ascii="Arial" w:hAnsi="Arial" w:cs="Arial"/>
          <w:sz w:val="22"/>
          <w:szCs w:val="22"/>
          <w:lang w:val="pt-BR"/>
        </w:rPr>
      </w:pPr>
    </w:p>
    <w:p w:rsidR="003D5B95" w:rsidRDefault="003D5B95" w:rsidP="0057095C">
      <w:pPr>
        <w:spacing w:line="360" w:lineRule="auto"/>
        <w:rPr>
          <w:rFonts w:ascii="Arial" w:hAnsi="Arial" w:cs="Arial"/>
          <w:sz w:val="22"/>
          <w:szCs w:val="22"/>
          <w:lang w:val="pt-BR"/>
        </w:rPr>
      </w:pPr>
    </w:p>
    <w:p w:rsidR="003D5B95" w:rsidRDefault="003D5B95" w:rsidP="0057095C">
      <w:pPr>
        <w:spacing w:line="360" w:lineRule="auto"/>
        <w:rPr>
          <w:rFonts w:ascii="Arial" w:hAnsi="Arial" w:cs="Arial"/>
          <w:sz w:val="22"/>
          <w:szCs w:val="22"/>
          <w:lang w:val="pt-BR"/>
        </w:rPr>
      </w:pPr>
    </w:p>
    <w:p w:rsidR="003D5B95" w:rsidRDefault="003D5B95" w:rsidP="0057095C">
      <w:pPr>
        <w:spacing w:line="360" w:lineRule="auto"/>
        <w:rPr>
          <w:rFonts w:ascii="Arial" w:hAnsi="Arial" w:cs="Arial"/>
          <w:sz w:val="22"/>
          <w:szCs w:val="22"/>
          <w:lang w:val="pt-BR"/>
        </w:rPr>
      </w:pPr>
    </w:p>
    <w:p w:rsidR="003D5B95" w:rsidRPr="00D779E7" w:rsidRDefault="003D5B95" w:rsidP="0057095C">
      <w:pPr>
        <w:spacing w:line="360" w:lineRule="auto"/>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17 DISPOSIÇÕES GERAIS</w:t>
      </w:r>
    </w:p>
    <w:p w:rsidR="003D5B95" w:rsidRPr="00D779E7" w:rsidRDefault="003D5B95" w:rsidP="0057095C">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17.1 </w:t>
      </w:r>
      <w:r w:rsidRPr="00D779E7">
        <w:rPr>
          <w:rFonts w:ascii="Arial" w:hAnsi="Arial" w:cs="Arial"/>
          <w:sz w:val="22"/>
          <w:szCs w:val="22"/>
          <w:lang w:val="pt-BR"/>
        </w:rPr>
        <w:t>O presente Credenciamento poderá ser revogado, no todo ou em parte, por razões de interesse público derivadas de fato superveniente devidamente comprovado, pertinente e suficiente para justificar tal conduta. Devendo ser anulado por ilegalidade, de ofício ou por provocação de terceiros mediante ato escrito e fundamentado, sem que caiba a qualquer prestador direito à indenização, garantidos o contraditório e a ampla defesa, nos termos do § 3º, do artigo 49, da Lei nº. 8666/93.</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17.2. </w:t>
      </w:r>
      <w:r w:rsidRPr="00D779E7">
        <w:rPr>
          <w:rFonts w:ascii="Arial" w:hAnsi="Arial" w:cs="Arial"/>
          <w:sz w:val="22"/>
          <w:szCs w:val="22"/>
          <w:lang w:val="pt-BR"/>
        </w:rPr>
        <w:t>Será facultado à Comissão de Licitação e a Diretoria de Regulação ou à autoridade superior, em qualquer fase do procedimento, promover diligência destinada a esclarecer ou complementar a instrução do processo, bem como solicitar a órgãos competentes a elaboração de pareceres técnicos destinados a fundamentar a decisão.</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17.3</w:t>
      </w:r>
      <w:r w:rsidRPr="00D779E7">
        <w:rPr>
          <w:rFonts w:ascii="Arial" w:hAnsi="Arial" w:cs="Arial"/>
          <w:bCs/>
          <w:sz w:val="22"/>
          <w:szCs w:val="22"/>
          <w:lang w:val="pt-BR"/>
        </w:rPr>
        <w:t xml:space="preserve">. </w:t>
      </w:r>
      <w:r w:rsidRPr="00D779E7">
        <w:rPr>
          <w:rFonts w:ascii="Arial" w:hAnsi="Arial" w:cs="Arial"/>
          <w:sz w:val="22"/>
          <w:szCs w:val="22"/>
          <w:lang w:val="pt-BR"/>
        </w:rPr>
        <w:t>A Comissão de Licitação, após receber e conferir a documentação encaminhará o processo de credenciamento à comissão nomeada pela Portaria 3.515 de 13 de agosto de 2015, que emitirá parecer técnico sobre a avaliação dos documentos e propostas apresentadas pelos prestadores e, mediante este posicionamento serão adotados pela Comissão de Licitação os procedimentos necessários para a devida instrução processual.</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17.4. </w:t>
      </w:r>
      <w:r w:rsidRPr="00D779E7">
        <w:rPr>
          <w:rFonts w:ascii="Arial" w:hAnsi="Arial" w:cs="Arial"/>
          <w:sz w:val="22"/>
          <w:szCs w:val="22"/>
          <w:lang w:val="pt-BR"/>
        </w:rPr>
        <w:t>Estarão impedidos de participarem deste Credenciamento as entidades interessadas cujos sócios e/ou representantes se enquadrarem nas situações dispostas no artigo 9º, da Lei Federal nº. 8.666/93 e/ou § 4º, do artigo 26, da Lei Federal nº. 8.080/90.</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17.5. </w:t>
      </w:r>
      <w:r w:rsidRPr="00D779E7">
        <w:rPr>
          <w:rFonts w:ascii="Arial" w:hAnsi="Arial" w:cs="Arial"/>
          <w:sz w:val="22"/>
          <w:szCs w:val="22"/>
          <w:lang w:val="pt-BR"/>
        </w:rPr>
        <w:t>A Secretaria Municipal de Saúde poderá, em casos específicos e sob critérios definidos em normatização complementar, determinar a realização de auditoria.</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17.6. </w:t>
      </w:r>
      <w:r w:rsidRPr="00D779E7">
        <w:rPr>
          <w:rFonts w:ascii="Arial" w:hAnsi="Arial" w:cs="Arial"/>
          <w:sz w:val="22"/>
          <w:szCs w:val="22"/>
          <w:lang w:val="pt-BR"/>
        </w:rPr>
        <w:t>Qualquer alteração ou modificação que importe em diminuição da capacidade operativa do prestador poderá ensejar a rescisão do Contrato proveniente deste Edital ou a  revisão das condições ora estipuladas.</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17.7. </w:t>
      </w:r>
      <w:r w:rsidRPr="00D779E7">
        <w:rPr>
          <w:rFonts w:ascii="Arial" w:hAnsi="Arial" w:cs="Arial"/>
          <w:sz w:val="22"/>
          <w:szCs w:val="22"/>
          <w:lang w:val="pt-BR"/>
        </w:rPr>
        <w:t>A fiscalização exercida pela Secretaria Municipal de Saúde sobre os serviços que vierem a ser contratados não eximirá o prestador da sua plena responsabilidade perante a Secretaria Municipal de Saúde ou para com os usuários e a terceiros, decorrentes de culpa ou dolo na execução do Instrumento proveniente deste Edital.</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17.8. </w:t>
      </w:r>
      <w:r w:rsidRPr="00D779E7">
        <w:rPr>
          <w:rFonts w:ascii="Arial" w:hAnsi="Arial" w:cs="Arial"/>
          <w:sz w:val="22"/>
          <w:szCs w:val="22"/>
          <w:lang w:val="pt-BR"/>
        </w:rPr>
        <w:t>O prestador facilitará à Secretaria Municipal de Saúde o acompanhamento e a fiscalização permanente dos serviços e prestará todos os esclarecimentos que lhe forem solicitados pelos servidores da Secretaria Municipal de Saúde designados para tal fim.</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17.9. </w:t>
      </w:r>
      <w:r w:rsidRPr="00D779E7">
        <w:rPr>
          <w:rFonts w:ascii="Arial" w:hAnsi="Arial" w:cs="Arial"/>
          <w:sz w:val="22"/>
          <w:szCs w:val="22"/>
          <w:lang w:val="pt-BR"/>
        </w:rPr>
        <w:t>O credenciado poderá denunciar o ajuste, a qualquer tempo, bastando para tanto, notificar a Administração, com antecedência de 90 (noventa) dias.</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 xml:space="preserve">17.10. </w:t>
      </w:r>
      <w:r w:rsidRPr="00D779E7">
        <w:rPr>
          <w:rFonts w:ascii="Arial" w:hAnsi="Arial" w:cs="Arial"/>
          <w:sz w:val="22"/>
          <w:szCs w:val="22"/>
          <w:lang w:val="pt-BR"/>
        </w:rPr>
        <w:t>Constituem motivos para rescisão ou denúncia dos Contratos a serem firmados o não</w:t>
      </w:r>
      <w:r w:rsidRPr="00D779E7">
        <w:rPr>
          <w:rFonts w:ascii="Arial" w:hAnsi="Arial" w:cs="Arial"/>
          <w:b/>
          <w:bCs/>
          <w:sz w:val="22"/>
          <w:szCs w:val="22"/>
          <w:lang w:val="pt-BR"/>
        </w:rPr>
        <w:t xml:space="preserve"> </w:t>
      </w:r>
      <w:r w:rsidRPr="00D779E7">
        <w:rPr>
          <w:rFonts w:ascii="Arial" w:hAnsi="Arial" w:cs="Arial"/>
          <w:sz w:val="22"/>
          <w:szCs w:val="22"/>
          <w:lang w:val="pt-BR"/>
        </w:rPr>
        <w:t>cumprimento de quaisquer de suas cláusulas e condições, bem como os motivos previstos na</w:t>
      </w:r>
      <w:r w:rsidRPr="00D779E7">
        <w:rPr>
          <w:rFonts w:ascii="Arial" w:hAnsi="Arial" w:cs="Arial"/>
          <w:b/>
          <w:bCs/>
          <w:sz w:val="22"/>
          <w:szCs w:val="22"/>
          <w:lang w:val="pt-BR"/>
        </w:rPr>
        <w:t xml:space="preserve"> </w:t>
      </w:r>
      <w:r w:rsidRPr="00D779E7">
        <w:rPr>
          <w:rFonts w:ascii="Arial" w:hAnsi="Arial" w:cs="Arial"/>
          <w:sz w:val="22"/>
          <w:szCs w:val="22"/>
          <w:lang w:val="pt-BR"/>
        </w:rPr>
        <w:t>Lei Federal nº. 8.666/93, sem prejuízo das multas cominadas no subitem 14.1.2, quais sejam:</w:t>
      </w:r>
    </w:p>
    <w:p w:rsidR="003D5B95"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17.10.1. </w:t>
      </w:r>
      <w:r w:rsidRPr="00D779E7">
        <w:rPr>
          <w:rFonts w:ascii="Arial" w:hAnsi="Arial" w:cs="Arial"/>
          <w:sz w:val="22"/>
          <w:szCs w:val="22"/>
          <w:lang w:val="pt-BR"/>
        </w:rPr>
        <w:t>O não cumprimento de cláusulas contratuais;</w:t>
      </w: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p>
    <w:p w:rsidR="003D5B95"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17.10.2. </w:t>
      </w:r>
      <w:r w:rsidRPr="00D779E7">
        <w:rPr>
          <w:rFonts w:ascii="Arial" w:hAnsi="Arial" w:cs="Arial"/>
          <w:sz w:val="22"/>
          <w:szCs w:val="22"/>
          <w:lang w:val="pt-BR"/>
        </w:rPr>
        <w:t>Cobrar qualquer sobretaxa em relação à tabela de preços;</w:t>
      </w: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p>
    <w:p w:rsidR="003D5B95"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17.10.3. </w:t>
      </w:r>
      <w:r w:rsidRPr="00D779E7">
        <w:rPr>
          <w:rFonts w:ascii="Arial" w:hAnsi="Arial" w:cs="Arial"/>
          <w:sz w:val="22"/>
          <w:szCs w:val="22"/>
          <w:lang w:val="pt-BR"/>
        </w:rPr>
        <w:t>Cobrar quaisquer serviços, direta ou indiretamente ao usuário;</w:t>
      </w: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p>
    <w:p w:rsidR="003D5B95"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17.10.4. </w:t>
      </w:r>
      <w:r w:rsidRPr="00D779E7">
        <w:rPr>
          <w:rFonts w:ascii="Arial" w:hAnsi="Arial" w:cs="Arial"/>
          <w:sz w:val="22"/>
          <w:szCs w:val="22"/>
          <w:lang w:val="pt-BR"/>
        </w:rPr>
        <w:t>Solicitar e/ou exigir que o usuário assine fatura ou guia de atendimento em branco;</w:t>
      </w: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p>
    <w:p w:rsidR="003D5B95"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17.10.5. </w:t>
      </w:r>
      <w:r w:rsidRPr="00D779E7">
        <w:rPr>
          <w:rFonts w:ascii="Arial" w:hAnsi="Arial" w:cs="Arial"/>
          <w:sz w:val="22"/>
          <w:szCs w:val="22"/>
          <w:lang w:val="pt-BR"/>
        </w:rPr>
        <w:t>Solicitar qualquer tipo de doação;</w:t>
      </w: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p>
    <w:p w:rsidR="003D5B95"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17.10.6. </w:t>
      </w:r>
      <w:r w:rsidRPr="00D779E7">
        <w:rPr>
          <w:rFonts w:ascii="Arial" w:hAnsi="Arial" w:cs="Arial"/>
          <w:sz w:val="22"/>
          <w:szCs w:val="22"/>
          <w:lang w:val="pt-BR"/>
        </w:rPr>
        <w:t>O atraso injustificado no início do serviço;</w:t>
      </w: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p>
    <w:p w:rsidR="003D5B95"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17.10.7. </w:t>
      </w:r>
      <w:r w:rsidRPr="00D779E7">
        <w:rPr>
          <w:rFonts w:ascii="Arial" w:hAnsi="Arial" w:cs="Arial"/>
          <w:sz w:val="22"/>
          <w:szCs w:val="22"/>
          <w:lang w:val="pt-BR"/>
        </w:rPr>
        <w:t>A paralisação do serviço sem justa causa e prévia comunicação à Administração;</w:t>
      </w: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17.10.8. </w:t>
      </w:r>
      <w:r w:rsidRPr="00D779E7">
        <w:rPr>
          <w:rFonts w:ascii="Arial" w:hAnsi="Arial" w:cs="Arial"/>
          <w:sz w:val="22"/>
          <w:szCs w:val="22"/>
          <w:lang w:val="pt-BR"/>
        </w:rPr>
        <w:t>O atraso na entrega dos pedidos de exames na Regulação da SMS em até 05 (cinco) remessas ao longo do ano ou 03 (três) remessas consecutivas;</w:t>
      </w:r>
    </w:p>
    <w:p w:rsidR="003D5B95"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17.10.9. </w:t>
      </w:r>
      <w:r w:rsidRPr="00D779E7">
        <w:rPr>
          <w:rFonts w:ascii="Arial" w:hAnsi="Arial" w:cs="Arial"/>
          <w:sz w:val="22"/>
          <w:szCs w:val="22"/>
          <w:lang w:val="pt-BR"/>
        </w:rPr>
        <w:t>Desempenho insatisfatório do prestador</w:t>
      </w:r>
      <w:r>
        <w:rPr>
          <w:rFonts w:ascii="Arial" w:hAnsi="Arial" w:cs="Arial"/>
          <w:sz w:val="22"/>
          <w:szCs w:val="22"/>
          <w:lang w:val="pt-BR"/>
        </w:rPr>
        <w:t>;</w:t>
      </w: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p>
    <w:p w:rsidR="003D5B95"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17.10.10. </w:t>
      </w:r>
      <w:r w:rsidRPr="00D779E7">
        <w:rPr>
          <w:rFonts w:ascii="Arial" w:hAnsi="Arial" w:cs="Arial"/>
          <w:sz w:val="22"/>
          <w:szCs w:val="22"/>
          <w:lang w:val="pt-BR"/>
        </w:rPr>
        <w:t>Qualquer alteração ou modificação que importe em diminuição da capacidade operativa do prestador poderá ensejar a rescisão do contrato.</w:t>
      </w: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p>
    <w:p w:rsidR="003D5B95"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17.10.11 - </w:t>
      </w:r>
      <w:r w:rsidRPr="00D779E7">
        <w:rPr>
          <w:rFonts w:ascii="Arial" w:hAnsi="Arial" w:cs="Arial"/>
          <w:sz w:val="22"/>
          <w:szCs w:val="22"/>
          <w:lang w:val="pt-BR"/>
        </w:rPr>
        <w:t>Não atendimento a solicitação de esclarecimento encaminhada pela Diretoria de Regulação, Gerência de Controle e Avaliação, Gerência de Auditoria e/ou autoridade superior da CONTRATANTE sobre o atendimento do usuário;</w:t>
      </w: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p>
    <w:p w:rsidR="003D5B95"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17.10.12 - </w:t>
      </w:r>
      <w:r w:rsidRPr="00D779E7">
        <w:rPr>
          <w:rFonts w:ascii="Arial" w:hAnsi="Arial" w:cs="Arial"/>
          <w:sz w:val="22"/>
          <w:szCs w:val="22"/>
          <w:lang w:val="pt-BR"/>
        </w:rPr>
        <w:t>O não atendimento das determinações regulares do Supervisor/Auditor designado para acompanhar e fiscalizar a sua execução, assim como, as de seus superiores;</w:t>
      </w: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p>
    <w:p w:rsidR="003D5B95"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17.10.13 - </w:t>
      </w:r>
      <w:r w:rsidRPr="00D779E7">
        <w:rPr>
          <w:rFonts w:ascii="Arial" w:hAnsi="Arial" w:cs="Arial"/>
          <w:sz w:val="22"/>
          <w:szCs w:val="22"/>
          <w:lang w:val="pt-BR"/>
        </w:rPr>
        <w:t>O cometimento reiterado de faltas na sua execução;</w:t>
      </w: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p>
    <w:p w:rsidR="003D5B95"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17.10.14 - </w:t>
      </w:r>
      <w:r w:rsidRPr="00D779E7">
        <w:rPr>
          <w:rFonts w:ascii="Arial" w:hAnsi="Arial" w:cs="Arial"/>
          <w:sz w:val="22"/>
          <w:szCs w:val="22"/>
          <w:lang w:val="pt-BR"/>
        </w:rPr>
        <w:t>Razões de interesse público, de alta relevância e amplo conhecimento, justificadas e determinadas pelo Gestor do SUS/Patos de Minas e Municípios pactuados;</w:t>
      </w: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p>
    <w:p w:rsidR="003D5B95" w:rsidRPr="00D779E7" w:rsidRDefault="003D5B95" w:rsidP="005C6EAA">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b/>
          <w:bCs/>
          <w:sz w:val="22"/>
          <w:szCs w:val="22"/>
          <w:lang w:val="pt-BR"/>
        </w:rPr>
        <w:t xml:space="preserve">17.10.15 - </w:t>
      </w:r>
      <w:r w:rsidRPr="00D779E7">
        <w:rPr>
          <w:rFonts w:ascii="Arial" w:hAnsi="Arial" w:cs="Arial"/>
          <w:sz w:val="22"/>
          <w:szCs w:val="22"/>
          <w:lang w:val="pt-BR"/>
        </w:rPr>
        <w:t>Nos casos enumerados nos incisos IX, X, XI, XIV, XV, XVII e XVIII, do artigo 78, da Lei Federal nº. 8.666/93.</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17.11 - </w:t>
      </w:r>
      <w:r w:rsidRPr="00D779E7">
        <w:rPr>
          <w:rFonts w:ascii="Arial" w:hAnsi="Arial" w:cs="Arial"/>
          <w:sz w:val="22"/>
          <w:szCs w:val="22"/>
          <w:lang w:val="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17.12 - </w:t>
      </w:r>
      <w:r w:rsidRPr="00D779E7">
        <w:rPr>
          <w:rFonts w:ascii="Arial" w:hAnsi="Arial" w:cs="Arial"/>
          <w:sz w:val="22"/>
          <w:szCs w:val="22"/>
          <w:lang w:val="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17.13 - </w:t>
      </w:r>
      <w:r w:rsidRPr="00D779E7">
        <w:rPr>
          <w:rFonts w:ascii="Arial" w:hAnsi="Arial" w:cs="Arial"/>
          <w:sz w:val="22"/>
          <w:szCs w:val="22"/>
          <w:lang w:val="pt-BR"/>
        </w:rPr>
        <w:t>Da decisão da Secretaria Municipal de Saúde de rescindir os Contratos, caberá ao prestador pedido de recurso, no prazo de 05 (cinco) dias úteis, a contar da intimação do ato.</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17.14 - </w:t>
      </w:r>
      <w:r w:rsidRPr="00D779E7">
        <w:rPr>
          <w:rFonts w:ascii="Arial" w:hAnsi="Arial" w:cs="Arial"/>
          <w:sz w:val="22"/>
          <w:szCs w:val="22"/>
          <w:lang w:val="pt-BR"/>
        </w:rPr>
        <w:t>Sobre o pedido de reconsideração, formulado nos termos do subitem anterior, a Secretaria Municipal de Saúde/SUS-PM deverá manifestar-se no prazo de 05 (cinco) dias úteis e terá efeito suspensivo.</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17.15 - </w:t>
      </w:r>
      <w:r w:rsidRPr="00D779E7">
        <w:rPr>
          <w:rFonts w:ascii="Arial" w:hAnsi="Arial" w:cs="Arial"/>
          <w:sz w:val="22"/>
          <w:szCs w:val="22"/>
          <w:lang w:val="pt-BR"/>
        </w:rPr>
        <w:t>Qualquer alteração do Contrato desde que legalmente permitido será objeto de Termo Aditivo.</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17.16 - </w:t>
      </w:r>
      <w:r w:rsidRPr="00D779E7">
        <w:rPr>
          <w:rFonts w:ascii="Arial" w:hAnsi="Arial" w:cs="Arial"/>
          <w:sz w:val="22"/>
          <w:szCs w:val="22"/>
          <w:lang w:val="pt-BR"/>
        </w:rPr>
        <w:t>Os Contratos que vierem a ser assinados serão publicados, por extrato, no Diário Oficial do Estado de Minas Gerais, no prazo estabelecido pelo parágrafo único, do artigo 61, da Lei Federal 8.666/93.</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17.17</w:t>
      </w:r>
      <w:r w:rsidRPr="00D779E7">
        <w:rPr>
          <w:rFonts w:ascii="Arial" w:hAnsi="Arial" w:cs="Arial"/>
          <w:sz w:val="22"/>
          <w:szCs w:val="22"/>
          <w:lang w:val="pt-BR"/>
        </w:rPr>
        <w:t xml:space="preserve"> - São partes do presente edital, dele fazendo parte, como se nele fossem transcritos os seguintes Anexos:</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I - Tabela de Procedimentos, OPM a serem contratualizados</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II - Proposta de Procedimentos Ofertados</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III - Declaração de Idoneidade</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IV - Declaração de Cumprimento ao Disposto no Inc. XXXIII do Art. 7º da constituição Federal</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V - - Declaração de Incompatibilidade de Cargos e Funções</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VI - Declaração de Ciência dos Termos</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VII - Minuta de Contrato</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 xml:space="preserve">ANEXO VIII – Termo de Referência </w:t>
      </w:r>
    </w:p>
    <w:p w:rsidR="003D5B95" w:rsidRDefault="003D5B95" w:rsidP="0057095C">
      <w:pPr>
        <w:autoSpaceDE w:val="0"/>
        <w:autoSpaceDN w:val="0"/>
        <w:adjustRightInd w:val="0"/>
        <w:spacing w:line="360" w:lineRule="auto"/>
        <w:jc w:val="both"/>
        <w:rPr>
          <w:rFonts w:ascii="Arial" w:hAnsi="Arial" w:cs="Arial"/>
          <w:sz w:val="22"/>
          <w:szCs w:val="22"/>
          <w:lang w:val="pt-BR"/>
        </w:rPr>
      </w:pPr>
      <w:r>
        <w:rPr>
          <w:rFonts w:ascii="Arial" w:hAnsi="Arial" w:cs="Arial"/>
          <w:sz w:val="22"/>
          <w:szCs w:val="22"/>
          <w:lang w:val="pt-BR"/>
        </w:rPr>
        <w:t xml:space="preserve"> </w:t>
      </w:r>
    </w:p>
    <w:p w:rsidR="003D5B95" w:rsidRPr="00D779E7" w:rsidRDefault="003D5B95" w:rsidP="0057095C">
      <w:pPr>
        <w:autoSpaceDE w:val="0"/>
        <w:autoSpaceDN w:val="0"/>
        <w:adjustRightInd w:val="0"/>
        <w:spacing w:line="360" w:lineRule="auto"/>
        <w:jc w:val="both"/>
        <w:rPr>
          <w:rFonts w:ascii="Arial" w:hAnsi="Arial" w:cs="Arial"/>
          <w:sz w:val="22"/>
          <w:szCs w:val="22"/>
          <w:lang w:val="pt-BR"/>
        </w:rPr>
      </w:pPr>
    </w:p>
    <w:p w:rsidR="003D5B95" w:rsidRPr="00D779E7" w:rsidRDefault="003D5B95" w:rsidP="0057095C">
      <w:pPr>
        <w:spacing w:line="360" w:lineRule="auto"/>
        <w:ind w:left="120" w:right="6311"/>
        <w:jc w:val="both"/>
        <w:rPr>
          <w:rFonts w:ascii="Arial" w:hAnsi="Arial" w:cs="Arial"/>
          <w:sz w:val="22"/>
          <w:szCs w:val="22"/>
          <w:lang w:val="pt-BR"/>
        </w:rPr>
      </w:pPr>
      <w:r w:rsidRPr="00D779E7">
        <w:rPr>
          <w:rFonts w:ascii="Arial" w:hAnsi="Arial" w:cs="Arial"/>
          <w:b/>
          <w:sz w:val="22"/>
          <w:szCs w:val="22"/>
          <w:lang w:val="pt-BR"/>
        </w:rPr>
        <w:t>1</w:t>
      </w:r>
      <w:r w:rsidRPr="00D779E7">
        <w:rPr>
          <w:rFonts w:ascii="Arial" w:hAnsi="Arial" w:cs="Arial"/>
          <w:b/>
          <w:spacing w:val="-3"/>
          <w:sz w:val="22"/>
          <w:szCs w:val="22"/>
          <w:lang w:val="pt-BR"/>
        </w:rPr>
        <w:t>8</w:t>
      </w:r>
      <w:r w:rsidRPr="00D779E7">
        <w:rPr>
          <w:rFonts w:ascii="Arial" w:hAnsi="Arial" w:cs="Arial"/>
          <w:b/>
          <w:sz w:val="22"/>
          <w:szCs w:val="22"/>
          <w:lang w:val="pt-BR"/>
        </w:rPr>
        <w:t>—</w:t>
      </w:r>
      <w:r w:rsidRPr="00D779E7">
        <w:rPr>
          <w:rFonts w:ascii="Arial" w:hAnsi="Arial" w:cs="Arial"/>
          <w:b/>
          <w:spacing w:val="8"/>
          <w:sz w:val="22"/>
          <w:szCs w:val="22"/>
          <w:lang w:val="pt-BR"/>
        </w:rPr>
        <w:t xml:space="preserve"> </w:t>
      </w:r>
      <w:r w:rsidRPr="00D779E7">
        <w:rPr>
          <w:rFonts w:ascii="Arial" w:hAnsi="Arial" w:cs="Arial"/>
          <w:b/>
          <w:spacing w:val="4"/>
          <w:sz w:val="22"/>
          <w:szCs w:val="22"/>
          <w:lang w:val="pt-BR"/>
        </w:rPr>
        <w:t>D</w:t>
      </w:r>
      <w:r w:rsidRPr="00D779E7">
        <w:rPr>
          <w:rFonts w:ascii="Arial" w:hAnsi="Arial" w:cs="Arial"/>
          <w:b/>
          <w:spacing w:val="-5"/>
          <w:sz w:val="22"/>
          <w:szCs w:val="22"/>
          <w:lang w:val="pt-BR"/>
        </w:rPr>
        <w:t>A</w:t>
      </w:r>
      <w:r w:rsidRPr="00D779E7">
        <w:rPr>
          <w:rFonts w:ascii="Arial" w:hAnsi="Arial" w:cs="Arial"/>
          <w:b/>
          <w:sz w:val="22"/>
          <w:szCs w:val="22"/>
          <w:lang w:val="pt-BR"/>
        </w:rPr>
        <w:t>S</w:t>
      </w:r>
      <w:r w:rsidRPr="00D779E7">
        <w:rPr>
          <w:rFonts w:ascii="Arial" w:hAnsi="Arial" w:cs="Arial"/>
          <w:b/>
          <w:spacing w:val="9"/>
          <w:sz w:val="22"/>
          <w:szCs w:val="22"/>
          <w:lang w:val="pt-BR"/>
        </w:rPr>
        <w:t xml:space="preserve"> </w:t>
      </w:r>
      <w:r w:rsidRPr="00D779E7">
        <w:rPr>
          <w:rFonts w:ascii="Arial" w:hAnsi="Arial" w:cs="Arial"/>
          <w:b/>
          <w:spacing w:val="-1"/>
          <w:sz w:val="22"/>
          <w:szCs w:val="22"/>
          <w:lang w:val="pt-BR"/>
        </w:rPr>
        <w:t>D</w:t>
      </w:r>
      <w:r w:rsidRPr="00D779E7">
        <w:rPr>
          <w:rFonts w:ascii="Arial" w:hAnsi="Arial" w:cs="Arial"/>
          <w:b/>
          <w:sz w:val="22"/>
          <w:szCs w:val="22"/>
          <w:lang w:val="pt-BR"/>
        </w:rPr>
        <w:t>ISP</w:t>
      </w:r>
      <w:r w:rsidRPr="00D779E7">
        <w:rPr>
          <w:rFonts w:ascii="Arial" w:hAnsi="Arial" w:cs="Arial"/>
          <w:b/>
          <w:spacing w:val="-2"/>
          <w:sz w:val="22"/>
          <w:szCs w:val="22"/>
          <w:lang w:val="pt-BR"/>
        </w:rPr>
        <w:t>O</w:t>
      </w:r>
      <w:r w:rsidRPr="00D779E7">
        <w:rPr>
          <w:rFonts w:ascii="Arial" w:hAnsi="Arial" w:cs="Arial"/>
          <w:b/>
          <w:sz w:val="22"/>
          <w:szCs w:val="22"/>
          <w:lang w:val="pt-BR"/>
        </w:rPr>
        <w:t>S</w:t>
      </w:r>
      <w:r w:rsidRPr="00D779E7">
        <w:rPr>
          <w:rFonts w:ascii="Arial" w:hAnsi="Arial" w:cs="Arial"/>
          <w:b/>
          <w:spacing w:val="2"/>
          <w:sz w:val="22"/>
          <w:szCs w:val="22"/>
          <w:lang w:val="pt-BR"/>
        </w:rPr>
        <w:t>IÇ</w:t>
      </w:r>
      <w:r w:rsidRPr="00D779E7">
        <w:rPr>
          <w:rFonts w:ascii="Arial" w:hAnsi="Arial" w:cs="Arial"/>
          <w:b/>
          <w:spacing w:val="-2"/>
          <w:sz w:val="22"/>
          <w:szCs w:val="22"/>
          <w:lang w:val="pt-BR"/>
        </w:rPr>
        <w:t>Õ</w:t>
      </w:r>
      <w:r w:rsidRPr="00D779E7">
        <w:rPr>
          <w:rFonts w:ascii="Arial" w:hAnsi="Arial" w:cs="Arial"/>
          <w:b/>
          <w:sz w:val="22"/>
          <w:szCs w:val="22"/>
          <w:lang w:val="pt-BR"/>
        </w:rPr>
        <w:t>ES</w:t>
      </w:r>
      <w:r w:rsidRPr="00D779E7">
        <w:rPr>
          <w:rFonts w:ascii="Arial" w:hAnsi="Arial" w:cs="Arial"/>
          <w:b/>
          <w:spacing w:val="17"/>
          <w:sz w:val="22"/>
          <w:szCs w:val="22"/>
          <w:lang w:val="pt-BR"/>
        </w:rPr>
        <w:t xml:space="preserve"> </w:t>
      </w:r>
      <w:r w:rsidRPr="00D779E7">
        <w:rPr>
          <w:rFonts w:ascii="Arial" w:hAnsi="Arial" w:cs="Arial"/>
          <w:b/>
          <w:spacing w:val="1"/>
          <w:w w:val="101"/>
          <w:sz w:val="22"/>
          <w:szCs w:val="22"/>
          <w:lang w:val="pt-BR"/>
        </w:rPr>
        <w:t>F</w:t>
      </w:r>
      <w:r w:rsidRPr="00D779E7">
        <w:rPr>
          <w:rFonts w:ascii="Arial" w:hAnsi="Arial" w:cs="Arial"/>
          <w:b/>
          <w:w w:val="101"/>
          <w:sz w:val="22"/>
          <w:szCs w:val="22"/>
          <w:lang w:val="pt-BR"/>
        </w:rPr>
        <w:t>I</w:t>
      </w:r>
      <w:r w:rsidRPr="00D779E7">
        <w:rPr>
          <w:rFonts w:ascii="Arial" w:hAnsi="Arial" w:cs="Arial"/>
          <w:b/>
          <w:spacing w:val="2"/>
          <w:w w:val="101"/>
          <w:sz w:val="22"/>
          <w:szCs w:val="22"/>
          <w:lang w:val="pt-BR"/>
        </w:rPr>
        <w:t>N</w:t>
      </w:r>
      <w:r w:rsidRPr="00D779E7">
        <w:rPr>
          <w:rFonts w:ascii="Arial" w:hAnsi="Arial" w:cs="Arial"/>
          <w:b/>
          <w:spacing w:val="-5"/>
          <w:w w:val="101"/>
          <w:sz w:val="22"/>
          <w:szCs w:val="22"/>
          <w:lang w:val="pt-BR"/>
        </w:rPr>
        <w:t>A</w:t>
      </w:r>
      <w:r w:rsidRPr="00D779E7">
        <w:rPr>
          <w:rFonts w:ascii="Arial" w:hAnsi="Arial" w:cs="Arial"/>
          <w:b/>
          <w:w w:val="101"/>
          <w:sz w:val="22"/>
          <w:szCs w:val="22"/>
          <w:lang w:val="pt-BR"/>
        </w:rPr>
        <w:t>IS</w:t>
      </w:r>
    </w:p>
    <w:p w:rsidR="003D5B95" w:rsidRPr="00D779E7" w:rsidRDefault="003D5B95" w:rsidP="0057095C">
      <w:pPr>
        <w:spacing w:before="16" w:line="360" w:lineRule="auto"/>
        <w:rPr>
          <w:rFonts w:ascii="Arial" w:hAnsi="Arial" w:cs="Arial"/>
          <w:sz w:val="22"/>
          <w:szCs w:val="22"/>
          <w:lang w:val="pt-BR"/>
        </w:rPr>
      </w:pPr>
    </w:p>
    <w:p w:rsidR="003D5B95" w:rsidRPr="00D779E7" w:rsidRDefault="003D5B95" w:rsidP="005C6EAA">
      <w:pPr>
        <w:spacing w:line="360" w:lineRule="auto"/>
        <w:ind w:right="61"/>
        <w:rPr>
          <w:rFonts w:ascii="Arial" w:hAnsi="Arial" w:cs="Arial"/>
          <w:sz w:val="22"/>
          <w:szCs w:val="22"/>
          <w:lang w:val="pt-BR"/>
        </w:rPr>
      </w:pPr>
    </w:p>
    <w:p w:rsidR="003D5B95" w:rsidRDefault="003D5B95" w:rsidP="005C6EAA">
      <w:pPr>
        <w:spacing w:line="360" w:lineRule="auto"/>
        <w:ind w:right="61"/>
        <w:rPr>
          <w:rFonts w:ascii="Arial" w:hAnsi="Arial" w:cs="Arial"/>
          <w:spacing w:val="1"/>
          <w:w w:val="101"/>
          <w:sz w:val="22"/>
          <w:szCs w:val="22"/>
          <w:lang w:val="pt-BR"/>
        </w:rPr>
      </w:pPr>
      <w:r w:rsidRPr="00D779E7">
        <w:rPr>
          <w:rFonts w:ascii="Arial" w:hAnsi="Arial" w:cs="Arial"/>
          <w:b/>
          <w:sz w:val="22"/>
          <w:szCs w:val="22"/>
          <w:lang w:val="pt-BR"/>
        </w:rPr>
        <w:t xml:space="preserve"> 18</w:t>
      </w:r>
      <w:r w:rsidRPr="00D779E7">
        <w:rPr>
          <w:rFonts w:ascii="Arial" w:hAnsi="Arial" w:cs="Arial"/>
          <w:b/>
          <w:spacing w:val="2"/>
          <w:sz w:val="22"/>
          <w:szCs w:val="22"/>
          <w:lang w:val="pt-BR"/>
        </w:rPr>
        <w:t>.</w:t>
      </w:r>
      <w:r w:rsidRPr="00D779E7">
        <w:rPr>
          <w:rFonts w:ascii="Arial" w:hAnsi="Arial" w:cs="Arial"/>
          <w:b/>
          <w:sz w:val="22"/>
          <w:szCs w:val="22"/>
          <w:lang w:val="pt-BR"/>
        </w:rPr>
        <w:t>1</w:t>
      </w:r>
      <w:r w:rsidRPr="00D779E7">
        <w:rPr>
          <w:rFonts w:ascii="Arial" w:hAnsi="Arial" w:cs="Arial"/>
          <w:sz w:val="22"/>
          <w:szCs w:val="22"/>
          <w:lang w:val="pt-BR"/>
        </w:rPr>
        <w:t>.</w:t>
      </w:r>
      <w:r w:rsidRPr="00D779E7">
        <w:rPr>
          <w:rFonts w:ascii="Arial" w:hAnsi="Arial" w:cs="Arial"/>
          <w:spacing w:val="20"/>
          <w:sz w:val="22"/>
          <w:szCs w:val="22"/>
          <w:lang w:val="pt-BR"/>
        </w:rPr>
        <w:t xml:space="preserve"> </w:t>
      </w:r>
      <w:r w:rsidRPr="00D779E7">
        <w:rPr>
          <w:rFonts w:ascii="Arial" w:hAnsi="Arial" w:cs="Arial"/>
          <w:sz w:val="22"/>
          <w:szCs w:val="22"/>
          <w:lang w:val="pt-BR"/>
        </w:rPr>
        <w:t>A</w:t>
      </w:r>
      <w:r w:rsidRPr="00D779E7">
        <w:rPr>
          <w:rFonts w:ascii="Arial" w:hAnsi="Arial" w:cs="Arial"/>
          <w:spacing w:val="15"/>
          <w:sz w:val="22"/>
          <w:szCs w:val="22"/>
          <w:lang w:val="pt-BR"/>
        </w:rPr>
        <w:t xml:space="preserve"> </w:t>
      </w:r>
      <w:r w:rsidRPr="00D779E7">
        <w:rPr>
          <w:rFonts w:ascii="Arial" w:hAnsi="Arial" w:cs="Arial"/>
          <w:spacing w:val="-3"/>
          <w:sz w:val="22"/>
          <w:szCs w:val="22"/>
          <w:lang w:val="pt-BR"/>
        </w:rPr>
        <w:t>p</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pacing w:val="2"/>
          <w:sz w:val="22"/>
          <w:szCs w:val="22"/>
          <w:lang w:val="pt-BR"/>
        </w:rPr>
        <w:t>t</w:t>
      </w:r>
      <w:r w:rsidRPr="00D779E7">
        <w:rPr>
          <w:rFonts w:ascii="Arial" w:hAnsi="Arial" w:cs="Arial"/>
          <w:spacing w:val="1"/>
          <w:sz w:val="22"/>
          <w:szCs w:val="22"/>
          <w:lang w:val="pt-BR"/>
        </w:rPr>
        <w:t>ici</w:t>
      </w:r>
      <w:r w:rsidRPr="00D779E7">
        <w:rPr>
          <w:rFonts w:ascii="Arial" w:hAnsi="Arial" w:cs="Arial"/>
          <w:spacing w:val="-3"/>
          <w:sz w:val="22"/>
          <w:szCs w:val="22"/>
          <w:lang w:val="pt-BR"/>
        </w:rPr>
        <w:t>pa</w:t>
      </w:r>
      <w:r w:rsidRPr="00D779E7">
        <w:rPr>
          <w:rFonts w:ascii="Arial" w:hAnsi="Arial" w:cs="Arial"/>
          <w:spacing w:val="1"/>
          <w:sz w:val="22"/>
          <w:szCs w:val="22"/>
          <w:lang w:val="pt-BR"/>
        </w:rPr>
        <w:t>ç</w:t>
      </w:r>
      <w:r w:rsidRPr="00D779E7">
        <w:rPr>
          <w:rFonts w:ascii="Arial" w:hAnsi="Arial" w:cs="Arial"/>
          <w:sz w:val="22"/>
          <w:szCs w:val="22"/>
          <w:lang w:val="pt-BR"/>
        </w:rPr>
        <w:t>ão</w:t>
      </w:r>
      <w:r w:rsidRPr="00D779E7">
        <w:rPr>
          <w:rFonts w:ascii="Arial" w:hAnsi="Arial" w:cs="Arial"/>
          <w:spacing w:val="39"/>
          <w:sz w:val="22"/>
          <w:szCs w:val="22"/>
          <w:lang w:val="pt-BR"/>
        </w:rPr>
        <w:t xml:space="preserve"> </w:t>
      </w:r>
      <w:r w:rsidRPr="00D779E7">
        <w:rPr>
          <w:rFonts w:ascii="Arial" w:hAnsi="Arial" w:cs="Arial"/>
          <w:sz w:val="22"/>
          <w:szCs w:val="22"/>
          <w:lang w:val="pt-BR"/>
        </w:rPr>
        <w:t>na</w:t>
      </w:r>
      <w:r w:rsidRPr="00D779E7">
        <w:rPr>
          <w:rFonts w:ascii="Arial" w:hAnsi="Arial" w:cs="Arial"/>
          <w:spacing w:val="30"/>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3"/>
          <w:sz w:val="22"/>
          <w:szCs w:val="22"/>
          <w:lang w:val="pt-BR"/>
        </w:rPr>
        <w:t>s</w:t>
      </w:r>
      <w:r w:rsidRPr="00D779E7">
        <w:rPr>
          <w:rFonts w:ascii="Arial" w:hAnsi="Arial" w:cs="Arial"/>
          <w:sz w:val="22"/>
          <w:szCs w:val="22"/>
          <w:lang w:val="pt-BR"/>
        </w:rPr>
        <w:t>ente</w:t>
      </w:r>
      <w:r w:rsidRPr="00D779E7">
        <w:rPr>
          <w:rFonts w:ascii="Arial" w:hAnsi="Arial" w:cs="Arial"/>
          <w:spacing w:val="36"/>
          <w:sz w:val="22"/>
          <w:szCs w:val="22"/>
          <w:lang w:val="pt-BR"/>
        </w:rPr>
        <w:t xml:space="preserve"> </w:t>
      </w:r>
      <w:r w:rsidRPr="00D779E7">
        <w:rPr>
          <w:rFonts w:ascii="Arial" w:hAnsi="Arial" w:cs="Arial"/>
          <w:spacing w:val="1"/>
          <w:sz w:val="22"/>
          <w:szCs w:val="22"/>
          <w:lang w:val="pt-BR"/>
        </w:rPr>
        <w:t>c</w:t>
      </w:r>
      <w:r w:rsidRPr="00D779E7">
        <w:rPr>
          <w:rFonts w:ascii="Arial" w:hAnsi="Arial" w:cs="Arial"/>
          <w:sz w:val="22"/>
          <w:szCs w:val="22"/>
          <w:lang w:val="pt-BR"/>
        </w:rPr>
        <w:t>h</w:t>
      </w:r>
      <w:r w:rsidRPr="00D779E7">
        <w:rPr>
          <w:rFonts w:ascii="Arial" w:hAnsi="Arial" w:cs="Arial"/>
          <w:spacing w:val="-3"/>
          <w:sz w:val="22"/>
          <w:szCs w:val="22"/>
          <w:lang w:val="pt-BR"/>
        </w:rPr>
        <w:t>a</w:t>
      </w:r>
      <w:r w:rsidRPr="00D779E7">
        <w:rPr>
          <w:rFonts w:ascii="Arial" w:hAnsi="Arial" w:cs="Arial"/>
          <w:spacing w:val="2"/>
          <w:sz w:val="22"/>
          <w:szCs w:val="22"/>
          <w:lang w:val="pt-BR"/>
        </w:rPr>
        <w:t>ma</w:t>
      </w:r>
      <w:r w:rsidRPr="00D779E7">
        <w:rPr>
          <w:rFonts w:ascii="Arial" w:hAnsi="Arial" w:cs="Arial"/>
          <w:sz w:val="22"/>
          <w:szCs w:val="22"/>
          <w:lang w:val="pt-BR"/>
        </w:rPr>
        <w:t>da</w:t>
      </w:r>
      <w:r w:rsidRPr="00D779E7">
        <w:rPr>
          <w:rFonts w:ascii="Arial" w:hAnsi="Arial" w:cs="Arial"/>
          <w:spacing w:val="36"/>
          <w:sz w:val="22"/>
          <w:szCs w:val="22"/>
          <w:lang w:val="pt-BR"/>
        </w:rPr>
        <w:t xml:space="preserve"> </w:t>
      </w:r>
      <w:r w:rsidRPr="00D779E7">
        <w:rPr>
          <w:rFonts w:ascii="Arial" w:hAnsi="Arial" w:cs="Arial"/>
          <w:spacing w:val="1"/>
          <w:sz w:val="22"/>
          <w:szCs w:val="22"/>
          <w:lang w:val="pt-BR"/>
        </w:rPr>
        <w:t>i</w:t>
      </w:r>
      <w:r w:rsidRPr="00D779E7">
        <w:rPr>
          <w:rFonts w:ascii="Arial" w:hAnsi="Arial" w:cs="Arial"/>
          <w:spacing w:val="2"/>
          <w:sz w:val="22"/>
          <w:szCs w:val="22"/>
          <w:lang w:val="pt-BR"/>
        </w:rPr>
        <w:t>m</w:t>
      </w:r>
      <w:r w:rsidRPr="00D779E7">
        <w:rPr>
          <w:rFonts w:ascii="Arial" w:hAnsi="Arial" w:cs="Arial"/>
          <w:spacing w:val="-3"/>
          <w:sz w:val="22"/>
          <w:szCs w:val="22"/>
          <w:lang w:val="pt-BR"/>
        </w:rPr>
        <w:t>p</w:t>
      </w:r>
      <w:r w:rsidRPr="00D779E7">
        <w:rPr>
          <w:rFonts w:ascii="Arial" w:hAnsi="Arial" w:cs="Arial"/>
          <w:spacing w:val="1"/>
          <w:sz w:val="22"/>
          <w:szCs w:val="22"/>
          <w:lang w:val="pt-BR"/>
        </w:rPr>
        <w:t>lic</w:t>
      </w:r>
      <w:r w:rsidRPr="00D779E7">
        <w:rPr>
          <w:rFonts w:ascii="Arial" w:hAnsi="Arial" w:cs="Arial"/>
          <w:sz w:val="22"/>
          <w:szCs w:val="22"/>
          <w:lang w:val="pt-BR"/>
        </w:rPr>
        <w:t>a</w:t>
      </w:r>
      <w:r w:rsidRPr="00D779E7">
        <w:rPr>
          <w:rFonts w:ascii="Arial" w:hAnsi="Arial" w:cs="Arial"/>
          <w:spacing w:val="32"/>
          <w:sz w:val="22"/>
          <w:szCs w:val="22"/>
          <w:lang w:val="pt-BR"/>
        </w:rPr>
        <w:t xml:space="preserve"> </w:t>
      </w:r>
      <w:r w:rsidRPr="00D779E7">
        <w:rPr>
          <w:rFonts w:ascii="Arial" w:hAnsi="Arial" w:cs="Arial"/>
          <w:sz w:val="22"/>
          <w:szCs w:val="22"/>
          <w:lang w:val="pt-BR"/>
        </w:rPr>
        <w:t>em</w:t>
      </w:r>
      <w:r w:rsidRPr="00D779E7">
        <w:rPr>
          <w:rFonts w:ascii="Arial" w:hAnsi="Arial" w:cs="Arial"/>
          <w:spacing w:val="30"/>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2"/>
          <w:sz w:val="22"/>
          <w:szCs w:val="22"/>
          <w:lang w:val="pt-BR"/>
        </w:rPr>
        <w:t>o</w:t>
      </w:r>
      <w:r w:rsidRPr="00D779E7">
        <w:rPr>
          <w:rFonts w:ascii="Arial" w:hAnsi="Arial" w:cs="Arial"/>
          <w:spacing w:val="-3"/>
          <w:sz w:val="22"/>
          <w:szCs w:val="22"/>
          <w:lang w:val="pt-BR"/>
        </w:rPr>
        <w:t>n</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pacing w:val="1"/>
          <w:sz w:val="22"/>
          <w:szCs w:val="22"/>
          <w:lang w:val="pt-BR"/>
        </w:rPr>
        <w:t>r</w:t>
      </w:r>
      <w:r w:rsidRPr="00D779E7">
        <w:rPr>
          <w:rFonts w:ascii="Arial" w:hAnsi="Arial" w:cs="Arial"/>
          <w:spacing w:val="2"/>
          <w:sz w:val="22"/>
          <w:szCs w:val="22"/>
          <w:lang w:val="pt-BR"/>
        </w:rPr>
        <w:t>d</w:t>
      </w:r>
      <w:r w:rsidRPr="00D779E7">
        <w:rPr>
          <w:rFonts w:ascii="Arial" w:hAnsi="Arial" w:cs="Arial"/>
          <w:spacing w:val="-3"/>
          <w:sz w:val="22"/>
          <w:szCs w:val="22"/>
          <w:lang w:val="pt-BR"/>
        </w:rPr>
        <w:t>â</w:t>
      </w:r>
      <w:r w:rsidRPr="00D779E7">
        <w:rPr>
          <w:rFonts w:ascii="Arial" w:hAnsi="Arial" w:cs="Arial"/>
          <w:sz w:val="22"/>
          <w:szCs w:val="22"/>
          <w:lang w:val="pt-BR"/>
        </w:rPr>
        <w:t>n</w:t>
      </w:r>
      <w:r w:rsidRPr="00D779E7">
        <w:rPr>
          <w:rFonts w:ascii="Arial" w:hAnsi="Arial" w:cs="Arial"/>
          <w:spacing w:val="3"/>
          <w:sz w:val="22"/>
          <w:szCs w:val="22"/>
          <w:lang w:val="pt-BR"/>
        </w:rPr>
        <w:t>c</w:t>
      </w:r>
      <w:r w:rsidRPr="00D779E7">
        <w:rPr>
          <w:rFonts w:ascii="Arial" w:hAnsi="Arial" w:cs="Arial"/>
          <w:spacing w:val="1"/>
          <w:sz w:val="22"/>
          <w:szCs w:val="22"/>
          <w:lang w:val="pt-BR"/>
        </w:rPr>
        <w:t>i</w:t>
      </w:r>
      <w:r w:rsidRPr="00D779E7">
        <w:rPr>
          <w:rFonts w:ascii="Arial" w:hAnsi="Arial" w:cs="Arial"/>
          <w:sz w:val="22"/>
          <w:szCs w:val="22"/>
          <w:lang w:val="pt-BR"/>
        </w:rPr>
        <w:t>a</w:t>
      </w:r>
      <w:r w:rsidRPr="00D779E7">
        <w:rPr>
          <w:rFonts w:ascii="Arial" w:hAnsi="Arial" w:cs="Arial"/>
          <w:spacing w:val="41"/>
          <w:sz w:val="22"/>
          <w:szCs w:val="22"/>
          <w:lang w:val="pt-BR"/>
        </w:rPr>
        <w:t xml:space="preserve"> </w:t>
      </w:r>
      <w:r w:rsidRPr="00D779E7">
        <w:rPr>
          <w:rFonts w:ascii="Arial" w:hAnsi="Arial" w:cs="Arial"/>
          <w:sz w:val="22"/>
          <w:szCs w:val="22"/>
          <w:lang w:val="pt-BR"/>
        </w:rPr>
        <w:t>t</w:t>
      </w:r>
      <w:r w:rsidRPr="00D779E7">
        <w:rPr>
          <w:rFonts w:ascii="Arial" w:hAnsi="Arial" w:cs="Arial"/>
          <w:spacing w:val="-3"/>
          <w:sz w:val="22"/>
          <w:szCs w:val="22"/>
          <w:lang w:val="pt-BR"/>
        </w:rPr>
        <w:t>á</w:t>
      </w:r>
      <w:r w:rsidRPr="00D779E7">
        <w:rPr>
          <w:rFonts w:ascii="Arial" w:hAnsi="Arial" w:cs="Arial"/>
          <w:spacing w:val="1"/>
          <w:sz w:val="22"/>
          <w:szCs w:val="22"/>
          <w:lang w:val="pt-BR"/>
        </w:rPr>
        <w:t>ci</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z w:val="22"/>
          <w:szCs w:val="22"/>
          <w:lang w:val="pt-BR"/>
        </w:rPr>
        <w:t>,</w:t>
      </w:r>
      <w:r w:rsidRPr="00D779E7">
        <w:rPr>
          <w:rFonts w:ascii="Arial" w:hAnsi="Arial" w:cs="Arial"/>
          <w:spacing w:val="33"/>
          <w:sz w:val="22"/>
          <w:szCs w:val="22"/>
          <w:lang w:val="pt-BR"/>
        </w:rPr>
        <w:t xml:space="preserve"> </w:t>
      </w:r>
      <w:r w:rsidRPr="00D779E7">
        <w:rPr>
          <w:rFonts w:ascii="Arial" w:hAnsi="Arial" w:cs="Arial"/>
          <w:sz w:val="22"/>
          <w:szCs w:val="22"/>
          <w:lang w:val="pt-BR"/>
        </w:rPr>
        <w:t>p</w:t>
      </w:r>
      <w:r w:rsidRPr="00D779E7">
        <w:rPr>
          <w:rFonts w:ascii="Arial" w:hAnsi="Arial" w:cs="Arial"/>
          <w:spacing w:val="-3"/>
          <w:sz w:val="22"/>
          <w:szCs w:val="22"/>
          <w:lang w:val="pt-BR"/>
        </w:rPr>
        <w:t>o</w:t>
      </w:r>
      <w:r w:rsidRPr="00D779E7">
        <w:rPr>
          <w:rFonts w:ascii="Arial" w:hAnsi="Arial" w:cs="Arial"/>
          <w:sz w:val="22"/>
          <w:szCs w:val="22"/>
          <w:lang w:val="pt-BR"/>
        </w:rPr>
        <w:t>r</w:t>
      </w:r>
      <w:r w:rsidRPr="00D779E7">
        <w:rPr>
          <w:rFonts w:ascii="Arial" w:hAnsi="Arial" w:cs="Arial"/>
          <w:spacing w:val="34"/>
          <w:sz w:val="22"/>
          <w:szCs w:val="22"/>
          <w:lang w:val="pt-BR"/>
        </w:rPr>
        <w:t xml:space="preserve"> </w:t>
      </w:r>
      <w:r w:rsidRPr="00D779E7">
        <w:rPr>
          <w:rFonts w:ascii="Arial" w:hAnsi="Arial" w:cs="Arial"/>
          <w:spacing w:val="-5"/>
          <w:w w:val="101"/>
          <w:sz w:val="22"/>
          <w:szCs w:val="22"/>
          <w:lang w:val="pt-BR"/>
        </w:rPr>
        <w:t>p</w:t>
      </w:r>
      <w:r w:rsidRPr="00D779E7">
        <w:rPr>
          <w:rFonts w:ascii="Arial" w:hAnsi="Arial" w:cs="Arial"/>
          <w:spacing w:val="2"/>
          <w:w w:val="101"/>
          <w:sz w:val="22"/>
          <w:szCs w:val="22"/>
          <w:lang w:val="pt-BR"/>
        </w:rPr>
        <w:t>a</w:t>
      </w:r>
      <w:r w:rsidRPr="00D779E7">
        <w:rPr>
          <w:rFonts w:ascii="Arial" w:hAnsi="Arial" w:cs="Arial"/>
          <w:spacing w:val="-1"/>
          <w:w w:val="101"/>
          <w:sz w:val="22"/>
          <w:szCs w:val="22"/>
          <w:lang w:val="pt-BR"/>
        </w:rPr>
        <w:t>r</w:t>
      </w:r>
      <w:r w:rsidRPr="00D779E7">
        <w:rPr>
          <w:rFonts w:ascii="Arial" w:hAnsi="Arial" w:cs="Arial"/>
          <w:w w:val="101"/>
          <w:sz w:val="22"/>
          <w:szCs w:val="22"/>
          <w:lang w:val="pt-BR"/>
        </w:rPr>
        <w:t xml:space="preserve">te </w:t>
      </w:r>
      <w:r w:rsidRPr="00D779E7">
        <w:rPr>
          <w:rFonts w:ascii="Arial" w:hAnsi="Arial" w:cs="Arial"/>
          <w:sz w:val="22"/>
          <w:szCs w:val="22"/>
          <w:lang w:val="pt-BR"/>
        </w:rPr>
        <w:t>d</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5"/>
          <w:sz w:val="22"/>
          <w:szCs w:val="22"/>
          <w:lang w:val="pt-BR"/>
        </w:rPr>
        <w:t xml:space="preserve">                 </w:t>
      </w:r>
      <w:r w:rsidRPr="00D779E7">
        <w:rPr>
          <w:rFonts w:ascii="Arial" w:hAnsi="Arial" w:cs="Arial"/>
          <w:spacing w:val="3"/>
          <w:sz w:val="22"/>
          <w:szCs w:val="22"/>
          <w:lang w:val="pt-BR"/>
        </w:rPr>
        <w:t>i</w:t>
      </w:r>
      <w:r w:rsidRPr="00D779E7">
        <w:rPr>
          <w:rFonts w:ascii="Arial" w:hAnsi="Arial" w:cs="Arial"/>
          <w:spacing w:val="-3"/>
          <w:sz w:val="22"/>
          <w:szCs w:val="22"/>
          <w:lang w:val="pt-BR"/>
        </w:rPr>
        <w:t>n</w:t>
      </w:r>
      <w:r w:rsidRPr="00D779E7">
        <w:rPr>
          <w:rFonts w:ascii="Arial" w:hAnsi="Arial" w:cs="Arial"/>
          <w:sz w:val="22"/>
          <w:szCs w:val="22"/>
          <w:lang w:val="pt-BR"/>
        </w:rPr>
        <w:t>t</w:t>
      </w:r>
      <w:r w:rsidRPr="00D779E7">
        <w:rPr>
          <w:rFonts w:ascii="Arial" w:hAnsi="Arial" w:cs="Arial"/>
          <w:spacing w:val="2"/>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pacing w:val="3"/>
          <w:sz w:val="22"/>
          <w:szCs w:val="22"/>
          <w:lang w:val="pt-BR"/>
        </w:rPr>
        <w:t>s</w:t>
      </w:r>
      <w:r w:rsidRPr="00D779E7">
        <w:rPr>
          <w:rFonts w:ascii="Arial" w:hAnsi="Arial" w:cs="Arial"/>
          <w:spacing w:val="-3"/>
          <w:sz w:val="22"/>
          <w:szCs w:val="22"/>
          <w:lang w:val="pt-BR"/>
        </w:rPr>
        <w:t>a</w:t>
      </w:r>
      <w:r w:rsidRPr="00D779E7">
        <w:rPr>
          <w:rFonts w:ascii="Arial" w:hAnsi="Arial" w:cs="Arial"/>
          <w:spacing w:val="2"/>
          <w:sz w:val="22"/>
          <w:szCs w:val="22"/>
          <w:lang w:val="pt-BR"/>
        </w:rPr>
        <w:t>d</w:t>
      </w:r>
      <w:r w:rsidRPr="00D779E7">
        <w:rPr>
          <w:rFonts w:ascii="Arial" w:hAnsi="Arial" w:cs="Arial"/>
          <w:spacing w:val="-3"/>
          <w:sz w:val="22"/>
          <w:szCs w:val="22"/>
          <w:lang w:val="pt-BR"/>
        </w:rPr>
        <w:t>o</w:t>
      </w:r>
      <w:r w:rsidRPr="00D779E7">
        <w:rPr>
          <w:rFonts w:ascii="Arial" w:hAnsi="Arial" w:cs="Arial"/>
          <w:spacing w:val="1"/>
          <w:sz w:val="22"/>
          <w:szCs w:val="22"/>
          <w:lang w:val="pt-BR"/>
        </w:rPr>
        <w:t>s</w:t>
      </w:r>
      <w:r w:rsidRPr="00D779E7">
        <w:rPr>
          <w:rFonts w:ascii="Arial" w:hAnsi="Arial" w:cs="Arial"/>
          <w:sz w:val="22"/>
          <w:szCs w:val="22"/>
          <w:lang w:val="pt-BR"/>
        </w:rPr>
        <w:t>,</w:t>
      </w:r>
      <w:r w:rsidRPr="00D779E7">
        <w:rPr>
          <w:rFonts w:ascii="Arial" w:hAnsi="Arial" w:cs="Arial"/>
          <w:spacing w:val="17"/>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om</w:t>
      </w:r>
      <w:r w:rsidRPr="00D779E7">
        <w:rPr>
          <w:rFonts w:ascii="Arial" w:hAnsi="Arial" w:cs="Arial"/>
          <w:spacing w:val="10"/>
          <w:sz w:val="22"/>
          <w:szCs w:val="22"/>
          <w:lang w:val="pt-BR"/>
        </w:rPr>
        <w:t xml:space="preserve"> </w:t>
      </w:r>
      <w:r w:rsidRPr="00D779E7">
        <w:rPr>
          <w:rFonts w:ascii="Arial" w:hAnsi="Arial" w:cs="Arial"/>
          <w:sz w:val="22"/>
          <w:szCs w:val="22"/>
          <w:lang w:val="pt-BR"/>
        </w:rPr>
        <w:t>to</w:t>
      </w:r>
      <w:r w:rsidRPr="00D779E7">
        <w:rPr>
          <w:rFonts w:ascii="Arial" w:hAnsi="Arial" w:cs="Arial"/>
          <w:spacing w:val="-3"/>
          <w:sz w:val="22"/>
          <w:szCs w:val="22"/>
          <w:lang w:val="pt-BR"/>
        </w:rPr>
        <w:t>d</w:t>
      </w:r>
      <w:r w:rsidRPr="00D779E7">
        <w:rPr>
          <w:rFonts w:ascii="Arial" w:hAnsi="Arial" w:cs="Arial"/>
          <w:sz w:val="22"/>
          <w:szCs w:val="22"/>
          <w:lang w:val="pt-BR"/>
        </w:rPr>
        <w:t>os</w:t>
      </w:r>
      <w:r w:rsidRPr="00D779E7">
        <w:rPr>
          <w:rFonts w:ascii="Arial" w:hAnsi="Arial" w:cs="Arial"/>
          <w:spacing w:val="7"/>
          <w:sz w:val="22"/>
          <w:szCs w:val="22"/>
          <w:lang w:val="pt-BR"/>
        </w:rPr>
        <w:t xml:space="preserve"> </w:t>
      </w:r>
      <w:r w:rsidRPr="00D779E7">
        <w:rPr>
          <w:rFonts w:ascii="Arial" w:hAnsi="Arial" w:cs="Arial"/>
          <w:sz w:val="22"/>
          <w:szCs w:val="22"/>
          <w:lang w:val="pt-BR"/>
        </w:rPr>
        <w:t>os</w:t>
      </w:r>
      <w:r w:rsidRPr="00D779E7">
        <w:rPr>
          <w:rFonts w:ascii="Arial" w:hAnsi="Arial" w:cs="Arial"/>
          <w:spacing w:val="4"/>
          <w:sz w:val="22"/>
          <w:szCs w:val="22"/>
          <w:lang w:val="pt-BR"/>
        </w:rPr>
        <w:t xml:space="preserve"> </w:t>
      </w:r>
      <w:r w:rsidRPr="00D779E7">
        <w:rPr>
          <w:rFonts w:ascii="Arial" w:hAnsi="Arial" w:cs="Arial"/>
          <w:sz w:val="22"/>
          <w:szCs w:val="22"/>
          <w:lang w:val="pt-BR"/>
        </w:rPr>
        <w:t>te</w:t>
      </w:r>
      <w:r w:rsidRPr="00D779E7">
        <w:rPr>
          <w:rFonts w:ascii="Arial" w:hAnsi="Arial" w:cs="Arial"/>
          <w:spacing w:val="-1"/>
          <w:sz w:val="22"/>
          <w:szCs w:val="22"/>
          <w:lang w:val="pt-BR"/>
        </w:rPr>
        <w:t>r</w:t>
      </w:r>
      <w:r w:rsidRPr="00D779E7">
        <w:rPr>
          <w:rFonts w:ascii="Arial" w:hAnsi="Arial" w:cs="Arial"/>
          <w:spacing w:val="2"/>
          <w:sz w:val="22"/>
          <w:szCs w:val="22"/>
          <w:lang w:val="pt-BR"/>
        </w:rPr>
        <w:t>m</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2"/>
          <w:sz w:val="22"/>
          <w:szCs w:val="22"/>
          <w:lang w:val="pt-BR"/>
        </w:rPr>
        <w:t xml:space="preserve"> </w:t>
      </w:r>
      <w:r w:rsidRPr="00D779E7">
        <w:rPr>
          <w:rFonts w:ascii="Arial" w:hAnsi="Arial" w:cs="Arial"/>
          <w:sz w:val="22"/>
          <w:szCs w:val="22"/>
          <w:lang w:val="pt-BR"/>
        </w:rPr>
        <w:t>e</w:t>
      </w:r>
      <w:r w:rsidRPr="00D779E7">
        <w:rPr>
          <w:rFonts w:ascii="Arial" w:hAnsi="Arial" w:cs="Arial"/>
          <w:spacing w:val="2"/>
          <w:sz w:val="22"/>
          <w:szCs w:val="22"/>
          <w:lang w:val="pt-BR"/>
        </w:rPr>
        <w:t xml:space="preserve"> </w:t>
      </w:r>
      <w:r w:rsidRPr="00D779E7">
        <w:rPr>
          <w:rFonts w:ascii="Arial" w:hAnsi="Arial" w:cs="Arial"/>
          <w:spacing w:val="-2"/>
          <w:sz w:val="22"/>
          <w:szCs w:val="22"/>
          <w:lang w:val="pt-BR"/>
        </w:rPr>
        <w:t>c</w:t>
      </w:r>
      <w:r w:rsidRPr="00D779E7">
        <w:rPr>
          <w:rFonts w:ascii="Arial" w:hAnsi="Arial" w:cs="Arial"/>
          <w:spacing w:val="2"/>
          <w:sz w:val="22"/>
          <w:szCs w:val="22"/>
          <w:lang w:val="pt-BR"/>
        </w:rPr>
        <w:t>o</w:t>
      </w:r>
      <w:r w:rsidRPr="00D779E7">
        <w:rPr>
          <w:rFonts w:ascii="Arial" w:hAnsi="Arial" w:cs="Arial"/>
          <w:sz w:val="22"/>
          <w:szCs w:val="22"/>
          <w:lang w:val="pt-BR"/>
        </w:rPr>
        <w:t>nd</w:t>
      </w:r>
      <w:r w:rsidRPr="00D779E7">
        <w:rPr>
          <w:rFonts w:ascii="Arial" w:hAnsi="Arial" w:cs="Arial"/>
          <w:spacing w:val="1"/>
          <w:sz w:val="22"/>
          <w:szCs w:val="22"/>
          <w:lang w:val="pt-BR"/>
        </w:rPr>
        <w:t>iç</w:t>
      </w:r>
      <w:r w:rsidRPr="00D779E7">
        <w:rPr>
          <w:rFonts w:ascii="Arial" w:hAnsi="Arial" w:cs="Arial"/>
          <w:sz w:val="22"/>
          <w:szCs w:val="22"/>
          <w:lang w:val="pt-BR"/>
        </w:rPr>
        <w:t>õ</w:t>
      </w:r>
      <w:r w:rsidRPr="00D779E7">
        <w:rPr>
          <w:rFonts w:ascii="Arial" w:hAnsi="Arial" w:cs="Arial"/>
          <w:spacing w:val="-3"/>
          <w:sz w:val="22"/>
          <w:szCs w:val="22"/>
          <w:lang w:val="pt-BR"/>
        </w:rPr>
        <w:t>e</w:t>
      </w:r>
      <w:r w:rsidRPr="00D779E7">
        <w:rPr>
          <w:rFonts w:ascii="Arial" w:hAnsi="Arial" w:cs="Arial"/>
          <w:sz w:val="22"/>
          <w:szCs w:val="22"/>
          <w:lang w:val="pt-BR"/>
        </w:rPr>
        <w:t>s</w:t>
      </w:r>
      <w:r w:rsidRPr="00D779E7">
        <w:rPr>
          <w:rFonts w:ascii="Arial" w:hAnsi="Arial" w:cs="Arial"/>
          <w:spacing w:val="15"/>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1"/>
          <w:sz w:val="22"/>
          <w:szCs w:val="22"/>
          <w:lang w:val="pt-BR"/>
        </w:rPr>
        <w:t>s</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6"/>
          <w:sz w:val="22"/>
          <w:szCs w:val="22"/>
          <w:lang w:val="pt-BR"/>
        </w:rPr>
        <w:t xml:space="preserve"> </w:t>
      </w:r>
      <w:r w:rsidRPr="00D779E7">
        <w:rPr>
          <w:rFonts w:ascii="Arial" w:hAnsi="Arial" w:cs="Arial"/>
          <w:sz w:val="22"/>
          <w:szCs w:val="22"/>
          <w:lang w:val="pt-BR"/>
        </w:rPr>
        <w:t>ed</w:t>
      </w:r>
      <w:r w:rsidRPr="00D779E7">
        <w:rPr>
          <w:rFonts w:ascii="Arial" w:hAnsi="Arial" w:cs="Arial"/>
          <w:spacing w:val="1"/>
          <w:sz w:val="22"/>
          <w:szCs w:val="22"/>
          <w:lang w:val="pt-BR"/>
        </w:rPr>
        <w:t>i</w:t>
      </w:r>
      <w:r w:rsidRPr="00D779E7">
        <w:rPr>
          <w:rFonts w:ascii="Arial" w:hAnsi="Arial" w:cs="Arial"/>
          <w:spacing w:val="-3"/>
          <w:sz w:val="22"/>
          <w:szCs w:val="22"/>
          <w:lang w:val="pt-BR"/>
        </w:rPr>
        <w:t>t</w:t>
      </w:r>
      <w:r w:rsidRPr="00D779E7">
        <w:rPr>
          <w:rFonts w:ascii="Arial" w:hAnsi="Arial" w:cs="Arial"/>
          <w:sz w:val="22"/>
          <w:szCs w:val="22"/>
          <w:lang w:val="pt-BR"/>
        </w:rPr>
        <w:t>al</w:t>
      </w:r>
      <w:r w:rsidRPr="00D779E7">
        <w:rPr>
          <w:rFonts w:ascii="Arial" w:hAnsi="Arial" w:cs="Arial"/>
          <w:spacing w:val="10"/>
          <w:sz w:val="22"/>
          <w:szCs w:val="22"/>
          <w:lang w:val="pt-BR"/>
        </w:rPr>
        <w:t xml:space="preserve"> </w:t>
      </w:r>
      <w:r w:rsidRPr="00D779E7">
        <w:rPr>
          <w:rFonts w:ascii="Arial" w:hAnsi="Arial" w:cs="Arial"/>
          <w:sz w:val="22"/>
          <w:szCs w:val="22"/>
          <w:lang w:val="pt-BR"/>
        </w:rPr>
        <w:t>e d</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5"/>
          <w:sz w:val="22"/>
          <w:szCs w:val="22"/>
          <w:lang w:val="pt-BR"/>
        </w:rPr>
        <w:t xml:space="preserve"> </w:t>
      </w:r>
      <w:r w:rsidRPr="00D779E7">
        <w:rPr>
          <w:rFonts w:ascii="Arial" w:hAnsi="Arial" w:cs="Arial"/>
          <w:spacing w:val="1"/>
          <w:sz w:val="22"/>
          <w:szCs w:val="22"/>
          <w:lang w:val="pt-BR"/>
        </w:rPr>
        <w:t>cl</w:t>
      </w:r>
      <w:r w:rsidRPr="00D779E7">
        <w:rPr>
          <w:rFonts w:ascii="Arial" w:hAnsi="Arial" w:cs="Arial"/>
          <w:sz w:val="22"/>
          <w:szCs w:val="22"/>
          <w:lang w:val="pt-BR"/>
        </w:rPr>
        <w:t>á</w:t>
      </w:r>
      <w:r w:rsidRPr="00D779E7">
        <w:rPr>
          <w:rFonts w:ascii="Arial" w:hAnsi="Arial" w:cs="Arial"/>
          <w:spacing w:val="-3"/>
          <w:sz w:val="22"/>
          <w:szCs w:val="22"/>
          <w:lang w:val="pt-BR"/>
        </w:rPr>
        <w:t>u</w:t>
      </w:r>
      <w:r w:rsidRPr="00D779E7">
        <w:rPr>
          <w:rFonts w:ascii="Arial" w:hAnsi="Arial" w:cs="Arial"/>
          <w:spacing w:val="3"/>
          <w:sz w:val="22"/>
          <w:szCs w:val="22"/>
          <w:lang w:val="pt-BR"/>
        </w:rPr>
        <w:t>s</w:t>
      </w:r>
      <w:r w:rsidRPr="00D779E7">
        <w:rPr>
          <w:rFonts w:ascii="Arial" w:hAnsi="Arial" w:cs="Arial"/>
          <w:sz w:val="22"/>
          <w:szCs w:val="22"/>
          <w:lang w:val="pt-BR"/>
        </w:rPr>
        <w:t>u</w:t>
      </w:r>
      <w:r w:rsidRPr="00D779E7">
        <w:rPr>
          <w:rFonts w:ascii="Arial" w:hAnsi="Arial" w:cs="Arial"/>
          <w:spacing w:val="1"/>
          <w:sz w:val="22"/>
          <w:szCs w:val="22"/>
          <w:lang w:val="pt-BR"/>
        </w:rPr>
        <w:t>l</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11"/>
          <w:sz w:val="22"/>
          <w:szCs w:val="22"/>
          <w:lang w:val="pt-BR"/>
        </w:rPr>
        <w:t xml:space="preserve"> </w:t>
      </w:r>
      <w:r w:rsidRPr="00D779E7">
        <w:rPr>
          <w:rFonts w:ascii="Arial" w:hAnsi="Arial" w:cs="Arial"/>
          <w:spacing w:val="1"/>
          <w:sz w:val="22"/>
          <w:szCs w:val="22"/>
          <w:lang w:val="pt-BR"/>
        </w:rPr>
        <w:t>c</w:t>
      </w:r>
      <w:r w:rsidRPr="00D779E7">
        <w:rPr>
          <w:rFonts w:ascii="Arial" w:hAnsi="Arial" w:cs="Arial"/>
          <w:sz w:val="22"/>
          <w:szCs w:val="22"/>
          <w:lang w:val="pt-BR"/>
        </w:rPr>
        <w:t>o</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2"/>
          <w:sz w:val="22"/>
          <w:szCs w:val="22"/>
          <w:lang w:val="pt-BR"/>
        </w:rPr>
        <w:t>t</w:t>
      </w:r>
      <w:r w:rsidRPr="00D779E7">
        <w:rPr>
          <w:rFonts w:ascii="Arial" w:hAnsi="Arial" w:cs="Arial"/>
          <w:sz w:val="22"/>
          <w:szCs w:val="22"/>
          <w:lang w:val="pt-BR"/>
        </w:rPr>
        <w:t>u</w:t>
      </w:r>
      <w:r w:rsidRPr="00D779E7">
        <w:rPr>
          <w:rFonts w:ascii="Arial" w:hAnsi="Arial" w:cs="Arial"/>
          <w:spacing w:val="-3"/>
          <w:sz w:val="22"/>
          <w:szCs w:val="22"/>
          <w:lang w:val="pt-BR"/>
        </w:rPr>
        <w:t>a</w:t>
      </w:r>
      <w:r w:rsidRPr="00D779E7">
        <w:rPr>
          <w:rFonts w:ascii="Arial" w:hAnsi="Arial" w:cs="Arial"/>
          <w:spacing w:val="3"/>
          <w:sz w:val="22"/>
          <w:szCs w:val="22"/>
          <w:lang w:val="pt-BR"/>
        </w:rPr>
        <w:t>i</w:t>
      </w:r>
      <w:r w:rsidRPr="00D779E7">
        <w:rPr>
          <w:rFonts w:ascii="Arial" w:hAnsi="Arial" w:cs="Arial"/>
          <w:sz w:val="22"/>
          <w:szCs w:val="22"/>
          <w:lang w:val="pt-BR"/>
        </w:rPr>
        <w:t>s</w:t>
      </w:r>
      <w:r w:rsidRPr="00D779E7">
        <w:rPr>
          <w:rFonts w:ascii="Arial" w:hAnsi="Arial" w:cs="Arial"/>
          <w:spacing w:val="13"/>
          <w:sz w:val="22"/>
          <w:szCs w:val="22"/>
          <w:lang w:val="pt-BR"/>
        </w:rPr>
        <w:t xml:space="preserve"> </w:t>
      </w:r>
      <w:r w:rsidRPr="00D779E7">
        <w:rPr>
          <w:rFonts w:ascii="Arial" w:hAnsi="Arial" w:cs="Arial"/>
          <w:spacing w:val="1"/>
          <w:w w:val="101"/>
          <w:sz w:val="22"/>
          <w:szCs w:val="22"/>
          <w:lang w:val="pt-BR"/>
        </w:rPr>
        <w:t>j</w:t>
      </w:r>
      <w:r w:rsidRPr="00D779E7">
        <w:rPr>
          <w:rFonts w:ascii="Arial" w:hAnsi="Arial" w:cs="Arial"/>
          <w:w w:val="101"/>
          <w:sz w:val="22"/>
          <w:szCs w:val="22"/>
          <w:lang w:val="pt-BR"/>
        </w:rPr>
        <w:t>á e</w:t>
      </w:r>
      <w:r w:rsidRPr="00D779E7">
        <w:rPr>
          <w:rFonts w:ascii="Arial" w:hAnsi="Arial" w:cs="Arial"/>
          <w:spacing w:val="-2"/>
          <w:w w:val="101"/>
          <w:sz w:val="22"/>
          <w:szCs w:val="22"/>
          <w:lang w:val="pt-BR"/>
        </w:rPr>
        <w:t>s</w:t>
      </w:r>
      <w:r w:rsidRPr="00D779E7">
        <w:rPr>
          <w:rFonts w:ascii="Arial" w:hAnsi="Arial" w:cs="Arial"/>
          <w:w w:val="101"/>
          <w:sz w:val="22"/>
          <w:szCs w:val="22"/>
          <w:lang w:val="pt-BR"/>
        </w:rPr>
        <w:t>t</w:t>
      </w:r>
      <w:r w:rsidRPr="00D779E7">
        <w:rPr>
          <w:rFonts w:ascii="Arial" w:hAnsi="Arial" w:cs="Arial"/>
          <w:spacing w:val="-3"/>
          <w:w w:val="101"/>
          <w:sz w:val="22"/>
          <w:szCs w:val="22"/>
          <w:lang w:val="pt-BR"/>
        </w:rPr>
        <w:t>a</w:t>
      </w:r>
      <w:r w:rsidRPr="00D779E7">
        <w:rPr>
          <w:rFonts w:ascii="Arial" w:hAnsi="Arial" w:cs="Arial"/>
          <w:spacing w:val="2"/>
          <w:w w:val="101"/>
          <w:sz w:val="22"/>
          <w:szCs w:val="22"/>
          <w:lang w:val="pt-BR"/>
        </w:rPr>
        <w:t>b</w:t>
      </w:r>
      <w:r w:rsidRPr="00D779E7">
        <w:rPr>
          <w:rFonts w:ascii="Arial" w:hAnsi="Arial" w:cs="Arial"/>
          <w:spacing w:val="-3"/>
          <w:w w:val="101"/>
          <w:sz w:val="22"/>
          <w:szCs w:val="22"/>
          <w:lang w:val="pt-BR"/>
        </w:rPr>
        <w:t>e</w:t>
      </w:r>
      <w:r w:rsidRPr="00D779E7">
        <w:rPr>
          <w:rFonts w:ascii="Arial" w:hAnsi="Arial" w:cs="Arial"/>
          <w:spacing w:val="3"/>
          <w:w w:val="101"/>
          <w:sz w:val="22"/>
          <w:szCs w:val="22"/>
          <w:lang w:val="pt-BR"/>
        </w:rPr>
        <w:t>l</w:t>
      </w:r>
      <w:r w:rsidRPr="00D779E7">
        <w:rPr>
          <w:rFonts w:ascii="Arial" w:hAnsi="Arial" w:cs="Arial"/>
          <w:spacing w:val="-3"/>
          <w:w w:val="101"/>
          <w:sz w:val="22"/>
          <w:szCs w:val="22"/>
          <w:lang w:val="pt-BR"/>
        </w:rPr>
        <w:t>e</w:t>
      </w:r>
      <w:r w:rsidRPr="00D779E7">
        <w:rPr>
          <w:rFonts w:ascii="Arial" w:hAnsi="Arial" w:cs="Arial"/>
          <w:spacing w:val="1"/>
          <w:w w:val="101"/>
          <w:sz w:val="22"/>
          <w:szCs w:val="22"/>
          <w:lang w:val="pt-BR"/>
        </w:rPr>
        <w:t>ci</w:t>
      </w:r>
      <w:r w:rsidRPr="00D779E7">
        <w:rPr>
          <w:rFonts w:ascii="Arial" w:hAnsi="Arial" w:cs="Arial"/>
          <w:w w:val="101"/>
          <w:sz w:val="22"/>
          <w:szCs w:val="22"/>
          <w:lang w:val="pt-BR"/>
        </w:rPr>
        <w:t>d</w:t>
      </w:r>
      <w:r w:rsidRPr="00D779E7">
        <w:rPr>
          <w:rFonts w:ascii="Arial" w:hAnsi="Arial" w:cs="Arial"/>
          <w:spacing w:val="-3"/>
          <w:w w:val="101"/>
          <w:sz w:val="22"/>
          <w:szCs w:val="22"/>
          <w:lang w:val="pt-BR"/>
        </w:rPr>
        <w:t>a</w:t>
      </w:r>
      <w:r w:rsidRPr="00D779E7">
        <w:rPr>
          <w:rFonts w:ascii="Arial" w:hAnsi="Arial" w:cs="Arial"/>
          <w:spacing w:val="1"/>
          <w:w w:val="101"/>
          <w:sz w:val="22"/>
          <w:szCs w:val="22"/>
          <w:lang w:val="pt-BR"/>
        </w:rPr>
        <w:t>s</w:t>
      </w:r>
    </w:p>
    <w:p w:rsidR="003D5B95" w:rsidRPr="00D779E7" w:rsidRDefault="003D5B95" w:rsidP="005C6EAA">
      <w:pPr>
        <w:spacing w:line="360" w:lineRule="auto"/>
        <w:ind w:right="61"/>
        <w:rPr>
          <w:rFonts w:ascii="Arial" w:hAnsi="Arial" w:cs="Arial"/>
          <w:sz w:val="22"/>
          <w:szCs w:val="22"/>
          <w:lang w:val="pt-BR"/>
        </w:rPr>
      </w:pPr>
    </w:p>
    <w:p w:rsidR="003D5B95" w:rsidRDefault="003D5B95" w:rsidP="00944750">
      <w:pPr>
        <w:spacing w:line="360" w:lineRule="auto"/>
        <w:ind w:right="63"/>
        <w:rPr>
          <w:rFonts w:ascii="Arial" w:hAnsi="Arial" w:cs="Arial"/>
          <w:w w:val="101"/>
          <w:sz w:val="22"/>
          <w:szCs w:val="22"/>
          <w:lang w:val="pt-BR"/>
        </w:rPr>
      </w:pPr>
      <w:r>
        <w:rPr>
          <w:rFonts w:ascii="Arial" w:hAnsi="Arial" w:cs="Arial"/>
          <w:b/>
          <w:sz w:val="22"/>
          <w:szCs w:val="22"/>
          <w:lang w:val="pt-BR"/>
        </w:rPr>
        <w:t xml:space="preserve"> </w:t>
      </w:r>
      <w:r w:rsidRPr="00D779E7">
        <w:rPr>
          <w:rFonts w:ascii="Arial" w:hAnsi="Arial" w:cs="Arial"/>
          <w:b/>
          <w:sz w:val="22"/>
          <w:szCs w:val="22"/>
          <w:lang w:val="pt-BR"/>
        </w:rPr>
        <w:t>18</w:t>
      </w:r>
      <w:r w:rsidRPr="00D779E7">
        <w:rPr>
          <w:rFonts w:ascii="Arial" w:hAnsi="Arial" w:cs="Arial"/>
          <w:b/>
          <w:spacing w:val="2"/>
          <w:sz w:val="22"/>
          <w:szCs w:val="22"/>
          <w:lang w:val="pt-BR"/>
        </w:rPr>
        <w:t>.</w:t>
      </w:r>
      <w:r w:rsidRPr="00D779E7">
        <w:rPr>
          <w:rFonts w:ascii="Arial" w:hAnsi="Arial" w:cs="Arial"/>
          <w:b/>
          <w:sz w:val="22"/>
          <w:szCs w:val="22"/>
          <w:lang w:val="pt-BR"/>
        </w:rPr>
        <w:t>2</w:t>
      </w:r>
      <w:r>
        <w:rPr>
          <w:rFonts w:ascii="Arial" w:hAnsi="Arial" w:cs="Arial"/>
          <w:spacing w:val="3"/>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on</w:t>
      </w:r>
      <w:r w:rsidRPr="00D779E7">
        <w:rPr>
          <w:rFonts w:ascii="Arial" w:hAnsi="Arial" w:cs="Arial"/>
          <w:spacing w:val="-2"/>
          <w:sz w:val="22"/>
          <w:szCs w:val="22"/>
          <w:lang w:val="pt-BR"/>
        </w:rPr>
        <w:t>v</w:t>
      </w:r>
      <w:r w:rsidRPr="00D779E7">
        <w:rPr>
          <w:rFonts w:ascii="Arial" w:hAnsi="Arial" w:cs="Arial"/>
          <w:sz w:val="22"/>
          <w:szCs w:val="22"/>
          <w:lang w:val="pt-BR"/>
        </w:rPr>
        <w:t>o</w:t>
      </w:r>
      <w:r w:rsidRPr="00D779E7">
        <w:rPr>
          <w:rFonts w:ascii="Arial" w:hAnsi="Arial" w:cs="Arial"/>
          <w:spacing w:val="3"/>
          <w:sz w:val="22"/>
          <w:szCs w:val="22"/>
          <w:lang w:val="pt-BR"/>
        </w:rPr>
        <w:t>c</w:t>
      </w:r>
      <w:r w:rsidRPr="00D779E7">
        <w:rPr>
          <w:rFonts w:ascii="Arial" w:hAnsi="Arial" w:cs="Arial"/>
          <w:spacing w:val="-3"/>
          <w:sz w:val="22"/>
          <w:szCs w:val="22"/>
          <w:lang w:val="pt-BR"/>
        </w:rPr>
        <w:t>a</w:t>
      </w:r>
      <w:r w:rsidRPr="00D779E7">
        <w:rPr>
          <w:rFonts w:ascii="Arial" w:hAnsi="Arial" w:cs="Arial"/>
          <w:spacing w:val="2"/>
          <w:sz w:val="22"/>
          <w:szCs w:val="22"/>
          <w:lang w:val="pt-BR"/>
        </w:rPr>
        <w:t>d</w:t>
      </w:r>
      <w:r w:rsidRPr="00D779E7">
        <w:rPr>
          <w:rFonts w:ascii="Arial" w:hAnsi="Arial" w:cs="Arial"/>
          <w:sz w:val="22"/>
          <w:szCs w:val="22"/>
          <w:lang w:val="pt-BR"/>
        </w:rPr>
        <w:t>a</w:t>
      </w:r>
      <w:r w:rsidRPr="00D779E7">
        <w:rPr>
          <w:rFonts w:ascii="Arial" w:hAnsi="Arial" w:cs="Arial"/>
          <w:spacing w:val="10"/>
          <w:sz w:val="22"/>
          <w:szCs w:val="22"/>
          <w:lang w:val="pt-BR"/>
        </w:rPr>
        <w:t xml:space="preserve"> </w:t>
      </w:r>
      <w:r w:rsidRPr="00D779E7">
        <w:rPr>
          <w:rFonts w:ascii="Arial" w:hAnsi="Arial" w:cs="Arial"/>
          <w:spacing w:val="-3"/>
          <w:sz w:val="22"/>
          <w:szCs w:val="22"/>
          <w:lang w:val="pt-BR"/>
        </w:rPr>
        <w:t>p</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8"/>
          <w:sz w:val="22"/>
          <w:szCs w:val="22"/>
          <w:lang w:val="pt-BR"/>
        </w:rPr>
        <w:t xml:space="preserve"> </w:t>
      </w:r>
      <w:r w:rsidRPr="00D779E7">
        <w:rPr>
          <w:rFonts w:ascii="Arial" w:hAnsi="Arial" w:cs="Arial"/>
          <w:spacing w:val="-3"/>
          <w:sz w:val="22"/>
          <w:szCs w:val="22"/>
          <w:lang w:val="pt-BR"/>
        </w:rPr>
        <w:t>a</w:t>
      </w:r>
      <w:r w:rsidRPr="00D779E7">
        <w:rPr>
          <w:rFonts w:ascii="Arial" w:hAnsi="Arial" w:cs="Arial"/>
          <w:spacing w:val="1"/>
          <w:sz w:val="22"/>
          <w:szCs w:val="22"/>
          <w:lang w:val="pt-BR"/>
        </w:rPr>
        <w:t>ssi</w:t>
      </w:r>
      <w:r w:rsidRPr="00D779E7">
        <w:rPr>
          <w:rFonts w:ascii="Arial" w:hAnsi="Arial" w:cs="Arial"/>
          <w:sz w:val="22"/>
          <w:szCs w:val="22"/>
          <w:lang w:val="pt-BR"/>
        </w:rPr>
        <w:t>n</w:t>
      </w:r>
      <w:r w:rsidRPr="00D779E7">
        <w:rPr>
          <w:rFonts w:ascii="Arial" w:hAnsi="Arial" w:cs="Arial"/>
          <w:spacing w:val="-3"/>
          <w:sz w:val="22"/>
          <w:szCs w:val="22"/>
          <w:lang w:val="pt-BR"/>
        </w:rPr>
        <w:t>a</w:t>
      </w:r>
      <w:r w:rsidRPr="00D779E7">
        <w:rPr>
          <w:rFonts w:ascii="Arial" w:hAnsi="Arial" w:cs="Arial"/>
          <w:sz w:val="22"/>
          <w:szCs w:val="22"/>
          <w:lang w:val="pt-BR"/>
        </w:rPr>
        <w:t>t</w:t>
      </w:r>
      <w:r w:rsidRPr="00D779E7">
        <w:rPr>
          <w:rFonts w:ascii="Arial" w:hAnsi="Arial" w:cs="Arial"/>
          <w:spacing w:val="2"/>
          <w:sz w:val="22"/>
          <w:szCs w:val="22"/>
          <w:lang w:val="pt-BR"/>
        </w:rPr>
        <w:t>u</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9"/>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o</w:t>
      </w:r>
      <w:r w:rsidRPr="00D779E7">
        <w:rPr>
          <w:rFonts w:ascii="Arial" w:hAnsi="Arial" w:cs="Arial"/>
          <w:spacing w:val="1"/>
          <w:sz w:val="22"/>
          <w:szCs w:val="22"/>
          <w:lang w:val="pt-BR"/>
        </w:rPr>
        <w:t xml:space="preserve"> c</w:t>
      </w:r>
      <w:r w:rsidRPr="00D779E7">
        <w:rPr>
          <w:rFonts w:ascii="Arial" w:hAnsi="Arial" w:cs="Arial"/>
          <w:spacing w:val="2"/>
          <w:sz w:val="22"/>
          <w:szCs w:val="22"/>
          <w:lang w:val="pt-BR"/>
        </w:rPr>
        <w:t>o</w:t>
      </w:r>
      <w:r w:rsidRPr="00D779E7">
        <w:rPr>
          <w:rFonts w:ascii="Arial" w:hAnsi="Arial" w:cs="Arial"/>
          <w:spacing w:val="-3"/>
          <w:sz w:val="22"/>
          <w:szCs w:val="22"/>
          <w:lang w:val="pt-BR"/>
        </w:rPr>
        <w:t>n</w:t>
      </w:r>
      <w:r w:rsidRPr="00D779E7">
        <w:rPr>
          <w:rFonts w:ascii="Arial" w:hAnsi="Arial" w:cs="Arial"/>
          <w:sz w:val="22"/>
          <w:szCs w:val="22"/>
          <w:lang w:val="pt-BR"/>
        </w:rPr>
        <w:t>t</w:t>
      </w:r>
      <w:r w:rsidRPr="00D779E7">
        <w:rPr>
          <w:rFonts w:ascii="Arial" w:hAnsi="Arial" w:cs="Arial"/>
          <w:spacing w:val="1"/>
          <w:sz w:val="22"/>
          <w:szCs w:val="22"/>
          <w:lang w:val="pt-BR"/>
        </w:rPr>
        <w:t>r</w:t>
      </w:r>
      <w:r w:rsidRPr="00D779E7">
        <w:rPr>
          <w:rFonts w:ascii="Arial" w:hAnsi="Arial" w:cs="Arial"/>
          <w:sz w:val="22"/>
          <w:szCs w:val="22"/>
          <w:lang w:val="pt-BR"/>
        </w:rPr>
        <w:t>at</w:t>
      </w:r>
      <w:r w:rsidRPr="00D779E7">
        <w:rPr>
          <w:rFonts w:ascii="Arial" w:hAnsi="Arial" w:cs="Arial"/>
          <w:spacing w:val="2"/>
          <w:sz w:val="22"/>
          <w:szCs w:val="22"/>
          <w:lang w:val="pt-BR"/>
        </w:rPr>
        <w:t>o</w:t>
      </w:r>
      <w:r w:rsidRPr="00D779E7">
        <w:rPr>
          <w:rFonts w:ascii="Arial" w:hAnsi="Arial" w:cs="Arial"/>
          <w:sz w:val="22"/>
          <w:szCs w:val="22"/>
          <w:lang w:val="pt-BR"/>
        </w:rPr>
        <w:t>,</w:t>
      </w:r>
      <w:r w:rsidRPr="00D779E7">
        <w:rPr>
          <w:rFonts w:ascii="Arial" w:hAnsi="Arial" w:cs="Arial"/>
          <w:spacing w:val="8"/>
          <w:sz w:val="22"/>
          <w:szCs w:val="22"/>
          <w:lang w:val="pt-BR"/>
        </w:rPr>
        <w:t xml:space="preserve"> </w:t>
      </w:r>
      <w:r w:rsidRPr="00D779E7">
        <w:rPr>
          <w:rFonts w:ascii="Arial" w:hAnsi="Arial" w:cs="Arial"/>
          <w:sz w:val="22"/>
          <w:szCs w:val="22"/>
          <w:lang w:val="pt-BR"/>
        </w:rPr>
        <w:t xml:space="preserve">a </w:t>
      </w:r>
      <w:r w:rsidRPr="00D779E7">
        <w:rPr>
          <w:rFonts w:ascii="Arial" w:hAnsi="Arial" w:cs="Arial"/>
          <w:spacing w:val="1"/>
          <w:sz w:val="22"/>
          <w:szCs w:val="22"/>
          <w:lang w:val="pt-BR"/>
        </w:rPr>
        <w:t>s</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z w:val="22"/>
          <w:szCs w:val="22"/>
          <w:lang w:val="pt-BR"/>
        </w:rPr>
        <w:t>e</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3"/>
          <w:sz w:val="22"/>
          <w:szCs w:val="22"/>
          <w:lang w:val="pt-BR"/>
        </w:rPr>
        <w:t>o</w:t>
      </w:r>
      <w:r w:rsidRPr="00D779E7">
        <w:rPr>
          <w:rFonts w:ascii="Arial" w:hAnsi="Arial" w:cs="Arial"/>
          <w:spacing w:val="2"/>
          <w:sz w:val="22"/>
          <w:szCs w:val="22"/>
          <w:lang w:val="pt-BR"/>
        </w:rPr>
        <w:t>n</w:t>
      </w:r>
      <w:r w:rsidRPr="00D779E7">
        <w:rPr>
          <w:rFonts w:ascii="Arial" w:hAnsi="Arial" w:cs="Arial"/>
          <w:spacing w:val="-3"/>
          <w:sz w:val="22"/>
          <w:szCs w:val="22"/>
          <w:lang w:val="pt-BR"/>
        </w:rPr>
        <w:t>a</w:t>
      </w:r>
      <w:r w:rsidRPr="00D779E7">
        <w:rPr>
          <w:rFonts w:ascii="Arial" w:hAnsi="Arial" w:cs="Arial"/>
          <w:spacing w:val="2"/>
          <w:sz w:val="22"/>
          <w:szCs w:val="22"/>
          <w:lang w:val="pt-BR"/>
        </w:rPr>
        <w:t>d</w:t>
      </w:r>
      <w:r w:rsidRPr="00D779E7">
        <w:rPr>
          <w:rFonts w:ascii="Arial" w:hAnsi="Arial" w:cs="Arial"/>
          <w:sz w:val="22"/>
          <w:szCs w:val="22"/>
          <w:lang w:val="pt-BR"/>
        </w:rPr>
        <w:t>a</w:t>
      </w:r>
      <w:r w:rsidRPr="00D779E7">
        <w:rPr>
          <w:rFonts w:ascii="Arial" w:hAnsi="Arial" w:cs="Arial"/>
          <w:spacing w:val="11"/>
          <w:sz w:val="22"/>
          <w:szCs w:val="22"/>
          <w:lang w:val="pt-BR"/>
        </w:rPr>
        <w:t xml:space="preserve"> </w:t>
      </w:r>
      <w:r w:rsidRPr="00D779E7">
        <w:rPr>
          <w:rFonts w:ascii="Arial" w:hAnsi="Arial" w:cs="Arial"/>
          <w:spacing w:val="2"/>
          <w:sz w:val="22"/>
          <w:szCs w:val="22"/>
          <w:lang w:val="pt-BR"/>
        </w:rPr>
        <w:t>n</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5"/>
          <w:sz w:val="22"/>
          <w:szCs w:val="22"/>
          <w:lang w:val="pt-BR"/>
        </w:rPr>
        <w:t xml:space="preserve"> </w:t>
      </w:r>
      <w:r w:rsidRPr="00D779E7">
        <w:rPr>
          <w:rFonts w:ascii="Arial" w:hAnsi="Arial" w:cs="Arial"/>
          <w:sz w:val="22"/>
          <w:szCs w:val="22"/>
          <w:lang w:val="pt-BR"/>
        </w:rPr>
        <w:t>pode</w:t>
      </w:r>
      <w:r w:rsidRPr="00D779E7">
        <w:rPr>
          <w:rFonts w:ascii="Arial" w:hAnsi="Arial" w:cs="Arial"/>
          <w:spacing w:val="1"/>
          <w:sz w:val="22"/>
          <w:szCs w:val="22"/>
          <w:lang w:val="pt-BR"/>
        </w:rPr>
        <w:t>r</w:t>
      </w:r>
      <w:r w:rsidRPr="00D779E7">
        <w:rPr>
          <w:rFonts w:ascii="Arial" w:hAnsi="Arial" w:cs="Arial"/>
          <w:sz w:val="22"/>
          <w:szCs w:val="22"/>
          <w:lang w:val="pt-BR"/>
        </w:rPr>
        <w:t>á</w:t>
      </w:r>
      <w:r w:rsidRPr="00D779E7">
        <w:rPr>
          <w:rFonts w:ascii="Arial" w:hAnsi="Arial" w:cs="Arial"/>
          <w:spacing w:val="3"/>
          <w:sz w:val="22"/>
          <w:szCs w:val="22"/>
          <w:lang w:val="pt-BR"/>
        </w:rPr>
        <w:t xml:space="preserve"> s</w:t>
      </w:r>
      <w:r w:rsidRPr="00D779E7">
        <w:rPr>
          <w:rFonts w:ascii="Arial" w:hAnsi="Arial" w:cs="Arial"/>
          <w:sz w:val="22"/>
          <w:szCs w:val="22"/>
          <w:lang w:val="pt-BR"/>
        </w:rPr>
        <w:t>e</w:t>
      </w:r>
      <w:r w:rsidRPr="00D779E7">
        <w:rPr>
          <w:rFonts w:ascii="Arial" w:hAnsi="Arial" w:cs="Arial"/>
          <w:spacing w:val="1"/>
          <w:sz w:val="22"/>
          <w:szCs w:val="22"/>
          <w:lang w:val="pt-BR"/>
        </w:rPr>
        <w:t xml:space="preserve"> </w:t>
      </w:r>
      <w:r w:rsidRPr="00D779E7">
        <w:rPr>
          <w:rFonts w:ascii="Arial" w:hAnsi="Arial" w:cs="Arial"/>
          <w:spacing w:val="2"/>
          <w:sz w:val="22"/>
          <w:szCs w:val="22"/>
          <w:lang w:val="pt-BR"/>
        </w:rPr>
        <w:t>f</w:t>
      </w:r>
      <w:r w:rsidRPr="00D779E7">
        <w:rPr>
          <w:rFonts w:ascii="Arial" w:hAnsi="Arial" w:cs="Arial"/>
          <w:spacing w:val="-3"/>
          <w:sz w:val="22"/>
          <w:szCs w:val="22"/>
          <w:lang w:val="pt-BR"/>
        </w:rPr>
        <w:t>u</w:t>
      </w:r>
      <w:r w:rsidRPr="00D779E7">
        <w:rPr>
          <w:rFonts w:ascii="Arial" w:hAnsi="Arial" w:cs="Arial"/>
          <w:spacing w:val="1"/>
          <w:sz w:val="22"/>
          <w:szCs w:val="22"/>
          <w:lang w:val="pt-BR"/>
        </w:rPr>
        <w:t>r</w:t>
      </w:r>
      <w:r w:rsidRPr="00D779E7">
        <w:rPr>
          <w:rFonts w:ascii="Arial" w:hAnsi="Arial" w:cs="Arial"/>
          <w:spacing w:val="-3"/>
          <w:sz w:val="22"/>
          <w:szCs w:val="22"/>
          <w:lang w:val="pt-BR"/>
        </w:rPr>
        <w:t>ta</w:t>
      </w:r>
      <w:r w:rsidRPr="00D779E7">
        <w:rPr>
          <w:rFonts w:ascii="Arial" w:hAnsi="Arial" w:cs="Arial"/>
          <w:sz w:val="22"/>
          <w:szCs w:val="22"/>
          <w:lang w:val="pt-BR"/>
        </w:rPr>
        <w:t>r</w:t>
      </w:r>
      <w:r w:rsidRPr="00D779E7">
        <w:rPr>
          <w:rFonts w:ascii="Arial" w:hAnsi="Arial" w:cs="Arial"/>
          <w:spacing w:val="6"/>
          <w:sz w:val="22"/>
          <w:szCs w:val="22"/>
          <w:lang w:val="pt-BR"/>
        </w:rPr>
        <w:t xml:space="preserve"> </w:t>
      </w:r>
      <w:r w:rsidRPr="00D779E7">
        <w:rPr>
          <w:rFonts w:ascii="Arial" w:hAnsi="Arial" w:cs="Arial"/>
          <w:spacing w:val="2"/>
          <w:w w:val="101"/>
          <w:sz w:val="22"/>
          <w:szCs w:val="22"/>
          <w:lang w:val="pt-BR"/>
        </w:rPr>
        <w:t>d</w:t>
      </w:r>
      <w:r w:rsidRPr="00D779E7">
        <w:rPr>
          <w:rFonts w:ascii="Arial" w:hAnsi="Arial" w:cs="Arial"/>
          <w:w w:val="101"/>
          <w:sz w:val="22"/>
          <w:szCs w:val="22"/>
          <w:lang w:val="pt-BR"/>
        </w:rPr>
        <w:t xml:space="preserve">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pacing w:val="-3"/>
          <w:sz w:val="22"/>
          <w:szCs w:val="22"/>
          <w:lang w:val="pt-BR"/>
        </w:rPr>
        <w:t>t</w:t>
      </w:r>
      <w:r w:rsidRPr="00D779E7">
        <w:rPr>
          <w:rFonts w:ascii="Arial" w:hAnsi="Arial" w:cs="Arial"/>
          <w:sz w:val="22"/>
          <w:szCs w:val="22"/>
          <w:lang w:val="pt-BR"/>
        </w:rPr>
        <w:t>ar</w:t>
      </w:r>
      <w:r w:rsidRPr="00D779E7">
        <w:rPr>
          <w:rFonts w:ascii="Arial" w:hAnsi="Arial" w:cs="Arial"/>
          <w:spacing w:val="10"/>
          <w:sz w:val="22"/>
          <w:szCs w:val="22"/>
          <w:lang w:val="pt-BR"/>
        </w:rPr>
        <w:t xml:space="preserve"> </w:t>
      </w:r>
      <w:r w:rsidRPr="00D779E7">
        <w:rPr>
          <w:rFonts w:ascii="Arial" w:hAnsi="Arial" w:cs="Arial"/>
          <w:spacing w:val="1"/>
          <w:sz w:val="22"/>
          <w:szCs w:val="22"/>
          <w:lang w:val="pt-BR"/>
        </w:rPr>
        <w:t>s</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pacing w:val="-2"/>
          <w:sz w:val="22"/>
          <w:szCs w:val="22"/>
          <w:lang w:val="pt-BR"/>
        </w:rPr>
        <w:t>v</w:t>
      </w:r>
      <w:r w:rsidRPr="00D779E7">
        <w:rPr>
          <w:rFonts w:ascii="Arial" w:hAnsi="Arial" w:cs="Arial"/>
          <w:spacing w:val="3"/>
          <w:sz w:val="22"/>
          <w:szCs w:val="22"/>
          <w:lang w:val="pt-BR"/>
        </w:rPr>
        <w:t>i</w:t>
      </w:r>
      <w:r w:rsidRPr="00D779E7">
        <w:rPr>
          <w:rFonts w:ascii="Arial" w:hAnsi="Arial" w:cs="Arial"/>
          <w:spacing w:val="-2"/>
          <w:sz w:val="22"/>
          <w:szCs w:val="22"/>
          <w:lang w:val="pt-BR"/>
        </w:rPr>
        <w:t>ç</w:t>
      </w:r>
      <w:r w:rsidRPr="00D779E7">
        <w:rPr>
          <w:rFonts w:ascii="Arial" w:hAnsi="Arial" w:cs="Arial"/>
          <w:sz w:val="22"/>
          <w:szCs w:val="22"/>
          <w:lang w:val="pt-BR"/>
        </w:rPr>
        <w:t>o</w:t>
      </w:r>
      <w:r w:rsidRPr="00D779E7">
        <w:rPr>
          <w:rFonts w:ascii="Arial" w:hAnsi="Arial" w:cs="Arial"/>
          <w:spacing w:val="-2"/>
          <w:sz w:val="22"/>
          <w:szCs w:val="22"/>
          <w:lang w:val="pt-BR"/>
        </w:rPr>
        <w:t>s</w:t>
      </w:r>
      <w:r w:rsidRPr="00D779E7">
        <w:rPr>
          <w:rFonts w:ascii="Arial" w:hAnsi="Arial" w:cs="Arial"/>
          <w:sz w:val="22"/>
          <w:szCs w:val="22"/>
          <w:lang w:val="pt-BR"/>
        </w:rPr>
        <w:t>,</w:t>
      </w:r>
      <w:r w:rsidRPr="00D779E7">
        <w:rPr>
          <w:rFonts w:ascii="Arial" w:hAnsi="Arial" w:cs="Arial"/>
          <w:spacing w:val="15"/>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z w:val="22"/>
          <w:szCs w:val="22"/>
          <w:lang w:val="pt-BR"/>
        </w:rPr>
        <w:t>n</w:t>
      </w:r>
      <w:r w:rsidRPr="00D779E7">
        <w:rPr>
          <w:rFonts w:ascii="Arial" w:hAnsi="Arial" w:cs="Arial"/>
          <w:spacing w:val="2"/>
          <w:sz w:val="22"/>
          <w:szCs w:val="22"/>
          <w:lang w:val="pt-BR"/>
        </w:rPr>
        <w:t>f</w:t>
      </w:r>
      <w:r w:rsidRPr="00D779E7">
        <w:rPr>
          <w:rFonts w:ascii="Arial" w:hAnsi="Arial" w:cs="Arial"/>
          <w:sz w:val="22"/>
          <w:szCs w:val="22"/>
          <w:lang w:val="pt-BR"/>
        </w:rPr>
        <w:t>o</w:t>
      </w:r>
      <w:r w:rsidRPr="00D779E7">
        <w:rPr>
          <w:rFonts w:ascii="Arial" w:hAnsi="Arial" w:cs="Arial"/>
          <w:spacing w:val="1"/>
          <w:sz w:val="22"/>
          <w:szCs w:val="22"/>
          <w:lang w:val="pt-BR"/>
        </w:rPr>
        <w:t>r</w:t>
      </w:r>
      <w:r w:rsidRPr="00D779E7">
        <w:rPr>
          <w:rFonts w:ascii="Arial" w:hAnsi="Arial" w:cs="Arial"/>
          <w:sz w:val="22"/>
          <w:szCs w:val="22"/>
          <w:lang w:val="pt-BR"/>
        </w:rPr>
        <w:t>me</w:t>
      </w:r>
      <w:r w:rsidRPr="00D779E7">
        <w:rPr>
          <w:rFonts w:ascii="Arial" w:hAnsi="Arial" w:cs="Arial"/>
          <w:spacing w:val="13"/>
          <w:sz w:val="22"/>
          <w:szCs w:val="22"/>
          <w:lang w:val="pt-BR"/>
        </w:rPr>
        <w:t xml:space="preserve"> </w:t>
      </w:r>
      <w:r w:rsidRPr="00D779E7">
        <w:rPr>
          <w:rFonts w:ascii="Arial" w:hAnsi="Arial" w:cs="Arial"/>
          <w:sz w:val="22"/>
          <w:szCs w:val="22"/>
          <w:lang w:val="pt-BR"/>
        </w:rPr>
        <w:t>os</w:t>
      </w:r>
      <w:r w:rsidRPr="00D779E7">
        <w:rPr>
          <w:rFonts w:ascii="Arial" w:hAnsi="Arial" w:cs="Arial"/>
          <w:spacing w:val="4"/>
          <w:sz w:val="22"/>
          <w:szCs w:val="22"/>
          <w:lang w:val="pt-BR"/>
        </w:rPr>
        <w:t xml:space="preserve"> </w:t>
      </w:r>
      <w:r w:rsidRPr="00D779E7">
        <w:rPr>
          <w:rFonts w:ascii="Arial" w:hAnsi="Arial" w:cs="Arial"/>
          <w:spacing w:val="1"/>
          <w:sz w:val="22"/>
          <w:szCs w:val="22"/>
          <w:lang w:val="pt-BR"/>
        </w:rPr>
        <w:t>v</w:t>
      </w:r>
      <w:r w:rsidRPr="00D779E7">
        <w:rPr>
          <w:rFonts w:ascii="Arial" w:hAnsi="Arial" w:cs="Arial"/>
          <w:sz w:val="22"/>
          <w:szCs w:val="22"/>
          <w:lang w:val="pt-BR"/>
        </w:rPr>
        <w:t>a</w:t>
      </w:r>
      <w:r w:rsidRPr="00D779E7">
        <w:rPr>
          <w:rFonts w:ascii="Arial" w:hAnsi="Arial" w:cs="Arial"/>
          <w:spacing w:val="1"/>
          <w:sz w:val="22"/>
          <w:szCs w:val="22"/>
          <w:lang w:val="pt-BR"/>
        </w:rPr>
        <w:t>l</w:t>
      </w:r>
      <w:r w:rsidRPr="00D779E7">
        <w:rPr>
          <w:rFonts w:ascii="Arial" w:hAnsi="Arial" w:cs="Arial"/>
          <w:sz w:val="22"/>
          <w:szCs w:val="22"/>
          <w:lang w:val="pt-BR"/>
        </w:rPr>
        <w:t>o</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z w:val="22"/>
          <w:szCs w:val="22"/>
          <w:lang w:val="pt-BR"/>
        </w:rPr>
        <w:t>s</w:t>
      </w:r>
      <w:r w:rsidRPr="00D779E7">
        <w:rPr>
          <w:rFonts w:ascii="Arial" w:hAnsi="Arial" w:cs="Arial"/>
          <w:spacing w:val="11"/>
          <w:sz w:val="22"/>
          <w:szCs w:val="22"/>
          <w:lang w:val="pt-BR"/>
        </w:rPr>
        <w:t xml:space="preserve"> </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z w:val="22"/>
          <w:szCs w:val="22"/>
          <w:lang w:val="pt-BR"/>
        </w:rPr>
        <w:t>ta</w:t>
      </w:r>
      <w:r w:rsidRPr="00D779E7">
        <w:rPr>
          <w:rFonts w:ascii="Arial" w:hAnsi="Arial" w:cs="Arial"/>
          <w:spacing w:val="2"/>
          <w:sz w:val="22"/>
          <w:szCs w:val="22"/>
          <w:lang w:val="pt-BR"/>
        </w:rPr>
        <w:t>b</w:t>
      </w:r>
      <w:r w:rsidRPr="00D779E7">
        <w:rPr>
          <w:rFonts w:ascii="Arial" w:hAnsi="Arial" w:cs="Arial"/>
          <w:spacing w:val="-3"/>
          <w:sz w:val="22"/>
          <w:szCs w:val="22"/>
          <w:lang w:val="pt-BR"/>
        </w:rPr>
        <w:t>e</w:t>
      </w:r>
      <w:r w:rsidRPr="00D779E7">
        <w:rPr>
          <w:rFonts w:ascii="Arial" w:hAnsi="Arial" w:cs="Arial"/>
          <w:spacing w:val="3"/>
          <w:sz w:val="22"/>
          <w:szCs w:val="22"/>
          <w:lang w:val="pt-BR"/>
        </w:rPr>
        <w:t>l</w:t>
      </w:r>
      <w:r w:rsidRPr="00D779E7">
        <w:rPr>
          <w:rFonts w:ascii="Arial" w:hAnsi="Arial" w:cs="Arial"/>
          <w:spacing w:val="-3"/>
          <w:sz w:val="22"/>
          <w:szCs w:val="22"/>
          <w:lang w:val="pt-BR"/>
        </w:rPr>
        <w:t>e</w:t>
      </w:r>
      <w:r w:rsidRPr="00D779E7">
        <w:rPr>
          <w:rFonts w:ascii="Arial" w:hAnsi="Arial" w:cs="Arial"/>
          <w:spacing w:val="1"/>
          <w:sz w:val="22"/>
          <w:szCs w:val="22"/>
          <w:lang w:val="pt-BR"/>
        </w:rPr>
        <w:t>ci</w:t>
      </w:r>
      <w:r w:rsidRPr="00D779E7">
        <w:rPr>
          <w:rFonts w:ascii="Arial" w:hAnsi="Arial" w:cs="Arial"/>
          <w:sz w:val="22"/>
          <w:szCs w:val="22"/>
          <w:lang w:val="pt-BR"/>
        </w:rPr>
        <w:t>d</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21"/>
          <w:sz w:val="22"/>
          <w:szCs w:val="22"/>
          <w:lang w:val="pt-BR"/>
        </w:rPr>
        <w:t xml:space="preserve"> </w:t>
      </w:r>
      <w:r w:rsidRPr="00D779E7">
        <w:rPr>
          <w:rFonts w:ascii="Arial" w:hAnsi="Arial" w:cs="Arial"/>
          <w:sz w:val="22"/>
          <w:szCs w:val="22"/>
          <w:lang w:val="pt-BR"/>
        </w:rPr>
        <w:t>na</w:t>
      </w:r>
      <w:r w:rsidRPr="00D779E7">
        <w:rPr>
          <w:rFonts w:ascii="Arial" w:hAnsi="Arial" w:cs="Arial"/>
          <w:spacing w:val="-1"/>
          <w:sz w:val="22"/>
          <w:szCs w:val="22"/>
          <w:lang w:val="pt-BR"/>
        </w:rPr>
        <w:t xml:space="preserve"> </w:t>
      </w:r>
      <w:r w:rsidRPr="00D779E7">
        <w:rPr>
          <w:rFonts w:ascii="Arial" w:hAnsi="Arial" w:cs="Arial"/>
          <w:spacing w:val="-23"/>
          <w:sz w:val="22"/>
          <w:szCs w:val="22"/>
          <w:lang w:val="pt-BR"/>
        </w:rPr>
        <w:t>T</w:t>
      </w:r>
      <w:r w:rsidRPr="00D779E7">
        <w:rPr>
          <w:rFonts w:ascii="Arial" w:hAnsi="Arial" w:cs="Arial"/>
          <w:sz w:val="22"/>
          <w:szCs w:val="22"/>
          <w:lang w:val="pt-BR"/>
        </w:rPr>
        <w:t>abe</w:t>
      </w:r>
      <w:r w:rsidRPr="00D779E7">
        <w:rPr>
          <w:rFonts w:ascii="Arial" w:hAnsi="Arial" w:cs="Arial"/>
          <w:spacing w:val="1"/>
          <w:sz w:val="22"/>
          <w:szCs w:val="22"/>
          <w:lang w:val="pt-BR"/>
        </w:rPr>
        <w:t>l</w:t>
      </w:r>
      <w:r w:rsidRPr="00D779E7">
        <w:rPr>
          <w:rFonts w:ascii="Arial" w:hAnsi="Arial" w:cs="Arial"/>
          <w:sz w:val="22"/>
          <w:szCs w:val="22"/>
          <w:lang w:val="pt-BR"/>
        </w:rPr>
        <w:t>a</w:t>
      </w:r>
      <w:r w:rsidRPr="00D779E7">
        <w:rPr>
          <w:rFonts w:ascii="Arial" w:hAnsi="Arial" w:cs="Arial"/>
          <w:spacing w:val="10"/>
          <w:sz w:val="22"/>
          <w:szCs w:val="22"/>
          <w:lang w:val="pt-BR"/>
        </w:rPr>
        <w:t xml:space="preserve"> </w:t>
      </w:r>
      <w:r w:rsidRPr="00D779E7">
        <w:rPr>
          <w:rFonts w:ascii="Arial" w:hAnsi="Arial" w:cs="Arial"/>
          <w:sz w:val="22"/>
          <w:szCs w:val="22"/>
          <w:lang w:val="pt-BR"/>
        </w:rPr>
        <w:t>S</w:t>
      </w:r>
      <w:r w:rsidRPr="00D779E7">
        <w:rPr>
          <w:rFonts w:ascii="Arial" w:hAnsi="Arial" w:cs="Arial"/>
          <w:spacing w:val="-1"/>
          <w:sz w:val="22"/>
          <w:szCs w:val="22"/>
          <w:lang w:val="pt-BR"/>
        </w:rPr>
        <w:t>U</w:t>
      </w:r>
      <w:r w:rsidRPr="00D779E7">
        <w:rPr>
          <w:rFonts w:ascii="Arial" w:hAnsi="Arial" w:cs="Arial"/>
          <w:sz w:val="22"/>
          <w:szCs w:val="22"/>
          <w:lang w:val="pt-BR"/>
        </w:rPr>
        <w:t>S,</w:t>
      </w:r>
      <w:r w:rsidRPr="00D779E7">
        <w:rPr>
          <w:rFonts w:ascii="Arial" w:hAnsi="Arial" w:cs="Arial"/>
          <w:spacing w:val="11"/>
          <w:sz w:val="22"/>
          <w:szCs w:val="22"/>
          <w:lang w:val="pt-BR"/>
        </w:rPr>
        <w:t xml:space="preserve"> </w:t>
      </w:r>
      <w:r w:rsidRPr="00D779E7">
        <w:rPr>
          <w:rFonts w:ascii="Arial" w:hAnsi="Arial" w:cs="Arial"/>
          <w:sz w:val="22"/>
          <w:szCs w:val="22"/>
          <w:lang w:val="pt-BR"/>
        </w:rPr>
        <w:t>f</w:t>
      </w:r>
      <w:r w:rsidRPr="00D779E7">
        <w:rPr>
          <w:rFonts w:ascii="Arial" w:hAnsi="Arial" w:cs="Arial"/>
          <w:spacing w:val="1"/>
          <w:sz w:val="22"/>
          <w:szCs w:val="22"/>
          <w:lang w:val="pt-BR"/>
        </w:rPr>
        <w:t>ic</w:t>
      </w:r>
      <w:r w:rsidRPr="00D779E7">
        <w:rPr>
          <w:rFonts w:ascii="Arial" w:hAnsi="Arial" w:cs="Arial"/>
          <w:sz w:val="22"/>
          <w:szCs w:val="22"/>
          <w:lang w:val="pt-BR"/>
        </w:rPr>
        <w:t>a</w:t>
      </w:r>
      <w:r w:rsidRPr="00D779E7">
        <w:rPr>
          <w:rFonts w:ascii="Arial" w:hAnsi="Arial" w:cs="Arial"/>
          <w:spacing w:val="-3"/>
          <w:sz w:val="22"/>
          <w:szCs w:val="22"/>
          <w:lang w:val="pt-BR"/>
        </w:rPr>
        <w:t>n</w:t>
      </w:r>
      <w:r w:rsidRPr="00D779E7">
        <w:rPr>
          <w:rFonts w:ascii="Arial" w:hAnsi="Arial" w:cs="Arial"/>
          <w:sz w:val="22"/>
          <w:szCs w:val="22"/>
          <w:lang w:val="pt-BR"/>
        </w:rPr>
        <w:t>do</w:t>
      </w:r>
      <w:r w:rsidRPr="00D779E7">
        <w:rPr>
          <w:rFonts w:ascii="Arial" w:hAnsi="Arial" w:cs="Arial"/>
          <w:spacing w:val="10"/>
          <w:sz w:val="22"/>
          <w:szCs w:val="22"/>
          <w:lang w:val="pt-BR"/>
        </w:rPr>
        <w:t xml:space="preserve"> </w:t>
      </w:r>
      <w:r w:rsidRPr="00D779E7">
        <w:rPr>
          <w:rFonts w:ascii="Arial" w:hAnsi="Arial" w:cs="Arial"/>
          <w:sz w:val="22"/>
          <w:szCs w:val="22"/>
          <w:lang w:val="pt-BR"/>
        </w:rPr>
        <w:t>e</w:t>
      </w:r>
      <w:r w:rsidRPr="00D779E7">
        <w:rPr>
          <w:rFonts w:ascii="Arial" w:hAnsi="Arial" w:cs="Arial"/>
          <w:spacing w:val="1"/>
          <w:sz w:val="22"/>
          <w:szCs w:val="22"/>
          <w:lang w:val="pt-BR"/>
        </w:rPr>
        <w:t>s</w:t>
      </w:r>
      <w:r w:rsidRPr="00D779E7">
        <w:rPr>
          <w:rFonts w:ascii="Arial" w:hAnsi="Arial" w:cs="Arial"/>
          <w:spacing w:val="-2"/>
          <w:sz w:val="22"/>
          <w:szCs w:val="22"/>
          <w:lang w:val="pt-BR"/>
        </w:rPr>
        <w:t>c</w:t>
      </w:r>
      <w:r w:rsidRPr="00D779E7">
        <w:rPr>
          <w:rFonts w:ascii="Arial" w:hAnsi="Arial" w:cs="Arial"/>
          <w:spacing w:val="3"/>
          <w:sz w:val="22"/>
          <w:szCs w:val="22"/>
          <w:lang w:val="pt-BR"/>
        </w:rPr>
        <w:t>l</w:t>
      </w:r>
      <w:r w:rsidRPr="00D779E7">
        <w:rPr>
          <w:rFonts w:ascii="Arial" w:hAnsi="Arial" w:cs="Arial"/>
          <w:spacing w:val="-3"/>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3"/>
          <w:sz w:val="22"/>
          <w:szCs w:val="22"/>
          <w:lang w:val="pt-BR"/>
        </w:rPr>
        <w:t>d</w:t>
      </w:r>
      <w:r w:rsidRPr="00D779E7">
        <w:rPr>
          <w:rFonts w:ascii="Arial" w:hAnsi="Arial" w:cs="Arial"/>
          <w:sz w:val="22"/>
          <w:szCs w:val="22"/>
          <w:lang w:val="pt-BR"/>
        </w:rPr>
        <w:t>o</w:t>
      </w:r>
      <w:r w:rsidRPr="00D779E7">
        <w:rPr>
          <w:rFonts w:ascii="Arial" w:hAnsi="Arial" w:cs="Arial"/>
          <w:spacing w:val="15"/>
          <w:sz w:val="22"/>
          <w:szCs w:val="22"/>
          <w:lang w:val="pt-BR"/>
        </w:rPr>
        <w:t xml:space="preserve"> </w:t>
      </w:r>
      <w:r w:rsidRPr="00D779E7">
        <w:rPr>
          <w:rFonts w:ascii="Arial" w:hAnsi="Arial" w:cs="Arial"/>
          <w:spacing w:val="2"/>
          <w:sz w:val="22"/>
          <w:szCs w:val="22"/>
          <w:lang w:val="pt-BR"/>
        </w:rPr>
        <w:t>q</w:t>
      </w:r>
      <w:r w:rsidRPr="00D779E7">
        <w:rPr>
          <w:rFonts w:ascii="Arial" w:hAnsi="Arial" w:cs="Arial"/>
          <w:spacing w:val="-3"/>
          <w:sz w:val="22"/>
          <w:szCs w:val="22"/>
          <w:lang w:val="pt-BR"/>
        </w:rPr>
        <w:t>u</w:t>
      </w:r>
      <w:r w:rsidRPr="00D779E7">
        <w:rPr>
          <w:rFonts w:ascii="Arial" w:hAnsi="Arial" w:cs="Arial"/>
          <w:sz w:val="22"/>
          <w:szCs w:val="22"/>
          <w:lang w:val="pt-BR"/>
        </w:rPr>
        <w:t>e</w:t>
      </w:r>
      <w:r w:rsidRPr="00D779E7">
        <w:rPr>
          <w:rFonts w:ascii="Arial" w:hAnsi="Arial" w:cs="Arial"/>
          <w:spacing w:val="10"/>
          <w:sz w:val="22"/>
          <w:szCs w:val="22"/>
          <w:lang w:val="pt-BR"/>
        </w:rPr>
        <w:t xml:space="preserve"> </w:t>
      </w:r>
      <w:r w:rsidRPr="00D779E7">
        <w:rPr>
          <w:rFonts w:ascii="Arial" w:hAnsi="Arial" w:cs="Arial"/>
          <w:w w:val="101"/>
          <w:sz w:val="22"/>
          <w:szCs w:val="22"/>
          <w:lang w:val="pt-BR"/>
        </w:rPr>
        <w:t xml:space="preserve">a </w:t>
      </w:r>
      <w:r w:rsidRPr="00D779E7">
        <w:rPr>
          <w:rFonts w:ascii="Arial" w:hAnsi="Arial" w:cs="Arial"/>
          <w:sz w:val="22"/>
          <w:szCs w:val="22"/>
          <w:lang w:val="pt-BR"/>
        </w:rPr>
        <w:t>d</w:t>
      </w:r>
      <w:r w:rsidRPr="00D779E7">
        <w:rPr>
          <w:rFonts w:ascii="Arial" w:hAnsi="Arial" w:cs="Arial"/>
          <w:spacing w:val="-3"/>
          <w:sz w:val="22"/>
          <w:szCs w:val="22"/>
          <w:lang w:val="pt-BR"/>
        </w:rPr>
        <w:t>e</w:t>
      </w:r>
      <w:r w:rsidRPr="00D779E7">
        <w:rPr>
          <w:rFonts w:ascii="Arial" w:hAnsi="Arial" w:cs="Arial"/>
          <w:spacing w:val="1"/>
          <w:sz w:val="22"/>
          <w:szCs w:val="22"/>
          <w:lang w:val="pt-BR"/>
        </w:rPr>
        <w:t>sis</w:t>
      </w:r>
      <w:r w:rsidRPr="00D779E7">
        <w:rPr>
          <w:rFonts w:ascii="Arial" w:hAnsi="Arial" w:cs="Arial"/>
          <w:sz w:val="22"/>
          <w:szCs w:val="22"/>
          <w:lang w:val="pt-BR"/>
        </w:rPr>
        <w:t>tê</w:t>
      </w:r>
      <w:r w:rsidRPr="00D779E7">
        <w:rPr>
          <w:rFonts w:ascii="Arial" w:hAnsi="Arial" w:cs="Arial"/>
          <w:spacing w:val="-3"/>
          <w:sz w:val="22"/>
          <w:szCs w:val="22"/>
          <w:lang w:val="pt-BR"/>
        </w:rPr>
        <w:t>n</w:t>
      </w:r>
      <w:r w:rsidRPr="00D779E7">
        <w:rPr>
          <w:rFonts w:ascii="Arial" w:hAnsi="Arial" w:cs="Arial"/>
          <w:spacing w:val="1"/>
          <w:sz w:val="22"/>
          <w:szCs w:val="22"/>
          <w:lang w:val="pt-BR"/>
        </w:rPr>
        <w:t>ci</w:t>
      </w:r>
      <w:r w:rsidRPr="00D779E7">
        <w:rPr>
          <w:rFonts w:ascii="Arial" w:hAnsi="Arial" w:cs="Arial"/>
          <w:sz w:val="22"/>
          <w:szCs w:val="22"/>
          <w:lang w:val="pt-BR"/>
        </w:rPr>
        <w:t>a</w:t>
      </w:r>
      <w:r w:rsidRPr="00D779E7">
        <w:rPr>
          <w:rFonts w:ascii="Arial" w:hAnsi="Arial" w:cs="Arial"/>
          <w:spacing w:val="24"/>
          <w:sz w:val="22"/>
          <w:szCs w:val="22"/>
          <w:lang w:val="pt-BR"/>
        </w:rPr>
        <w:t xml:space="preserve"> </w:t>
      </w:r>
      <w:r w:rsidRPr="00D779E7">
        <w:rPr>
          <w:rFonts w:ascii="Arial" w:hAnsi="Arial" w:cs="Arial"/>
          <w:spacing w:val="2"/>
          <w:sz w:val="22"/>
          <w:szCs w:val="22"/>
          <w:lang w:val="pt-BR"/>
        </w:rPr>
        <w:t>p</w:t>
      </w:r>
      <w:r w:rsidRPr="00D779E7">
        <w:rPr>
          <w:rFonts w:ascii="Arial" w:hAnsi="Arial" w:cs="Arial"/>
          <w:spacing w:val="-3"/>
          <w:sz w:val="22"/>
          <w:szCs w:val="22"/>
          <w:lang w:val="pt-BR"/>
        </w:rPr>
        <w:t>o</w:t>
      </w:r>
      <w:r w:rsidRPr="00D779E7">
        <w:rPr>
          <w:rFonts w:ascii="Arial" w:hAnsi="Arial" w:cs="Arial"/>
          <w:spacing w:val="1"/>
          <w:sz w:val="22"/>
          <w:szCs w:val="22"/>
          <w:lang w:val="pt-BR"/>
        </w:rPr>
        <w:t>s</w:t>
      </w:r>
      <w:r w:rsidRPr="00D779E7">
        <w:rPr>
          <w:rFonts w:ascii="Arial" w:hAnsi="Arial" w:cs="Arial"/>
          <w:sz w:val="22"/>
          <w:szCs w:val="22"/>
          <w:lang w:val="pt-BR"/>
        </w:rPr>
        <w:t>t</w:t>
      </w:r>
      <w:r w:rsidRPr="00D779E7">
        <w:rPr>
          <w:rFonts w:ascii="Arial" w:hAnsi="Arial" w:cs="Arial"/>
          <w:spacing w:val="2"/>
          <w:sz w:val="22"/>
          <w:szCs w:val="22"/>
          <w:lang w:val="pt-BR"/>
        </w:rPr>
        <w:t>e</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or</w:t>
      </w:r>
      <w:r w:rsidRPr="00D779E7">
        <w:rPr>
          <w:rFonts w:ascii="Arial" w:hAnsi="Arial" w:cs="Arial"/>
          <w:spacing w:val="21"/>
          <w:sz w:val="22"/>
          <w:szCs w:val="22"/>
          <w:lang w:val="pt-BR"/>
        </w:rPr>
        <w:t xml:space="preserve"> </w:t>
      </w:r>
      <w:r w:rsidRPr="00D779E7">
        <w:rPr>
          <w:rFonts w:ascii="Arial" w:hAnsi="Arial" w:cs="Arial"/>
          <w:sz w:val="22"/>
          <w:szCs w:val="22"/>
          <w:lang w:val="pt-BR"/>
        </w:rPr>
        <w:t>a</w:t>
      </w:r>
      <w:r w:rsidRPr="00D779E7">
        <w:rPr>
          <w:rFonts w:ascii="Arial" w:hAnsi="Arial" w:cs="Arial"/>
          <w:spacing w:val="1"/>
          <w:sz w:val="22"/>
          <w:szCs w:val="22"/>
          <w:lang w:val="pt-BR"/>
        </w:rPr>
        <w:t>c</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á</w:t>
      </w:r>
      <w:r w:rsidRPr="00D779E7">
        <w:rPr>
          <w:rFonts w:ascii="Arial" w:hAnsi="Arial" w:cs="Arial"/>
          <w:spacing w:val="23"/>
          <w:sz w:val="22"/>
          <w:szCs w:val="22"/>
          <w:lang w:val="pt-BR"/>
        </w:rPr>
        <w:t xml:space="preserve"> </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14"/>
          <w:sz w:val="22"/>
          <w:szCs w:val="22"/>
          <w:lang w:val="pt-BR"/>
        </w:rPr>
        <w:t xml:space="preserve"> </w:t>
      </w:r>
      <w:r w:rsidRPr="00D779E7">
        <w:rPr>
          <w:rFonts w:ascii="Arial" w:hAnsi="Arial" w:cs="Arial"/>
          <w:spacing w:val="3"/>
          <w:sz w:val="22"/>
          <w:szCs w:val="22"/>
          <w:lang w:val="pt-BR"/>
        </w:rPr>
        <w:t>s</w:t>
      </w:r>
      <w:r w:rsidRPr="00D779E7">
        <w:rPr>
          <w:rFonts w:ascii="Arial" w:hAnsi="Arial" w:cs="Arial"/>
          <w:sz w:val="22"/>
          <w:szCs w:val="22"/>
          <w:lang w:val="pt-BR"/>
        </w:rPr>
        <w:t>an</w:t>
      </w:r>
      <w:r w:rsidRPr="00D779E7">
        <w:rPr>
          <w:rFonts w:ascii="Arial" w:hAnsi="Arial" w:cs="Arial"/>
          <w:spacing w:val="1"/>
          <w:sz w:val="22"/>
          <w:szCs w:val="22"/>
          <w:lang w:val="pt-BR"/>
        </w:rPr>
        <w:t>ç</w:t>
      </w:r>
      <w:r w:rsidRPr="00D779E7">
        <w:rPr>
          <w:rFonts w:ascii="Arial" w:hAnsi="Arial" w:cs="Arial"/>
          <w:sz w:val="22"/>
          <w:szCs w:val="22"/>
          <w:lang w:val="pt-BR"/>
        </w:rPr>
        <w:t>ões</w:t>
      </w:r>
      <w:r w:rsidRPr="00D779E7">
        <w:rPr>
          <w:rFonts w:ascii="Arial" w:hAnsi="Arial" w:cs="Arial"/>
          <w:spacing w:val="21"/>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v</w:t>
      </w:r>
      <w:r w:rsidRPr="00D779E7">
        <w:rPr>
          <w:rFonts w:ascii="Arial" w:hAnsi="Arial" w:cs="Arial"/>
          <w:spacing w:val="3"/>
          <w:sz w:val="22"/>
          <w:szCs w:val="22"/>
          <w:lang w:val="pt-BR"/>
        </w:rPr>
        <w:t>i</w:t>
      </w:r>
      <w:r w:rsidRPr="00D779E7">
        <w:rPr>
          <w:rFonts w:ascii="Arial" w:hAnsi="Arial" w:cs="Arial"/>
          <w:spacing w:val="-2"/>
          <w:sz w:val="22"/>
          <w:szCs w:val="22"/>
          <w:lang w:val="pt-BR"/>
        </w:rPr>
        <w:t>s</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21"/>
          <w:sz w:val="22"/>
          <w:szCs w:val="22"/>
          <w:lang w:val="pt-BR"/>
        </w:rPr>
        <w:t xml:space="preserve"> </w:t>
      </w:r>
      <w:r w:rsidRPr="00D779E7">
        <w:rPr>
          <w:rFonts w:ascii="Arial" w:hAnsi="Arial" w:cs="Arial"/>
          <w:spacing w:val="-3"/>
          <w:sz w:val="22"/>
          <w:szCs w:val="22"/>
          <w:lang w:val="pt-BR"/>
        </w:rPr>
        <w:t>n</w:t>
      </w:r>
      <w:r w:rsidRPr="00D779E7">
        <w:rPr>
          <w:rFonts w:ascii="Arial" w:hAnsi="Arial" w:cs="Arial"/>
          <w:sz w:val="22"/>
          <w:szCs w:val="22"/>
          <w:lang w:val="pt-BR"/>
        </w:rPr>
        <w:t>o</w:t>
      </w:r>
      <w:r w:rsidRPr="00D779E7">
        <w:rPr>
          <w:rFonts w:ascii="Arial" w:hAnsi="Arial" w:cs="Arial"/>
          <w:spacing w:val="16"/>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a</w:t>
      </w:r>
      <w:r w:rsidRPr="00D779E7">
        <w:rPr>
          <w:rFonts w:ascii="Arial" w:hAnsi="Arial" w:cs="Arial"/>
          <w:spacing w:val="-3"/>
          <w:sz w:val="22"/>
          <w:szCs w:val="22"/>
          <w:lang w:val="pt-BR"/>
        </w:rPr>
        <w:t>p</w:t>
      </w:r>
      <w:r w:rsidRPr="00D779E7">
        <w:rPr>
          <w:rFonts w:ascii="Arial" w:hAnsi="Arial" w:cs="Arial"/>
          <w:sz w:val="22"/>
          <w:szCs w:val="22"/>
          <w:lang w:val="pt-BR"/>
        </w:rPr>
        <w:t>í</w:t>
      </w:r>
      <w:r w:rsidRPr="00D779E7">
        <w:rPr>
          <w:rFonts w:ascii="Arial" w:hAnsi="Arial" w:cs="Arial"/>
          <w:spacing w:val="5"/>
          <w:sz w:val="22"/>
          <w:szCs w:val="22"/>
          <w:lang w:val="pt-BR"/>
        </w:rPr>
        <w:t>t</w:t>
      </w:r>
      <w:r w:rsidRPr="00D779E7">
        <w:rPr>
          <w:rFonts w:ascii="Arial" w:hAnsi="Arial" w:cs="Arial"/>
          <w:spacing w:val="-3"/>
          <w:sz w:val="22"/>
          <w:szCs w:val="22"/>
          <w:lang w:val="pt-BR"/>
        </w:rPr>
        <w:t>u</w:t>
      </w:r>
      <w:r w:rsidRPr="00D779E7">
        <w:rPr>
          <w:rFonts w:ascii="Arial" w:hAnsi="Arial" w:cs="Arial"/>
          <w:spacing w:val="3"/>
          <w:sz w:val="22"/>
          <w:szCs w:val="22"/>
          <w:lang w:val="pt-BR"/>
        </w:rPr>
        <w:t>l</w:t>
      </w:r>
      <w:r w:rsidRPr="00D779E7">
        <w:rPr>
          <w:rFonts w:ascii="Arial" w:hAnsi="Arial" w:cs="Arial"/>
          <w:sz w:val="22"/>
          <w:szCs w:val="22"/>
          <w:lang w:val="pt-BR"/>
        </w:rPr>
        <w:t>o</w:t>
      </w:r>
      <w:r w:rsidRPr="00D779E7">
        <w:rPr>
          <w:rFonts w:ascii="Arial" w:hAnsi="Arial" w:cs="Arial"/>
          <w:spacing w:val="17"/>
          <w:sz w:val="22"/>
          <w:szCs w:val="22"/>
          <w:lang w:val="pt-BR"/>
        </w:rPr>
        <w:t xml:space="preserve"> </w:t>
      </w:r>
      <w:r w:rsidRPr="00D779E7">
        <w:rPr>
          <w:rFonts w:ascii="Arial" w:hAnsi="Arial" w:cs="Arial"/>
          <w:spacing w:val="2"/>
          <w:sz w:val="22"/>
          <w:szCs w:val="22"/>
          <w:lang w:val="pt-BR"/>
        </w:rPr>
        <w:t>I</w:t>
      </w:r>
      <w:r w:rsidRPr="00D779E7">
        <w:rPr>
          <w:rFonts w:ascii="Arial" w:hAnsi="Arial" w:cs="Arial"/>
          <w:sz w:val="22"/>
          <w:szCs w:val="22"/>
          <w:lang w:val="pt-BR"/>
        </w:rPr>
        <w:t>V</w:t>
      </w:r>
      <w:r w:rsidRPr="00D779E7">
        <w:rPr>
          <w:rFonts w:ascii="Arial" w:hAnsi="Arial" w:cs="Arial"/>
          <w:spacing w:val="15"/>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a</w:t>
      </w:r>
      <w:r w:rsidRPr="00D779E7">
        <w:rPr>
          <w:rFonts w:ascii="Arial" w:hAnsi="Arial" w:cs="Arial"/>
          <w:spacing w:val="16"/>
          <w:sz w:val="22"/>
          <w:szCs w:val="22"/>
          <w:lang w:val="pt-BR"/>
        </w:rPr>
        <w:t xml:space="preserve"> </w:t>
      </w:r>
      <w:r w:rsidRPr="00D779E7">
        <w:rPr>
          <w:rFonts w:ascii="Arial" w:hAnsi="Arial" w:cs="Arial"/>
          <w:spacing w:val="2"/>
          <w:sz w:val="22"/>
          <w:szCs w:val="22"/>
          <w:lang w:val="pt-BR"/>
        </w:rPr>
        <w:t>L</w:t>
      </w:r>
      <w:r w:rsidRPr="00D779E7">
        <w:rPr>
          <w:rFonts w:ascii="Arial" w:hAnsi="Arial" w:cs="Arial"/>
          <w:spacing w:val="-3"/>
          <w:sz w:val="22"/>
          <w:szCs w:val="22"/>
          <w:lang w:val="pt-BR"/>
        </w:rPr>
        <w:t>e</w:t>
      </w:r>
      <w:r w:rsidRPr="00D779E7">
        <w:rPr>
          <w:rFonts w:ascii="Arial" w:hAnsi="Arial" w:cs="Arial"/>
          <w:sz w:val="22"/>
          <w:szCs w:val="22"/>
          <w:lang w:val="pt-BR"/>
        </w:rPr>
        <w:t>i</w:t>
      </w:r>
      <w:r w:rsidRPr="00D779E7">
        <w:rPr>
          <w:rFonts w:ascii="Arial" w:hAnsi="Arial" w:cs="Arial"/>
          <w:spacing w:val="17"/>
          <w:sz w:val="22"/>
          <w:szCs w:val="22"/>
          <w:lang w:val="pt-BR"/>
        </w:rPr>
        <w:t xml:space="preserve"> </w:t>
      </w:r>
      <w:r w:rsidRPr="00D779E7">
        <w:rPr>
          <w:rFonts w:ascii="Arial" w:hAnsi="Arial" w:cs="Arial"/>
          <w:spacing w:val="-1"/>
          <w:sz w:val="22"/>
          <w:szCs w:val="22"/>
          <w:lang w:val="pt-BR"/>
        </w:rPr>
        <w:t>F</w:t>
      </w:r>
      <w:r w:rsidRPr="00D779E7">
        <w:rPr>
          <w:rFonts w:ascii="Arial" w:hAnsi="Arial" w:cs="Arial"/>
          <w:sz w:val="22"/>
          <w:szCs w:val="22"/>
          <w:lang w:val="pt-BR"/>
        </w:rPr>
        <w:t>e</w:t>
      </w:r>
      <w:r w:rsidRPr="00D779E7">
        <w:rPr>
          <w:rFonts w:ascii="Arial" w:hAnsi="Arial" w:cs="Arial"/>
          <w:spacing w:val="2"/>
          <w:sz w:val="22"/>
          <w:szCs w:val="22"/>
          <w:lang w:val="pt-BR"/>
        </w:rPr>
        <w:t>d</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z w:val="22"/>
          <w:szCs w:val="22"/>
          <w:lang w:val="pt-BR"/>
        </w:rPr>
        <w:t>l</w:t>
      </w:r>
      <w:r w:rsidRPr="00D779E7">
        <w:rPr>
          <w:rFonts w:ascii="Arial" w:hAnsi="Arial" w:cs="Arial"/>
          <w:spacing w:val="22"/>
          <w:sz w:val="22"/>
          <w:szCs w:val="22"/>
          <w:lang w:val="pt-BR"/>
        </w:rPr>
        <w:t xml:space="preserve"> </w:t>
      </w:r>
      <w:r w:rsidRPr="00D779E7">
        <w:rPr>
          <w:rFonts w:ascii="Arial" w:hAnsi="Arial" w:cs="Arial"/>
          <w:spacing w:val="-3"/>
          <w:sz w:val="22"/>
          <w:szCs w:val="22"/>
          <w:lang w:val="pt-BR"/>
        </w:rPr>
        <w:t>8</w:t>
      </w:r>
      <w:r w:rsidRPr="00D779E7">
        <w:rPr>
          <w:rFonts w:ascii="Arial" w:hAnsi="Arial" w:cs="Arial"/>
          <w:sz w:val="22"/>
          <w:szCs w:val="22"/>
          <w:lang w:val="pt-BR"/>
        </w:rPr>
        <w:t>.</w:t>
      </w:r>
      <w:r w:rsidRPr="00D779E7">
        <w:rPr>
          <w:rFonts w:ascii="Arial" w:hAnsi="Arial" w:cs="Arial"/>
          <w:spacing w:val="2"/>
          <w:sz w:val="22"/>
          <w:szCs w:val="22"/>
          <w:lang w:val="pt-BR"/>
        </w:rPr>
        <w:t>6</w:t>
      </w:r>
      <w:r w:rsidRPr="00D779E7">
        <w:rPr>
          <w:rFonts w:ascii="Arial" w:hAnsi="Arial" w:cs="Arial"/>
          <w:sz w:val="22"/>
          <w:szCs w:val="22"/>
          <w:lang w:val="pt-BR"/>
        </w:rPr>
        <w:t>66/</w:t>
      </w:r>
      <w:r w:rsidRPr="00D779E7">
        <w:rPr>
          <w:rFonts w:ascii="Arial" w:hAnsi="Arial" w:cs="Arial"/>
          <w:spacing w:val="17"/>
          <w:sz w:val="22"/>
          <w:szCs w:val="22"/>
          <w:lang w:val="pt-BR"/>
        </w:rPr>
        <w:t xml:space="preserve"> </w:t>
      </w:r>
      <w:r w:rsidRPr="00D779E7">
        <w:rPr>
          <w:rFonts w:ascii="Arial" w:hAnsi="Arial" w:cs="Arial"/>
          <w:spacing w:val="2"/>
          <w:w w:val="101"/>
          <w:sz w:val="22"/>
          <w:szCs w:val="22"/>
          <w:lang w:val="pt-BR"/>
        </w:rPr>
        <w:t>9</w:t>
      </w:r>
      <w:r w:rsidRPr="00D779E7">
        <w:rPr>
          <w:rFonts w:ascii="Arial" w:hAnsi="Arial" w:cs="Arial"/>
          <w:w w:val="101"/>
          <w:sz w:val="22"/>
          <w:szCs w:val="22"/>
          <w:lang w:val="pt-BR"/>
        </w:rPr>
        <w:t xml:space="preserve">3 </w:t>
      </w:r>
      <w:r w:rsidRPr="00D779E7">
        <w:rPr>
          <w:rFonts w:ascii="Arial" w:hAnsi="Arial" w:cs="Arial"/>
          <w:sz w:val="22"/>
          <w:szCs w:val="22"/>
          <w:lang w:val="pt-BR"/>
        </w:rPr>
        <w:t>e</w:t>
      </w:r>
      <w:r w:rsidRPr="00D779E7">
        <w:rPr>
          <w:rFonts w:ascii="Arial" w:hAnsi="Arial" w:cs="Arial"/>
          <w:spacing w:val="2"/>
          <w:sz w:val="22"/>
          <w:szCs w:val="22"/>
          <w:lang w:val="pt-BR"/>
        </w:rPr>
        <w:t xml:space="preserve"> d</w:t>
      </w:r>
      <w:r w:rsidRPr="00D779E7">
        <w:rPr>
          <w:rFonts w:ascii="Arial" w:hAnsi="Arial" w:cs="Arial"/>
          <w:spacing w:val="-3"/>
          <w:sz w:val="22"/>
          <w:szCs w:val="22"/>
          <w:lang w:val="pt-BR"/>
        </w:rPr>
        <w:t>e</w:t>
      </w:r>
      <w:r w:rsidRPr="00D779E7">
        <w:rPr>
          <w:rFonts w:ascii="Arial" w:hAnsi="Arial" w:cs="Arial"/>
          <w:spacing w:val="2"/>
          <w:sz w:val="22"/>
          <w:szCs w:val="22"/>
          <w:lang w:val="pt-BR"/>
        </w:rPr>
        <w:t>m</w:t>
      </w:r>
      <w:r w:rsidRPr="00D779E7">
        <w:rPr>
          <w:rFonts w:ascii="Arial" w:hAnsi="Arial" w:cs="Arial"/>
          <w:spacing w:val="-3"/>
          <w:sz w:val="22"/>
          <w:szCs w:val="22"/>
          <w:lang w:val="pt-BR"/>
        </w:rPr>
        <w:t>a</w:t>
      </w:r>
      <w:r w:rsidRPr="00D779E7">
        <w:rPr>
          <w:rFonts w:ascii="Arial" w:hAnsi="Arial" w:cs="Arial"/>
          <w:spacing w:val="3"/>
          <w:sz w:val="22"/>
          <w:szCs w:val="22"/>
          <w:lang w:val="pt-BR"/>
        </w:rPr>
        <w:t>i</w:t>
      </w:r>
      <w:r w:rsidRPr="00D779E7">
        <w:rPr>
          <w:rFonts w:ascii="Arial" w:hAnsi="Arial" w:cs="Arial"/>
          <w:sz w:val="22"/>
          <w:szCs w:val="22"/>
          <w:lang w:val="pt-BR"/>
        </w:rPr>
        <w:t>s</w:t>
      </w:r>
      <w:r w:rsidRPr="00D779E7">
        <w:rPr>
          <w:rFonts w:ascii="Arial" w:hAnsi="Arial" w:cs="Arial"/>
          <w:spacing w:val="9"/>
          <w:sz w:val="22"/>
          <w:szCs w:val="22"/>
          <w:lang w:val="pt-BR"/>
        </w:rPr>
        <w:t xml:space="preserve"> </w:t>
      </w:r>
      <w:r w:rsidRPr="00D779E7">
        <w:rPr>
          <w:rFonts w:ascii="Arial" w:hAnsi="Arial" w:cs="Arial"/>
          <w:spacing w:val="1"/>
          <w:sz w:val="22"/>
          <w:szCs w:val="22"/>
          <w:lang w:val="pt-BR"/>
        </w:rPr>
        <w:t>l</w:t>
      </w:r>
      <w:r w:rsidRPr="00D779E7">
        <w:rPr>
          <w:rFonts w:ascii="Arial" w:hAnsi="Arial" w:cs="Arial"/>
          <w:sz w:val="22"/>
          <w:szCs w:val="22"/>
          <w:lang w:val="pt-BR"/>
        </w:rPr>
        <w:t>e</w:t>
      </w:r>
      <w:r w:rsidRPr="00D779E7">
        <w:rPr>
          <w:rFonts w:ascii="Arial" w:hAnsi="Arial" w:cs="Arial"/>
          <w:spacing w:val="-3"/>
          <w:sz w:val="22"/>
          <w:szCs w:val="22"/>
          <w:lang w:val="pt-BR"/>
        </w:rPr>
        <w:t>g</w:t>
      </w:r>
      <w:r w:rsidRPr="00D779E7">
        <w:rPr>
          <w:rFonts w:ascii="Arial" w:hAnsi="Arial" w:cs="Arial"/>
          <w:spacing w:val="3"/>
          <w:sz w:val="22"/>
          <w:szCs w:val="22"/>
          <w:lang w:val="pt-BR"/>
        </w:rPr>
        <w:t>i</w:t>
      </w:r>
      <w:r w:rsidRPr="00D779E7">
        <w:rPr>
          <w:rFonts w:ascii="Arial" w:hAnsi="Arial" w:cs="Arial"/>
          <w:spacing w:val="-4"/>
          <w:sz w:val="22"/>
          <w:szCs w:val="22"/>
          <w:lang w:val="pt-BR"/>
        </w:rPr>
        <w:t>s</w:t>
      </w:r>
      <w:r w:rsidRPr="00D779E7">
        <w:rPr>
          <w:rFonts w:ascii="Arial" w:hAnsi="Arial" w:cs="Arial"/>
          <w:spacing w:val="3"/>
          <w:sz w:val="22"/>
          <w:szCs w:val="22"/>
          <w:lang w:val="pt-BR"/>
        </w:rPr>
        <w:t>l</w:t>
      </w:r>
      <w:r w:rsidRPr="00D779E7">
        <w:rPr>
          <w:rFonts w:ascii="Arial" w:hAnsi="Arial" w:cs="Arial"/>
          <w:spacing w:val="-3"/>
          <w:sz w:val="22"/>
          <w:szCs w:val="22"/>
          <w:lang w:val="pt-BR"/>
        </w:rPr>
        <w:t>a</w:t>
      </w:r>
      <w:r w:rsidRPr="00D779E7">
        <w:rPr>
          <w:rFonts w:ascii="Arial" w:hAnsi="Arial" w:cs="Arial"/>
          <w:spacing w:val="1"/>
          <w:sz w:val="22"/>
          <w:szCs w:val="22"/>
          <w:lang w:val="pt-BR"/>
        </w:rPr>
        <w:t>ç</w:t>
      </w:r>
      <w:r w:rsidRPr="00D779E7">
        <w:rPr>
          <w:rFonts w:ascii="Arial" w:hAnsi="Arial" w:cs="Arial"/>
          <w:spacing w:val="-3"/>
          <w:sz w:val="22"/>
          <w:szCs w:val="22"/>
          <w:lang w:val="pt-BR"/>
        </w:rPr>
        <w:t>õ</w:t>
      </w:r>
      <w:r w:rsidRPr="00D779E7">
        <w:rPr>
          <w:rFonts w:ascii="Arial" w:hAnsi="Arial" w:cs="Arial"/>
          <w:sz w:val="22"/>
          <w:szCs w:val="22"/>
          <w:lang w:val="pt-BR"/>
        </w:rPr>
        <w:t>es</w:t>
      </w:r>
      <w:r w:rsidRPr="00D779E7">
        <w:rPr>
          <w:rFonts w:ascii="Arial" w:hAnsi="Arial" w:cs="Arial"/>
          <w:spacing w:val="15"/>
          <w:sz w:val="22"/>
          <w:szCs w:val="22"/>
          <w:lang w:val="pt-BR"/>
        </w:rPr>
        <w:t xml:space="preserve"> </w:t>
      </w:r>
      <w:r w:rsidRPr="00D779E7">
        <w:rPr>
          <w:rFonts w:ascii="Arial" w:hAnsi="Arial" w:cs="Arial"/>
          <w:w w:val="101"/>
          <w:sz w:val="22"/>
          <w:szCs w:val="22"/>
          <w:lang w:val="pt-BR"/>
        </w:rPr>
        <w:t>ap</w:t>
      </w:r>
      <w:r w:rsidRPr="00D779E7">
        <w:rPr>
          <w:rFonts w:ascii="Arial" w:hAnsi="Arial" w:cs="Arial"/>
          <w:spacing w:val="1"/>
          <w:w w:val="101"/>
          <w:sz w:val="22"/>
          <w:szCs w:val="22"/>
          <w:lang w:val="pt-BR"/>
        </w:rPr>
        <w:t>l</w:t>
      </w:r>
      <w:r w:rsidRPr="00D779E7">
        <w:rPr>
          <w:rFonts w:ascii="Arial" w:hAnsi="Arial" w:cs="Arial"/>
          <w:spacing w:val="3"/>
          <w:w w:val="101"/>
          <w:sz w:val="22"/>
          <w:szCs w:val="22"/>
          <w:lang w:val="pt-BR"/>
        </w:rPr>
        <w:t>i</w:t>
      </w:r>
      <w:r w:rsidRPr="00D779E7">
        <w:rPr>
          <w:rFonts w:ascii="Arial" w:hAnsi="Arial" w:cs="Arial"/>
          <w:spacing w:val="-2"/>
          <w:w w:val="101"/>
          <w:sz w:val="22"/>
          <w:szCs w:val="22"/>
          <w:lang w:val="pt-BR"/>
        </w:rPr>
        <w:t>c</w:t>
      </w:r>
      <w:r w:rsidRPr="00D779E7">
        <w:rPr>
          <w:rFonts w:ascii="Arial" w:hAnsi="Arial" w:cs="Arial"/>
          <w:w w:val="101"/>
          <w:sz w:val="22"/>
          <w:szCs w:val="22"/>
          <w:lang w:val="pt-BR"/>
        </w:rPr>
        <w:t>á</w:t>
      </w:r>
      <w:r w:rsidRPr="00D779E7">
        <w:rPr>
          <w:rFonts w:ascii="Arial" w:hAnsi="Arial" w:cs="Arial"/>
          <w:spacing w:val="-2"/>
          <w:w w:val="101"/>
          <w:sz w:val="22"/>
          <w:szCs w:val="22"/>
          <w:lang w:val="pt-BR"/>
        </w:rPr>
        <w:t>v</w:t>
      </w:r>
      <w:r w:rsidRPr="00D779E7">
        <w:rPr>
          <w:rFonts w:ascii="Arial" w:hAnsi="Arial" w:cs="Arial"/>
          <w:w w:val="101"/>
          <w:sz w:val="22"/>
          <w:szCs w:val="22"/>
          <w:lang w:val="pt-BR"/>
        </w:rPr>
        <w:t>e</w:t>
      </w:r>
      <w:r w:rsidRPr="00D779E7">
        <w:rPr>
          <w:rFonts w:ascii="Arial" w:hAnsi="Arial" w:cs="Arial"/>
          <w:spacing w:val="1"/>
          <w:w w:val="101"/>
          <w:sz w:val="22"/>
          <w:szCs w:val="22"/>
          <w:lang w:val="pt-BR"/>
        </w:rPr>
        <w:t>is</w:t>
      </w:r>
      <w:r w:rsidRPr="00D779E7">
        <w:rPr>
          <w:rFonts w:ascii="Arial" w:hAnsi="Arial" w:cs="Arial"/>
          <w:w w:val="101"/>
          <w:sz w:val="22"/>
          <w:szCs w:val="22"/>
          <w:lang w:val="pt-BR"/>
        </w:rPr>
        <w:t>.</w:t>
      </w:r>
    </w:p>
    <w:p w:rsidR="003D5B95" w:rsidRPr="00D779E7" w:rsidRDefault="003D5B95" w:rsidP="00944750">
      <w:pPr>
        <w:spacing w:line="360" w:lineRule="auto"/>
        <w:ind w:right="63"/>
        <w:rPr>
          <w:rFonts w:ascii="Arial" w:hAnsi="Arial" w:cs="Arial"/>
          <w:sz w:val="22"/>
          <w:szCs w:val="22"/>
          <w:lang w:val="pt-BR"/>
        </w:rPr>
      </w:pPr>
    </w:p>
    <w:p w:rsidR="003D5B95" w:rsidRPr="00D779E7" w:rsidRDefault="003D5B95" w:rsidP="005C6EAA">
      <w:pPr>
        <w:spacing w:line="360" w:lineRule="auto"/>
        <w:rPr>
          <w:rFonts w:ascii="Arial" w:hAnsi="Arial" w:cs="Arial"/>
          <w:sz w:val="22"/>
          <w:szCs w:val="22"/>
          <w:lang w:val="pt-BR"/>
        </w:rPr>
      </w:pPr>
      <w:r w:rsidRPr="00D779E7">
        <w:rPr>
          <w:rFonts w:ascii="Arial" w:hAnsi="Arial" w:cs="Arial"/>
          <w:b/>
          <w:spacing w:val="-3"/>
          <w:sz w:val="22"/>
          <w:szCs w:val="22"/>
          <w:lang w:val="pt-BR"/>
        </w:rPr>
        <w:t>1</w:t>
      </w:r>
      <w:r w:rsidRPr="00D779E7">
        <w:rPr>
          <w:rFonts w:ascii="Arial" w:hAnsi="Arial" w:cs="Arial"/>
          <w:b/>
          <w:sz w:val="22"/>
          <w:szCs w:val="22"/>
          <w:lang w:val="pt-BR"/>
        </w:rPr>
        <w:t>8</w:t>
      </w:r>
      <w:r w:rsidRPr="00D779E7">
        <w:rPr>
          <w:rFonts w:ascii="Arial" w:hAnsi="Arial" w:cs="Arial"/>
          <w:b/>
          <w:spacing w:val="2"/>
          <w:sz w:val="22"/>
          <w:szCs w:val="22"/>
          <w:lang w:val="pt-BR"/>
        </w:rPr>
        <w:t>.</w:t>
      </w:r>
      <w:r w:rsidRPr="00D779E7">
        <w:rPr>
          <w:rFonts w:ascii="Arial" w:hAnsi="Arial" w:cs="Arial"/>
          <w:b/>
          <w:sz w:val="22"/>
          <w:szCs w:val="22"/>
          <w:lang w:val="pt-BR"/>
        </w:rPr>
        <w:t>3</w:t>
      </w:r>
      <w:r w:rsidRPr="00D779E7">
        <w:rPr>
          <w:rFonts w:ascii="Arial" w:hAnsi="Arial" w:cs="Arial"/>
          <w:spacing w:val="19"/>
          <w:sz w:val="22"/>
          <w:szCs w:val="22"/>
          <w:lang w:val="pt-BR"/>
        </w:rPr>
        <w:t xml:space="preserve"> </w:t>
      </w:r>
      <w:r w:rsidRPr="00D779E7">
        <w:rPr>
          <w:rFonts w:ascii="Arial" w:hAnsi="Arial" w:cs="Arial"/>
          <w:sz w:val="22"/>
          <w:szCs w:val="22"/>
          <w:lang w:val="pt-BR"/>
        </w:rPr>
        <w:t>S</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á</w:t>
      </w:r>
      <w:r w:rsidRPr="00D779E7">
        <w:rPr>
          <w:rFonts w:ascii="Arial" w:hAnsi="Arial" w:cs="Arial"/>
          <w:spacing w:val="20"/>
          <w:sz w:val="22"/>
          <w:szCs w:val="22"/>
          <w:lang w:val="pt-BR"/>
        </w:rPr>
        <w:t xml:space="preserve"> </w:t>
      </w:r>
      <w:r w:rsidRPr="00D779E7">
        <w:rPr>
          <w:rFonts w:ascii="Arial" w:hAnsi="Arial" w:cs="Arial"/>
          <w:sz w:val="22"/>
          <w:szCs w:val="22"/>
          <w:lang w:val="pt-BR"/>
        </w:rPr>
        <w:t>d</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pacing w:val="3"/>
          <w:sz w:val="22"/>
          <w:szCs w:val="22"/>
          <w:lang w:val="pt-BR"/>
        </w:rPr>
        <w:t>c</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d</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3"/>
          <w:sz w:val="22"/>
          <w:szCs w:val="22"/>
          <w:lang w:val="pt-BR"/>
        </w:rPr>
        <w:t>a</w:t>
      </w:r>
      <w:r w:rsidRPr="00D779E7">
        <w:rPr>
          <w:rFonts w:ascii="Arial" w:hAnsi="Arial" w:cs="Arial"/>
          <w:spacing w:val="2"/>
          <w:sz w:val="22"/>
          <w:szCs w:val="22"/>
          <w:lang w:val="pt-BR"/>
        </w:rPr>
        <w:t>d</w:t>
      </w:r>
      <w:r w:rsidRPr="00D779E7">
        <w:rPr>
          <w:rFonts w:ascii="Arial" w:hAnsi="Arial" w:cs="Arial"/>
          <w:spacing w:val="-3"/>
          <w:sz w:val="22"/>
          <w:szCs w:val="22"/>
          <w:lang w:val="pt-BR"/>
        </w:rPr>
        <w:t>a</w:t>
      </w:r>
      <w:r w:rsidRPr="00D779E7">
        <w:rPr>
          <w:rFonts w:ascii="Arial" w:hAnsi="Arial" w:cs="Arial"/>
          <w:sz w:val="22"/>
          <w:szCs w:val="22"/>
          <w:lang w:val="pt-BR"/>
        </w:rPr>
        <w:t>,</w:t>
      </w:r>
      <w:r w:rsidRPr="00D779E7">
        <w:rPr>
          <w:rFonts w:ascii="Arial" w:hAnsi="Arial" w:cs="Arial"/>
          <w:spacing w:val="35"/>
          <w:sz w:val="22"/>
          <w:szCs w:val="22"/>
          <w:lang w:val="pt-BR"/>
        </w:rPr>
        <w:t xml:space="preserve"> </w:t>
      </w:r>
      <w:r w:rsidRPr="00D779E7">
        <w:rPr>
          <w:rFonts w:ascii="Arial" w:hAnsi="Arial" w:cs="Arial"/>
          <w:sz w:val="22"/>
          <w:szCs w:val="22"/>
          <w:lang w:val="pt-BR"/>
        </w:rPr>
        <w:t>a</w:t>
      </w:r>
      <w:r w:rsidRPr="00D779E7">
        <w:rPr>
          <w:rFonts w:ascii="Arial" w:hAnsi="Arial" w:cs="Arial"/>
          <w:spacing w:val="14"/>
          <w:sz w:val="22"/>
          <w:szCs w:val="22"/>
          <w:lang w:val="pt-BR"/>
        </w:rPr>
        <w:t xml:space="preserve"> </w:t>
      </w:r>
      <w:r w:rsidRPr="00D779E7">
        <w:rPr>
          <w:rFonts w:ascii="Arial" w:hAnsi="Arial" w:cs="Arial"/>
          <w:spacing w:val="2"/>
          <w:sz w:val="22"/>
          <w:szCs w:val="22"/>
          <w:lang w:val="pt-BR"/>
        </w:rPr>
        <w:t>q</w:t>
      </w:r>
      <w:r w:rsidRPr="00D779E7">
        <w:rPr>
          <w:rFonts w:ascii="Arial" w:hAnsi="Arial" w:cs="Arial"/>
          <w:spacing w:val="-3"/>
          <w:sz w:val="22"/>
          <w:szCs w:val="22"/>
          <w:lang w:val="pt-BR"/>
        </w:rPr>
        <w:t>u</w:t>
      </w:r>
      <w:r w:rsidRPr="00D779E7">
        <w:rPr>
          <w:rFonts w:ascii="Arial" w:hAnsi="Arial" w:cs="Arial"/>
          <w:sz w:val="22"/>
          <w:szCs w:val="22"/>
          <w:lang w:val="pt-BR"/>
        </w:rPr>
        <w:t>a</w:t>
      </w:r>
      <w:r w:rsidRPr="00D779E7">
        <w:rPr>
          <w:rFonts w:ascii="Arial" w:hAnsi="Arial" w:cs="Arial"/>
          <w:spacing w:val="1"/>
          <w:sz w:val="22"/>
          <w:szCs w:val="22"/>
          <w:lang w:val="pt-BR"/>
        </w:rPr>
        <w:t>l</w:t>
      </w:r>
      <w:r w:rsidRPr="00D779E7">
        <w:rPr>
          <w:rFonts w:ascii="Arial" w:hAnsi="Arial" w:cs="Arial"/>
          <w:spacing w:val="2"/>
          <w:sz w:val="22"/>
          <w:szCs w:val="22"/>
          <w:lang w:val="pt-BR"/>
        </w:rPr>
        <w:t>q</w:t>
      </w:r>
      <w:r w:rsidRPr="00D779E7">
        <w:rPr>
          <w:rFonts w:ascii="Arial" w:hAnsi="Arial" w:cs="Arial"/>
          <w:spacing w:val="-3"/>
          <w:sz w:val="22"/>
          <w:szCs w:val="22"/>
          <w:lang w:val="pt-BR"/>
        </w:rPr>
        <w:t>u</w:t>
      </w:r>
      <w:r w:rsidRPr="00D779E7">
        <w:rPr>
          <w:rFonts w:ascii="Arial" w:hAnsi="Arial" w:cs="Arial"/>
          <w:spacing w:val="2"/>
          <w:sz w:val="22"/>
          <w:szCs w:val="22"/>
          <w:lang w:val="pt-BR"/>
        </w:rPr>
        <w:t>e</w:t>
      </w:r>
      <w:r w:rsidRPr="00D779E7">
        <w:rPr>
          <w:rFonts w:ascii="Arial" w:hAnsi="Arial" w:cs="Arial"/>
          <w:sz w:val="22"/>
          <w:szCs w:val="22"/>
          <w:lang w:val="pt-BR"/>
        </w:rPr>
        <w:t>r</w:t>
      </w:r>
      <w:r w:rsidRPr="00D779E7">
        <w:rPr>
          <w:rFonts w:ascii="Arial" w:hAnsi="Arial" w:cs="Arial"/>
          <w:spacing w:val="24"/>
          <w:sz w:val="22"/>
          <w:szCs w:val="22"/>
          <w:lang w:val="pt-BR"/>
        </w:rPr>
        <w:t xml:space="preserve"> </w:t>
      </w:r>
      <w:r w:rsidRPr="00D779E7">
        <w:rPr>
          <w:rFonts w:ascii="Arial" w:hAnsi="Arial" w:cs="Arial"/>
          <w:sz w:val="22"/>
          <w:szCs w:val="22"/>
          <w:lang w:val="pt-BR"/>
        </w:rPr>
        <w:t>te</w:t>
      </w:r>
      <w:r w:rsidRPr="00D779E7">
        <w:rPr>
          <w:rFonts w:ascii="Arial" w:hAnsi="Arial" w:cs="Arial"/>
          <w:spacing w:val="2"/>
          <w:sz w:val="22"/>
          <w:szCs w:val="22"/>
          <w:lang w:val="pt-BR"/>
        </w:rPr>
        <w:t>m</w:t>
      </w:r>
      <w:r w:rsidRPr="00D779E7">
        <w:rPr>
          <w:rFonts w:ascii="Arial" w:hAnsi="Arial" w:cs="Arial"/>
          <w:spacing w:val="-3"/>
          <w:sz w:val="22"/>
          <w:szCs w:val="22"/>
          <w:lang w:val="pt-BR"/>
        </w:rPr>
        <w:t>p</w:t>
      </w:r>
      <w:r w:rsidRPr="00D779E7">
        <w:rPr>
          <w:rFonts w:ascii="Arial" w:hAnsi="Arial" w:cs="Arial"/>
          <w:spacing w:val="2"/>
          <w:sz w:val="22"/>
          <w:szCs w:val="22"/>
          <w:lang w:val="pt-BR"/>
        </w:rPr>
        <w:t>o</w:t>
      </w:r>
      <w:r w:rsidRPr="00D779E7">
        <w:rPr>
          <w:rFonts w:ascii="Arial" w:hAnsi="Arial" w:cs="Arial"/>
          <w:sz w:val="22"/>
          <w:szCs w:val="22"/>
          <w:lang w:val="pt-BR"/>
        </w:rPr>
        <w:t>,</w:t>
      </w:r>
      <w:r w:rsidRPr="00D779E7">
        <w:rPr>
          <w:rFonts w:ascii="Arial" w:hAnsi="Arial" w:cs="Arial"/>
          <w:spacing w:val="22"/>
          <w:sz w:val="22"/>
          <w:szCs w:val="22"/>
          <w:lang w:val="pt-BR"/>
        </w:rPr>
        <w:t xml:space="preserve"> </w:t>
      </w:r>
      <w:r w:rsidRPr="00D779E7">
        <w:rPr>
          <w:rFonts w:ascii="Arial" w:hAnsi="Arial" w:cs="Arial"/>
          <w:sz w:val="22"/>
          <w:szCs w:val="22"/>
          <w:lang w:val="pt-BR"/>
        </w:rPr>
        <w:t>a</w:t>
      </w:r>
      <w:r w:rsidRPr="00D779E7">
        <w:rPr>
          <w:rFonts w:ascii="Arial" w:hAnsi="Arial" w:cs="Arial"/>
          <w:spacing w:val="16"/>
          <w:sz w:val="22"/>
          <w:szCs w:val="22"/>
          <w:lang w:val="pt-BR"/>
        </w:rPr>
        <w:t xml:space="preserve"> </w:t>
      </w:r>
      <w:r w:rsidRPr="00D779E7">
        <w:rPr>
          <w:rFonts w:ascii="Arial" w:hAnsi="Arial" w:cs="Arial"/>
          <w:spacing w:val="1"/>
          <w:sz w:val="22"/>
          <w:szCs w:val="22"/>
          <w:lang w:val="pt-BR"/>
        </w:rPr>
        <w:t>i</w:t>
      </w:r>
      <w:r w:rsidRPr="00D779E7">
        <w:rPr>
          <w:rFonts w:ascii="Arial" w:hAnsi="Arial" w:cs="Arial"/>
          <w:sz w:val="22"/>
          <w:szCs w:val="22"/>
          <w:lang w:val="pt-BR"/>
        </w:rPr>
        <w:t>n</w:t>
      </w:r>
      <w:r w:rsidRPr="00D779E7">
        <w:rPr>
          <w:rFonts w:ascii="Arial" w:hAnsi="Arial" w:cs="Arial"/>
          <w:spacing w:val="-2"/>
          <w:sz w:val="22"/>
          <w:szCs w:val="22"/>
          <w:lang w:val="pt-BR"/>
        </w:rPr>
        <w:t>s</w:t>
      </w:r>
      <w:r w:rsidRPr="00D779E7">
        <w:rPr>
          <w:rFonts w:ascii="Arial" w:hAnsi="Arial" w:cs="Arial"/>
          <w:sz w:val="22"/>
          <w:szCs w:val="22"/>
          <w:lang w:val="pt-BR"/>
        </w:rPr>
        <w:t>t</w:t>
      </w:r>
      <w:r w:rsidRPr="00D779E7">
        <w:rPr>
          <w:rFonts w:ascii="Arial" w:hAnsi="Arial" w:cs="Arial"/>
          <w:spacing w:val="1"/>
          <w:sz w:val="22"/>
          <w:szCs w:val="22"/>
          <w:lang w:val="pt-BR"/>
        </w:rPr>
        <w:t>i</w:t>
      </w:r>
      <w:r w:rsidRPr="00D779E7">
        <w:rPr>
          <w:rFonts w:ascii="Arial" w:hAnsi="Arial" w:cs="Arial"/>
          <w:sz w:val="22"/>
          <w:szCs w:val="22"/>
          <w:lang w:val="pt-BR"/>
        </w:rPr>
        <w:t>tu</w:t>
      </w:r>
      <w:r w:rsidRPr="00D779E7">
        <w:rPr>
          <w:rFonts w:ascii="Arial" w:hAnsi="Arial" w:cs="Arial"/>
          <w:spacing w:val="1"/>
          <w:sz w:val="22"/>
          <w:szCs w:val="22"/>
          <w:lang w:val="pt-BR"/>
        </w:rPr>
        <w:t>iç</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25"/>
          <w:sz w:val="22"/>
          <w:szCs w:val="22"/>
          <w:lang w:val="pt-BR"/>
        </w:rPr>
        <w:t xml:space="preserve"> </w:t>
      </w:r>
      <w:r w:rsidRPr="00D779E7">
        <w:rPr>
          <w:rFonts w:ascii="Arial" w:hAnsi="Arial" w:cs="Arial"/>
          <w:spacing w:val="-3"/>
          <w:sz w:val="22"/>
          <w:szCs w:val="22"/>
          <w:lang w:val="pt-BR"/>
        </w:rPr>
        <w:t>q</w:t>
      </w:r>
      <w:r w:rsidRPr="00D779E7">
        <w:rPr>
          <w:rFonts w:ascii="Arial" w:hAnsi="Arial" w:cs="Arial"/>
          <w:spacing w:val="2"/>
          <w:sz w:val="22"/>
          <w:szCs w:val="22"/>
          <w:lang w:val="pt-BR"/>
        </w:rPr>
        <w:t>u</w:t>
      </w:r>
      <w:r w:rsidRPr="00D779E7">
        <w:rPr>
          <w:rFonts w:ascii="Arial" w:hAnsi="Arial" w:cs="Arial"/>
          <w:sz w:val="22"/>
          <w:szCs w:val="22"/>
          <w:lang w:val="pt-BR"/>
        </w:rPr>
        <w:t>e</w:t>
      </w:r>
      <w:r w:rsidRPr="00D779E7">
        <w:rPr>
          <w:rFonts w:ascii="Arial" w:hAnsi="Arial" w:cs="Arial"/>
          <w:spacing w:val="19"/>
          <w:sz w:val="22"/>
          <w:szCs w:val="22"/>
          <w:lang w:val="pt-BR"/>
        </w:rPr>
        <w:t xml:space="preserve"> </w:t>
      </w:r>
      <w:r w:rsidRPr="00D779E7">
        <w:rPr>
          <w:rFonts w:ascii="Arial" w:hAnsi="Arial" w:cs="Arial"/>
          <w:sz w:val="22"/>
          <w:szCs w:val="22"/>
          <w:lang w:val="pt-BR"/>
        </w:rPr>
        <w:t>não</w:t>
      </w:r>
      <w:r w:rsidRPr="00D779E7">
        <w:rPr>
          <w:rFonts w:ascii="Arial" w:hAnsi="Arial" w:cs="Arial"/>
          <w:spacing w:val="19"/>
          <w:sz w:val="22"/>
          <w:szCs w:val="22"/>
          <w:lang w:val="pt-BR"/>
        </w:rPr>
        <w:t xml:space="preserve"> </w:t>
      </w:r>
      <w:r w:rsidRPr="00D779E7">
        <w:rPr>
          <w:rFonts w:ascii="Arial" w:hAnsi="Arial" w:cs="Arial"/>
          <w:spacing w:val="2"/>
          <w:sz w:val="22"/>
          <w:szCs w:val="22"/>
          <w:lang w:val="pt-BR"/>
        </w:rPr>
        <w:t>m</w:t>
      </w:r>
      <w:r w:rsidRPr="00D779E7">
        <w:rPr>
          <w:rFonts w:ascii="Arial" w:hAnsi="Arial" w:cs="Arial"/>
          <w:spacing w:val="-3"/>
          <w:sz w:val="22"/>
          <w:szCs w:val="22"/>
          <w:lang w:val="pt-BR"/>
        </w:rPr>
        <w:t>a</w:t>
      </w:r>
      <w:r w:rsidRPr="00D779E7">
        <w:rPr>
          <w:rFonts w:ascii="Arial" w:hAnsi="Arial" w:cs="Arial"/>
          <w:sz w:val="22"/>
          <w:szCs w:val="22"/>
          <w:lang w:val="pt-BR"/>
        </w:rPr>
        <w:t>nt</w:t>
      </w:r>
      <w:r w:rsidRPr="00D779E7">
        <w:rPr>
          <w:rFonts w:ascii="Arial" w:hAnsi="Arial" w:cs="Arial"/>
          <w:spacing w:val="3"/>
          <w:sz w:val="22"/>
          <w:szCs w:val="22"/>
          <w:lang w:val="pt-BR"/>
        </w:rPr>
        <w:t>i</w:t>
      </w:r>
      <w:r w:rsidRPr="00D779E7">
        <w:rPr>
          <w:rFonts w:ascii="Arial" w:hAnsi="Arial" w:cs="Arial"/>
          <w:spacing w:val="-2"/>
          <w:sz w:val="22"/>
          <w:szCs w:val="22"/>
          <w:lang w:val="pt-BR"/>
        </w:rPr>
        <w:t>v</w:t>
      </w:r>
      <w:r w:rsidRPr="00D779E7">
        <w:rPr>
          <w:rFonts w:ascii="Arial" w:hAnsi="Arial" w:cs="Arial"/>
          <w:sz w:val="22"/>
          <w:szCs w:val="22"/>
          <w:lang w:val="pt-BR"/>
        </w:rPr>
        <w:t>e</w:t>
      </w:r>
      <w:r w:rsidRPr="00D779E7">
        <w:rPr>
          <w:rFonts w:ascii="Arial" w:hAnsi="Arial" w:cs="Arial"/>
          <w:spacing w:val="-15"/>
          <w:sz w:val="22"/>
          <w:szCs w:val="22"/>
          <w:lang w:val="pt-BR"/>
        </w:rPr>
        <w:t>r</w:t>
      </w:r>
      <w:r w:rsidRPr="00D779E7">
        <w:rPr>
          <w:rFonts w:ascii="Arial" w:hAnsi="Arial" w:cs="Arial"/>
          <w:sz w:val="22"/>
          <w:szCs w:val="22"/>
          <w:lang w:val="pt-BR"/>
        </w:rPr>
        <w:t>,</w:t>
      </w:r>
      <w:r w:rsidRPr="00D779E7">
        <w:rPr>
          <w:rFonts w:ascii="Arial" w:hAnsi="Arial" w:cs="Arial"/>
          <w:spacing w:val="24"/>
          <w:sz w:val="22"/>
          <w:szCs w:val="22"/>
          <w:lang w:val="pt-BR"/>
        </w:rPr>
        <w:t xml:space="preserve"> </w:t>
      </w:r>
      <w:r w:rsidRPr="00D779E7">
        <w:rPr>
          <w:rFonts w:ascii="Arial" w:hAnsi="Arial" w:cs="Arial"/>
          <w:w w:val="101"/>
          <w:sz w:val="22"/>
          <w:szCs w:val="22"/>
          <w:lang w:val="pt-BR"/>
        </w:rPr>
        <w:t>d</w:t>
      </w:r>
      <w:r w:rsidRPr="00D779E7">
        <w:rPr>
          <w:rFonts w:ascii="Arial" w:hAnsi="Arial" w:cs="Arial"/>
          <w:spacing w:val="2"/>
          <w:w w:val="101"/>
          <w:sz w:val="22"/>
          <w:szCs w:val="22"/>
          <w:lang w:val="pt-BR"/>
        </w:rPr>
        <w:t>u</w:t>
      </w:r>
      <w:r w:rsidRPr="00D779E7">
        <w:rPr>
          <w:rFonts w:ascii="Arial" w:hAnsi="Arial" w:cs="Arial"/>
          <w:spacing w:val="-1"/>
          <w:w w:val="101"/>
          <w:sz w:val="22"/>
          <w:szCs w:val="22"/>
          <w:lang w:val="pt-BR"/>
        </w:rPr>
        <w:t>r</w:t>
      </w:r>
      <w:r w:rsidRPr="00D779E7">
        <w:rPr>
          <w:rFonts w:ascii="Arial" w:hAnsi="Arial" w:cs="Arial"/>
          <w:w w:val="101"/>
          <w:sz w:val="22"/>
          <w:szCs w:val="22"/>
          <w:lang w:val="pt-BR"/>
        </w:rPr>
        <w:t>ante</w:t>
      </w:r>
    </w:p>
    <w:p w:rsidR="003D5B95" w:rsidRPr="00D779E7" w:rsidRDefault="003D5B95" w:rsidP="00944750">
      <w:pPr>
        <w:spacing w:before="4" w:line="360" w:lineRule="auto"/>
        <w:ind w:right="63"/>
        <w:rPr>
          <w:rFonts w:ascii="Arial" w:hAnsi="Arial" w:cs="Arial"/>
          <w:sz w:val="22"/>
          <w:szCs w:val="22"/>
          <w:lang w:val="pt-BR"/>
        </w:rPr>
      </w:pPr>
      <w:r w:rsidRPr="00D779E7">
        <w:rPr>
          <w:rFonts w:ascii="Arial" w:hAnsi="Arial" w:cs="Arial"/>
          <w:sz w:val="22"/>
          <w:szCs w:val="22"/>
          <w:lang w:val="pt-BR"/>
        </w:rPr>
        <w:t>o</w:t>
      </w:r>
      <w:r w:rsidRPr="00D779E7">
        <w:rPr>
          <w:rFonts w:ascii="Arial" w:hAnsi="Arial" w:cs="Arial"/>
          <w:spacing w:val="41"/>
          <w:sz w:val="22"/>
          <w:szCs w:val="22"/>
          <w:lang w:val="pt-BR"/>
        </w:rPr>
        <w:t xml:space="preserve"> </w:t>
      </w:r>
      <w:r w:rsidRPr="00D779E7">
        <w:rPr>
          <w:rFonts w:ascii="Arial" w:hAnsi="Arial" w:cs="Arial"/>
          <w:spacing w:val="1"/>
          <w:sz w:val="22"/>
          <w:szCs w:val="22"/>
          <w:lang w:val="pt-BR"/>
        </w:rPr>
        <w:t>c</w:t>
      </w:r>
      <w:r w:rsidRPr="00D779E7">
        <w:rPr>
          <w:rFonts w:ascii="Arial" w:hAnsi="Arial" w:cs="Arial"/>
          <w:sz w:val="22"/>
          <w:szCs w:val="22"/>
          <w:lang w:val="pt-BR"/>
        </w:rPr>
        <w:t>u</w:t>
      </w:r>
      <w:r w:rsidRPr="00D779E7">
        <w:rPr>
          <w:rFonts w:ascii="Arial" w:hAnsi="Arial" w:cs="Arial"/>
          <w:spacing w:val="-1"/>
          <w:sz w:val="22"/>
          <w:szCs w:val="22"/>
          <w:lang w:val="pt-BR"/>
        </w:rPr>
        <w:t>r</w:t>
      </w:r>
      <w:r w:rsidRPr="00D779E7">
        <w:rPr>
          <w:rFonts w:ascii="Arial" w:hAnsi="Arial" w:cs="Arial"/>
          <w:spacing w:val="1"/>
          <w:sz w:val="22"/>
          <w:szCs w:val="22"/>
          <w:lang w:val="pt-BR"/>
        </w:rPr>
        <w:t>s</w:t>
      </w:r>
      <w:r w:rsidRPr="00D779E7">
        <w:rPr>
          <w:rFonts w:ascii="Arial" w:hAnsi="Arial" w:cs="Arial"/>
          <w:sz w:val="22"/>
          <w:szCs w:val="22"/>
          <w:lang w:val="pt-BR"/>
        </w:rPr>
        <w:t>o</w:t>
      </w:r>
      <w:r w:rsidRPr="00D779E7">
        <w:rPr>
          <w:rFonts w:ascii="Arial" w:hAnsi="Arial" w:cs="Arial"/>
          <w:spacing w:val="45"/>
          <w:sz w:val="22"/>
          <w:szCs w:val="22"/>
          <w:lang w:val="pt-BR"/>
        </w:rPr>
        <w:t xml:space="preserve"> </w:t>
      </w:r>
      <w:r w:rsidRPr="00D779E7">
        <w:rPr>
          <w:rFonts w:ascii="Arial" w:hAnsi="Arial" w:cs="Arial"/>
          <w:sz w:val="22"/>
          <w:szCs w:val="22"/>
          <w:lang w:val="pt-BR"/>
        </w:rPr>
        <w:t>do</w:t>
      </w:r>
      <w:r w:rsidRPr="00D779E7">
        <w:rPr>
          <w:rFonts w:ascii="Arial" w:hAnsi="Arial" w:cs="Arial"/>
          <w:spacing w:val="42"/>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2"/>
          <w:sz w:val="22"/>
          <w:szCs w:val="22"/>
          <w:lang w:val="pt-BR"/>
        </w:rPr>
        <w:t>o</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pacing w:val="5"/>
          <w:sz w:val="22"/>
          <w:szCs w:val="22"/>
          <w:lang w:val="pt-BR"/>
        </w:rPr>
        <w:t>t</w:t>
      </w:r>
      <w:r w:rsidRPr="00D779E7">
        <w:rPr>
          <w:rFonts w:ascii="Arial" w:hAnsi="Arial" w:cs="Arial"/>
          <w:spacing w:val="-3"/>
          <w:sz w:val="22"/>
          <w:szCs w:val="22"/>
          <w:lang w:val="pt-BR"/>
        </w:rPr>
        <w:t>o</w:t>
      </w:r>
      <w:r w:rsidRPr="00D779E7">
        <w:rPr>
          <w:rFonts w:ascii="Arial" w:hAnsi="Arial" w:cs="Arial"/>
          <w:sz w:val="22"/>
          <w:szCs w:val="22"/>
          <w:lang w:val="pt-BR"/>
        </w:rPr>
        <w:t>,</w:t>
      </w:r>
      <w:r w:rsidRPr="00D779E7">
        <w:rPr>
          <w:rFonts w:ascii="Arial" w:hAnsi="Arial" w:cs="Arial"/>
          <w:spacing w:val="51"/>
          <w:sz w:val="22"/>
          <w:szCs w:val="22"/>
          <w:lang w:val="pt-BR"/>
        </w:rPr>
        <w:t xml:space="preserve"> </w:t>
      </w:r>
      <w:r w:rsidRPr="00D779E7">
        <w:rPr>
          <w:rFonts w:ascii="Arial" w:hAnsi="Arial" w:cs="Arial"/>
          <w:sz w:val="22"/>
          <w:szCs w:val="22"/>
          <w:lang w:val="pt-BR"/>
        </w:rPr>
        <w:t>as</w:t>
      </w:r>
      <w:r w:rsidRPr="00D779E7">
        <w:rPr>
          <w:rFonts w:ascii="Arial" w:hAnsi="Arial" w:cs="Arial"/>
          <w:spacing w:val="40"/>
          <w:sz w:val="22"/>
          <w:szCs w:val="22"/>
          <w:lang w:val="pt-BR"/>
        </w:rPr>
        <w:t xml:space="preserve"> </w:t>
      </w:r>
      <w:r w:rsidRPr="00D779E7">
        <w:rPr>
          <w:rFonts w:ascii="Arial" w:hAnsi="Arial" w:cs="Arial"/>
          <w:spacing w:val="2"/>
          <w:sz w:val="22"/>
          <w:szCs w:val="22"/>
          <w:lang w:val="pt-BR"/>
        </w:rPr>
        <w:t>m</w:t>
      </w:r>
      <w:r w:rsidRPr="00D779E7">
        <w:rPr>
          <w:rFonts w:ascii="Arial" w:hAnsi="Arial" w:cs="Arial"/>
          <w:spacing w:val="-3"/>
          <w:sz w:val="22"/>
          <w:szCs w:val="22"/>
          <w:lang w:val="pt-BR"/>
        </w:rPr>
        <w:t>e</w:t>
      </w:r>
      <w:r w:rsidRPr="00D779E7">
        <w:rPr>
          <w:rFonts w:ascii="Arial" w:hAnsi="Arial" w:cs="Arial"/>
          <w:spacing w:val="1"/>
          <w:sz w:val="22"/>
          <w:szCs w:val="22"/>
          <w:lang w:val="pt-BR"/>
        </w:rPr>
        <w:t>s</w:t>
      </w:r>
      <w:r w:rsidRPr="00D779E7">
        <w:rPr>
          <w:rFonts w:ascii="Arial" w:hAnsi="Arial" w:cs="Arial"/>
          <w:spacing w:val="2"/>
          <w:sz w:val="22"/>
          <w:szCs w:val="22"/>
          <w:lang w:val="pt-BR"/>
        </w:rPr>
        <w:t>m</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49"/>
          <w:sz w:val="22"/>
          <w:szCs w:val="22"/>
          <w:lang w:val="pt-BR"/>
        </w:rPr>
        <w:t xml:space="preserve"> </w:t>
      </w:r>
      <w:r w:rsidRPr="00D779E7">
        <w:rPr>
          <w:rFonts w:ascii="Arial" w:hAnsi="Arial" w:cs="Arial"/>
          <w:spacing w:val="3"/>
          <w:sz w:val="22"/>
          <w:szCs w:val="22"/>
          <w:lang w:val="pt-BR"/>
        </w:rPr>
        <w:t>c</w:t>
      </w:r>
      <w:r w:rsidRPr="00D779E7">
        <w:rPr>
          <w:rFonts w:ascii="Arial" w:hAnsi="Arial" w:cs="Arial"/>
          <w:spacing w:val="-3"/>
          <w:sz w:val="22"/>
          <w:szCs w:val="22"/>
          <w:lang w:val="pt-BR"/>
        </w:rPr>
        <w:t>o</w:t>
      </w:r>
      <w:r w:rsidRPr="00D779E7">
        <w:rPr>
          <w:rFonts w:ascii="Arial" w:hAnsi="Arial" w:cs="Arial"/>
          <w:spacing w:val="2"/>
          <w:sz w:val="22"/>
          <w:szCs w:val="22"/>
          <w:lang w:val="pt-BR"/>
        </w:rPr>
        <w:t>n</w:t>
      </w:r>
      <w:r w:rsidRPr="00D779E7">
        <w:rPr>
          <w:rFonts w:ascii="Arial" w:hAnsi="Arial" w:cs="Arial"/>
          <w:spacing w:val="-3"/>
          <w:sz w:val="22"/>
          <w:szCs w:val="22"/>
          <w:lang w:val="pt-BR"/>
        </w:rPr>
        <w:t>d</w:t>
      </w:r>
      <w:r w:rsidRPr="00D779E7">
        <w:rPr>
          <w:rFonts w:ascii="Arial" w:hAnsi="Arial" w:cs="Arial"/>
          <w:spacing w:val="3"/>
          <w:sz w:val="22"/>
          <w:szCs w:val="22"/>
          <w:lang w:val="pt-BR"/>
        </w:rPr>
        <w:t>i</w:t>
      </w:r>
      <w:r w:rsidRPr="00D779E7">
        <w:rPr>
          <w:rFonts w:ascii="Arial" w:hAnsi="Arial" w:cs="Arial"/>
          <w:spacing w:val="-2"/>
          <w:sz w:val="22"/>
          <w:szCs w:val="22"/>
          <w:lang w:val="pt-BR"/>
        </w:rPr>
        <w:t>ç</w:t>
      </w:r>
      <w:r w:rsidRPr="00D779E7">
        <w:rPr>
          <w:rFonts w:ascii="Arial" w:hAnsi="Arial" w:cs="Arial"/>
          <w:sz w:val="22"/>
          <w:szCs w:val="22"/>
          <w:lang w:val="pt-BR"/>
        </w:rPr>
        <w:t>õ</w:t>
      </w:r>
      <w:r w:rsidRPr="00D779E7">
        <w:rPr>
          <w:rFonts w:ascii="Arial" w:hAnsi="Arial" w:cs="Arial"/>
          <w:spacing w:val="-3"/>
          <w:sz w:val="22"/>
          <w:szCs w:val="22"/>
          <w:lang w:val="pt-BR"/>
        </w:rPr>
        <w:t>e</w:t>
      </w:r>
      <w:r w:rsidRPr="00D779E7">
        <w:rPr>
          <w:rFonts w:ascii="Arial" w:hAnsi="Arial" w:cs="Arial"/>
          <w:sz w:val="22"/>
          <w:szCs w:val="22"/>
          <w:lang w:val="pt-BR"/>
        </w:rPr>
        <w:t>s</w:t>
      </w:r>
      <w:r w:rsidRPr="00D779E7">
        <w:rPr>
          <w:rFonts w:ascii="Arial" w:hAnsi="Arial" w:cs="Arial"/>
          <w:spacing w:val="53"/>
          <w:sz w:val="22"/>
          <w:szCs w:val="22"/>
          <w:lang w:val="pt-BR"/>
        </w:rPr>
        <w:t xml:space="preserve"> </w:t>
      </w:r>
      <w:r w:rsidRPr="00D779E7">
        <w:rPr>
          <w:rFonts w:ascii="Arial" w:hAnsi="Arial" w:cs="Arial"/>
          <w:sz w:val="22"/>
          <w:szCs w:val="22"/>
          <w:lang w:val="pt-BR"/>
        </w:rPr>
        <w:t>que</w:t>
      </w:r>
      <w:r w:rsidRPr="00D779E7">
        <w:rPr>
          <w:rFonts w:ascii="Arial" w:hAnsi="Arial" w:cs="Arial"/>
          <w:spacing w:val="44"/>
          <w:sz w:val="22"/>
          <w:szCs w:val="22"/>
          <w:lang w:val="pt-BR"/>
        </w:rPr>
        <w:t xml:space="preserve"> </w:t>
      </w:r>
      <w:r w:rsidRPr="00D779E7">
        <w:rPr>
          <w:rFonts w:ascii="Arial" w:hAnsi="Arial" w:cs="Arial"/>
          <w:spacing w:val="2"/>
          <w:sz w:val="22"/>
          <w:szCs w:val="22"/>
          <w:lang w:val="pt-BR"/>
        </w:rPr>
        <w:t>p</w:t>
      </w:r>
      <w:r w:rsidRPr="00D779E7">
        <w:rPr>
          <w:rFonts w:ascii="Arial" w:hAnsi="Arial" w:cs="Arial"/>
          <w:spacing w:val="-3"/>
          <w:sz w:val="22"/>
          <w:szCs w:val="22"/>
          <w:lang w:val="pt-BR"/>
        </w:rPr>
        <w:t>o</w:t>
      </w:r>
      <w:r w:rsidRPr="00D779E7">
        <w:rPr>
          <w:rFonts w:ascii="Arial" w:hAnsi="Arial" w:cs="Arial"/>
          <w:spacing w:val="1"/>
          <w:sz w:val="22"/>
          <w:szCs w:val="22"/>
          <w:lang w:val="pt-BR"/>
        </w:rPr>
        <w:t>s</w:t>
      </w:r>
      <w:r w:rsidRPr="00D779E7">
        <w:rPr>
          <w:rFonts w:ascii="Arial" w:hAnsi="Arial" w:cs="Arial"/>
          <w:spacing w:val="-2"/>
          <w:sz w:val="22"/>
          <w:szCs w:val="22"/>
          <w:lang w:val="pt-BR"/>
        </w:rPr>
        <w:t>s</w:t>
      </w:r>
      <w:r w:rsidRPr="00D779E7">
        <w:rPr>
          <w:rFonts w:ascii="Arial" w:hAnsi="Arial" w:cs="Arial"/>
          <w:spacing w:val="3"/>
          <w:sz w:val="22"/>
          <w:szCs w:val="22"/>
          <w:lang w:val="pt-BR"/>
        </w:rPr>
        <w:t>i</w:t>
      </w:r>
      <w:r w:rsidRPr="00D779E7">
        <w:rPr>
          <w:rFonts w:ascii="Arial" w:hAnsi="Arial" w:cs="Arial"/>
          <w:spacing w:val="-3"/>
          <w:sz w:val="22"/>
          <w:szCs w:val="22"/>
          <w:lang w:val="pt-BR"/>
        </w:rPr>
        <w:t>b</w:t>
      </w:r>
      <w:r w:rsidRPr="00D779E7">
        <w:rPr>
          <w:rFonts w:ascii="Arial" w:hAnsi="Arial" w:cs="Arial"/>
          <w:spacing w:val="3"/>
          <w:sz w:val="22"/>
          <w:szCs w:val="22"/>
          <w:lang w:val="pt-BR"/>
        </w:rPr>
        <w:t>i</w:t>
      </w:r>
      <w:r w:rsidRPr="00D779E7">
        <w:rPr>
          <w:rFonts w:ascii="Arial" w:hAnsi="Arial" w:cs="Arial"/>
          <w:spacing w:val="-1"/>
          <w:sz w:val="22"/>
          <w:szCs w:val="22"/>
          <w:lang w:val="pt-BR"/>
        </w:rPr>
        <w:t>l</w:t>
      </w:r>
      <w:r w:rsidRPr="00D779E7">
        <w:rPr>
          <w:rFonts w:ascii="Arial" w:hAnsi="Arial" w:cs="Arial"/>
          <w:spacing w:val="3"/>
          <w:sz w:val="22"/>
          <w:szCs w:val="22"/>
          <w:lang w:val="pt-BR"/>
        </w:rPr>
        <w:t>i</w:t>
      </w:r>
      <w:r w:rsidRPr="00D779E7">
        <w:rPr>
          <w:rFonts w:ascii="Arial" w:hAnsi="Arial" w:cs="Arial"/>
          <w:spacing w:val="-3"/>
          <w:sz w:val="22"/>
          <w:szCs w:val="22"/>
          <w:lang w:val="pt-BR"/>
        </w:rPr>
        <w:t>ta</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z w:val="22"/>
          <w:szCs w:val="22"/>
          <w:lang w:val="pt-BR"/>
        </w:rPr>
        <w:t>m</w:t>
      </w:r>
      <w:r w:rsidRPr="00D779E7">
        <w:rPr>
          <w:rFonts w:ascii="Arial" w:hAnsi="Arial" w:cs="Arial"/>
          <w:spacing w:val="56"/>
          <w:sz w:val="22"/>
          <w:szCs w:val="22"/>
          <w:lang w:val="pt-BR"/>
        </w:rPr>
        <w:t xml:space="preserve"> </w:t>
      </w:r>
      <w:r w:rsidRPr="00D779E7">
        <w:rPr>
          <w:rFonts w:ascii="Arial" w:hAnsi="Arial" w:cs="Arial"/>
          <w:sz w:val="22"/>
          <w:szCs w:val="22"/>
          <w:lang w:val="pt-BR"/>
        </w:rPr>
        <w:t>o</w:t>
      </w:r>
      <w:r w:rsidRPr="00D779E7">
        <w:rPr>
          <w:rFonts w:ascii="Arial" w:hAnsi="Arial" w:cs="Arial"/>
          <w:spacing w:val="41"/>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e</w:t>
      </w:r>
      <w:r w:rsidRPr="00D779E7">
        <w:rPr>
          <w:rFonts w:ascii="Arial" w:hAnsi="Arial" w:cs="Arial"/>
          <w:sz w:val="22"/>
          <w:szCs w:val="22"/>
          <w:lang w:val="pt-BR"/>
        </w:rPr>
        <w:t>u</w:t>
      </w:r>
      <w:r w:rsidRPr="00D779E7">
        <w:rPr>
          <w:rFonts w:ascii="Arial" w:hAnsi="Arial" w:cs="Arial"/>
          <w:spacing w:val="45"/>
          <w:sz w:val="22"/>
          <w:szCs w:val="22"/>
          <w:lang w:val="pt-BR"/>
        </w:rPr>
        <w:t xml:space="preserve"> </w:t>
      </w:r>
      <w:r w:rsidRPr="00D779E7">
        <w:rPr>
          <w:rFonts w:ascii="Arial" w:hAnsi="Arial" w:cs="Arial"/>
          <w:spacing w:val="-2"/>
          <w:sz w:val="22"/>
          <w:szCs w:val="22"/>
          <w:lang w:val="pt-BR"/>
        </w:rPr>
        <w:t>c</w:t>
      </w:r>
      <w:r w:rsidRPr="00D779E7">
        <w:rPr>
          <w:rFonts w:ascii="Arial" w:hAnsi="Arial" w:cs="Arial"/>
          <w:spacing w:val="-1"/>
          <w:sz w:val="22"/>
          <w:szCs w:val="22"/>
          <w:lang w:val="pt-BR"/>
        </w:rPr>
        <w:t>r</w:t>
      </w:r>
      <w:r w:rsidRPr="00D779E7">
        <w:rPr>
          <w:rFonts w:ascii="Arial" w:hAnsi="Arial" w:cs="Arial"/>
          <w:spacing w:val="2"/>
          <w:sz w:val="22"/>
          <w:szCs w:val="22"/>
          <w:lang w:val="pt-BR"/>
        </w:rPr>
        <w:t>e</w:t>
      </w:r>
      <w:r w:rsidRPr="00D779E7">
        <w:rPr>
          <w:rFonts w:ascii="Arial" w:hAnsi="Arial" w:cs="Arial"/>
          <w:sz w:val="22"/>
          <w:szCs w:val="22"/>
          <w:lang w:val="pt-BR"/>
        </w:rPr>
        <w:t>de</w:t>
      </w:r>
      <w:r w:rsidRPr="00D779E7">
        <w:rPr>
          <w:rFonts w:ascii="Arial" w:hAnsi="Arial" w:cs="Arial"/>
          <w:spacing w:val="-3"/>
          <w:sz w:val="22"/>
          <w:szCs w:val="22"/>
          <w:lang w:val="pt-BR"/>
        </w:rPr>
        <w:t>n</w:t>
      </w:r>
      <w:r w:rsidRPr="00D779E7">
        <w:rPr>
          <w:rFonts w:ascii="Arial" w:hAnsi="Arial" w:cs="Arial"/>
          <w:spacing w:val="1"/>
          <w:sz w:val="22"/>
          <w:szCs w:val="22"/>
          <w:lang w:val="pt-BR"/>
        </w:rPr>
        <w:t>ci</w:t>
      </w:r>
      <w:r w:rsidRPr="00D779E7">
        <w:rPr>
          <w:rFonts w:ascii="Arial" w:hAnsi="Arial" w:cs="Arial"/>
          <w:sz w:val="22"/>
          <w:szCs w:val="22"/>
          <w:lang w:val="pt-BR"/>
        </w:rPr>
        <w:t>a</w:t>
      </w:r>
      <w:r w:rsidRPr="00D779E7">
        <w:rPr>
          <w:rFonts w:ascii="Arial" w:hAnsi="Arial" w:cs="Arial"/>
          <w:spacing w:val="2"/>
          <w:sz w:val="22"/>
          <w:szCs w:val="22"/>
          <w:lang w:val="pt-BR"/>
        </w:rPr>
        <w:t>m</w:t>
      </w:r>
      <w:r w:rsidRPr="00D779E7">
        <w:rPr>
          <w:rFonts w:ascii="Arial" w:hAnsi="Arial" w:cs="Arial"/>
          <w:sz w:val="22"/>
          <w:szCs w:val="22"/>
          <w:lang w:val="pt-BR"/>
        </w:rPr>
        <w:t>ento,</w:t>
      </w:r>
      <w:r w:rsidRPr="00D779E7">
        <w:rPr>
          <w:rFonts w:ascii="Arial" w:hAnsi="Arial" w:cs="Arial"/>
          <w:spacing w:val="59"/>
          <w:sz w:val="22"/>
          <w:szCs w:val="22"/>
          <w:lang w:val="pt-BR"/>
        </w:rPr>
        <w:t xml:space="preserve"> </w:t>
      </w:r>
      <w:r w:rsidRPr="00D779E7">
        <w:rPr>
          <w:rFonts w:ascii="Arial" w:hAnsi="Arial" w:cs="Arial"/>
          <w:spacing w:val="-3"/>
          <w:w w:val="101"/>
          <w:sz w:val="22"/>
          <w:szCs w:val="22"/>
          <w:lang w:val="pt-BR"/>
        </w:rPr>
        <w:t>b</w:t>
      </w:r>
      <w:r w:rsidRPr="00D779E7">
        <w:rPr>
          <w:rFonts w:ascii="Arial" w:hAnsi="Arial" w:cs="Arial"/>
          <w:w w:val="101"/>
          <w:sz w:val="22"/>
          <w:szCs w:val="22"/>
          <w:lang w:val="pt-BR"/>
        </w:rPr>
        <w:t xml:space="preserve">em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pacing w:val="2"/>
          <w:sz w:val="22"/>
          <w:szCs w:val="22"/>
          <w:lang w:val="pt-BR"/>
        </w:rPr>
        <w:t>m</w:t>
      </w:r>
      <w:r w:rsidRPr="00D779E7">
        <w:rPr>
          <w:rFonts w:ascii="Arial" w:hAnsi="Arial" w:cs="Arial"/>
          <w:sz w:val="22"/>
          <w:szCs w:val="22"/>
          <w:lang w:val="pt-BR"/>
        </w:rPr>
        <w:t>o</w:t>
      </w:r>
      <w:r w:rsidRPr="00D779E7">
        <w:rPr>
          <w:rFonts w:ascii="Arial" w:hAnsi="Arial" w:cs="Arial"/>
          <w:spacing w:val="26"/>
          <w:sz w:val="22"/>
          <w:szCs w:val="22"/>
          <w:lang w:val="pt-BR"/>
        </w:rPr>
        <w:t xml:space="preserve"> </w:t>
      </w:r>
      <w:r w:rsidRPr="00D779E7">
        <w:rPr>
          <w:rFonts w:ascii="Arial" w:hAnsi="Arial" w:cs="Arial"/>
          <w:sz w:val="22"/>
          <w:szCs w:val="22"/>
          <w:lang w:val="pt-BR"/>
        </w:rPr>
        <w:t>a</w:t>
      </w:r>
      <w:r w:rsidRPr="00D779E7">
        <w:rPr>
          <w:rFonts w:ascii="Arial" w:hAnsi="Arial" w:cs="Arial"/>
          <w:spacing w:val="19"/>
          <w:sz w:val="22"/>
          <w:szCs w:val="22"/>
          <w:lang w:val="pt-BR"/>
        </w:rPr>
        <w:t xml:space="preserve"> </w:t>
      </w:r>
      <w:r w:rsidRPr="00D779E7">
        <w:rPr>
          <w:rFonts w:ascii="Arial" w:hAnsi="Arial" w:cs="Arial"/>
          <w:sz w:val="22"/>
          <w:szCs w:val="22"/>
          <w:lang w:val="pt-BR"/>
        </w:rPr>
        <w:t>que</w:t>
      </w:r>
      <w:r w:rsidRPr="00D779E7">
        <w:rPr>
          <w:rFonts w:ascii="Arial" w:hAnsi="Arial" w:cs="Arial"/>
          <w:spacing w:val="24"/>
          <w:sz w:val="22"/>
          <w:szCs w:val="22"/>
          <w:lang w:val="pt-BR"/>
        </w:rPr>
        <w:t xml:space="preserve"> </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1"/>
          <w:sz w:val="22"/>
          <w:szCs w:val="22"/>
          <w:lang w:val="pt-BR"/>
        </w:rPr>
        <w:t>j</w:t>
      </w:r>
      <w:r w:rsidRPr="00D779E7">
        <w:rPr>
          <w:rFonts w:ascii="Arial" w:hAnsi="Arial" w:cs="Arial"/>
          <w:sz w:val="22"/>
          <w:szCs w:val="22"/>
          <w:lang w:val="pt-BR"/>
        </w:rPr>
        <w:t>e</w:t>
      </w:r>
      <w:r w:rsidRPr="00D779E7">
        <w:rPr>
          <w:rFonts w:ascii="Arial" w:hAnsi="Arial" w:cs="Arial"/>
          <w:spacing w:val="1"/>
          <w:sz w:val="22"/>
          <w:szCs w:val="22"/>
          <w:lang w:val="pt-BR"/>
        </w:rPr>
        <w:t>i</w:t>
      </w:r>
      <w:r w:rsidRPr="00D779E7">
        <w:rPr>
          <w:rFonts w:ascii="Arial" w:hAnsi="Arial" w:cs="Arial"/>
          <w:spacing w:val="-3"/>
          <w:sz w:val="22"/>
          <w:szCs w:val="22"/>
          <w:lang w:val="pt-BR"/>
        </w:rPr>
        <w:t>t</w:t>
      </w:r>
      <w:r w:rsidRPr="00D779E7">
        <w:rPr>
          <w:rFonts w:ascii="Arial" w:hAnsi="Arial" w:cs="Arial"/>
          <w:sz w:val="22"/>
          <w:szCs w:val="22"/>
          <w:lang w:val="pt-BR"/>
        </w:rPr>
        <w:t>ar</w:t>
      </w:r>
      <w:r w:rsidRPr="00D779E7">
        <w:rPr>
          <w:rFonts w:ascii="Arial" w:hAnsi="Arial" w:cs="Arial"/>
          <w:spacing w:val="26"/>
          <w:sz w:val="22"/>
          <w:szCs w:val="22"/>
          <w:lang w:val="pt-BR"/>
        </w:rPr>
        <w:t xml:space="preserve"> </w:t>
      </w:r>
      <w:r w:rsidRPr="00D779E7">
        <w:rPr>
          <w:rFonts w:ascii="Arial" w:hAnsi="Arial" w:cs="Arial"/>
          <w:spacing w:val="-3"/>
          <w:sz w:val="22"/>
          <w:szCs w:val="22"/>
          <w:lang w:val="pt-BR"/>
        </w:rPr>
        <w:t>q</w:t>
      </w:r>
      <w:r w:rsidRPr="00D779E7">
        <w:rPr>
          <w:rFonts w:ascii="Arial" w:hAnsi="Arial" w:cs="Arial"/>
          <w:sz w:val="22"/>
          <w:szCs w:val="22"/>
          <w:lang w:val="pt-BR"/>
        </w:rPr>
        <w:t>ua</w:t>
      </w:r>
      <w:r w:rsidRPr="00D779E7">
        <w:rPr>
          <w:rFonts w:ascii="Arial" w:hAnsi="Arial" w:cs="Arial"/>
          <w:spacing w:val="1"/>
          <w:sz w:val="22"/>
          <w:szCs w:val="22"/>
          <w:lang w:val="pt-BR"/>
        </w:rPr>
        <w:t>l</w:t>
      </w:r>
      <w:r w:rsidRPr="00D779E7">
        <w:rPr>
          <w:rFonts w:ascii="Arial" w:hAnsi="Arial" w:cs="Arial"/>
          <w:sz w:val="22"/>
          <w:szCs w:val="22"/>
          <w:lang w:val="pt-BR"/>
        </w:rPr>
        <w:t>quer</w:t>
      </w:r>
      <w:r w:rsidRPr="00D779E7">
        <w:rPr>
          <w:rFonts w:ascii="Arial" w:hAnsi="Arial" w:cs="Arial"/>
          <w:spacing w:val="31"/>
          <w:sz w:val="22"/>
          <w:szCs w:val="22"/>
          <w:lang w:val="pt-BR"/>
        </w:rPr>
        <w:t xml:space="preserve"> </w:t>
      </w:r>
      <w:r w:rsidRPr="00D779E7">
        <w:rPr>
          <w:rFonts w:ascii="Arial" w:hAnsi="Arial" w:cs="Arial"/>
          <w:spacing w:val="-5"/>
          <w:sz w:val="22"/>
          <w:szCs w:val="22"/>
          <w:lang w:val="pt-BR"/>
        </w:rPr>
        <w:t>p</w:t>
      </w:r>
      <w:r w:rsidRPr="00D779E7">
        <w:rPr>
          <w:rFonts w:ascii="Arial" w:hAnsi="Arial" w:cs="Arial"/>
          <w:sz w:val="22"/>
          <w:szCs w:val="22"/>
          <w:lang w:val="pt-BR"/>
        </w:rPr>
        <w:t>a</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29"/>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e</w:t>
      </w:r>
      <w:r w:rsidRPr="00D779E7">
        <w:rPr>
          <w:rFonts w:ascii="Arial" w:hAnsi="Arial" w:cs="Arial"/>
          <w:sz w:val="22"/>
          <w:szCs w:val="22"/>
          <w:lang w:val="pt-BR"/>
        </w:rPr>
        <w:t>m</w:t>
      </w:r>
      <w:r w:rsidRPr="00D779E7">
        <w:rPr>
          <w:rFonts w:ascii="Arial" w:hAnsi="Arial" w:cs="Arial"/>
          <w:spacing w:val="27"/>
          <w:sz w:val="22"/>
          <w:szCs w:val="22"/>
          <w:lang w:val="pt-BR"/>
        </w:rPr>
        <w:t xml:space="preserve"> </w:t>
      </w:r>
      <w:r w:rsidRPr="00D779E7">
        <w:rPr>
          <w:rFonts w:ascii="Arial" w:hAnsi="Arial" w:cs="Arial"/>
          <w:spacing w:val="-3"/>
          <w:sz w:val="22"/>
          <w:szCs w:val="22"/>
          <w:lang w:val="pt-BR"/>
        </w:rPr>
        <w:t>a</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pacing w:val="2"/>
          <w:sz w:val="22"/>
          <w:szCs w:val="22"/>
          <w:lang w:val="pt-BR"/>
        </w:rPr>
        <w:t>e</w:t>
      </w:r>
      <w:r w:rsidRPr="00D779E7">
        <w:rPr>
          <w:rFonts w:ascii="Arial" w:hAnsi="Arial" w:cs="Arial"/>
          <w:spacing w:val="-3"/>
          <w:sz w:val="22"/>
          <w:szCs w:val="22"/>
          <w:lang w:val="pt-BR"/>
        </w:rPr>
        <w:t>n</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z w:val="22"/>
          <w:szCs w:val="22"/>
          <w:lang w:val="pt-BR"/>
        </w:rPr>
        <w:t>r</w:t>
      </w:r>
      <w:r w:rsidRPr="00D779E7">
        <w:rPr>
          <w:rFonts w:ascii="Arial" w:hAnsi="Arial" w:cs="Arial"/>
          <w:spacing w:val="30"/>
          <w:sz w:val="22"/>
          <w:szCs w:val="22"/>
          <w:lang w:val="pt-BR"/>
        </w:rPr>
        <w:t xml:space="preserve"> </w:t>
      </w:r>
      <w:r w:rsidRPr="00D779E7">
        <w:rPr>
          <w:rFonts w:ascii="Arial" w:hAnsi="Arial" w:cs="Arial"/>
          <w:sz w:val="22"/>
          <w:szCs w:val="22"/>
          <w:lang w:val="pt-BR"/>
        </w:rPr>
        <w:t>as</w:t>
      </w:r>
      <w:r w:rsidRPr="00D779E7">
        <w:rPr>
          <w:rFonts w:ascii="Arial" w:hAnsi="Arial" w:cs="Arial"/>
          <w:spacing w:val="21"/>
          <w:sz w:val="22"/>
          <w:szCs w:val="22"/>
          <w:lang w:val="pt-BR"/>
        </w:rPr>
        <w:t xml:space="preserve"> </w:t>
      </w:r>
      <w:r w:rsidRPr="00D779E7">
        <w:rPr>
          <w:rFonts w:ascii="Arial" w:hAnsi="Arial" w:cs="Arial"/>
          <w:spacing w:val="4"/>
          <w:sz w:val="22"/>
          <w:szCs w:val="22"/>
          <w:lang w:val="pt-BR"/>
        </w:rPr>
        <w:t>r</w:t>
      </w:r>
      <w:r w:rsidRPr="00D779E7">
        <w:rPr>
          <w:rFonts w:ascii="Arial" w:hAnsi="Arial" w:cs="Arial"/>
          <w:sz w:val="22"/>
          <w:szCs w:val="22"/>
          <w:lang w:val="pt-BR"/>
        </w:rPr>
        <w:t>a</w:t>
      </w:r>
      <w:r w:rsidRPr="00D779E7">
        <w:rPr>
          <w:rFonts w:ascii="Arial" w:hAnsi="Arial" w:cs="Arial"/>
          <w:spacing w:val="-2"/>
          <w:sz w:val="22"/>
          <w:szCs w:val="22"/>
          <w:lang w:val="pt-BR"/>
        </w:rPr>
        <w:t>z</w:t>
      </w:r>
      <w:r w:rsidRPr="00D779E7">
        <w:rPr>
          <w:rFonts w:ascii="Arial" w:hAnsi="Arial" w:cs="Arial"/>
          <w:sz w:val="22"/>
          <w:szCs w:val="22"/>
          <w:lang w:val="pt-BR"/>
        </w:rPr>
        <w:t>ões</w:t>
      </w:r>
      <w:r w:rsidRPr="00D779E7">
        <w:rPr>
          <w:rFonts w:ascii="Arial" w:hAnsi="Arial" w:cs="Arial"/>
          <w:spacing w:val="28"/>
          <w:sz w:val="22"/>
          <w:szCs w:val="22"/>
          <w:lang w:val="pt-BR"/>
        </w:rPr>
        <w:t xml:space="preserve"> </w:t>
      </w:r>
      <w:r w:rsidRPr="00D779E7">
        <w:rPr>
          <w:rFonts w:ascii="Arial" w:hAnsi="Arial" w:cs="Arial"/>
          <w:sz w:val="22"/>
          <w:szCs w:val="22"/>
          <w:lang w:val="pt-BR"/>
        </w:rPr>
        <w:t>ob</w:t>
      </w:r>
      <w:r w:rsidRPr="00D779E7">
        <w:rPr>
          <w:rFonts w:ascii="Arial" w:hAnsi="Arial" w:cs="Arial"/>
          <w:spacing w:val="1"/>
          <w:sz w:val="22"/>
          <w:szCs w:val="22"/>
          <w:lang w:val="pt-BR"/>
        </w:rPr>
        <w:t>j</w:t>
      </w:r>
      <w:r w:rsidRPr="00D779E7">
        <w:rPr>
          <w:rFonts w:ascii="Arial" w:hAnsi="Arial" w:cs="Arial"/>
          <w:spacing w:val="-3"/>
          <w:sz w:val="22"/>
          <w:szCs w:val="22"/>
          <w:lang w:val="pt-BR"/>
        </w:rPr>
        <w:t>e</w:t>
      </w:r>
      <w:r w:rsidRPr="00D779E7">
        <w:rPr>
          <w:rFonts w:ascii="Arial" w:hAnsi="Arial" w:cs="Arial"/>
          <w:spacing w:val="2"/>
          <w:sz w:val="22"/>
          <w:szCs w:val="22"/>
          <w:lang w:val="pt-BR"/>
        </w:rPr>
        <w:t>t</w:t>
      </w:r>
      <w:r w:rsidRPr="00D779E7">
        <w:rPr>
          <w:rFonts w:ascii="Arial" w:hAnsi="Arial" w:cs="Arial"/>
          <w:spacing w:val="1"/>
          <w:sz w:val="22"/>
          <w:szCs w:val="22"/>
          <w:lang w:val="pt-BR"/>
        </w:rPr>
        <w:t>iv</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30"/>
          <w:sz w:val="22"/>
          <w:szCs w:val="22"/>
          <w:lang w:val="pt-BR"/>
        </w:rPr>
        <w:t xml:space="preserve"> </w:t>
      </w:r>
      <w:r w:rsidRPr="00D779E7">
        <w:rPr>
          <w:rFonts w:ascii="Arial" w:hAnsi="Arial" w:cs="Arial"/>
          <w:sz w:val="22"/>
          <w:szCs w:val="22"/>
          <w:lang w:val="pt-BR"/>
        </w:rPr>
        <w:t>que</w:t>
      </w:r>
      <w:r w:rsidRPr="00D779E7">
        <w:rPr>
          <w:rFonts w:ascii="Arial" w:hAnsi="Arial" w:cs="Arial"/>
          <w:spacing w:val="24"/>
          <w:sz w:val="22"/>
          <w:szCs w:val="22"/>
          <w:lang w:val="pt-BR"/>
        </w:rPr>
        <w:t xml:space="preserve"> </w:t>
      </w:r>
      <w:r w:rsidRPr="00D779E7">
        <w:rPr>
          <w:rFonts w:ascii="Arial" w:hAnsi="Arial" w:cs="Arial"/>
          <w:spacing w:val="1"/>
          <w:sz w:val="22"/>
          <w:szCs w:val="22"/>
          <w:lang w:val="pt-BR"/>
        </w:rPr>
        <w:t>j</w:t>
      </w:r>
      <w:r w:rsidRPr="00D779E7">
        <w:rPr>
          <w:rFonts w:ascii="Arial" w:hAnsi="Arial" w:cs="Arial"/>
          <w:sz w:val="22"/>
          <w:szCs w:val="22"/>
          <w:lang w:val="pt-BR"/>
        </w:rPr>
        <w:t>u</w:t>
      </w:r>
      <w:r w:rsidRPr="00D779E7">
        <w:rPr>
          <w:rFonts w:ascii="Arial" w:hAnsi="Arial" w:cs="Arial"/>
          <w:spacing w:val="-2"/>
          <w:sz w:val="22"/>
          <w:szCs w:val="22"/>
          <w:lang w:val="pt-BR"/>
        </w:rPr>
        <w:t>s</w:t>
      </w:r>
      <w:r w:rsidRPr="00D779E7">
        <w:rPr>
          <w:rFonts w:ascii="Arial" w:hAnsi="Arial" w:cs="Arial"/>
          <w:sz w:val="22"/>
          <w:szCs w:val="22"/>
          <w:lang w:val="pt-BR"/>
        </w:rPr>
        <w:t>t</w:t>
      </w:r>
      <w:r w:rsidRPr="00D779E7">
        <w:rPr>
          <w:rFonts w:ascii="Arial" w:hAnsi="Arial" w:cs="Arial"/>
          <w:spacing w:val="1"/>
          <w:sz w:val="22"/>
          <w:szCs w:val="22"/>
          <w:lang w:val="pt-BR"/>
        </w:rPr>
        <w:t>i</w:t>
      </w:r>
      <w:r w:rsidRPr="00D779E7">
        <w:rPr>
          <w:rFonts w:ascii="Arial" w:hAnsi="Arial" w:cs="Arial"/>
          <w:sz w:val="22"/>
          <w:szCs w:val="22"/>
          <w:lang w:val="pt-BR"/>
        </w:rPr>
        <w:t>f</w:t>
      </w:r>
      <w:r w:rsidRPr="00D779E7">
        <w:rPr>
          <w:rFonts w:ascii="Arial" w:hAnsi="Arial" w:cs="Arial"/>
          <w:spacing w:val="3"/>
          <w:sz w:val="22"/>
          <w:szCs w:val="22"/>
          <w:lang w:val="pt-BR"/>
        </w:rPr>
        <w:t>i</w:t>
      </w:r>
      <w:r w:rsidRPr="00D779E7">
        <w:rPr>
          <w:rFonts w:ascii="Arial" w:hAnsi="Arial" w:cs="Arial"/>
          <w:spacing w:val="-3"/>
          <w:sz w:val="22"/>
          <w:szCs w:val="22"/>
          <w:lang w:val="pt-BR"/>
        </w:rPr>
        <w:t>q</w:t>
      </w:r>
      <w:r w:rsidRPr="00D779E7">
        <w:rPr>
          <w:rFonts w:ascii="Arial" w:hAnsi="Arial" w:cs="Arial"/>
          <w:sz w:val="22"/>
          <w:szCs w:val="22"/>
          <w:lang w:val="pt-BR"/>
        </w:rPr>
        <w:t>u</w:t>
      </w:r>
      <w:r w:rsidRPr="00D779E7">
        <w:rPr>
          <w:rFonts w:ascii="Arial" w:hAnsi="Arial" w:cs="Arial"/>
          <w:spacing w:val="-3"/>
          <w:sz w:val="22"/>
          <w:szCs w:val="22"/>
          <w:lang w:val="pt-BR"/>
        </w:rPr>
        <w:t>e</w:t>
      </w:r>
      <w:r w:rsidRPr="00D779E7">
        <w:rPr>
          <w:rFonts w:ascii="Arial" w:hAnsi="Arial" w:cs="Arial"/>
          <w:sz w:val="22"/>
          <w:szCs w:val="22"/>
          <w:lang w:val="pt-BR"/>
        </w:rPr>
        <w:t>m</w:t>
      </w:r>
      <w:r w:rsidRPr="00D779E7">
        <w:rPr>
          <w:rFonts w:ascii="Arial" w:hAnsi="Arial" w:cs="Arial"/>
          <w:spacing w:val="34"/>
          <w:sz w:val="22"/>
          <w:szCs w:val="22"/>
          <w:lang w:val="pt-BR"/>
        </w:rPr>
        <w:t xml:space="preserve"> </w:t>
      </w:r>
      <w:r w:rsidRPr="00D779E7">
        <w:rPr>
          <w:rFonts w:ascii="Arial" w:hAnsi="Arial" w:cs="Arial"/>
          <w:w w:val="101"/>
          <w:sz w:val="22"/>
          <w:szCs w:val="22"/>
          <w:lang w:val="pt-BR"/>
        </w:rPr>
        <w:t xml:space="preserve">a </w:t>
      </w:r>
      <w:r w:rsidRPr="00D779E7">
        <w:rPr>
          <w:rFonts w:ascii="Arial" w:hAnsi="Arial" w:cs="Arial"/>
          <w:spacing w:val="1"/>
          <w:sz w:val="22"/>
          <w:szCs w:val="22"/>
          <w:lang w:val="pt-BR"/>
        </w:rPr>
        <w:t>s</w:t>
      </w:r>
      <w:r w:rsidRPr="00D779E7">
        <w:rPr>
          <w:rFonts w:ascii="Arial" w:hAnsi="Arial" w:cs="Arial"/>
          <w:spacing w:val="-3"/>
          <w:sz w:val="22"/>
          <w:szCs w:val="22"/>
          <w:lang w:val="pt-BR"/>
        </w:rPr>
        <w:t>u</w:t>
      </w:r>
      <w:r w:rsidRPr="00D779E7">
        <w:rPr>
          <w:rFonts w:ascii="Arial" w:hAnsi="Arial" w:cs="Arial"/>
          <w:sz w:val="22"/>
          <w:szCs w:val="22"/>
          <w:lang w:val="pt-BR"/>
        </w:rPr>
        <w:t>a</w:t>
      </w:r>
      <w:r w:rsidRPr="00D779E7">
        <w:rPr>
          <w:rFonts w:ascii="Arial" w:hAnsi="Arial" w:cs="Arial"/>
          <w:spacing w:val="62"/>
          <w:sz w:val="22"/>
          <w:szCs w:val="22"/>
          <w:lang w:val="pt-BR"/>
        </w:rPr>
        <w:t xml:space="preserve"> </w:t>
      </w:r>
      <w:r w:rsidRPr="00D779E7">
        <w:rPr>
          <w:rFonts w:ascii="Arial" w:hAnsi="Arial" w:cs="Arial"/>
          <w:spacing w:val="-2"/>
          <w:sz w:val="22"/>
          <w:szCs w:val="22"/>
          <w:lang w:val="pt-BR"/>
        </w:rPr>
        <w:t>c</w:t>
      </w:r>
      <w:r w:rsidRPr="00D779E7">
        <w:rPr>
          <w:rFonts w:ascii="Arial" w:hAnsi="Arial" w:cs="Arial"/>
          <w:spacing w:val="2"/>
          <w:sz w:val="22"/>
          <w:szCs w:val="22"/>
          <w:lang w:val="pt-BR"/>
        </w:rPr>
        <w:t>o</w:t>
      </w:r>
      <w:r w:rsidRPr="00D779E7">
        <w:rPr>
          <w:rFonts w:ascii="Arial" w:hAnsi="Arial" w:cs="Arial"/>
          <w:sz w:val="22"/>
          <w:szCs w:val="22"/>
          <w:lang w:val="pt-BR"/>
        </w:rPr>
        <w:t>nd</w:t>
      </w:r>
      <w:r w:rsidRPr="00D779E7">
        <w:rPr>
          <w:rFonts w:ascii="Arial" w:hAnsi="Arial" w:cs="Arial"/>
          <w:spacing w:val="-3"/>
          <w:sz w:val="22"/>
          <w:szCs w:val="22"/>
          <w:lang w:val="pt-BR"/>
        </w:rPr>
        <w:t>u</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z w:val="22"/>
          <w:szCs w:val="22"/>
          <w:lang w:val="pt-BR"/>
        </w:rPr>
        <w:t xml:space="preserve">, </w:t>
      </w:r>
      <w:r w:rsidRPr="00D779E7">
        <w:rPr>
          <w:rFonts w:ascii="Arial" w:hAnsi="Arial" w:cs="Arial"/>
          <w:spacing w:val="3"/>
          <w:sz w:val="22"/>
          <w:szCs w:val="22"/>
          <w:lang w:val="pt-BR"/>
        </w:rPr>
        <w:t xml:space="preserve"> </w:t>
      </w:r>
      <w:r w:rsidRPr="00D779E7">
        <w:rPr>
          <w:rFonts w:ascii="Arial" w:hAnsi="Arial" w:cs="Arial"/>
          <w:spacing w:val="2"/>
          <w:sz w:val="22"/>
          <w:szCs w:val="22"/>
          <w:lang w:val="pt-BR"/>
        </w:rPr>
        <w:t>o</w:t>
      </w:r>
      <w:r w:rsidRPr="00D779E7">
        <w:rPr>
          <w:rFonts w:ascii="Arial" w:hAnsi="Arial" w:cs="Arial"/>
          <w:spacing w:val="-3"/>
          <w:sz w:val="22"/>
          <w:szCs w:val="22"/>
          <w:lang w:val="pt-BR"/>
        </w:rPr>
        <w:t>u</w:t>
      </w:r>
      <w:r w:rsidRPr="00D779E7">
        <w:rPr>
          <w:rFonts w:ascii="Arial" w:hAnsi="Arial" w:cs="Arial"/>
          <w:sz w:val="22"/>
          <w:szCs w:val="22"/>
          <w:lang w:val="pt-BR"/>
        </w:rPr>
        <w:t>,</w:t>
      </w:r>
      <w:r w:rsidRPr="00D779E7">
        <w:rPr>
          <w:rFonts w:ascii="Arial" w:hAnsi="Arial" w:cs="Arial"/>
          <w:spacing w:val="62"/>
          <w:sz w:val="22"/>
          <w:szCs w:val="22"/>
          <w:lang w:val="pt-BR"/>
        </w:rPr>
        <w:t xml:space="preserve"> </w:t>
      </w:r>
      <w:r w:rsidRPr="00D779E7">
        <w:rPr>
          <w:rFonts w:ascii="Arial" w:hAnsi="Arial" w:cs="Arial"/>
          <w:spacing w:val="-3"/>
          <w:sz w:val="22"/>
          <w:szCs w:val="22"/>
          <w:lang w:val="pt-BR"/>
        </w:rPr>
        <w:t>a</w:t>
      </w:r>
      <w:r w:rsidRPr="00D779E7">
        <w:rPr>
          <w:rFonts w:ascii="Arial" w:hAnsi="Arial" w:cs="Arial"/>
          <w:spacing w:val="3"/>
          <w:sz w:val="22"/>
          <w:szCs w:val="22"/>
          <w:lang w:val="pt-BR"/>
        </w:rPr>
        <w:t>i</w:t>
      </w:r>
      <w:r w:rsidRPr="00D779E7">
        <w:rPr>
          <w:rFonts w:ascii="Arial" w:hAnsi="Arial" w:cs="Arial"/>
          <w:sz w:val="22"/>
          <w:szCs w:val="22"/>
          <w:lang w:val="pt-BR"/>
        </w:rPr>
        <w:t>nd</w:t>
      </w:r>
      <w:r w:rsidRPr="00D779E7">
        <w:rPr>
          <w:rFonts w:ascii="Arial" w:hAnsi="Arial" w:cs="Arial"/>
          <w:spacing w:val="-3"/>
          <w:sz w:val="22"/>
          <w:szCs w:val="22"/>
          <w:lang w:val="pt-BR"/>
        </w:rPr>
        <w:t>a</w:t>
      </w:r>
      <w:r w:rsidRPr="00D779E7">
        <w:rPr>
          <w:rFonts w:ascii="Arial" w:hAnsi="Arial" w:cs="Arial"/>
          <w:sz w:val="22"/>
          <w:szCs w:val="22"/>
          <w:lang w:val="pt-BR"/>
        </w:rPr>
        <w:t xml:space="preserve">, </w:t>
      </w:r>
      <w:r w:rsidRPr="00D779E7">
        <w:rPr>
          <w:rFonts w:ascii="Arial" w:hAnsi="Arial" w:cs="Arial"/>
          <w:spacing w:val="1"/>
          <w:sz w:val="22"/>
          <w:szCs w:val="22"/>
          <w:lang w:val="pt-BR"/>
        </w:rPr>
        <w:t xml:space="preserve"> </w:t>
      </w:r>
      <w:r w:rsidRPr="00D779E7">
        <w:rPr>
          <w:rFonts w:ascii="Arial" w:hAnsi="Arial" w:cs="Arial"/>
          <w:spacing w:val="2"/>
          <w:sz w:val="22"/>
          <w:szCs w:val="22"/>
          <w:lang w:val="pt-BR"/>
        </w:rPr>
        <w:t>a</w:t>
      </w:r>
      <w:r w:rsidRPr="00D779E7">
        <w:rPr>
          <w:rFonts w:ascii="Arial" w:hAnsi="Arial" w:cs="Arial"/>
          <w:spacing w:val="-3"/>
          <w:sz w:val="22"/>
          <w:szCs w:val="22"/>
          <w:lang w:val="pt-BR"/>
        </w:rPr>
        <w:t>q</w:t>
      </w:r>
      <w:r w:rsidRPr="00D779E7">
        <w:rPr>
          <w:rFonts w:ascii="Arial" w:hAnsi="Arial" w:cs="Arial"/>
          <w:spacing w:val="2"/>
          <w:sz w:val="22"/>
          <w:szCs w:val="22"/>
          <w:lang w:val="pt-BR"/>
        </w:rPr>
        <w:t>u</w:t>
      </w:r>
      <w:r w:rsidRPr="00D779E7">
        <w:rPr>
          <w:rFonts w:ascii="Arial" w:hAnsi="Arial" w:cs="Arial"/>
          <w:spacing w:val="-3"/>
          <w:sz w:val="22"/>
          <w:szCs w:val="22"/>
          <w:lang w:val="pt-BR"/>
        </w:rPr>
        <w:t>e</w:t>
      </w:r>
      <w:r w:rsidRPr="00D779E7">
        <w:rPr>
          <w:rFonts w:ascii="Arial" w:hAnsi="Arial" w:cs="Arial"/>
          <w:spacing w:val="3"/>
          <w:sz w:val="22"/>
          <w:szCs w:val="22"/>
          <w:lang w:val="pt-BR"/>
        </w:rPr>
        <w:t>l</w:t>
      </w:r>
      <w:r w:rsidRPr="00D779E7">
        <w:rPr>
          <w:rFonts w:ascii="Arial" w:hAnsi="Arial" w:cs="Arial"/>
          <w:sz w:val="22"/>
          <w:szCs w:val="22"/>
          <w:lang w:val="pt-BR"/>
        </w:rPr>
        <w:t>a</w:t>
      </w:r>
      <w:r w:rsidRPr="00D779E7">
        <w:rPr>
          <w:rFonts w:ascii="Arial" w:hAnsi="Arial" w:cs="Arial"/>
          <w:spacing w:val="62"/>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3"/>
          <w:sz w:val="22"/>
          <w:szCs w:val="22"/>
          <w:lang w:val="pt-BR"/>
        </w:rPr>
        <w:t>u</w:t>
      </w:r>
      <w:r w:rsidRPr="00D779E7">
        <w:rPr>
          <w:rFonts w:ascii="Arial" w:hAnsi="Arial" w:cs="Arial"/>
          <w:spacing w:val="1"/>
          <w:sz w:val="22"/>
          <w:szCs w:val="22"/>
          <w:lang w:val="pt-BR"/>
        </w:rPr>
        <w:t>j</w:t>
      </w:r>
      <w:r w:rsidRPr="00D779E7">
        <w:rPr>
          <w:rFonts w:ascii="Arial" w:hAnsi="Arial" w:cs="Arial"/>
          <w:sz w:val="22"/>
          <w:szCs w:val="22"/>
          <w:lang w:val="pt-BR"/>
        </w:rPr>
        <w:t>o</w:t>
      </w:r>
      <w:r w:rsidRPr="00D779E7">
        <w:rPr>
          <w:rFonts w:ascii="Arial" w:hAnsi="Arial" w:cs="Arial"/>
          <w:spacing w:val="63"/>
          <w:sz w:val="22"/>
          <w:szCs w:val="22"/>
          <w:lang w:val="pt-BR"/>
        </w:rPr>
        <w:t xml:space="preserve"> </w:t>
      </w:r>
      <w:r w:rsidRPr="00D779E7">
        <w:rPr>
          <w:rFonts w:ascii="Arial" w:hAnsi="Arial" w:cs="Arial"/>
          <w:spacing w:val="-2"/>
          <w:sz w:val="22"/>
          <w:szCs w:val="22"/>
          <w:lang w:val="pt-BR"/>
        </w:rPr>
        <w:t>c</w:t>
      </w:r>
      <w:r w:rsidRPr="00D779E7">
        <w:rPr>
          <w:rFonts w:ascii="Arial" w:hAnsi="Arial" w:cs="Arial"/>
          <w:spacing w:val="2"/>
          <w:sz w:val="22"/>
          <w:szCs w:val="22"/>
          <w:lang w:val="pt-BR"/>
        </w:rPr>
        <w:t>o</w:t>
      </w:r>
      <w:r w:rsidRPr="00D779E7">
        <w:rPr>
          <w:rFonts w:ascii="Arial" w:hAnsi="Arial" w:cs="Arial"/>
          <w:spacing w:val="-3"/>
          <w:sz w:val="22"/>
          <w:szCs w:val="22"/>
          <w:lang w:val="pt-BR"/>
        </w:rPr>
        <w:t>n</w:t>
      </w:r>
      <w:r w:rsidRPr="00D779E7">
        <w:rPr>
          <w:rFonts w:ascii="Arial" w:hAnsi="Arial" w:cs="Arial"/>
          <w:spacing w:val="2"/>
          <w:sz w:val="22"/>
          <w:szCs w:val="22"/>
          <w:lang w:val="pt-BR"/>
        </w:rPr>
        <w:t>t</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pacing w:val="2"/>
          <w:sz w:val="22"/>
          <w:szCs w:val="22"/>
          <w:lang w:val="pt-BR"/>
        </w:rPr>
        <w:t>t</w:t>
      </w:r>
      <w:r w:rsidRPr="00D779E7">
        <w:rPr>
          <w:rFonts w:ascii="Arial" w:hAnsi="Arial" w:cs="Arial"/>
          <w:sz w:val="22"/>
          <w:szCs w:val="22"/>
          <w:lang w:val="pt-BR"/>
        </w:rPr>
        <w:t xml:space="preserve">o  </w:t>
      </w:r>
      <w:r w:rsidRPr="00D779E7">
        <w:rPr>
          <w:rFonts w:ascii="Arial" w:hAnsi="Arial" w:cs="Arial"/>
          <w:spacing w:val="-2"/>
          <w:sz w:val="22"/>
          <w:szCs w:val="22"/>
          <w:lang w:val="pt-BR"/>
        </w:rPr>
        <w:t>v</w:t>
      </w:r>
      <w:r w:rsidRPr="00D779E7">
        <w:rPr>
          <w:rFonts w:ascii="Arial" w:hAnsi="Arial" w:cs="Arial"/>
          <w:spacing w:val="2"/>
          <w:sz w:val="22"/>
          <w:szCs w:val="22"/>
          <w:lang w:val="pt-BR"/>
        </w:rPr>
        <w:t>e</w:t>
      </w:r>
      <w:r w:rsidRPr="00D779E7">
        <w:rPr>
          <w:rFonts w:ascii="Arial" w:hAnsi="Arial" w:cs="Arial"/>
          <w:spacing w:val="-3"/>
          <w:sz w:val="22"/>
          <w:szCs w:val="22"/>
          <w:lang w:val="pt-BR"/>
        </w:rPr>
        <w:t>n</w:t>
      </w:r>
      <w:r w:rsidRPr="00D779E7">
        <w:rPr>
          <w:rFonts w:ascii="Arial" w:hAnsi="Arial" w:cs="Arial"/>
          <w:spacing w:val="2"/>
          <w:sz w:val="22"/>
          <w:szCs w:val="22"/>
          <w:lang w:val="pt-BR"/>
        </w:rPr>
        <w:t>h</w:t>
      </w:r>
      <w:r w:rsidRPr="00D779E7">
        <w:rPr>
          <w:rFonts w:ascii="Arial" w:hAnsi="Arial" w:cs="Arial"/>
          <w:sz w:val="22"/>
          <w:szCs w:val="22"/>
          <w:lang w:val="pt-BR"/>
        </w:rPr>
        <w:t>a</w:t>
      </w:r>
      <w:r w:rsidRPr="00D779E7">
        <w:rPr>
          <w:rFonts w:ascii="Arial" w:hAnsi="Arial" w:cs="Arial"/>
          <w:spacing w:val="62"/>
          <w:sz w:val="22"/>
          <w:szCs w:val="22"/>
          <w:lang w:val="pt-BR"/>
        </w:rPr>
        <w:t xml:space="preserve"> </w:t>
      </w:r>
      <w:r w:rsidRPr="00D779E7">
        <w:rPr>
          <w:rFonts w:ascii="Arial" w:hAnsi="Arial" w:cs="Arial"/>
          <w:sz w:val="22"/>
          <w:szCs w:val="22"/>
          <w:lang w:val="pt-BR"/>
        </w:rPr>
        <w:t>a</w:t>
      </w:r>
      <w:r w:rsidRPr="00D779E7">
        <w:rPr>
          <w:rFonts w:ascii="Arial" w:hAnsi="Arial" w:cs="Arial"/>
          <w:spacing w:val="57"/>
          <w:sz w:val="22"/>
          <w:szCs w:val="22"/>
          <w:lang w:val="pt-BR"/>
        </w:rPr>
        <w:t xml:space="preserve"> </w:t>
      </w:r>
      <w:r w:rsidRPr="00D779E7">
        <w:rPr>
          <w:rFonts w:ascii="Arial" w:hAnsi="Arial" w:cs="Arial"/>
          <w:spacing w:val="1"/>
          <w:sz w:val="22"/>
          <w:szCs w:val="22"/>
          <w:lang w:val="pt-BR"/>
        </w:rPr>
        <w:t>s</w:t>
      </w:r>
      <w:r w:rsidRPr="00D779E7">
        <w:rPr>
          <w:rFonts w:ascii="Arial" w:hAnsi="Arial" w:cs="Arial"/>
          <w:sz w:val="22"/>
          <w:szCs w:val="22"/>
          <w:lang w:val="pt-BR"/>
        </w:rPr>
        <w:t>er</w:t>
      </w:r>
      <w:r w:rsidRPr="00D779E7">
        <w:rPr>
          <w:rFonts w:ascii="Arial" w:hAnsi="Arial" w:cs="Arial"/>
          <w:spacing w:val="61"/>
          <w:sz w:val="22"/>
          <w:szCs w:val="22"/>
          <w:lang w:val="pt-BR"/>
        </w:rPr>
        <w:t xml:space="preserve"> </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s</w:t>
      </w:r>
      <w:r w:rsidRPr="00D779E7">
        <w:rPr>
          <w:rFonts w:ascii="Arial" w:hAnsi="Arial" w:cs="Arial"/>
          <w:spacing w:val="1"/>
          <w:sz w:val="22"/>
          <w:szCs w:val="22"/>
          <w:lang w:val="pt-BR"/>
        </w:rPr>
        <w:t>ci</w:t>
      </w:r>
      <w:r w:rsidRPr="00D779E7">
        <w:rPr>
          <w:rFonts w:ascii="Arial" w:hAnsi="Arial" w:cs="Arial"/>
          <w:sz w:val="22"/>
          <w:szCs w:val="22"/>
          <w:lang w:val="pt-BR"/>
        </w:rPr>
        <w:t>nd</w:t>
      </w:r>
      <w:r w:rsidRPr="00D779E7">
        <w:rPr>
          <w:rFonts w:ascii="Arial" w:hAnsi="Arial" w:cs="Arial"/>
          <w:spacing w:val="1"/>
          <w:sz w:val="22"/>
          <w:szCs w:val="22"/>
          <w:lang w:val="pt-BR"/>
        </w:rPr>
        <w:t>i</w:t>
      </w:r>
      <w:r w:rsidRPr="00D779E7">
        <w:rPr>
          <w:rFonts w:ascii="Arial" w:hAnsi="Arial" w:cs="Arial"/>
          <w:sz w:val="22"/>
          <w:szCs w:val="22"/>
          <w:lang w:val="pt-BR"/>
        </w:rPr>
        <w:t xml:space="preserve">do, </w:t>
      </w:r>
      <w:r w:rsidRPr="00D779E7">
        <w:rPr>
          <w:rFonts w:ascii="Arial" w:hAnsi="Arial" w:cs="Arial"/>
          <w:spacing w:val="6"/>
          <w:sz w:val="22"/>
          <w:szCs w:val="22"/>
          <w:lang w:val="pt-BR"/>
        </w:rPr>
        <w:t xml:space="preserve"> </w:t>
      </w:r>
      <w:r w:rsidRPr="00D779E7">
        <w:rPr>
          <w:rFonts w:ascii="Arial" w:hAnsi="Arial" w:cs="Arial"/>
          <w:spacing w:val="-3"/>
          <w:sz w:val="22"/>
          <w:szCs w:val="22"/>
          <w:lang w:val="pt-BR"/>
        </w:rPr>
        <w:t>p</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z w:val="22"/>
          <w:szCs w:val="22"/>
          <w:lang w:val="pt-BR"/>
        </w:rPr>
        <w:t>os</w:t>
      </w:r>
      <w:r w:rsidRPr="00D779E7">
        <w:rPr>
          <w:rFonts w:ascii="Arial" w:hAnsi="Arial" w:cs="Arial"/>
          <w:spacing w:val="62"/>
          <w:sz w:val="22"/>
          <w:szCs w:val="22"/>
          <w:lang w:val="pt-BR"/>
        </w:rPr>
        <w:t xml:space="preserve"> </w:t>
      </w:r>
      <w:r w:rsidRPr="00D779E7">
        <w:rPr>
          <w:rFonts w:ascii="Arial" w:hAnsi="Arial" w:cs="Arial"/>
          <w:spacing w:val="2"/>
          <w:sz w:val="22"/>
          <w:szCs w:val="22"/>
          <w:lang w:val="pt-BR"/>
        </w:rPr>
        <w:t>m</w:t>
      </w:r>
      <w:r w:rsidRPr="00D779E7">
        <w:rPr>
          <w:rFonts w:ascii="Arial" w:hAnsi="Arial" w:cs="Arial"/>
          <w:spacing w:val="-3"/>
          <w:sz w:val="22"/>
          <w:szCs w:val="22"/>
          <w:lang w:val="pt-BR"/>
        </w:rPr>
        <w:t>o</w:t>
      </w:r>
      <w:r w:rsidRPr="00D779E7">
        <w:rPr>
          <w:rFonts w:ascii="Arial" w:hAnsi="Arial" w:cs="Arial"/>
          <w:spacing w:val="2"/>
          <w:sz w:val="22"/>
          <w:szCs w:val="22"/>
          <w:lang w:val="pt-BR"/>
        </w:rPr>
        <w:t>t</w:t>
      </w:r>
      <w:r w:rsidRPr="00D779E7">
        <w:rPr>
          <w:rFonts w:ascii="Arial" w:hAnsi="Arial" w:cs="Arial"/>
          <w:spacing w:val="1"/>
          <w:sz w:val="22"/>
          <w:szCs w:val="22"/>
          <w:lang w:val="pt-BR"/>
        </w:rPr>
        <w:t>iv</w:t>
      </w:r>
      <w:r w:rsidRPr="00D779E7">
        <w:rPr>
          <w:rFonts w:ascii="Arial" w:hAnsi="Arial" w:cs="Arial"/>
          <w:spacing w:val="-3"/>
          <w:sz w:val="22"/>
          <w:szCs w:val="22"/>
          <w:lang w:val="pt-BR"/>
        </w:rPr>
        <w:t>o</w:t>
      </w:r>
      <w:r w:rsidRPr="00D779E7">
        <w:rPr>
          <w:rFonts w:ascii="Arial" w:hAnsi="Arial" w:cs="Arial"/>
          <w:sz w:val="22"/>
          <w:szCs w:val="22"/>
          <w:lang w:val="pt-BR"/>
        </w:rPr>
        <w:t xml:space="preserve">s </w:t>
      </w:r>
      <w:r w:rsidRPr="00D779E7">
        <w:rPr>
          <w:rFonts w:ascii="Arial" w:hAnsi="Arial" w:cs="Arial"/>
          <w:spacing w:val="1"/>
          <w:sz w:val="22"/>
          <w:szCs w:val="22"/>
          <w:lang w:val="pt-BR"/>
        </w:rPr>
        <w:t xml:space="preserve"> </w:t>
      </w:r>
      <w:r w:rsidRPr="00D779E7">
        <w:rPr>
          <w:rFonts w:ascii="Arial" w:hAnsi="Arial" w:cs="Arial"/>
          <w:w w:val="101"/>
          <w:sz w:val="22"/>
          <w:szCs w:val="22"/>
          <w:lang w:val="pt-BR"/>
        </w:rPr>
        <w:t>ne</w:t>
      </w:r>
      <w:r w:rsidRPr="00D779E7">
        <w:rPr>
          <w:rFonts w:ascii="Arial" w:hAnsi="Arial" w:cs="Arial"/>
          <w:spacing w:val="1"/>
          <w:w w:val="101"/>
          <w:sz w:val="22"/>
          <w:szCs w:val="22"/>
          <w:lang w:val="pt-BR"/>
        </w:rPr>
        <w:t>l</w:t>
      </w:r>
      <w:r w:rsidRPr="00D779E7">
        <w:rPr>
          <w:rFonts w:ascii="Arial" w:hAnsi="Arial" w:cs="Arial"/>
          <w:w w:val="101"/>
          <w:sz w:val="22"/>
          <w:szCs w:val="22"/>
          <w:lang w:val="pt-BR"/>
        </w:rPr>
        <w:t>e p</w:t>
      </w:r>
      <w:r w:rsidRPr="00D779E7">
        <w:rPr>
          <w:rFonts w:ascii="Arial" w:hAnsi="Arial" w:cs="Arial"/>
          <w:spacing w:val="1"/>
          <w:w w:val="101"/>
          <w:sz w:val="22"/>
          <w:szCs w:val="22"/>
          <w:lang w:val="pt-BR"/>
        </w:rPr>
        <w:t>r</w:t>
      </w:r>
      <w:r w:rsidRPr="00D779E7">
        <w:rPr>
          <w:rFonts w:ascii="Arial" w:hAnsi="Arial" w:cs="Arial"/>
          <w:spacing w:val="-3"/>
          <w:w w:val="101"/>
          <w:sz w:val="22"/>
          <w:szCs w:val="22"/>
          <w:lang w:val="pt-BR"/>
        </w:rPr>
        <w:t>e</w:t>
      </w:r>
      <w:r w:rsidRPr="00D779E7">
        <w:rPr>
          <w:rFonts w:ascii="Arial" w:hAnsi="Arial" w:cs="Arial"/>
          <w:spacing w:val="1"/>
          <w:w w:val="101"/>
          <w:sz w:val="22"/>
          <w:szCs w:val="22"/>
          <w:lang w:val="pt-BR"/>
        </w:rPr>
        <w:t>vis</w:t>
      </w:r>
      <w:r w:rsidRPr="00D779E7">
        <w:rPr>
          <w:rFonts w:ascii="Arial" w:hAnsi="Arial" w:cs="Arial"/>
          <w:w w:val="101"/>
          <w:sz w:val="22"/>
          <w:szCs w:val="22"/>
          <w:lang w:val="pt-BR"/>
        </w:rPr>
        <w:t>to</w:t>
      </w:r>
      <w:r w:rsidRPr="00D779E7">
        <w:rPr>
          <w:rFonts w:ascii="Arial" w:hAnsi="Arial" w:cs="Arial"/>
          <w:spacing w:val="1"/>
          <w:w w:val="101"/>
          <w:sz w:val="22"/>
          <w:szCs w:val="22"/>
          <w:lang w:val="pt-BR"/>
        </w:rPr>
        <w:t>s</w:t>
      </w:r>
      <w:r w:rsidRPr="00D779E7">
        <w:rPr>
          <w:rFonts w:ascii="Arial" w:hAnsi="Arial" w:cs="Arial"/>
          <w:w w:val="101"/>
          <w:sz w:val="22"/>
          <w:szCs w:val="22"/>
          <w:lang w:val="pt-BR"/>
        </w:rPr>
        <w:t>.</w:t>
      </w:r>
    </w:p>
    <w:p w:rsidR="003D5B95" w:rsidRDefault="003D5B95" w:rsidP="005C6EAA">
      <w:pPr>
        <w:spacing w:line="360" w:lineRule="auto"/>
        <w:rPr>
          <w:rFonts w:ascii="Arial" w:hAnsi="Arial" w:cs="Arial"/>
          <w:color w:val="0000FF"/>
          <w:w w:val="101"/>
          <w:sz w:val="22"/>
          <w:szCs w:val="22"/>
          <w:u w:val="single"/>
          <w:lang w:val="pt-BR"/>
        </w:rPr>
      </w:pPr>
      <w:r w:rsidRPr="00D779E7">
        <w:rPr>
          <w:rFonts w:ascii="Arial" w:hAnsi="Arial" w:cs="Arial"/>
          <w:b/>
          <w:color w:val="000000"/>
          <w:spacing w:val="-3"/>
          <w:sz w:val="22"/>
          <w:szCs w:val="22"/>
          <w:lang w:val="pt-BR"/>
        </w:rPr>
        <w:t>1</w:t>
      </w:r>
      <w:r w:rsidRPr="00D779E7">
        <w:rPr>
          <w:rFonts w:ascii="Arial" w:hAnsi="Arial" w:cs="Arial"/>
          <w:b/>
          <w:color w:val="000000"/>
          <w:sz w:val="22"/>
          <w:szCs w:val="22"/>
          <w:lang w:val="pt-BR"/>
        </w:rPr>
        <w:t>8</w:t>
      </w:r>
      <w:r w:rsidRPr="00D779E7">
        <w:rPr>
          <w:rFonts w:ascii="Arial" w:hAnsi="Arial" w:cs="Arial"/>
          <w:b/>
          <w:color w:val="000000"/>
          <w:spacing w:val="2"/>
          <w:sz w:val="22"/>
          <w:szCs w:val="22"/>
          <w:lang w:val="pt-BR"/>
        </w:rPr>
        <w:t>.</w:t>
      </w:r>
      <w:r w:rsidRPr="00D779E7">
        <w:rPr>
          <w:rFonts w:ascii="Arial" w:hAnsi="Arial" w:cs="Arial"/>
          <w:b/>
          <w:color w:val="000000"/>
          <w:sz w:val="22"/>
          <w:szCs w:val="22"/>
          <w:lang w:val="pt-BR"/>
        </w:rPr>
        <w:t>4</w:t>
      </w:r>
      <w:r w:rsidRPr="00D779E7">
        <w:rPr>
          <w:rFonts w:ascii="Arial" w:hAnsi="Arial" w:cs="Arial"/>
          <w:color w:val="000000"/>
          <w:spacing w:val="39"/>
          <w:sz w:val="22"/>
          <w:szCs w:val="22"/>
          <w:lang w:val="pt-BR"/>
        </w:rPr>
        <w:t xml:space="preserve"> </w:t>
      </w:r>
      <w:r w:rsidRPr="00D779E7">
        <w:rPr>
          <w:rFonts w:ascii="Arial" w:hAnsi="Arial" w:cs="Arial"/>
          <w:color w:val="000000"/>
          <w:sz w:val="22"/>
          <w:szCs w:val="22"/>
          <w:lang w:val="pt-BR"/>
        </w:rPr>
        <w:t>A</w:t>
      </w:r>
      <w:r w:rsidRPr="00D779E7">
        <w:rPr>
          <w:rFonts w:ascii="Arial" w:hAnsi="Arial" w:cs="Arial"/>
          <w:color w:val="000000"/>
          <w:spacing w:val="41"/>
          <w:sz w:val="22"/>
          <w:szCs w:val="22"/>
          <w:lang w:val="pt-BR"/>
        </w:rPr>
        <w:t xml:space="preserve"> </w:t>
      </w:r>
      <w:r w:rsidRPr="00D779E7">
        <w:rPr>
          <w:rFonts w:ascii="Arial" w:hAnsi="Arial" w:cs="Arial"/>
          <w:color w:val="000000"/>
          <w:spacing w:val="1"/>
          <w:sz w:val="22"/>
          <w:szCs w:val="22"/>
          <w:lang w:val="pt-BR"/>
        </w:rPr>
        <w:t>li</w:t>
      </w:r>
      <w:r w:rsidRPr="00D779E7">
        <w:rPr>
          <w:rFonts w:ascii="Arial" w:hAnsi="Arial" w:cs="Arial"/>
          <w:color w:val="000000"/>
          <w:spacing w:val="-2"/>
          <w:sz w:val="22"/>
          <w:szCs w:val="22"/>
          <w:lang w:val="pt-BR"/>
        </w:rPr>
        <w:t>s</w:t>
      </w:r>
      <w:r w:rsidRPr="00D779E7">
        <w:rPr>
          <w:rFonts w:ascii="Arial" w:hAnsi="Arial" w:cs="Arial"/>
          <w:color w:val="000000"/>
          <w:spacing w:val="-3"/>
          <w:sz w:val="22"/>
          <w:szCs w:val="22"/>
          <w:lang w:val="pt-BR"/>
        </w:rPr>
        <w:t>t</w:t>
      </w:r>
      <w:r w:rsidRPr="00D779E7">
        <w:rPr>
          <w:rFonts w:ascii="Arial" w:hAnsi="Arial" w:cs="Arial"/>
          <w:color w:val="000000"/>
          <w:sz w:val="22"/>
          <w:szCs w:val="22"/>
          <w:lang w:val="pt-BR"/>
        </w:rPr>
        <w:t>a</w:t>
      </w:r>
      <w:r w:rsidRPr="00D779E7">
        <w:rPr>
          <w:rFonts w:ascii="Arial" w:hAnsi="Arial" w:cs="Arial"/>
          <w:color w:val="000000"/>
          <w:spacing w:val="53"/>
          <w:sz w:val="22"/>
          <w:szCs w:val="22"/>
          <w:lang w:val="pt-BR"/>
        </w:rPr>
        <w:t xml:space="preserve"> </w:t>
      </w:r>
      <w:r w:rsidRPr="00D779E7">
        <w:rPr>
          <w:rFonts w:ascii="Arial" w:hAnsi="Arial" w:cs="Arial"/>
          <w:color w:val="000000"/>
          <w:spacing w:val="1"/>
          <w:sz w:val="22"/>
          <w:szCs w:val="22"/>
          <w:lang w:val="pt-BR"/>
        </w:rPr>
        <w:t>c</w:t>
      </w:r>
      <w:r w:rsidRPr="00D779E7">
        <w:rPr>
          <w:rFonts w:ascii="Arial" w:hAnsi="Arial" w:cs="Arial"/>
          <w:color w:val="000000"/>
          <w:sz w:val="22"/>
          <w:szCs w:val="22"/>
          <w:lang w:val="pt-BR"/>
        </w:rPr>
        <w:t>om</w:t>
      </w:r>
      <w:r w:rsidRPr="00D779E7">
        <w:rPr>
          <w:rFonts w:ascii="Arial" w:hAnsi="Arial" w:cs="Arial"/>
          <w:color w:val="000000"/>
          <w:spacing w:val="56"/>
          <w:sz w:val="22"/>
          <w:szCs w:val="22"/>
          <w:lang w:val="pt-BR"/>
        </w:rPr>
        <w:t xml:space="preserve"> </w:t>
      </w:r>
      <w:r w:rsidRPr="00D779E7">
        <w:rPr>
          <w:rFonts w:ascii="Arial" w:hAnsi="Arial" w:cs="Arial"/>
          <w:color w:val="000000"/>
          <w:sz w:val="22"/>
          <w:szCs w:val="22"/>
          <w:lang w:val="pt-BR"/>
        </w:rPr>
        <w:t>os</w:t>
      </w:r>
      <w:r w:rsidRPr="00D779E7">
        <w:rPr>
          <w:rFonts w:ascii="Arial" w:hAnsi="Arial" w:cs="Arial"/>
          <w:color w:val="000000"/>
          <w:spacing w:val="52"/>
          <w:sz w:val="22"/>
          <w:szCs w:val="22"/>
          <w:lang w:val="pt-BR"/>
        </w:rPr>
        <w:t xml:space="preserve"> </w:t>
      </w:r>
      <w:r w:rsidRPr="00D779E7">
        <w:rPr>
          <w:rFonts w:ascii="Arial" w:hAnsi="Arial" w:cs="Arial"/>
          <w:color w:val="000000"/>
          <w:sz w:val="22"/>
          <w:szCs w:val="22"/>
          <w:lang w:val="pt-BR"/>
        </w:rPr>
        <w:t>p</w:t>
      </w:r>
      <w:r w:rsidRPr="00D779E7">
        <w:rPr>
          <w:rFonts w:ascii="Arial" w:hAnsi="Arial" w:cs="Arial"/>
          <w:color w:val="000000"/>
          <w:spacing w:val="-1"/>
          <w:sz w:val="22"/>
          <w:szCs w:val="22"/>
          <w:lang w:val="pt-BR"/>
        </w:rPr>
        <w:t>r</w:t>
      </w:r>
      <w:r w:rsidRPr="00D779E7">
        <w:rPr>
          <w:rFonts w:ascii="Arial" w:hAnsi="Arial" w:cs="Arial"/>
          <w:color w:val="000000"/>
          <w:spacing w:val="-3"/>
          <w:sz w:val="22"/>
          <w:szCs w:val="22"/>
          <w:lang w:val="pt-BR"/>
        </w:rPr>
        <w:t>e</w:t>
      </w:r>
      <w:r w:rsidRPr="00D779E7">
        <w:rPr>
          <w:rFonts w:ascii="Arial" w:hAnsi="Arial" w:cs="Arial"/>
          <w:color w:val="000000"/>
          <w:spacing w:val="1"/>
          <w:sz w:val="22"/>
          <w:szCs w:val="22"/>
          <w:lang w:val="pt-BR"/>
        </w:rPr>
        <w:t>s</w:t>
      </w:r>
      <w:r w:rsidRPr="00D779E7">
        <w:rPr>
          <w:rFonts w:ascii="Arial" w:hAnsi="Arial" w:cs="Arial"/>
          <w:color w:val="000000"/>
          <w:spacing w:val="-3"/>
          <w:sz w:val="22"/>
          <w:szCs w:val="22"/>
          <w:lang w:val="pt-BR"/>
        </w:rPr>
        <w:t>t</w:t>
      </w:r>
      <w:r w:rsidRPr="00D779E7">
        <w:rPr>
          <w:rFonts w:ascii="Arial" w:hAnsi="Arial" w:cs="Arial"/>
          <w:color w:val="000000"/>
          <w:spacing w:val="2"/>
          <w:sz w:val="22"/>
          <w:szCs w:val="22"/>
          <w:lang w:val="pt-BR"/>
        </w:rPr>
        <w:t>a</w:t>
      </w:r>
      <w:r w:rsidRPr="00D779E7">
        <w:rPr>
          <w:rFonts w:ascii="Arial" w:hAnsi="Arial" w:cs="Arial"/>
          <w:color w:val="000000"/>
          <w:spacing w:val="-3"/>
          <w:sz w:val="22"/>
          <w:szCs w:val="22"/>
          <w:lang w:val="pt-BR"/>
        </w:rPr>
        <w:t>d</w:t>
      </w:r>
      <w:r w:rsidRPr="00D779E7">
        <w:rPr>
          <w:rFonts w:ascii="Arial" w:hAnsi="Arial" w:cs="Arial"/>
          <w:color w:val="000000"/>
          <w:sz w:val="22"/>
          <w:szCs w:val="22"/>
          <w:lang w:val="pt-BR"/>
        </w:rPr>
        <w:t>o</w:t>
      </w:r>
      <w:r w:rsidRPr="00D779E7">
        <w:rPr>
          <w:rFonts w:ascii="Arial" w:hAnsi="Arial" w:cs="Arial"/>
          <w:color w:val="000000"/>
          <w:spacing w:val="1"/>
          <w:sz w:val="22"/>
          <w:szCs w:val="22"/>
          <w:lang w:val="pt-BR"/>
        </w:rPr>
        <w:t>r</w:t>
      </w:r>
      <w:r w:rsidRPr="00D779E7">
        <w:rPr>
          <w:rFonts w:ascii="Arial" w:hAnsi="Arial" w:cs="Arial"/>
          <w:color w:val="000000"/>
          <w:spacing w:val="-3"/>
          <w:sz w:val="22"/>
          <w:szCs w:val="22"/>
          <w:lang w:val="pt-BR"/>
        </w:rPr>
        <w:t>e</w:t>
      </w:r>
      <w:r w:rsidRPr="00D779E7">
        <w:rPr>
          <w:rFonts w:ascii="Arial" w:hAnsi="Arial" w:cs="Arial"/>
          <w:color w:val="000000"/>
          <w:sz w:val="22"/>
          <w:szCs w:val="22"/>
          <w:lang w:val="pt-BR"/>
        </w:rPr>
        <w:t xml:space="preserve">s </w:t>
      </w:r>
      <w:r w:rsidRPr="00D779E7">
        <w:rPr>
          <w:rFonts w:ascii="Arial" w:hAnsi="Arial" w:cs="Arial"/>
          <w:color w:val="000000"/>
          <w:spacing w:val="-2"/>
          <w:sz w:val="22"/>
          <w:szCs w:val="22"/>
          <w:lang w:val="pt-BR"/>
        </w:rPr>
        <w:t>c</w:t>
      </w:r>
      <w:r w:rsidRPr="00D779E7">
        <w:rPr>
          <w:rFonts w:ascii="Arial" w:hAnsi="Arial" w:cs="Arial"/>
          <w:color w:val="000000"/>
          <w:spacing w:val="1"/>
          <w:sz w:val="22"/>
          <w:szCs w:val="22"/>
          <w:lang w:val="pt-BR"/>
        </w:rPr>
        <w:t>r</w:t>
      </w:r>
      <w:r w:rsidRPr="00D779E7">
        <w:rPr>
          <w:rFonts w:ascii="Arial" w:hAnsi="Arial" w:cs="Arial"/>
          <w:color w:val="000000"/>
          <w:sz w:val="22"/>
          <w:szCs w:val="22"/>
          <w:lang w:val="pt-BR"/>
        </w:rPr>
        <w:t>e</w:t>
      </w:r>
      <w:r w:rsidRPr="00D779E7">
        <w:rPr>
          <w:rFonts w:ascii="Arial" w:hAnsi="Arial" w:cs="Arial"/>
          <w:color w:val="000000"/>
          <w:spacing w:val="2"/>
          <w:sz w:val="22"/>
          <w:szCs w:val="22"/>
          <w:lang w:val="pt-BR"/>
        </w:rPr>
        <w:t>d</w:t>
      </w:r>
      <w:r w:rsidRPr="00D779E7">
        <w:rPr>
          <w:rFonts w:ascii="Arial" w:hAnsi="Arial" w:cs="Arial"/>
          <w:color w:val="000000"/>
          <w:sz w:val="22"/>
          <w:szCs w:val="22"/>
          <w:lang w:val="pt-BR"/>
        </w:rPr>
        <w:t>en</w:t>
      </w:r>
      <w:r w:rsidRPr="00D779E7">
        <w:rPr>
          <w:rFonts w:ascii="Arial" w:hAnsi="Arial" w:cs="Arial"/>
          <w:color w:val="000000"/>
          <w:spacing w:val="-2"/>
          <w:sz w:val="22"/>
          <w:szCs w:val="22"/>
          <w:lang w:val="pt-BR"/>
        </w:rPr>
        <w:t>c</w:t>
      </w:r>
      <w:r w:rsidRPr="00D779E7">
        <w:rPr>
          <w:rFonts w:ascii="Arial" w:hAnsi="Arial" w:cs="Arial"/>
          <w:color w:val="000000"/>
          <w:spacing w:val="3"/>
          <w:sz w:val="22"/>
          <w:szCs w:val="22"/>
          <w:lang w:val="pt-BR"/>
        </w:rPr>
        <w:t>i</w:t>
      </w:r>
      <w:r w:rsidRPr="00D779E7">
        <w:rPr>
          <w:rFonts w:ascii="Arial" w:hAnsi="Arial" w:cs="Arial"/>
          <w:color w:val="000000"/>
          <w:spacing w:val="-3"/>
          <w:sz w:val="22"/>
          <w:szCs w:val="22"/>
          <w:lang w:val="pt-BR"/>
        </w:rPr>
        <w:t>a</w:t>
      </w:r>
      <w:r w:rsidRPr="00D779E7">
        <w:rPr>
          <w:rFonts w:ascii="Arial" w:hAnsi="Arial" w:cs="Arial"/>
          <w:color w:val="000000"/>
          <w:spacing w:val="2"/>
          <w:sz w:val="22"/>
          <w:szCs w:val="22"/>
          <w:lang w:val="pt-BR"/>
        </w:rPr>
        <w:t>d</w:t>
      </w:r>
      <w:r w:rsidRPr="00D779E7">
        <w:rPr>
          <w:rFonts w:ascii="Arial" w:hAnsi="Arial" w:cs="Arial"/>
          <w:color w:val="000000"/>
          <w:spacing w:val="-3"/>
          <w:sz w:val="22"/>
          <w:szCs w:val="22"/>
          <w:lang w:val="pt-BR"/>
        </w:rPr>
        <w:t>o</w:t>
      </w:r>
      <w:r w:rsidRPr="00D779E7">
        <w:rPr>
          <w:rFonts w:ascii="Arial" w:hAnsi="Arial" w:cs="Arial"/>
          <w:color w:val="000000"/>
          <w:spacing w:val="1"/>
          <w:sz w:val="22"/>
          <w:szCs w:val="22"/>
          <w:lang w:val="pt-BR"/>
        </w:rPr>
        <w:t>s</w:t>
      </w:r>
      <w:r w:rsidRPr="00D779E7">
        <w:rPr>
          <w:rFonts w:ascii="Arial" w:hAnsi="Arial" w:cs="Arial"/>
          <w:color w:val="000000"/>
          <w:sz w:val="22"/>
          <w:szCs w:val="22"/>
          <w:lang w:val="pt-BR"/>
        </w:rPr>
        <w:t xml:space="preserve">, </w:t>
      </w:r>
      <w:r w:rsidRPr="00D779E7">
        <w:rPr>
          <w:rFonts w:ascii="Arial" w:hAnsi="Arial" w:cs="Arial"/>
          <w:color w:val="000000"/>
          <w:spacing w:val="-2"/>
          <w:sz w:val="22"/>
          <w:szCs w:val="22"/>
          <w:lang w:val="pt-BR"/>
        </w:rPr>
        <w:t>s</w:t>
      </w:r>
      <w:r w:rsidRPr="00D779E7">
        <w:rPr>
          <w:rFonts w:ascii="Arial" w:hAnsi="Arial" w:cs="Arial"/>
          <w:color w:val="000000"/>
          <w:sz w:val="22"/>
          <w:szCs w:val="22"/>
          <w:lang w:val="pt-BR"/>
        </w:rPr>
        <w:t>e</w:t>
      </w:r>
      <w:r w:rsidRPr="00D779E7">
        <w:rPr>
          <w:rFonts w:ascii="Arial" w:hAnsi="Arial" w:cs="Arial"/>
          <w:color w:val="000000"/>
          <w:spacing w:val="1"/>
          <w:sz w:val="22"/>
          <w:szCs w:val="22"/>
          <w:lang w:val="pt-BR"/>
        </w:rPr>
        <w:t>r</w:t>
      </w:r>
      <w:r w:rsidRPr="00D779E7">
        <w:rPr>
          <w:rFonts w:ascii="Arial" w:hAnsi="Arial" w:cs="Arial"/>
          <w:color w:val="000000"/>
          <w:sz w:val="22"/>
          <w:szCs w:val="22"/>
          <w:lang w:val="pt-BR"/>
        </w:rPr>
        <w:t>á</w:t>
      </w:r>
      <w:r w:rsidRPr="00D779E7">
        <w:rPr>
          <w:rFonts w:ascii="Arial" w:hAnsi="Arial" w:cs="Arial"/>
          <w:color w:val="000000"/>
          <w:spacing w:val="53"/>
          <w:sz w:val="22"/>
          <w:szCs w:val="22"/>
          <w:lang w:val="pt-BR"/>
        </w:rPr>
        <w:t xml:space="preserve"> </w:t>
      </w:r>
      <w:r w:rsidRPr="00D779E7">
        <w:rPr>
          <w:rFonts w:ascii="Arial" w:hAnsi="Arial" w:cs="Arial"/>
          <w:color w:val="000000"/>
          <w:spacing w:val="2"/>
          <w:sz w:val="22"/>
          <w:szCs w:val="22"/>
          <w:lang w:val="pt-BR"/>
        </w:rPr>
        <w:t>p</w:t>
      </w:r>
      <w:r w:rsidRPr="00D779E7">
        <w:rPr>
          <w:rFonts w:ascii="Arial" w:hAnsi="Arial" w:cs="Arial"/>
          <w:color w:val="000000"/>
          <w:spacing w:val="-3"/>
          <w:sz w:val="22"/>
          <w:szCs w:val="22"/>
          <w:lang w:val="pt-BR"/>
        </w:rPr>
        <w:t>u</w:t>
      </w:r>
      <w:r w:rsidRPr="00D779E7">
        <w:rPr>
          <w:rFonts w:ascii="Arial" w:hAnsi="Arial" w:cs="Arial"/>
          <w:color w:val="000000"/>
          <w:sz w:val="22"/>
          <w:szCs w:val="22"/>
          <w:lang w:val="pt-BR"/>
        </w:rPr>
        <w:t>b</w:t>
      </w:r>
      <w:r w:rsidRPr="00D779E7">
        <w:rPr>
          <w:rFonts w:ascii="Arial" w:hAnsi="Arial" w:cs="Arial"/>
          <w:color w:val="000000"/>
          <w:spacing w:val="1"/>
          <w:sz w:val="22"/>
          <w:szCs w:val="22"/>
          <w:lang w:val="pt-BR"/>
        </w:rPr>
        <w:t>l</w:t>
      </w:r>
      <w:r w:rsidRPr="00D779E7">
        <w:rPr>
          <w:rFonts w:ascii="Arial" w:hAnsi="Arial" w:cs="Arial"/>
          <w:color w:val="000000"/>
          <w:spacing w:val="3"/>
          <w:sz w:val="22"/>
          <w:szCs w:val="22"/>
          <w:lang w:val="pt-BR"/>
        </w:rPr>
        <w:t>i</w:t>
      </w:r>
      <w:r w:rsidRPr="00D779E7">
        <w:rPr>
          <w:rFonts w:ascii="Arial" w:hAnsi="Arial" w:cs="Arial"/>
          <w:color w:val="000000"/>
          <w:spacing w:val="-2"/>
          <w:sz w:val="22"/>
          <w:szCs w:val="22"/>
          <w:lang w:val="pt-BR"/>
        </w:rPr>
        <w:t>c</w:t>
      </w:r>
      <w:r w:rsidRPr="00D779E7">
        <w:rPr>
          <w:rFonts w:ascii="Arial" w:hAnsi="Arial" w:cs="Arial"/>
          <w:color w:val="000000"/>
          <w:sz w:val="22"/>
          <w:szCs w:val="22"/>
          <w:lang w:val="pt-BR"/>
        </w:rPr>
        <w:t>a</w:t>
      </w:r>
      <w:r w:rsidRPr="00D779E7">
        <w:rPr>
          <w:rFonts w:ascii="Arial" w:hAnsi="Arial" w:cs="Arial"/>
          <w:color w:val="000000"/>
          <w:spacing w:val="-3"/>
          <w:sz w:val="22"/>
          <w:szCs w:val="22"/>
          <w:lang w:val="pt-BR"/>
        </w:rPr>
        <w:t>d</w:t>
      </w:r>
      <w:r w:rsidRPr="00D779E7">
        <w:rPr>
          <w:rFonts w:ascii="Arial" w:hAnsi="Arial" w:cs="Arial"/>
          <w:color w:val="000000"/>
          <w:sz w:val="22"/>
          <w:szCs w:val="22"/>
          <w:lang w:val="pt-BR"/>
        </w:rPr>
        <w:t>a</w:t>
      </w:r>
      <w:r w:rsidRPr="00D779E7">
        <w:rPr>
          <w:rFonts w:ascii="Arial" w:hAnsi="Arial" w:cs="Arial"/>
          <w:color w:val="000000"/>
          <w:spacing w:val="64"/>
          <w:sz w:val="22"/>
          <w:szCs w:val="22"/>
          <w:lang w:val="pt-BR"/>
        </w:rPr>
        <w:t xml:space="preserve"> </w:t>
      </w:r>
      <w:r w:rsidRPr="00D779E7">
        <w:rPr>
          <w:rFonts w:ascii="Arial" w:hAnsi="Arial" w:cs="Arial"/>
          <w:color w:val="000000"/>
          <w:spacing w:val="-3"/>
          <w:sz w:val="22"/>
          <w:szCs w:val="22"/>
          <w:lang w:val="pt-BR"/>
        </w:rPr>
        <w:t>na</w:t>
      </w:r>
      <w:r w:rsidRPr="00D779E7">
        <w:rPr>
          <w:rFonts w:ascii="Arial" w:hAnsi="Arial" w:cs="Arial"/>
          <w:color w:val="000000"/>
          <w:spacing w:val="54"/>
          <w:sz w:val="22"/>
          <w:szCs w:val="22"/>
          <w:lang w:val="pt-BR"/>
        </w:rPr>
        <w:t xml:space="preserve"> Imprensa </w:t>
      </w:r>
      <w:r w:rsidRPr="00D779E7">
        <w:rPr>
          <w:rFonts w:ascii="Arial" w:hAnsi="Arial" w:cs="Arial"/>
          <w:color w:val="000000"/>
          <w:spacing w:val="-2"/>
          <w:sz w:val="22"/>
          <w:szCs w:val="22"/>
          <w:lang w:val="pt-BR"/>
        </w:rPr>
        <w:t>O</w:t>
      </w:r>
      <w:r w:rsidRPr="00D779E7">
        <w:rPr>
          <w:rFonts w:ascii="Arial" w:hAnsi="Arial" w:cs="Arial"/>
          <w:color w:val="000000"/>
          <w:sz w:val="22"/>
          <w:szCs w:val="22"/>
          <w:lang w:val="pt-BR"/>
        </w:rPr>
        <w:t>f</w:t>
      </w:r>
      <w:r w:rsidRPr="00D779E7">
        <w:rPr>
          <w:rFonts w:ascii="Arial" w:hAnsi="Arial" w:cs="Arial"/>
          <w:color w:val="000000"/>
          <w:spacing w:val="3"/>
          <w:sz w:val="22"/>
          <w:szCs w:val="22"/>
          <w:lang w:val="pt-BR"/>
        </w:rPr>
        <w:t>i</w:t>
      </w:r>
      <w:r w:rsidRPr="00D779E7">
        <w:rPr>
          <w:rFonts w:ascii="Arial" w:hAnsi="Arial" w:cs="Arial"/>
          <w:color w:val="000000"/>
          <w:spacing w:val="-2"/>
          <w:sz w:val="22"/>
          <w:szCs w:val="22"/>
          <w:lang w:val="pt-BR"/>
        </w:rPr>
        <w:t>c</w:t>
      </w:r>
      <w:r w:rsidRPr="00D779E7">
        <w:rPr>
          <w:rFonts w:ascii="Arial" w:hAnsi="Arial" w:cs="Arial"/>
          <w:color w:val="000000"/>
          <w:spacing w:val="3"/>
          <w:sz w:val="22"/>
          <w:szCs w:val="22"/>
          <w:lang w:val="pt-BR"/>
        </w:rPr>
        <w:t>i</w:t>
      </w:r>
      <w:r w:rsidRPr="00D779E7">
        <w:rPr>
          <w:rFonts w:ascii="Arial" w:hAnsi="Arial" w:cs="Arial"/>
          <w:color w:val="000000"/>
          <w:spacing w:val="-5"/>
          <w:sz w:val="22"/>
          <w:szCs w:val="22"/>
          <w:lang w:val="pt-BR"/>
        </w:rPr>
        <w:t>a</w:t>
      </w:r>
      <w:r w:rsidRPr="00D779E7">
        <w:rPr>
          <w:rFonts w:ascii="Arial" w:hAnsi="Arial" w:cs="Arial"/>
          <w:color w:val="000000"/>
          <w:sz w:val="22"/>
          <w:szCs w:val="22"/>
          <w:lang w:val="pt-BR"/>
        </w:rPr>
        <w:t>l</w:t>
      </w:r>
      <w:r w:rsidRPr="00D779E7">
        <w:rPr>
          <w:rFonts w:ascii="Arial" w:hAnsi="Arial" w:cs="Arial"/>
          <w:color w:val="000000"/>
          <w:spacing w:val="59"/>
          <w:sz w:val="22"/>
          <w:szCs w:val="22"/>
          <w:lang w:val="pt-BR"/>
        </w:rPr>
        <w:t xml:space="preserve"> </w:t>
      </w:r>
      <w:r w:rsidRPr="00D779E7">
        <w:rPr>
          <w:rFonts w:ascii="Arial" w:hAnsi="Arial" w:cs="Arial"/>
          <w:color w:val="000000"/>
          <w:w w:val="101"/>
          <w:sz w:val="22"/>
          <w:szCs w:val="22"/>
          <w:lang w:val="pt-BR"/>
        </w:rPr>
        <w:t>de Minas Gerais</w:t>
      </w:r>
      <w:r w:rsidRPr="00D779E7">
        <w:rPr>
          <w:rFonts w:ascii="Arial" w:hAnsi="Arial" w:cs="Arial"/>
          <w:color w:val="000000"/>
          <w:sz w:val="22"/>
          <w:szCs w:val="22"/>
          <w:lang w:val="pt-BR"/>
        </w:rPr>
        <w:t>,</w:t>
      </w:r>
      <w:r w:rsidRPr="00D779E7">
        <w:rPr>
          <w:rFonts w:ascii="Arial" w:hAnsi="Arial" w:cs="Arial"/>
          <w:color w:val="000000"/>
          <w:spacing w:val="18"/>
          <w:sz w:val="22"/>
          <w:szCs w:val="22"/>
          <w:lang w:val="pt-BR"/>
        </w:rPr>
        <w:t xml:space="preserve"> </w:t>
      </w:r>
      <w:r w:rsidRPr="00D779E7">
        <w:rPr>
          <w:rFonts w:ascii="Arial" w:hAnsi="Arial" w:cs="Arial"/>
          <w:color w:val="000000"/>
          <w:spacing w:val="-3"/>
          <w:sz w:val="22"/>
          <w:szCs w:val="22"/>
          <w:lang w:val="pt-BR"/>
        </w:rPr>
        <w:t>a</w:t>
      </w:r>
      <w:r w:rsidRPr="00D779E7">
        <w:rPr>
          <w:rFonts w:ascii="Arial" w:hAnsi="Arial" w:cs="Arial"/>
          <w:color w:val="000000"/>
          <w:spacing w:val="2"/>
          <w:sz w:val="22"/>
          <w:szCs w:val="22"/>
          <w:lang w:val="pt-BR"/>
        </w:rPr>
        <w:t>t</w:t>
      </w:r>
      <w:r w:rsidRPr="00D779E7">
        <w:rPr>
          <w:rFonts w:ascii="Arial" w:hAnsi="Arial" w:cs="Arial"/>
          <w:color w:val="000000"/>
          <w:spacing w:val="-1"/>
          <w:sz w:val="22"/>
          <w:szCs w:val="22"/>
          <w:lang w:val="pt-BR"/>
        </w:rPr>
        <w:t>r</w:t>
      </w:r>
      <w:r w:rsidRPr="00D779E7">
        <w:rPr>
          <w:rFonts w:ascii="Arial" w:hAnsi="Arial" w:cs="Arial"/>
          <w:color w:val="000000"/>
          <w:spacing w:val="-3"/>
          <w:sz w:val="22"/>
          <w:szCs w:val="22"/>
          <w:lang w:val="pt-BR"/>
        </w:rPr>
        <w:t>a</w:t>
      </w:r>
      <w:r w:rsidRPr="00D779E7">
        <w:rPr>
          <w:rFonts w:ascii="Arial" w:hAnsi="Arial" w:cs="Arial"/>
          <w:color w:val="000000"/>
          <w:spacing w:val="3"/>
          <w:sz w:val="22"/>
          <w:szCs w:val="22"/>
          <w:lang w:val="pt-BR"/>
        </w:rPr>
        <w:t>v</w:t>
      </w:r>
      <w:r w:rsidRPr="00D779E7">
        <w:rPr>
          <w:rFonts w:ascii="Arial" w:hAnsi="Arial" w:cs="Arial"/>
          <w:color w:val="000000"/>
          <w:spacing w:val="-3"/>
          <w:sz w:val="22"/>
          <w:szCs w:val="22"/>
          <w:lang w:val="pt-BR"/>
        </w:rPr>
        <w:t>é</w:t>
      </w:r>
      <w:r w:rsidRPr="00D779E7">
        <w:rPr>
          <w:rFonts w:ascii="Arial" w:hAnsi="Arial" w:cs="Arial"/>
          <w:color w:val="000000"/>
          <w:sz w:val="22"/>
          <w:szCs w:val="22"/>
          <w:lang w:val="pt-BR"/>
        </w:rPr>
        <w:t>s</w:t>
      </w:r>
      <w:r w:rsidRPr="00D779E7">
        <w:rPr>
          <w:rFonts w:ascii="Arial" w:hAnsi="Arial" w:cs="Arial"/>
          <w:color w:val="000000"/>
          <w:spacing w:val="10"/>
          <w:sz w:val="22"/>
          <w:szCs w:val="22"/>
          <w:lang w:val="pt-BR"/>
        </w:rPr>
        <w:t xml:space="preserve"> </w:t>
      </w:r>
      <w:r w:rsidRPr="00D779E7">
        <w:rPr>
          <w:rFonts w:ascii="Arial" w:hAnsi="Arial" w:cs="Arial"/>
          <w:color w:val="000000"/>
          <w:spacing w:val="2"/>
          <w:sz w:val="22"/>
          <w:szCs w:val="22"/>
          <w:lang w:val="pt-BR"/>
        </w:rPr>
        <w:t>d</w:t>
      </w:r>
      <w:r w:rsidRPr="00D779E7">
        <w:rPr>
          <w:rFonts w:ascii="Arial" w:hAnsi="Arial" w:cs="Arial"/>
          <w:color w:val="000000"/>
          <w:sz w:val="22"/>
          <w:szCs w:val="22"/>
          <w:lang w:val="pt-BR"/>
        </w:rPr>
        <w:t>o</w:t>
      </w:r>
      <w:r w:rsidRPr="00D779E7">
        <w:rPr>
          <w:rFonts w:ascii="Arial" w:hAnsi="Arial" w:cs="Arial"/>
          <w:color w:val="000000"/>
          <w:spacing w:val="4"/>
          <w:sz w:val="22"/>
          <w:szCs w:val="22"/>
          <w:lang w:val="pt-BR"/>
        </w:rPr>
        <w:t xml:space="preserve"> </w:t>
      </w:r>
      <w:r w:rsidRPr="00D779E7">
        <w:rPr>
          <w:rFonts w:ascii="Arial" w:hAnsi="Arial" w:cs="Arial"/>
          <w:color w:val="000000"/>
          <w:spacing w:val="-2"/>
          <w:sz w:val="22"/>
          <w:szCs w:val="22"/>
          <w:lang w:val="pt-BR"/>
        </w:rPr>
        <w:t>s</w:t>
      </w:r>
      <w:r w:rsidRPr="00D779E7">
        <w:rPr>
          <w:rFonts w:ascii="Arial" w:hAnsi="Arial" w:cs="Arial"/>
          <w:color w:val="000000"/>
          <w:spacing w:val="3"/>
          <w:sz w:val="22"/>
          <w:szCs w:val="22"/>
          <w:lang w:val="pt-BR"/>
        </w:rPr>
        <w:t>i</w:t>
      </w:r>
      <w:r w:rsidRPr="00D779E7">
        <w:rPr>
          <w:rFonts w:ascii="Arial" w:hAnsi="Arial" w:cs="Arial"/>
          <w:color w:val="000000"/>
          <w:sz w:val="22"/>
          <w:szCs w:val="22"/>
          <w:lang w:val="pt-BR"/>
        </w:rPr>
        <w:t xml:space="preserve">te: </w:t>
      </w:r>
      <w:hyperlink r:id="rId7" w:history="1">
        <w:r w:rsidRPr="00766399">
          <w:rPr>
            <w:rStyle w:val="Hyperlink"/>
            <w:rFonts w:ascii="Arial" w:hAnsi="Arial" w:cs="Arial"/>
            <w:w w:val="101"/>
            <w:sz w:val="22"/>
            <w:szCs w:val="22"/>
            <w:lang w:val="pt-BR"/>
          </w:rPr>
          <w:t>www.iof.gov.mg.br</w:t>
        </w:r>
      </w:hyperlink>
    </w:p>
    <w:p w:rsidR="003D5B95" w:rsidRPr="00D779E7" w:rsidRDefault="003D5B95" w:rsidP="005C6EAA">
      <w:pPr>
        <w:spacing w:line="360" w:lineRule="auto"/>
        <w:rPr>
          <w:rFonts w:ascii="Arial" w:hAnsi="Arial" w:cs="Arial"/>
          <w:color w:val="000000"/>
          <w:sz w:val="22"/>
          <w:szCs w:val="22"/>
          <w:lang w:val="pt-BR"/>
        </w:rPr>
      </w:pPr>
    </w:p>
    <w:p w:rsidR="003D5B95" w:rsidRDefault="003D5B95" w:rsidP="005C6EAA">
      <w:pPr>
        <w:spacing w:line="360" w:lineRule="auto"/>
        <w:rPr>
          <w:rFonts w:ascii="Arial" w:hAnsi="Arial" w:cs="Arial"/>
          <w:color w:val="000000"/>
          <w:w w:val="101"/>
          <w:sz w:val="22"/>
          <w:szCs w:val="22"/>
          <w:lang w:val="pt-BR"/>
        </w:rPr>
      </w:pPr>
      <w:r w:rsidRPr="00D779E7">
        <w:rPr>
          <w:rFonts w:ascii="Arial" w:hAnsi="Arial" w:cs="Arial"/>
          <w:b/>
          <w:color w:val="000000"/>
          <w:sz w:val="22"/>
          <w:szCs w:val="22"/>
          <w:lang w:val="pt-BR"/>
        </w:rPr>
        <w:t>18</w:t>
      </w:r>
      <w:r w:rsidRPr="00D779E7">
        <w:rPr>
          <w:rFonts w:ascii="Arial" w:hAnsi="Arial" w:cs="Arial"/>
          <w:b/>
          <w:color w:val="000000"/>
          <w:spacing w:val="2"/>
          <w:sz w:val="22"/>
          <w:szCs w:val="22"/>
          <w:lang w:val="pt-BR"/>
        </w:rPr>
        <w:t>.</w:t>
      </w:r>
      <w:r w:rsidRPr="00D779E7">
        <w:rPr>
          <w:rFonts w:ascii="Arial" w:hAnsi="Arial" w:cs="Arial"/>
          <w:b/>
          <w:color w:val="000000"/>
          <w:sz w:val="22"/>
          <w:szCs w:val="22"/>
          <w:lang w:val="pt-BR"/>
        </w:rPr>
        <w:t>5</w:t>
      </w:r>
      <w:r w:rsidRPr="00D779E7">
        <w:rPr>
          <w:rFonts w:ascii="Arial" w:hAnsi="Arial" w:cs="Arial"/>
          <w:color w:val="000000"/>
          <w:spacing w:val="34"/>
          <w:sz w:val="22"/>
          <w:szCs w:val="22"/>
          <w:lang w:val="pt-BR"/>
        </w:rPr>
        <w:t xml:space="preserve"> </w:t>
      </w:r>
      <w:r w:rsidRPr="00D779E7">
        <w:rPr>
          <w:rFonts w:ascii="Arial" w:hAnsi="Arial" w:cs="Arial"/>
          <w:color w:val="000000"/>
          <w:sz w:val="22"/>
          <w:szCs w:val="22"/>
          <w:lang w:val="pt-BR"/>
        </w:rPr>
        <w:t>É</w:t>
      </w:r>
      <w:r w:rsidRPr="00D779E7">
        <w:rPr>
          <w:rFonts w:ascii="Arial" w:hAnsi="Arial" w:cs="Arial"/>
          <w:color w:val="000000"/>
          <w:spacing w:val="34"/>
          <w:sz w:val="22"/>
          <w:szCs w:val="22"/>
          <w:lang w:val="pt-BR"/>
        </w:rPr>
        <w:t xml:space="preserve"> </w:t>
      </w:r>
      <w:r w:rsidRPr="00D779E7">
        <w:rPr>
          <w:rFonts w:ascii="Arial" w:hAnsi="Arial" w:cs="Arial"/>
          <w:color w:val="000000"/>
          <w:spacing w:val="-3"/>
          <w:sz w:val="22"/>
          <w:szCs w:val="22"/>
          <w:lang w:val="pt-BR"/>
        </w:rPr>
        <w:t>d</w:t>
      </w:r>
      <w:r w:rsidRPr="00D779E7">
        <w:rPr>
          <w:rFonts w:ascii="Arial" w:hAnsi="Arial" w:cs="Arial"/>
          <w:color w:val="000000"/>
          <w:sz w:val="22"/>
          <w:szCs w:val="22"/>
          <w:lang w:val="pt-BR"/>
        </w:rPr>
        <w:t>e</w:t>
      </w:r>
      <w:r w:rsidRPr="00D779E7">
        <w:rPr>
          <w:rFonts w:ascii="Arial" w:hAnsi="Arial" w:cs="Arial"/>
          <w:color w:val="000000"/>
          <w:spacing w:val="34"/>
          <w:sz w:val="22"/>
          <w:szCs w:val="22"/>
          <w:lang w:val="pt-BR"/>
        </w:rPr>
        <w:t xml:space="preserve"> </w:t>
      </w:r>
      <w:r w:rsidRPr="00D779E7">
        <w:rPr>
          <w:rFonts w:ascii="Arial" w:hAnsi="Arial" w:cs="Arial"/>
          <w:color w:val="000000"/>
          <w:spacing w:val="1"/>
          <w:sz w:val="22"/>
          <w:szCs w:val="22"/>
          <w:lang w:val="pt-BR"/>
        </w:rPr>
        <w:t>i</w:t>
      </w:r>
      <w:r w:rsidRPr="00D779E7">
        <w:rPr>
          <w:rFonts w:ascii="Arial" w:hAnsi="Arial" w:cs="Arial"/>
          <w:color w:val="000000"/>
          <w:sz w:val="22"/>
          <w:szCs w:val="22"/>
          <w:lang w:val="pt-BR"/>
        </w:rPr>
        <w:t>nt</w:t>
      </w:r>
      <w:r w:rsidRPr="00D779E7">
        <w:rPr>
          <w:rFonts w:ascii="Arial" w:hAnsi="Arial" w:cs="Arial"/>
          <w:color w:val="000000"/>
          <w:spacing w:val="-3"/>
          <w:sz w:val="22"/>
          <w:szCs w:val="22"/>
          <w:lang w:val="pt-BR"/>
        </w:rPr>
        <w:t>e</w:t>
      </w:r>
      <w:r w:rsidRPr="00D779E7">
        <w:rPr>
          <w:rFonts w:ascii="Arial" w:hAnsi="Arial" w:cs="Arial"/>
          <w:color w:val="000000"/>
          <w:spacing w:val="3"/>
          <w:sz w:val="22"/>
          <w:szCs w:val="22"/>
          <w:lang w:val="pt-BR"/>
        </w:rPr>
        <w:t>i</w:t>
      </w:r>
      <w:r w:rsidRPr="00D779E7">
        <w:rPr>
          <w:rFonts w:ascii="Arial" w:hAnsi="Arial" w:cs="Arial"/>
          <w:color w:val="000000"/>
          <w:spacing w:val="-1"/>
          <w:sz w:val="22"/>
          <w:szCs w:val="22"/>
          <w:lang w:val="pt-BR"/>
        </w:rPr>
        <w:t>r</w:t>
      </w:r>
      <w:r w:rsidRPr="00D779E7">
        <w:rPr>
          <w:rFonts w:ascii="Arial" w:hAnsi="Arial" w:cs="Arial"/>
          <w:color w:val="000000"/>
          <w:sz w:val="22"/>
          <w:szCs w:val="22"/>
          <w:lang w:val="pt-BR"/>
        </w:rPr>
        <w:t>a</w:t>
      </w:r>
      <w:r w:rsidRPr="00D779E7">
        <w:rPr>
          <w:rFonts w:ascii="Arial" w:hAnsi="Arial" w:cs="Arial"/>
          <w:color w:val="000000"/>
          <w:spacing w:val="36"/>
          <w:sz w:val="22"/>
          <w:szCs w:val="22"/>
          <w:lang w:val="pt-BR"/>
        </w:rPr>
        <w:t xml:space="preserve"> </w:t>
      </w:r>
      <w:r w:rsidRPr="00D779E7">
        <w:rPr>
          <w:rFonts w:ascii="Arial" w:hAnsi="Arial" w:cs="Arial"/>
          <w:color w:val="000000"/>
          <w:spacing w:val="-1"/>
          <w:sz w:val="22"/>
          <w:szCs w:val="22"/>
          <w:lang w:val="pt-BR"/>
        </w:rPr>
        <w:t>r</w:t>
      </w:r>
      <w:r w:rsidRPr="00D779E7">
        <w:rPr>
          <w:rFonts w:ascii="Arial" w:hAnsi="Arial" w:cs="Arial"/>
          <w:color w:val="000000"/>
          <w:sz w:val="22"/>
          <w:szCs w:val="22"/>
          <w:lang w:val="pt-BR"/>
        </w:rPr>
        <w:t>e</w:t>
      </w:r>
      <w:r w:rsidRPr="00D779E7">
        <w:rPr>
          <w:rFonts w:ascii="Arial" w:hAnsi="Arial" w:cs="Arial"/>
          <w:color w:val="000000"/>
          <w:spacing w:val="3"/>
          <w:sz w:val="22"/>
          <w:szCs w:val="22"/>
          <w:lang w:val="pt-BR"/>
        </w:rPr>
        <w:t>s</w:t>
      </w:r>
      <w:r w:rsidRPr="00D779E7">
        <w:rPr>
          <w:rFonts w:ascii="Arial" w:hAnsi="Arial" w:cs="Arial"/>
          <w:color w:val="000000"/>
          <w:sz w:val="22"/>
          <w:szCs w:val="22"/>
          <w:lang w:val="pt-BR"/>
        </w:rPr>
        <w:t>po</w:t>
      </w:r>
      <w:r w:rsidRPr="00D779E7">
        <w:rPr>
          <w:rFonts w:ascii="Arial" w:hAnsi="Arial" w:cs="Arial"/>
          <w:color w:val="000000"/>
          <w:spacing w:val="-3"/>
          <w:sz w:val="22"/>
          <w:szCs w:val="22"/>
          <w:lang w:val="pt-BR"/>
        </w:rPr>
        <w:t>n</w:t>
      </w:r>
      <w:r w:rsidRPr="00D779E7">
        <w:rPr>
          <w:rFonts w:ascii="Arial" w:hAnsi="Arial" w:cs="Arial"/>
          <w:color w:val="000000"/>
          <w:spacing w:val="3"/>
          <w:sz w:val="22"/>
          <w:szCs w:val="22"/>
          <w:lang w:val="pt-BR"/>
        </w:rPr>
        <w:t>s</w:t>
      </w:r>
      <w:r w:rsidRPr="00D779E7">
        <w:rPr>
          <w:rFonts w:ascii="Arial" w:hAnsi="Arial" w:cs="Arial"/>
          <w:color w:val="000000"/>
          <w:spacing w:val="-3"/>
          <w:sz w:val="22"/>
          <w:szCs w:val="22"/>
          <w:lang w:val="pt-BR"/>
        </w:rPr>
        <w:t>a</w:t>
      </w:r>
      <w:r w:rsidRPr="00D779E7">
        <w:rPr>
          <w:rFonts w:ascii="Arial" w:hAnsi="Arial" w:cs="Arial"/>
          <w:color w:val="000000"/>
          <w:sz w:val="22"/>
          <w:szCs w:val="22"/>
          <w:lang w:val="pt-BR"/>
        </w:rPr>
        <w:t>b</w:t>
      </w:r>
      <w:r w:rsidRPr="00D779E7">
        <w:rPr>
          <w:rFonts w:ascii="Arial" w:hAnsi="Arial" w:cs="Arial"/>
          <w:color w:val="000000"/>
          <w:spacing w:val="1"/>
          <w:sz w:val="22"/>
          <w:szCs w:val="22"/>
          <w:lang w:val="pt-BR"/>
        </w:rPr>
        <w:t>i</w:t>
      </w:r>
      <w:r w:rsidRPr="00D779E7">
        <w:rPr>
          <w:rFonts w:ascii="Arial" w:hAnsi="Arial" w:cs="Arial"/>
          <w:color w:val="000000"/>
          <w:spacing w:val="3"/>
          <w:sz w:val="22"/>
          <w:szCs w:val="22"/>
          <w:lang w:val="pt-BR"/>
        </w:rPr>
        <w:t>l</w:t>
      </w:r>
      <w:r w:rsidRPr="00D779E7">
        <w:rPr>
          <w:rFonts w:ascii="Arial" w:hAnsi="Arial" w:cs="Arial"/>
          <w:color w:val="000000"/>
          <w:spacing w:val="1"/>
          <w:sz w:val="22"/>
          <w:szCs w:val="22"/>
          <w:lang w:val="pt-BR"/>
        </w:rPr>
        <w:t>i</w:t>
      </w:r>
      <w:r w:rsidRPr="00D779E7">
        <w:rPr>
          <w:rFonts w:ascii="Arial" w:hAnsi="Arial" w:cs="Arial"/>
          <w:color w:val="000000"/>
          <w:sz w:val="22"/>
          <w:szCs w:val="22"/>
          <w:lang w:val="pt-BR"/>
        </w:rPr>
        <w:t>d</w:t>
      </w:r>
      <w:r w:rsidRPr="00D779E7">
        <w:rPr>
          <w:rFonts w:ascii="Arial" w:hAnsi="Arial" w:cs="Arial"/>
          <w:color w:val="000000"/>
          <w:spacing w:val="-3"/>
          <w:sz w:val="22"/>
          <w:szCs w:val="22"/>
          <w:lang w:val="pt-BR"/>
        </w:rPr>
        <w:t>a</w:t>
      </w:r>
      <w:r w:rsidRPr="00D779E7">
        <w:rPr>
          <w:rFonts w:ascii="Arial" w:hAnsi="Arial" w:cs="Arial"/>
          <w:color w:val="000000"/>
          <w:spacing w:val="2"/>
          <w:sz w:val="22"/>
          <w:szCs w:val="22"/>
          <w:lang w:val="pt-BR"/>
        </w:rPr>
        <w:t>d</w:t>
      </w:r>
      <w:r w:rsidRPr="00D779E7">
        <w:rPr>
          <w:rFonts w:ascii="Arial" w:hAnsi="Arial" w:cs="Arial"/>
          <w:color w:val="000000"/>
          <w:sz w:val="22"/>
          <w:szCs w:val="22"/>
          <w:lang w:val="pt-BR"/>
        </w:rPr>
        <w:t>e</w:t>
      </w:r>
      <w:r w:rsidRPr="00D779E7">
        <w:rPr>
          <w:rFonts w:ascii="Arial" w:hAnsi="Arial" w:cs="Arial"/>
          <w:color w:val="000000"/>
          <w:spacing w:val="47"/>
          <w:sz w:val="22"/>
          <w:szCs w:val="22"/>
          <w:lang w:val="pt-BR"/>
        </w:rPr>
        <w:t xml:space="preserve"> </w:t>
      </w:r>
      <w:r w:rsidRPr="00D779E7">
        <w:rPr>
          <w:rFonts w:ascii="Arial" w:hAnsi="Arial" w:cs="Arial"/>
          <w:color w:val="000000"/>
          <w:sz w:val="22"/>
          <w:szCs w:val="22"/>
          <w:lang w:val="pt-BR"/>
        </w:rPr>
        <w:t>do</w:t>
      </w:r>
      <w:r w:rsidRPr="00D779E7">
        <w:rPr>
          <w:rFonts w:ascii="Arial" w:hAnsi="Arial" w:cs="Arial"/>
          <w:color w:val="000000"/>
          <w:spacing w:val="30"/>
          <w:sz w:val="22"/>
          <w:szCs w:val="22"/>
          <w:lang w:val="pt-BR"/>
        </w:rPr>
        <w:t xml:space="preserve"> </w:t>
      </w:r>
      <w:r w:rsidRPr="00D779E7">
        <w:rPr>
          <w:rFonts w:ascii="Arial" w:hAnsi="Arial" w:cs="Arial"/>
          <w:color w:val="000000"/>
          <w:spacing w:val="1"/>
          <w:sz w:val="22"/>
          <w:szCs w:val="22"/>
          <w:lang w:val="pt-BR"/>
        </w:rPr>
        <w:t>i</w:t>
      </w:r>
      <w:r w:rsidRPr="00D779E7">
        <w:rPr>
          <w:rFonts w:ascii="Arial" w:hAnsi="Arial" w:cs="Arial"/>
          <w:color w:val="000000"/>
          <w:sz w:val="22"/>
          <w:szCs w:val="22"/>
          <w:lang w:val="pt-BR"/>
        </w:rPr>
        <w:t>n</w:t>
      </w:r>
      <w:r w:rsidRPr="00D779E7">
        <w:rPr>
          <w:rFonts w:ascii="Arial" w:hAnsi="Arial" w:cs="Arial"/>
          <w:color w:val="000000"/>
          <w:spacing w:val="2"/>
          <w:sz w:val="22"/>
          <w:szCs w:val="22"/>
          <w:lang w:val="pt-BR"/>
        </w:rPr>
        <w:t>t</w:t>
      </w:r>
      <w:r w:rsidRPr="00D779E7">
        <w:rPr>
          <w:rFonts w:ascii="Arial" w:hAnsi="Arial" w:cs="Arial"/>
          <w:color w:val="000000"/>
          <w:sz w:val="22"/>
          <w:szCs w:val="22"/>
          <w:lang w:val="pt-BR"/>
        </w:rPr>
        <w:t>e</w:t>
      </w:r>
      <w:r w:rsidRPr="00D779E7">
        <w:rPr>
          <w:rFonts w:ascii="Arial" w:hAnsi="Arial" w:cs="Arial"/>
          <w:color w:val="000000"/>
          <w:spacing w:val="1"/>
          <w:sz w:val="22"/>
          <w:szCs w:val="22"/>
          <w:lang w:val="pt-BR"/>
        </w:rPr>
        <w:t>r</w:t>
      </w:r>
      <w:r w:rsidRPr="00D779E7">
        <w:rPr>
          <w:rFonts w:ascii="Arial" w:hAnsi="Arial" w:cs="Arial"/>
          <w:color w:val="000000"/>
          <w:sz w:val="22"/>
          <w:szCs w:val="22"/>
          <w:lang w:val="pt-BR"/>
        </w:rPr>
        <w:t>e</w:t>
      </w:r>
      <w:r w:rsidRPr="00D779E7">
        <w:rPr>
          <w:rFonts w:ascii="Arial" w:hAnsi="Arial" w:cs="Arial"/>
          <w:color w:val="000000"/>
          <w:spacing w:val="1"/>
          <w:sz w:val="22"/>
          <w:szCs w:val="22"/>
          <w:lang w:val="pt-BR"/>
        </w:rPr>
        <w:t>ss</w:t>
      </w:r>
      <w:r w:rsidRPr="00D779E7">
        <w:rPr>
          <w:rFonts w:ascii="Arial" w:hAnsi="Arial" w:cs="Arial"/>
          <w:color w:val="000000"/>
          <w:spacing w:val="-3"/>
          <w:sz w:val="22"/>
          <w:szCs w:val="22"/>
          <w:lang w:val="pt-BR"/>
        </w:rPr>
        <w:t>a</w:t>
      </w:r>
      <w:r w:rsidRPr="00D779E7">
        <w:rPr>
          <w:rFonts w:ascii="Arial" w:hAnsi="Arial" w:cs="Arial"/>
          <w:color w:val="000000"/>
          <w:spacing w:val="2"/>
          <w:sz w:val="22"/>
          <w:szCs w:val="22"/>
          <w:lang w:val="pt-BR"/>
        </w:rPr>
        <w:t>d</w:t>
      </w:r>
      <w:r w:rsidRPr="00D779E7">
        <w:rPr>
          <w:rFonts w:ascii="Arial" w:hAnsi="Arial" w:cs="Arial"/>
          <w:color w:val="000000"/>
          <w:sz w:val="22"/>
          <w:szCs w:val="22"/>
          <w:lang w:val="pt-BR"/>
        </w:rPr>
        <w:t>o</w:t>
      </w:r>
      <w:r w:rsidRPr="00D779E7">
        <w:rPr>
          <w:rFonts w:ascii="Arial" w:hAnsi="Arial" w:cs="Arial"/>
          <w:color w:val="000000"/>
          <w:spacing w:val="42"/>
          <w:sz w:val="22"/>
          <w:szCs w:val="22"/>
          <w:lang w:val="pt-BR"/>
        </w:rPr>
        <w:t xml:space="preserve"> </w:t>
      </w:r>
      <w:r w:rsidRPr="00D779E7">
        <w:rPr>
          <w:rFonts w:ascii="Arial" w:hAnsi="Arial" w:cs="Arial"/>
          <w:color w:val="000000"/>
          <w:sz w:val="22"/>
          <w:szCs w:val="22"/>
          <w:lang w:val="pt-BR"/>
        </w:rPr>
        <w:t>a</w:t>
      </w:r>
      <w:r w:rsidRPr="00D779E7">
        <w:rPr>
          <w:rFonts w:ascii="Arial" w:hAnsi="Arial" w:cs="Arial"/>
          <w:color w:val="000000"/>
          <w:spacing w:val="-2"/>
          <w:sz w:val="22"/>
          <w:szCs w:val="22"/>
          <w:lang w:val="pt-BR"/>
        </w:rPr>
        <w:t>c</w:t>
      </w:r>
      <w:r w:rsidRPr="00D779E7">
        <w:rPr>
          <w:rFonts w:ascii="Arial" w:hAnsi="Arial" w:cs="Arial"/>
          <w:color w:val="000000"/>
          <w:sz w:val="22"/>
          <w:szCs w:val="22"/>
          <w:lang w:val="pt-BR"/>
        </w:rPr>
        <w:t>o</w:t>
      </w:r>
      <w:r w:rsidRPr="00D779E7">
        <w:rPr>
          <w:rFonts w:ascii="Arial" w:hAnsi="Arial" w:cs="Arial"/>
          <w:color w:val="000000"/>
          <w:spacing w:val="2"/>
          <w:sz w:val="22"/>
          <w:szCs w:val="22"/>
          <w:lang w:val="pt-BR"/>
        </w:rPr>
        <w:t>m</w:t>
      </w:r>
      <w:r w:rsidRPr="00D779E7">
        <w:rPr>
          <w:rFonts w:ascii="Arial" w:hAnsi="Arial" w:cs="Arial"/>
          <w:color w:val="000000"/>
          <w:spacing w:val="-3"/>
          <w:sz w:val="22"/>
          <w:szCs w:val="22"/>
          <w:lang w:val="pt-BR"/>
        </w:rPr>
        <w:t>p</w:t>
      </w:r>
      <w:r w:rsidRPr="00D779E7">
        <w:rPr>
          <w:rFonts w:ascii="Arial" w:hAnsi="Arial" w:cs="Arial"/>
          <w:color w:val="000000"/>
          <w:sz w:val="22"/>
          <w:szCs w:val="22"/>
          <w:lang w:val="pt-BR"/>
        </w:rPr>
        <w:t>anhar</w:t>
      </w:r>
      <w:r w:rsidRPr="00D779E7">
        <w:rPr>
          <w:rFonts w:ascii="Arial" w:hAnsi="Arial" w:cs="Arial"/>
          <w:color w:val="000000"/>
          <w:spacing w:val="44"/>
          <w:sz w:val="22"/>
          <w:szCs w:val="22"/>
          <w:lang w:val="pt-BR"/>
        </w:rPr>
        <w:t xml:space="preserve"> </w:t>
      </w:r>
      <w:r w:rsidRPr="00D779E7">
        <w:rPr>
          <w:rFonts w:ascii="Arial" w:hAnsi="Arial" w:cs="Arial"/>
          <w:color w:val="000000"/>
          <w:sz w:val="22"/>
          <w:szCs w:val="22"/>
          <w:lang w:val="pt-BR"/>
        </w:rPr>
        <w:t>as</w:t>
      </w:r>
      <w:r w:rsidRPr="00D779E7">
        <w:rPr>
          <w:rFonts w:ascii="Arial" w:hAnsi="Arial" w:cs="Arial"/>
          <w:color w:val="000000"/>
          <w:spacing w:val="33"/>
          <w:sz w:val="22"/>
          <w:szCs w:val="22"/>
          <w:lang w:val="pt-BR"/>
        </w:rPr>
        <w:t xml:space="preserve"> </w:t>
      </w:r>
      <w:r w:rsidRPr="00D779E7">
        <w:rPr>
          <w:rFonts w:ascii="Arial" w:hAnsi="Arial" w:cs="Arial"/>
          <w:color w:val="000000"/>
          <w:spacing w:val="3"/>
          <w:sz w:val="22"/>
          <w:szCs w:val="22"/>
          <w:lang w:val="pt-BR"/>
        </w:rPr>
        <w:t>i</w:t>
      </w:r>
      <w:r w:rsidRPr="00D779E7">
        <w:rPr>
          <w:rFonts w:ascii="Arial" w:hAnsi="Arial" w:cs="Arial"/>
          <w:color w:val="000000"/>
          <w:spacing w:val="-3"/>
          <w:sz w:val="22"/>
          <w:szCs w:val="22"/>
          <w:lang w:val="pt-BR"/>
        </w:rPr>
        <w:t>n</w:t>
      </w:r>
      <w:r w:rsidRPr="00D779E7">
        <w:rPr>
          <w:rFonts w:ascii="Arial" w:hAnsi="Arial" w:cs="Arial"/>
          <w:color w:val="000000"/>
          <w:spacing w:val="5"/>
          <w:sz w:val="22"/>
          <w:szCs w:val="22"/>
          <w:lang w:val="pt-BR"/>
        </w:rPr>
        <w:t>f</w:t>
      </w:r>
      <w:r w:rsidRPr="00D779E7">
        <w:rPr>
          <w:rFonts w:ascii="Arial" w:hAnsi="Arial" w:cs="Arial"/>
          <w:color w:val="000000"/>
          <w:spacing w:val="-3"/>
          <w:sz w:val="22"/>
          <w:szCs w:val="22"/>
          <w:lang w:val="pt-BR"/>
        </w:rPr>
        <w:t>o</w:t>
      </w:r>
      <w:r w:rsidRPr="00D779E7">
        <w:rPr>
          <w:rFonts w:ascii="Arial" w:hAnsi="Arial" w:cs="Arial"/>
          <w:color w:val="000000"/>
          <w:spacing w:val="-1"/>
          <w:sz w:val="22"/>
          <w:szCs w:val="22"/>
          <w:lang w:val="pt-BR"/>
        </w:rPr>
        <w:t>r</w:t>
      </w:r>
      <w:r w:rsidRPr="00D779E7">
        <w:rPr>
          <w:rFonts w:ascii="Arial" w:hAnsi="Arial" w:cs="Arial"/>
          <w:color w:val="000000"/>
          <w:spacing w:val="2"/>
          <w:sz w:val="22"/>
          <w:szCs w:val="22"/>
          <w:lang w:val="pt-BR"/>
        </w:rPr>
        <w:t>m</w:t>
      </w:r>
      <w:r w:rsidRPr="00D779E7">
        <w:rPr>
          <w:rFonts w:ascii="Arial" w:hAnsi="Arial" w:cs="Arial"/>
          <w:color w:val="000000"/>
          <w:spacing w:val="-3"/>
          <w:sz w:val="22"/>
          <w:szCs w:val="22"/>
          <w:lang w:val="pt-BR"/>
        </w:rPr>
        <w:t>a</w:t>
      </w:r>
      <w:r w:rsidRPr="00D779E7">
        <w:rPr>
          <w:rFonts w:ascii="Arial" w:hAnsi="Arial" w:cs="Arial"/>
          <w:color w:val="000000"/>
          <w:spacing w:val="1"/>
          <w:sz w:val="22"/>
          <w:szCs w:val="22"/>
          <w:lang w:val="pt-BR"/>
        </w:rPr>
        <w:t>ç</w:t>
      </w:r>
      <w:r w:rsidRPr="00D779E7">
        <w:rPr>
          <w:rFonts w:ascii="Arial" w:hAnsi="Arial" w:cs="Arial"/>
          <w:color w:val="000000"/>
          <w:sz w:val="22"/>
          <w:szCs w:val="22"/>
          <w:lang w:val="pt-BR"/>
        </w:rPr>
        <w:t>õ</w:t>
      </w:r>
      <w:r w:rsidRPr="00D779E7">
        <w:rPr>
          <w:rFonts w:ascii="Arial" w:hAnsi="Arial" w:cs="Arial"/>
          <w:color w:val="000000"/>
          <w:spacing w:val="-3"/>
          <w:sz w:val="22"/>
          <w:szCs w:val="22"/>
          <w:lang w:val="pt-BR"/>
        </w:rPr>
        <w:t>e</w:t>
      </w:r>
      <w:r w:rsidRPr="00D779E7">
        <w:rPr>
          <w:rFonts w:ascii="Arial" w:hAnsi="Arial" w:cs="Arial"/>
          <w:color w:val="000000"/>
          <w:sz w:val="22"/>
          <w:szCs w:val="22"/>
          <w:lang w:val="pt-BR"/>
        </w:rPr>
        <w:t>s</w:t>
      </w:r>
      <w:r w:rsidRPr="00D779E7">
        <w:rPr>
          <w:rFonts w:ascii="Arial" w:hAnsi="Arial" w:cs="Arial"/>
          <w:color w:val="000000"/>
          <w:spacing w:val="45"/>
          <w:sz w:val="22"/>
          <w:szCs w:val="22"/>
          <w:lang w:val="pt-BR"/>
        </w:rPr>
        <w:t xml:space="preserve"> </w:t>
      </w:r>
      <w:r w:rsidRPr="00D779E7">
        <w:rPr>
          <w:rFonts w:ascii="Arial" w:hAnsi="Arial" w:cs="Arial"/>
          <w:color w:val="000000"/>
          <w:sz w:val="22"/>
          <w:szCs w:val="22"/>
          <w:lang w:val="pt-BR"/>
        </w:rPr>
        <w:t>e</w:t>
      </w:r>
      <w:r w:rsidRPr="00D779E7">
        <w:rPr>
          <w:rFonts w:ascii="Arial" w:hAnsi="Arial" w:cs="Arial"/>
          <w:color w:val="000000"/>
          <w:spacing w:val="31"/>
          <w:sz w:val="22"/>
          <w:szCs w:val="22"/>
          <w:lang w:val="pt-BR"/>
        </w:rPr>
        <w:t xml:space="preserve"> </w:t>
      </w:r>
      <w:r w:rsidRPr="00D779E7">
        <w:rPr>
          <w:rFonts w:ascii="Arial" w:hAnsi="Arial" w:cs="Arial"/>
          <w:color w:val="000000"/>
          <w:w w:val="101"/>
          <w:sz w:val="22"/>
          <w:szCs w:val="22"/>
          <w:lang w:val="pt-BR"/>
        </w:rPr>
        <w:t xml:space="preserve">os  </w:t>
      </w:r>
      <w:r w:rsidRPr="00D779E7">
        <w:rPr>
          <w:rFonts w:ascii="Arial" w:hAnsi="Arial" w:cs="Arial"/>
          <w:color w:val="000000"/>
          <w:spacing w:val="-1"/>
          <w:sz w:val="22"/>
          <w:szCs w:val="22"/>
          <w:lang w:val="pt-BR"/>
        </w:rPr>
        <w:t>resultados</w:t>
      </w:r>
      <w:r w:rsidRPr="00D779E7">
        <w:rPr>
          <w:rFonts w:ascii="Arial" w:hAnsi="Arial" w:cs="Arial"/>
          <w:color w:val="000000"/>
          <w:spacing w:val="2"/>
          <w:sz w:val="22"/>
          <w:szCs w:val="22"/>
          <w:lang w:val="pt-BR"/>
        </w:rPr>
        <w:t xml:space="preserve"> </w:t>
      </w:r>
      <w:r w:rsidRPr="00D779E7">
        <w:rPr>
          <w:rFonts w:ascii="Arial" w:hAnsi="Arial" w:cs="Arial"/>
          <w:color w:val="000000"/>
          <w:spacing w:val="-3"/>
          <w:sz w:val="22"/>
          <w:szCs w:val="22"/>
          <w:lang w:val="pt-BR"/>
        </w:rPr>
        <w:t>d</w:t>
      </w:r>
      <w:r w:rsidRPr="00D779E7">
        <w:rPr>
          <w:rFonts w:ascii="Arial" w:hAnsi="Arial" w:cs="Arial"/>
          <w:color w:val="000000"/>
          <w:spacing w:val="3"/>
          <w:sz w:val="22"/>
          <w:szCs w:val="22"/>
          <w:lang w:val="pt-BR"/>
        </w:rPr>
        <w:t>i</w:t>
      </w:r>
      <w:r w:rsidRPr="00D779E7">
        <w:rPr>
          <w:rFonts w:ascii="Arial" w:hAnsi="Arial" w:cs="Arial"/>
          <w:color w:val="000000"/>
          <w:spacing w:val="-2"/>
          <w:sz w:val="22"/>
          <w:szCs w:val="22"/>
          <w:lang w:val="pt-BR"/>
        </w:rPr>
        <w:t>v</w:t>
      </w:r>
      <w:r w:rsidRPr="00D779E7">
        <w:rPr>
          <w:rFonts w:ascii="Arial" w:hAnsi="Arial" w:cs="Arial"/>
          <w:color w:val="000000"/>
          <w:sz w:val="22"/>
          <w:szCs w:val="22"/>
          <w:lang w:val="pt-BR"/>
        </w:rPr>
        <w:t>u</w:t>
      </w:r>
      <w:r w:rsidRPr="00D779E7">
        <w:rPr>
          <w:rFonts w:ascii="Arial" w:hAnsi="Arial" w:cs="Arial"/>
          <w:color w:val="000000"/>
          <w:spacing w:val="1"/>
          <w:sz w:val="22"/>
          <w:szCs w:val="22"/>
          <w:lang w:val="pt-BR"/>
        </w:rPr>
        <w:t>l</w:t>
      </w:r>
      <w:r w:rsidRPr="00D779E7">
        <w:rPr>
          <w:rFonts w:ascii="Arial" w:hAnsi="Arial" w:cs="Arial"/>
          <w:color w:val="000000"/>
          <w:spacing w:val="2"/>
          <w:sz w:val="22"/>
          <w:szCs w:val="22"/>
          <w:lang w:val="pt-BR"/>
        </w:rPr>
        <w:t>g</w:t>
      </w:r>
      <w:r w:rsidRPr="00D779E7">
        <w:rPr>
          <w:rFonts w:ascii="Arial" w:hAnsi="Arial" w:cs="Arial"/>
          <w:color w:val="000000"/>
          <w:spacing w:val="-3"/>
          <w:sz w:val="22"/>
          <w:szCs w:val="22"/>
          <w:lang w:val="pt-BR"/>
        </w:rPr>
        <w:t>a</w:t>
      </w:r>
      <w:r w:rsidRPr="00D779E7">
        <w:rPr>
          <w:rFonts w:ascii="Arial" w:hAnsi="Arial" w:cs="Arial"/>
          <w:color w:val="000000"/>
          <w:spacing w:val="2"/>
          <w:sz w:val="22"/>
          <w:szCs w:val="22"/>
          <w:lang w:val="pt-BR"/>
        </w:rPr>
        <w:t>d</w:t>
      </w:r>
      <w:r w:rsidRPr="00D779E7">
        <w:rPr>
          <w:rFonts w:ascii="Arial" w:hAnsi="Arial" w:cs="Arial"/>
          <w:color w:val="000000"/>
          <w:spacing w:val="-3"/>
          <w:sz w:val="22"/>
          <w:szCs w:val="22"/>
          <w:lang w:val="pt-BR"/>
        </w:rPr>
        <w:t>o</w:t>
      </w:r>
      <w:r w:rsidRPr="00D779E7">
        <w:rPr>
          <w:rFonts w:ascii="Arial" w:hAnsi="Arial" w:cs="Arial"/>
          <w:color w:val="000000"/>
          <w:sz w:val="22"/>
          <w:szCs w:val="22"/>
          <w:lang w:val="pt-BR"/>
        </w:rPr>
        <w:t xml:space="preserve">s </w:t>
      </w:r>
      <w:r w:rsidRPr="00D779E7">
        <w:rPr>
          <w:rFonts w:ascii="Arial" w:hAnsi="Arial" w:cs="Arial"/>
          <w:color w:val="000000"/>
          <w:spacing w:val="-3"/>
          <w:sz w:val="22"/>
          <w:szCs w:val="22"/>
          <w:lang w:val="pt-BR"/>
        </w:rPr>
        <w:t>n</w:t>
      </w:r>
      <w:r w:rsidRPr="00D779E7">
        <w:rPr>
          <w:rFonts w:ascii="Arial" w:hAnsi="Arial" w:cs="Arial"/>
          <w:color w:val="000000"/>
          <w:sz w:val="22"/>
          <w:szCs w:val="22"/>
          <w:lang w:val="pt-BR"/>
        </w:rPr>
        <w:t>o</w:t>
      </w:r>
      <w:r w:rsidRPr="00D779E7">
        <w:rPr>
          <w:rFonts w:ascii="Arial" w:hAnsi="Arial" w:cs="Arial"/>
          <w:color w:val="000000"/>
          <w:spacing w:val="54"/>
          <w:sz w:val="22"/>
          <w:szCs w:val="22"/>
          <w:lang w:val="pt-BR"/>
        </w:rPr>
        <w:t xml:space="preserve"> </w:t>
      </w:r>
      <w:r w:rsidRPr="00D779E7">
        <w:rPr>
          <w:rFonts w:ascii="Arial" w:hAnsi="Arial" w:cs="Arial"/>
          <w:color w:val="000000"/>
          <w:spacing w:val="-1"/>
          <w:sz w:val="22"/>
          <w:szCs w:val="22"/>
          <w:lang w:val="pt-BR"/>
        </w:rPr>
        <w:t>D</w:t>
      </w:r>
      <w:r w:rsidRPr="00D779E7">
        <w:rPr>
          <w:rFonts w:ascii="Arial" w:hAnsi="Arial" w:cs="Arial"/>
          <w:color w:val="000000"/>
          <w:spacing w:val="3"/>
          <w:sz w:val="22"/>
          <w:szCs w:val="22"/>
          <w:lang w:val="pt-BR"/>
        </w:rPr>
        <w:t>i</w:t>
      </w:r>
      <w:r w:rsidRPr="00D779E7">
        <w:rPr>
          <w:rFonts w:ascii="Arial" w:hAnsi="Arial" w:cs="Arial"/>
          <w:color w:val="000000"/>
          <w:spacing w:val="-3"/>
          <w:sz w:val="22"/>
          <w:szCs w:val="22"/>
          <w:lang w:val="pt-BR"/>
        </w:rPr>
        <w:t>á</w:t>
      </w:r>
      <w:r w:rsidRPr="00D779E7">
        <w:rPr>
          <w:rFonts w:ascii="Arial" w:hAnsi="Arial" w:cs="Arial"/>
          <w:color w:val="000000"/>
          <w:spacing w:val="-1"/>
          <w:sz w:val="22"/>
          <w:szCs w:val="22"/>
          <w:lang w:val="pt-BR"/>
        </w:rPr>
        <w:t>r</w:t>
      </w:r>
      <w:r w:rsidRPr="00D779E7">
        <w:rPr>
          <w:rFonts w:ascii="Arial" w:hAnsi="Arial" w:cs="Arial"/>
          <w:color w:val="000000"/>
          <w:spacing w:val="3"/>
          <w:sz w:val="22"/>
          <w:szCs w:val="22"/>
          <w:lang w:val="pt-BR"/>
        </w:rPr>
        <w:t>i</w:t>
      </w:r>
      <w:r w:rsidRPr="00D779E7">
        <w:rPr>
          <w:rFonts w:ascii="Arial" w:hAnsi="Arial" w:cs="Arial"/>
          <w:color w:val="000000"/>
          <w:sz w:val="22"/>
          <w:szCs w:val="22"/>
          <w:lang w:val="pt-BR"/>
        </w:rPr>
        <w:t>o</w:t>
      </w:r>
      <w:r w:rsidRPr="00D779E7">
        <w:rPr>
          <w:rFonts w:ascii="Arial" w:hAnsi="Arial" w:cs="Arial"/>
          <w:color w:val="000000"/>
          <w:spacing w:val="58"/>
          <w:sz w:val="22"/>
          <w:szCs w:val="22"/>
          <w:lang w:val="pt-BR"/>
        </w:rPr>
        <w:t xml:space="preserve"> </w:t>
      </w:r>
      <w:r w:rsidRPr="00D779E7">
        <w:rPr>
          <w:rFonts w:ascii="Arial" w:hAnsi="Arial" w:cs="Arial"/>
          <w:color w:val="000000"/>
          <w:spacing w:val="-2"/>
          <w:sz w:val="22"/>
          <w:szCs w:val="22"/>
          <w:lang w:val="pt-BR"/>
        </w:rPr>
        <w:t>O</w:t>
      </w:r>
      <w:r w:rsidRPr="00D779E7">
        <w:rPr>
          <w:rFonts w:ascii="Arial" w:hAnsi="Arial" w:cs="Arial"/>
          <w:color w:val="000000"/>
          <w:spacing w:val="2"/>
          <w:sz w:val="22"/>
          <w:szCs w:val="22"/>
          <w:lang w:val="pt-BR"/>
        </w:rPr>
        <w:t>f</w:t>
      </w:r>
      <w:r w:rsidRPr="00D779E7">
        <w:rPr>
          <w:rFonts w:ascii="Arial" w:hAnsi="Arial" w:cs="Arial"/>
          <w:color w:val="000000"/>
          <w:spacing w:val="3"/>
          <w:sz w:val="22"/>
          <w:szCs w:val="22"/>
          <w:lang w:val="pt-BR"/>
        </w:rPr>
        <w:t>i</w:t>
      </w:r>
      <w:r w:rsidRPr="00D779E7">
        <w:rPr>
          <w:rFonts w:ascii="Arial" w:hAnsi="Arial" w:cs="Arial"/>
          <w:color w:val="000000"/>
          <w:spacing w:val="-4"/>
          <w:sz w:val="22"/>
          <w:szCs w:val="22"/>
          <w:lang w:val="pt-BR"/>
        </w:rPr>
        <w:t>c</w:t>
      </w:r>
      <w:r w:rsidRPr="00D779E7">
        <w:rPr>
          <w:rFonts w:ascii="Arial" w:hAnsi="Arial" w:cs="Arial"/>
          <w:color w:val="000000"/>
          <w:spacing w:val="3"/>
          <w:sz w:val="22"/>
          <w:szCs w:val="22"/>
          <w:lang w:val="pt-BR"/>
        </w:rPr>
        <w:t>i</w:t>
      </w:r>
      <w:r w:rsidRPr="00D779E7">
        <w:rPr>
          <w:rFonts w:ascii="Arial" w:hAnsi="Arial" w:cs="Arial"/>
          <w:color w:val="000000"/>
          <w:spacing w:val="-3"/>
          <w:sz w:val="22"/>
          <w:szCs w:val="22"/>
          <w:lang w:val="pt-BR"/>
        </w:rPr>
        <w:t>a</w:t>
      </w:r>
      <w:r w:rsidRPr="00D779E7">
        <w:rPr>
          <w:rFonts w:ascii="Arial" w:hAnsi="Arial" w:cs="Arial"/>
          <w:color w:val="000000"/>
          <w:sz w:val="22"/>
          <w:szCs w:val="22"/>
          <w:lang w:val="pt-BR"/>
        </w:rPr>
        <w:t>l</w:t>
      </w:r>
      <w:r w:rsidRPr="00D779E7">
        <w:rPr>
          <w:rFonts w:ascii="Arial" w:hAnsi="Arial" w:cs="Arial"/>
          <w:color w:val="000000"/>
          <w:spacing w:val="62"/>
          <w:sz w:val="22"/>
          <w:szCs w:val="22"/>
          <w:lang w:val="pt-BR"/>
        </w:rPr>
        <w:t xml:space="preserve"> </w:t>
      </w:r>
      <w:r w:rsidRPr="00D779E7">
        <w:rPr>
          <w:rFonts w:ascii="Arial" w:hAnsi="Arial" w:cs="Arial"/>
          <w:color w:val="000000"/>
          <w:sz w:val="22"/>
          <w:szCs w:val="22"/>
          <w:lang w:val="pt-BR"/>
        </w:rPr>
        <w:t>e</w:t>
      </w:r>
      <w:r w:rsidRPr="00D779E7">
        <w:rPr>
          <w:rFonts w:ascii="Arial" w:hAnsi="Arial" w:cs="Arial"/>
          <w:color w:val="000000"/>
          <w:spacing w:val="53"/>
          <w:sz w:val="22"/>
          <w:szCs w:val="22"/>
          <w:lang w:val="pt-BR"/>
        </w:rPr>
        <w:t xml:space="preserve"> </w:t>
      </w:r>
      <w:r w:rsidRPr="00D779E7">
        <w:rPr>
          <w:rFonts w:ascii="Arial" w:hAnsi="Arial" w:cs="Arial"/>
          <w:color w:val="000000"/>
          <w:sz w:val="22"/>
          <w:szCs w:val="22"/>
          <w:lang w:val="pt-BR"/>
        </w:rPr>
        <w:t>no</w:t>
      </w:r>
      <w:r w:rsidRPr="00D779E7">
        <w:rPr>
          <w:rFonts w:ascii="Arial" w:hAnsi="Arial" w:cs="Arial"/>
          <w:color w:val="000000"/>
          <w:spacing w:val="54"/>
          <w:sz w:val="22"/>
          <w:szCs w:val="22"/>
          <w:lang w:val="pt-BR"/>
        </w:rPr>
        <w:t xml:space="preserve"> </w:t>
      </w:r>
      <w:r w:rsidRPr="00D779E7">
        <w:rPr>
          <w:rFonts w:ascii="Arial" w:hAnsi="Arial" w:cs="Arial"/>
          <w:color w:val="000000"/>
          <w:spacing w:val="1"/>
          <w:sz w:val="22"/>
          <w:szCs w:val="22"/>
          <w:lang w:val="pt-BR"/>
        </w:rPr>
        <w:t>si</w:t>
      </w:r>
      <w:r w:rsidRPr="00D779E7">
        <w:rPr>
          <w:rFonts w:ascii="Arial" w:hAnsi="Arial" w:cs="Arial"/>
          <w:color w:val="000000"/>
          <w:sz w:val="22"/>
          <w:szCs w:val="22"/>
          <w:lang w:val="pt-BR"/>
        </w:rPr>
        <w:t>te</w:t>
      </w:r>
      <w:r w:rsidRPr="00D779E7">
        <w:rPr>
          <w:rFonts w:ascii="Arial" w:hAnsi="Arial" w:cs="Arial"/>
          <w:color w:val="000000"/>
          <w:spacing w:val="57"/>
          <w:sz w:val="22"/>
          <w:szCs w:val="22"/>
          <w:lang w:val="pt-BR"/>
        </w:rPr>
        <w:t xml:space="preserve"> </w:t>
      </w:r>
      <w:r w:rsidRPr="00D779E7">
        <w:rPr>
          <w:rFonts w:ascii="Arial" w:hAnsi="Arial" w:cs="Arial"/>
          <w:color w:val="000000"/>
          <w:sz w:val="22"/>
          <w:szCs w:val="22"/>
          <w:lang w:val="pt-BR"/>
        </w:rPr>
        <w:t>da</w:t>
      </w:r>
      <w:r w:rsidRPr="00D779E7">
        <w:rPr>
          <w:rFonts w:ascii="Arial" w:hAnsi="Arial" w:cs="Arial"/>
          <w:color w:val="000000"/>
          <w:spacing w:val="54"/>
          <w:sz w:val="22"/>
          <w:szCs w:val="22"/>
          <w:lang w:val="pt-BR"/>
        </w:rPr>
        <w:t xml:space="preserve"> Prefeitura </w:t>
      </w:r>
      <w:r w:rsidRPr="00D779E7">
        <w:rPr>
          <w:rFonts w:ascii="Arial" w:hAnsi="Arial" w:cs="Arial"/>
          <w:color w:val="000000"/>
          <w:sz w:val="22"/>
          <w:szCs w:val="22"/>
          <w:lang w:val="pt-BR"/>
        </w:rPr>
        <w:t>Mun</w:t>
      </w:r>
      <w:r w:rsidRPr="00D779E7">
        <w:rPr>
          <w:rFonts w:ascii="Arial" w:hAnsi="Arial" w:cs="Arial"/>
          <w:color w:val="000000"/>
          <w:spacing w:val="1"/>
          <w:sz w:val="22"/>
          <w:szCs w:val="22"/>
          <w:lang w:val="pt-BR"/>
        </w:rPr>
        <w:t>ici</w:t>
      </w:r>
      <w:r w:rsidRPr="00D779E7">
        <w:rPr>
          <w:rFonts w:ascii="Arial" w:hAnsi="Arial" w:cs="Arial"/>
          <w:color w:val="000000"/>
          <w:spacing w:val="-3"/>
          <w:sz w:val="22"/>
          <w:szCs w:val="22"/>
          <w:lang w:val="pt-BR"/>
        </w:rPr>
        <w:t>pa</w:t>
      </w:r>
      <w:r w:rsidRPr="00D779E7">
        <w:rPr>
          <w:rFonts w:ascii="Arial" w:hAnsi="Arial" w:cs="Arial"/>
          <w:color w:val="000000"/>
          <w:sz w:val="22"/>
          <w:szCs w:val="22"/>
          <w:lang w:val="pt-BR"/>
        </w:rPr>
        <w:t>l;</w:t>
      </w:r>
      <w:r w:rsidRPr="00D779E7">
        <w:rPr>
          <w:rFonts w:ascii="Arial" w:hAnsi="Arial" w:cs="Arial"/>
          <w:color w:val="999999"/>
          <w:sz w:val="22"/>
          <w:szCs w:val="22"/>
          <w:lang w:val="pt-BR"/>
        </w:rPr>
        <w:t xml:space="preserve"> </w:t>
      </w:r>
      <w:r w:rsidRPr="00D779E7">
        <w:rPr>
          <w:rFonts w:ascii="Arial" w:hAnsi="Arial" w:cs="Arial"/>
          <w:color w:val="999999"/>
          <w:spacing w:val="1"/>
          <w:sz w:val="22"/>
          <w:szCs w:val="22"/>
          <w:lang w:val="pt-BR"/>
        </w:rPr>
        <w:t xml:space="preserve"> </w:t>
      </w:r>
      <w:r w:rsidRPr="00D779E7">
        <w:rPr>
          <w:rFonts w:ascii="Arial" w:hAnsi="Arial" w:cs="Arial"/>
          <w:color w:val="0000FF"/>
          <w:sz w:val="22"/>
          <w:szCs w:val="22"/>
          <w:u w:val="single"/>
          <w:shd w:val="clear" w:color="auto" w:fill="FFFFFF"/>
          <w:lang w:val="pt-BR"/>
        </w:rPr>
        <w:t>www.</w:t>
      </w:r>
      <w:r w:rsidRPr="00D779E7">
        <w:rPr>
          <w:rFonts w:ascii="Arial" w:hAnsi="Arial" w:cs="Arial"/>
          <w:bCs/>
          <w:color w:val="0000FF"/>
          <w:sz w:val="22"/>
          <w:szCs w:val="22"/>
          <w:u w:val="single"/>
          <w:shd w:val="clear" w:color="auto" w:fill="FFFFFF"/>
          <w:lang w:val="pt-BR"/>
        </w:rPr>
        <w:t>patosdeminas</w:t>
      </w:r>
      <w:r w:rsidRPr="00D779E7">
        <w:rPr>
          <w:rFonts w:ascii="Arial" w:hAnsi="Arial" w:cs="Arial"/>
          <w:color w:val="0000FF"/>
          <w:sz w:val="22"/>
          <w:szCs w:val="22"/>
          <w:u w:val="single"/>
          <w:shd w:val="clear" w:color="auto" w:fill="FFFFFF"/>
          <w:lang w:val="pt-BR"/>
        </w:rPr>
        <w:t>.mg.gov.br/licitações</w:t>
      </w:r>
      <w:r w:rsidRPr="00D779E7">
        <w:rPr>
          <w:rFonts w:ascii="Arial" w:hAnsi="Arial" w:cs="Arial"/>
          <w:color w:val="999999"/>
          <w:spacing w:val="8"/>
          <w:sz w:val="22"/>
          <w:szCs w:val="22"/>
          <w:lang w:val="pt-BR"/>
        </w:rPr>
        <w:t xml:space="preserve"> </w:t>
      </w:r>
      <w:r w:rsidRPr="00D779E7">
        <w:rPr>
          <w:rFonts w:ascii="Arial" w:hAnsi="Arial" w:cs="Arial"/>
          <w:color w:val="000000"/>
          <w:spacing w:val="2"/>
          <w:sz w:val="22"/>
          <w:szCs w:val="22"/>
          <w:lang w:val="pt-BR"/>
        </w:rPr>
        <w:t>n</w:t>
      </w:r>
      <w:r w:rsidRPr="00D779E7">
        <w:rPr>
          <w:rFonts w:ascii="Arial" w:hAnsi="Arial" w:cs="Arial"/>
          <w:color w:val="000000"/>
          <w:sz w:val="22"/>
          <w:szCs w:val="22"/>
          <w:lang w:val="pt-BR"/>
        </w:rPr>
        <w:t>ão</w:t>
      </w:r>
      <w:r w:rsidRPr="00D779E7">
        <w:rPr>
          <w:rFonts w:ascii="Arial" w:hAnsi="Arial" w:cs="Arial"/>
          <w:color w:val="000000"/>
          <w:spacing w:val="5"/>
          <w:sz w:val="22"/>
          <w:szCs w:val="22"/>
          <w:lang w:val="pt-BR"/>
        </w:rPr>
        <w:t xml:space="preserve"> </w:t>
      </w:r>
      <w:r w:rsidRPr="00D779E7">
        <w:rPr>
          <w:rFonts w:ascii="Arial" w:hAnsi="Arial" w:cs="Arial"/>
          <w:color w:val="000000"/>
          <w:sz w:val="22"/>
          <w:szCs w:val="22"/>
          <w:lang w:val="pt-BR"/>
        </w:rPr>
        <w:t>poden</w:t>
      </w:r>
      <w:r w:rsidRPr="00D779E7">
        <w:rPr>
          <w:rFonts w:ascii="Arial" w:hAnsi="Arial" w:cs="Arial"/>
          <w:color w:val="000000"/>
          <w:spacing w:val="2"/>
          <w:sz w:val="22"/>
          <w:szCs w:val="22"/>
          <w:lang w:val="pt-BR"/>
        </w:rPr>
        <w:t>d</w:t>
      </w:r>
      <w:r w:rsidRPr="00D779E7">
        <w:rPr>
          <w:rFonts w:ascii="Arial" w:hAnsi="Arial" w:cs="Arial"/>
          <w:color w:val="000000"/>
          <w:sz w:val="22"/>
          <w:szCs w:val="22"/>
          <w:lang w:val="pt-BR"/>
        </w:rPr>
        <w:t>o</w:t>
      </w:r>
      <w:r w:rsidRPr="00D779E7">
        <w:rPr>
          <w:rFonts w:ascii="Arial" w:hAnsi="Arial" w:cs="Arial"/>
          <w:color w:val="000000"/>
          <w:spacing w:val="10"/>
          <w:sz w:val="22"/>
          <w:szCs w:val="22"/>
          <w:lang w:val="pt-BR"/>
        </w:rPr>
        <w:t xml:space="preserve"> </w:t>
      </w:r>
      <w:r w:rsidRPr="00D779E7">
        <w:rPr>
          <w:rFonts w:ascii="Arial" w:hAnsi="Arial" w:cs="Arial"/>
          <w:color w:val="000000"/>
          <w:sz w:val="22"/>
          <w:szCs w:val="22"/>
          <w:lang w:val="pt-BR"/>
        </w:rPr>
        <w:t>a</w:t>
      </w:r>
      <w:r w:rsidRPr="00D779E7">
        <w:rPr>
          <w:rFonts w:ascii="Arial" w:hAnsi="Arial" w:cs="Arial"/>
          <w:color w:val="000000"/>
          <w:spacing w:val="3"/>
          <w:sz w:val="22"/>
          <w:szCs w:val="22"/>
          <w:lang w:val="pt-BR"/>
        </w:rPr>
        <w:t>l</w:t>
      </w:r>
      <w:r w:rsidRPr="00D779E7">
        <w:rPr>
          <w:rFonts w:ascii="Arial" w:hAnsi="Arial" w:cs="Arial"/>
          <w:color w:val="000000"/>
          <w:spacing w:val="-3"/>
          <w:sz w:val="22"/>
          <w:szCs w:val="22"/>
          <w:lang w:val="pt-BR"/>
        </w:rPr>
        <w:t>e</w:t>
      </w:r>
      <w:r w:rsidRPr="00D779E7">
        <w:rPr>
          <w:rFonts w:ascii="Arial" w:hAnsi="Arial" w:cs="Arial"/>
          <w:color w:val="000000"/>
          <w:sz w:val="22"/>
          <w:szCs w:val="22"/>
          <w:lang w:val="pt-BR"/>
        </w:rPr>
        <w:t>g</w:t>
      </w:r>
      <w:r w:rsidRPr="00D779E7">
        <w:rPr>
          <w:rFonts w:ascii="Arial" w:hAnsi="Arial" w:cs="Arial"/>
          <w:color w:val="000000"/>
          <w:spacing w:val="-3"/>
          <w:sz w:val="22"/>
          <w:szCs w:val="22"/>
          <w:lang w:val="pt-BR"/>
        </w:rPr>
        <w:t>a</w:t>
      </w:r>
      <w:r w:rsidRPr="00D779E7">
        <w:rPr>
          <w:rFonts w:ascii="Arial" w:hAnsi="Arial" w:cs="Arial"/>
          <w:color w:val="000000"/>
          <w:sz w:val="22"/>
          <w:szCs w:val="22"/>
          <w:lang w:val="pt-BR"/>
        </w:rPr>
        <w:t>r</w:t>
      </w:r>
      <w:r w:rsidRPr="00D779E7">
        <w:rPr>
          <w:rFonts w:ascii="Arial" w:hAnsi="Arial" w:cs="Arial"/>
          <w:color w:val="000000"/>
          <w:spacing w:val="11"/>
          <w:sz w:val="22"/>
          <w:szCs w:val="22"/>
          <w:lang w:val="pt-BR"/>
        </w:rPr>
        <w:t xml:space="preserve"> </w:t>
      </w:r>
      <w:r w:rsidRPr="00D779E7">
        <w:rPr>
          <w:rFonts w:ascii="Arial" w:hAnsi="Arial" w:cs="Arial"/>
          <w:color w:val="000000"/>
          <w:spacing w:val="-3"/>
          <w:sz w:val="22"/>
          <w:szCs w:val="22"/>
          <w:lang w:val="pt-BR"/>
        </w:rPr>
        <w:t>d</w:t>
      </w:r>
      <w:r w:rsidRPr="00D779E7">
        <w:rPr>
          <w:rFonts w:ascii="Arial" w:hAnsi="Arial" w:cs="Arial"/>
          <w:color w:val="000000"/>
          <w:sz w:val="22"/>
          <w:szCs w:val="22"/>
          <w:lang w:val="pt-BR"/>
        </w:rPr>
        <w:t>e</w:t>
      </w:r>
      <w:r w:rsidRPr="00D779E7">
        <w:rPr>
          <w:rFonts w:ascii="Arial" w:hAnsi="Arial" w:cs="Arial"/>
          <w:color w:val="000000"/>
          <w:spacing w:val="-2"/>
          <w:sz w:val="22"/>
          <w:szCs w:val="22"/>
          <w:lang w:val="pt-BR"/>
        </w:rPr>
        <w:t>s</w:t>
      </w:r>
      <w:r w:rsidRPr="00D779E7">
        <w:rPr>
          <w:rFonts w:ascii="Arial" w:hAnsi="Arial" w:cs="Arial"/>
          <w:color w:val="000000"/>
          <w:spacing w:val="3"/>
          <w:sz w:val="22"/>
          <w:szCs w:val="22"/>
          <w:lang w:val="pt-BR"/>
        </w:rPr>
        <w:t>c</w:t>
      </w:r>
      <w:r w:rsidRPr="00D779E7">
        <w:rPr>
          <w:rFonts w:ascii="Arial" w:hAnsi="Arial" w:cs="Arial"/>
          <w:color w:val="000000"/>
          <w:sz w:val="22"/>
          <w:szCs w:val="22"/>
          <w:lang w:val="pt-BR"/>
        </w:rPr>
        <w:t>on</w:t>
      </w:r>
      <w:r w:rsidRPr="00D779E7">
        <w:rPr>
          <w:rFonts w:ascii="Arial" w:hAnsi="Arial" w:cs="Arial"/>
          <w:color w:val="000000"/>
          <w:spacing w:val="2"/>
          <w:sz w:val="22"/>
          <w:szCs w:val="22"/>
          <w:lang w:val="pt-BR"/>
        </w:rPr>
        <w:t>h</w:t>
      </w:r>
      <w:r w:rsidRPr="00D779E7">
        <w:rPr>
          <w:rFonts w:ascii="Arial" w:hAnsi="Arial" w:cs="Arial"/>
          <w:color w:val="000000"/>
          <w:spacing w:val="-3"/>
          <w:sz w:val="22"/>
          <w:szCs w:val="22"/>
          <w:lang w:val="pt-BR"/>
        </w:rPr>
        <w:t>e</w:t>
      </w:r>
      <w:r w:rsidRPr="00D779E7">
        <w:rPr>
          <w:rFonts w:ascii="Arial" w:hAnsi="Arial" w:cs="Arial"/>
          <w:color w:val="000000"/>
          <w:spacing w:val="1"/>
          <w:sz w:val="22"/>
          <w:szCs w:val="22"/>
          <w:lang w:val="pt-BR"/>
        </w:rPr>
        <w:t>ci</w:t>
      </w:r>
      <w:r w:rsidRPr="00D779E7">
        <w:rPr>
          <w:rFonts w:ascii="Arial" w:hAnsi="Arial" w:cs="Arial"/>
          <w:color w:val="000000"/>
          <w:spacing w:val="2"/>
          <w:sz w:val="22"/>
          <w:szCs w:val="22"/>
          <w:lang w:val="pt-BR"/>
        </w:rPr>
        <w:t>m</w:t>
      </w:r>
      <w:r w:rsidRPr="00D779E7">
        <w:rPr>
          <w:rFonts w:ascii="Arial" w:hAnsi="Arial" w:cs="Arial"/>
          <w:color w:val="000000"/>
          <w:spacing w:val="-3"/>
          <w:sz w:val="22"/>
          <w:szCs w:val="22"/>
          <w:lang w:val="pt-BR"/>
        </w:rPr>
        <w:t>e</w:t>
      </w:r>
      <w:r w:rsidRPr="00D779E7">
        <w:rPr>
          <w:rFonts w:ascii="Arial" w:hAnsi="Arial" w:cs="Arial"/>
          <w:color w:val="000000"/>
          <w:sz w:val="22"/>
          <w:szCs w:val="22"/>
          <w:lang w:val="pt-BR"/>
        </w:rPr>
        <w:t>nto</w:t>
      </w:r>
      <w:r w:rsidRPr="00D779E7">
        <w:rPr>
          <w:rFonts w:ascii="Arial" w:hAnsi="Arial" w:cs="Arial"/>
          <w:color w:val="000000"/>
          <w:spacing w:val="19"/>
          <w:sz w:val="22"/>
          <w:szCs w:val="22"/>
          <w:lang w:val="pt-BR"/>
        </w:rPr>
        <w:t xml:space="preserve"> </w:t>
      </w:r>
      <w:r w:rsidRPr="00D779E7">
        <w:rPr>
          <w:rFonts w:ascii="Arial" w:hAnsi="Arial" w:cs="Arial"/>
          <w:color w:val="000000"/>
          <w:sz w:val="22"/>
          <w:szCs w:val="22"/>
          <w:lang w:val="pt-BR"/>
        </w:rPr>
        <w:t>dos</w:t>
      </w:r>
      <w:r w:rsidRPr="00D779E7">
        <w:rPr>
          <w:rFonts w:ascii="Arial" w:hAnsi="Arial" w:cs="Arial"/>
          <w:color w:val="000000"/>
          <w:spacing w:val="6"/>
          <w:sz w:val="22"/>
          <w:szCs w:val="22"/>
          <w:lang w:val="pt-BR"/>
        </w:rPr>
        <w:t xml:space="preserve"> </w:t>
      </w:r>
      <w:r w:rsidRPr="00D779E7">
        <w:rPr>
          <w:rFonts w:ascii="Arial" w:hAnsi="Arial" w:cs="Arial"/>
          <w:color w:val="000000"/>
          <w:spacing w:val="-3"/>
          <w:w w:val="101"/>
          <w:sz w:val="22"/>
          <w:szCs w:val="22"/>
          <w:lang w:val="pt-BR"/>
        </w:rPr>
        <w:t>a</w:t>
      </w:r>
      <w:r w:rsidRPr="00D779E7">
        <w:rPr>
          <w:rFonts w:ascii="Arial" w:hAnsi="Arial" w:cs="Arial"/>
          <w:color w:val="000000"/>
          <w:spacing w:val="2"/>
          <w:w w:val="101"/>
          <w:sz w:val="22"/>
          <w:szCs w:val="22"/>
          <w:lang w:val="pt-BR"/>
        </w:rPr>
        <w:t>t</w:t>
      </w:r>
      <w:r w:rsidRPr="00D779E7">
        <w:rPr>
          <w:rFonts w:ascii="Arial" w:hAnsi="Arial" w:cs="Arial"/>
          <w:color w:val="000000"/>
          <w:spacing w:val="-3"/>
          <w:w w:val="101"/>
          <w:sz w:val="22"/>
          <w:szCs w:val="22"/>
          <w:lang w:val="pt-BR"/>
        </w:rPr>
        <w:t>o</w:t>
      </w:r>
      <w:r w:rsidRPr="00D779E7">
        <w:rPr>
          <w:rFonts w:ascii="Arial" w:hAnsi="Arial" w:cs="Arial"/>
          <w:color w:val="000000"/>
          <w:spacing w:val="1"/>
          <w:w w:val="101"/>
          <w:sz w:val="22"/>
          <w:szCs w:val="22"/>
          <w:lang w:val="pt-BR"/>
        </w:rPr>
        <w:t>s</w:t>
      </w:r>
      <w:r w:rsidRPr="00D779E7">
        <w:rPr>
          <w:rFonts w:ascii="Arial" w:hAnsi="Arial" w:cs="Arial"/>
          <w:color w:val="000000"/>
          <w:w w:val="101"/>
          <w:sz w:val="22"/>
          <w:szCs w:val="22"/>
          <w:lang w:val="pt-BR"/>
        </w:rPr>
        <w:t>.</w:t>
      </w:r>
    </w:p>
    <w:p w:rsidR="003D5B95" w:rsidRPr="00D779E7" w:rsidRDefault="003D5B95" w:rsidP="005C6EAA">
      <w:pPr>
        <w:spacing w:line="360" w:lineRule="auto"/>
        <w:rPr>
          <w:rFonts w:ascii="Arial" w:hAnsi="Arial" w:cs="Arial"/>
          <w:color w:val="999999"/>
          <w:sz w:val="22"/>
          <w:szCs w:val="22"/>
          <w:lang w:val="pt-BR"/>
        </w:rPr>
      </w:pPr>
    </w:p>
    <w:p w:rsidR="003D5B95" w:rsidRDefault="003D5B95" w:rsidP="00EA10A8">
      <w:pPr>
        <w:spacing w:before="4" w:line="360" w:lineRule="auto"/>
        <w:ind w:right="63"/>
        <w:jc w:val="both"/>
        <w:rPr>
          <w:rFonts w:ascii="Arial" w:hAnsi="Arial" w:cs="Arial"/>
          <w:w w:val="101"/>
          <w:sz w:val="22"/>
          <w:szCs w:val="22"/>
          <w:lang w:val="pt-BR"/>
        </w:rPr>
      </w:pPr>
      <w:r w:rsidRPr="00D779E7">
        <w:rPr>
          <w:rFonts w:ascii="Arial" w:hAnsi="Arial" w:cs="Arial"/>
          <w:b/>
          <w:sz w:val="22"/>
          <w:szCs w:val="22"/>
          <w:lang w:val="pt-BR"/>
        </w:rPr>
        <w:t>1</w:t>
      </w:r>
      <w:r w:rsidRPr="00D779E7">
        <w:rPr>
          <w:rFonts w:ascii="Arial" w:hAnsi="Arial" w:cs="Arial"/>
          <w:b/>
          <w:spacing w:val="-3"/>
          <w:sz w:val="22"/>
          <w:szCs w:val="22"/>
          <w:lang w:val="pt-BR"/>
        </w:rPr>
        <w:t>8</w:t>
      </w:r>
      <w:r w:rsidRPr="00D779E7">
        <w:rPr>
          <w:rFonts w:ascii="Arial" w:hAnsi="Arial" w:cs="Arial"/>
          <w:b/>
          <w:sz w:val="22"/>
          <w:szCs w:val="22"/>
          <w:lang w:val="pt-BR"/>
        </w:rPr>
        <w:t>.6</w:t>
      </w:r>
      <w:r w:rsidRPr="00D779E7">
        <w:rPr>
          <w:rFonts w:ascii="Arial" w:hAnsi="Arial" w:cs="Arial"/>
          <w:sz w:val="22"/>
          <w:szCs w:val="22"/>
          <w:lang w:val="pt-BR"/>
        </w:rPr>
        <w:t xml:space="preserve"> As</w:t>
      </w:r>
      <w:r w:rsidRPr="00D779E7">
        <w:rPr>
          <w:rFonts w:ascii="Arial" w:hAnsi="Arial" w:cs="Arial"/>
          <w:spacing w:val="11"/>
          <w:sz w:val="22"/>
          <w:szCs w:val="22"/>
          <w:lang w:val="pt-BR"/>
        </w:rPr>
        <w:t xml:space="preserve"> </w:t>
      </w:r>
      <w:r w:rsidRPr="00D779E7">
        <w:rPr>
          <w:rFonts w:ascii="Arial" w:hAnsi="Arial" w:cs="Arial"/>
          <w:spacing w:val="1"/>
          <w:sz w:val="22"/>
          <w:szCs w:val="22"/>
          <w:lang w:val="pt-BR"/>
        </w:rPr>
        <w:t>i</w:t>
      </w:r>
      <w:r w:rsidRPr="00D779E7">
        <w:rPr>
          <w:rFonts w:ascii="Arial" w:hAnsi="Arial" w:cs="Arial"/>
          <w:sz w:val="22"/>
          <w:szCs w:val="22"/>
          <w:lang w:val="pt-BR"/>
        </w:rPr>
        <w:t>n</w:t>
      </w:r>
      <w:r w:rsidRPr="00D779E7">
        <w:rPr>
          <w:rFonts w:ascii="Arial" w:hAnsi="Arial" w:cs="Arial"/>
          <w:spacing w:val="-2"/>
          <w:sz w:val="22"/>
          <w:szCs w:val="22"/>
          <w:lang w:val="pt-BR"/>
        </w:rPr>
        <w:t>s</w:t>
      </w:r>
      <w:r w:rsidRPr="00D779E7">
        <w:rPr>
          <w:rFonts w:ascii="Arial" w:hAnsi="Arial" w:cs="Arial"/>
          <w:spacing w:val="2"/>
          <w:sz w:val="22"/>
          <w:szCs w:val="22"/>
          <w:lang w:val="pt-BR"/>
        </w:rPr>
        <w:t>t</w:t>
      </w:r>
      <w:r w:rsidRPr="00D779E7">
        <w:rPr>
          <w:rFonts w:ascii="Arial" w:hAnsi="Arial" w:cs="Arial"/>
          <w:spacing w:val="1"/>
          <w:sz w:val="22"/>
          <w:szCs w:val="22"/>
          <w:lang w:val="pt-BR"/>
        </w:rPr>
        <w:t>i</w:t>
      </w:r>
      <w:r w:rsidRPr="00D779E7">
        <w:rPr>
          <w:rFonts w:ascii="Arial" w:hAnsi="Arial" w:cs="Arial"/>
          <w:sz w:val="22"/>
          <w:szCs w:val="22"/>
          <w:lang w:val="pt-BR"/>
        </w:rPr>
        <w:t>t</w:t>
      </w:r>
      <w:r w:rsidRPr="00D779E7">
        <w:rPr>
          <w:rFonts w:ascii="Arial" w:hAnsi="Arial" w:cs="Arial"/>
          <w:spacing w:val="-3"/>
          <w:sz w:val="22"/>
          <w:szCs w:val="22"/>
          <w:lang w:val="pt-BR"/>
        </w:rPr>
        <w:t>u</w:t>
      </w:r>
      <w:r w:rsidRPr="00D779E7">
        <w:rPr>
          <w:rFonts w:ascii="Arial" w:hAnsi="Arial" w:cs="Arial"/>
          <w:spacing w:val="1"/>
          <w:sz w:val="22"/>
          <w:szCs w:val="22"/>
          <w:lang w:val="pt-BR"/>
        </w:rPr>
        <w:t>iç</w:t>
      </w:r>
      <w:r w:rsidRPr="00D779E7">
        <w:rPr>
          <w:rFonts w:ascii="Arial" w:hAnsi="Arial" w:cs="Arial"/>
          <w:spacing w:val="-3"/>
          <w:sz w:val="22"/>
          <w:szCs w:val="22"/>
          <w:lang w:val="pt-BR"/>
        </w:rPr>
        <w:t>õ</w:t>
      </w:r>
      <w:r w:rsidRPr="00D779E7">
        <w:rPr>
          <w:rFonts w:ascii="Arial" w:hAnsi="Arial" w:cs="Arial"/>
          <w:sz w:val="22"/>
          <w:szCs w:val="22"/>
          <w:lang w:val="pt-BR"/>
        </w:rPr>
        <w:t>es</w:t>
      </w:r>
      <w:r w:rsidRPr="00D779E7">
        <w:rPr>
          <w:rFonts w:ascii="Arial" w:hAnsi="Arial" w:cs="Arial"/>
          <w:spacing w:val="20"/>
          <w:sz w:val="22"/>
          <w:szCs w:val="22"/>
          <w:lang w:val="pt-BR"/>
        </w:rPr>
        <w:t xml:space="preserve"> </w:t>
      </w:r>
      <w:r w:rsidRPr="00D779E7">
        <w:rPr>
          <w:rFonts w:ascii="Arial" w:hAnsi="Arial" w:cs="Arial"/>
          <w:spacing w:val="-2"/>
          <w:sz w:val="22"/>
          <w:szCs w:val="22"/>
          <w:lang w:val="pt-BR"/>
        </w:rPr>
        <w:t>s</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z w:val="22"/>
          <w:szCs w:val="22"/>
          <w:lang w:val="pt-BR"/>
        </w:rPr>
        <w:t>e</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3"/>
          <w:sz w:val="22"/>
          <w:szCs w:val="22"/>
          <w:lang w:val="pt-BR"/>
        </w:rPr>
        <w:t>o</w:t>
      </w:r>
      <w:r w:rsidRPr="00D779E7">
        <w:rPr>
          <w:rFonts w:ascii="Arial" w:hAnsi="Arial" w:cs="Arial"/>
          <w:spacing w:val="2"/>
          <w:sz w:val="22"/>
          <w:szCs w:val="22"/>
          <w:lang w:val="pt-BR"/>
        </w:rPr>
        <w:t>n</w:t>
      </w:r>
      <w:r w:rsidRPr="00D779E7">
        <w:rPr>
          <w:rFonts w:ascii="Arial" w:hAnsi="Arial" w:cs="Arial"/>
          <w:spacing w:val="-3"/>
          <w:sz w:val="22"/>
          <w:szCs w:val="22"/>
          <w:lang w:val="pt-BR"/>
        </w:rPr>
        <w:t>a</w:t>
      </w:r>
      <w:r w:rsidRPr="00D779E7">
        <w:rPr>
          <w:rFonts w:ascii="Arial" w:hAnsi="Arial" w:cs="Arial"/>
          <w:spacing w:val="2"/>
          <w:sz w:val="22"/>
          <w:szCs w:val="22"/>
          <w:lang w:val="pt-BR"/>
        </w:rPr>
        <w:t>d</w:t>
      </w:r>
      <w:r w:rsidRPr="00D779E7">
        <w:rPr>
          <w:rFonts w:ascii="Arial" w:hAnsi="Arial" w:cs="Arial"/>
          <w:spacing w:val="-3"/>
          <w:sz w:val="22"/>
          <w:szCs w:val="22"/>
          <w:lang w:val="pt-BR"/>
        </w:rPr>
        <w:t>a</w:t>
      </w:r>
      <w:r w:rsidRPr="00D779E7">
        <w:rPr>
          <w:rFonts w:ascii="Arial" w:hAnsi="Arial" w:cs="Arial"/>
          <w:sz w:val="22"/>
          <w:szCs w:val="22"/>
          <w:lang w:val="pt-BR"/>
        </w:rPr>
        <w:t>s</w:t>
      </w:r>
      <w:r w:rsidRPr="00D779E7">
        <w:rPr>
          <w:rFonts w:ascii="Arial" w:hAnsi="Arial" w:cs="Arial"/>
          <w:spacing w:val="22"/>
          <w:sz w:val="22"/>
          <w:szCs w:val="22"/>
          <w:lang w:val="pt-BR"/>
        </w:rPr>
        <w:t xml:space="preserve"> </w:t>
      </w:r>
      <w:r w:rsidRPr="00D779E7">
        <w:rPr>
          <w:rFonts w:ascii="Arial" w:hAnsi="Arial" w:cs="Arial"/>
          <w:sz w:val="22"/>
          <w:szCs w:val="22"/>
          <w:lang w:val="pt-BR"/>
        </w:rPr>
        <w:t>f</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z w:val="22"/>
          <w:szCs w:val="22"/>
          <w:lang w:val="pt-BR"/>
        </w:rPr>
        <w:t>a</w:t>
      </w:r>
      <w:r w:rsidRPr="00D779E7">
        <w:rPr>
          <w:rFonts w:ascii="Arial" w:hAnsi="Arial" w:cs="Arial"/>
          <w:spacing w:val="2"/>
          <w:sz w:val="22"/>
          <w:szCs w:val="22"/>
          <w:lang w:val="pt-BR"/>
        </w:rPr>
        <w:t>m</w:t>
      </w:r>
      <w:r w:rsidRPr="00D779E7">
        <w:rPr>
          <w:rFonts w:ascii="Arial" w:hAnsi="Arial" w:cs="Arial"/>
          <w:sz w:val="22"/>
          <w:szCs w:val="22"/>
          <w:lang w:val="pt-BR"/>
        </w:rPr>
        <w:t>,</w:t>
      </w:r>
      <w:r w:rsidRPr="00D779E7">
        <w:rPr>
          <w:rFonts w:ascii="Arial" w:hAnsi="Arial" w:cs="Arial"/>
          <w:spacing w:val="14"/>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1"/>
          <w:sz w:val="22"/>
          <w:szCs w:val="22"/>
          <w:lang w:val="pt-BR"/>
        </w:rPr>
        <w:t>s</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14"/>
          <w:sz w:val="22"/>
          <w:szCs w:val="22"/>
          <w:lang w:val="pt-BR"/>
        </w:rPr>
        <w:t xml:space="preserve"> </w:t>
      </w:r>
      <w:r w:rsidRPr="00D779E7">
        <w:rPr>
          <w:rFonts w:ascii="Arial" w:hAnsi="Arial" w:cs="Arial"/>
          <w:spacing w:val="1"/>
          <w:sz w:val="22"/>
          <w:szCs w:val="22"/>
          <w:lang w:val="pt-BR"/>
        </w:rPr>
        <w:t>j</w:t>
      </w:r>
      <w:r w:rsidRPr="00D779E7">
        <w:rPr>
          <w:rFonts w:ascii="Arial" w:hAnsi="Arial" w:cs="Arial"/>
          <w:sz w:val="22"/>
          <w:szCs w:val="22"/>
          <w:lang w:val="pt-BR"/>
        </w:rPr>
        <w:t>á,</w:t>
      </w:r>
      <w:r w:rsidRPr="00D779E7">
        <w:rPr>
          <w:rFonts w:ascii="Arial" w:hAnsi="Arial" w:cs="Arial"/>
          <w:spacing w:val="10"/>
          <w:sz w:val="22"/>
          <w:szCs w:val="22"/>
          <w:lang w:val="pt-BR"/>
        </w:rPr>
        <w:t xml:space="preserve"> </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3"/>
          <w:sz w:val="22"/>
          <w:szCs w:val="22"/>
          <w:lang w:val="pt-BR"/>
        </w:rPr>
        <w:t>e</w:t>
      </w:r>
      <w:r w:rsidRPr="00D779E7">
        <w:rPr>
          <w:rFonts w:ascii="Arial" w:hAnsi="Arial" w:cs="Arial"/>
          <w:sz w:val="22"/>
          <w:szCs w:val="22"/>
          <w:lang w:val="pt-BR"/>
        </w:rPr>
        <w:t>ntes</w:t>
      </w:r>
      <w:r w:rsidRPr="00D779E7">
        <w:rPr>
          <w:rFonts w:ascii="Arial" w:hAnsi="Arial" w:cs="Arial"/>
          <w:spacing w:val="14"/>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e</w:t>
      </w:r>
      <w:r w:rsidRPr="00D779E7">
        <w:rPr>
          <w:rFonts w:ascii="Arial" w:hAnsi="Arial" w:cs="Arial"/>
          <w:spacing w:val="8"/>
          <w:sz w:val="22"/>
          <w:szCs w:val="22"/>
          <w:lang w:val="pt-BR"/>
        </w:rPr>
        <w:t xml:space="preserve"> </w:t>
      </w:r>
      <w:r w:rsidRPr="00D779E7">
        <w:rPr>
          <w:rFonts w:ascii="Arial" w:hAnsi="Arial" w:cs="Arial"/>
          <w:spacing w:val="2"/>
          <w:sz w:val="22"/>
          <w:szCs w:val="22"/>
          <w:lang w:val="pt-BR"/>
        </w:rPr>
        <w:t>q</w:t>
      </w:r>
      <w:r w:rsidRPr="00D779E7">
        <w:rPr>
          <w:rFonts w:ascii="Arial" w:hAnsi="Arial" w:cs="Arial"/>
          <w:sz w:val="22"/>
          <w:szCs w:val="22"/>
          <w:lang w:val="pt-BR"/>
        </w:rPr>
        <w:t>ue</w:t>
      </w:r>
      <w:r w:rsidRPr="00D779E7">
        <w:rPr>
          <w:rFonts w:ascii="Arial" w:hAnsi="Arial" w:cs="Arial"/>
          <w:spacing w:val="14"/>
          <w:sz w:val="22"/>
          <w:szCs w:val="22"/>
          <w:lang w:val="pt-BR"/>
        </w:rPr>
        <w:t xml:space="preserve"> </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1"/>
          <w:sz w:val="22"/>
          <w:szCs w:val="22"/>
          <w:lang w:val="pt-BR"/>
        </w:rPr>
        <w:t xml:space="preserve"> </w:t>
      </w:r>
      <w:r w:rsidRPr="00D779E7">
        <w:rPr>
          <w:rFonts w:ascii="Arial" w:hAnsi="Arial" w:cs="Arial"/>
          <w:spacing w:val="-3"/>
          <w:w w:val="101"/>
          <w:sz w:val="22"/>
          <w:szCs w:val="22"/>
          <w:lang w:val="pt-BR"/>
        </w:rPr>
        <w:t>p</w:t>
      </w:r>
      <w:r w:rsidRPr="00D779E7">
        <w:rPr>
          <w:rFonts w:ascii="Arial" w:hAnsi="Arial" w:cs="Arial"/>
          <w:spacing w:val="4"/>
          <w:w w:val="101"/>
          <w:sz w:val="22"/>
          <w:szCs w:val="22"/>
          <w:lang w:val="pt-BR"/>
        </w:rPr>
        <w:t>r</w:t>
      </w:r>
      <w:r w:rsidRPr="00D779E7">
        <w:rPr>
          <w:rFonts w:ascii="Arial" w:hAnsi="Arial" w:cs="Arial"/>
          <w:spacing w:val="-3"/>
          <w:w w:val="101"/>
          <w:sz w:val="22"/>
          <w:szCs w:val="22"/>
          <w:lang w:val="pt-BR"/>
        </w:rPr>
        <w:t>o</w:t>
      </w:r>
      <w:r w:rsidRPr="00D779E7">
        <w:rPr>
          <w:rFonts w:ascii="Arial" w:hAnsi="Arial" w:cs="Arial"/>
          <w:spacing w:val="1"/>
          <w:w w:val="101"/>
          <w:sz w:val="22"/>
          <w:szCs w:val="22"/>
          <w:lang w:val="pt-BR"/>
        </w:rPr>
        <w:t>c</w:t>
      </w:r>
      <w:r w:rsidRPr="00D779E7">
        <w:rPr>
          <w:rFonts w:ascii="Arial" w:hAnsi="Arial" w:cs="Arial"/>
          <w:w w:val="101"/>
          <w:sz w:val="22"/>
          <w:szCs w:val="22"/>
          <w:lang w:val="pt-BR"/>
        </w:rPr>
        <w:t>ed</w:t>
      </w:r>
      <w:r w:rsidRPr="00D779E7">
        <w:rPr>
          <w:rFonts w:ascii="Arial" w:hAnsi="Arial" w:cs="Arial"/>
          <w:spacing w:val="1"/>
          <w:w w:val="101"/>
          <w:sz w:val="22"/>
          <w:szCs w:val="22"/>
          <w:lang w:val="pt-BR"/>
        </w:rPr>
        <w:t>i</w:t>
      </w:r>
      <w:r w:rsidRPr="00D779E7">
        <w:rPr>
          <w:rFonts w:ascii="Arial" w:hAnsi="Arial" w:cs="Arial"/>
          <w:spacing w:val="2"/>
          <w:w w:val="101"/>
          <w:sz w:val="22"/>
          <w:szCs w:val="22"/>
          <w:lang w:val="pt-BR"/>
        </w:rPr>
        <w:t>m</w:t>
      </w:r>
      <w:r w:rsidRPr="00D779E7">
        <w:rPr>
          <w:rFonts w:ascii="Arial" w:hAnsi="Arial" w:cs="Arial"/>
          <w:spacing w:val="-3"/>
          <w:w w:val="101"/>
          <w:sz w:val="22"/>
          <w:szCs w:val="22"/>
          <w:lang w:val="pt-BR"/>
        </w:rPr>
        <w:t>e</w:t>
      </w:r>
      <w:r w:rsidRPr="00D779E7">
        <w:rPr>
          <w:rFonts w:ascii="Arial" w:hAnsi="Arial" w:cs="Arial"/>
          <w:w w:val="101"/>
          <w:sz w:val="22"/>
          <w:szCs w:val="22"/>
          <w:lang w:val="pt-BR"/>
        </w:rPr>
        <w:t xml:space="preserve">ntos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z w:val="22"/>
          <w:szCs w:val="22"/>
          <w:lang w:val="pt-BR"/>
        </w:rPr>
        <w:t>nt</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3"/>
          <w:sz w:val="22"/>
          <w:szCs w:val="22"/>
          <w:lang w:val="pt-BR"/>
        </w:rPr>
        <w:t>t</w:t>
      </w:r>
      <w:r w:rsidRPr="00D779E7">
        <w:rPr>
          <w:rFonts w:ascii="Arial" w:hAnsi="Arial" w:cs="Arial"/>
          <w:spacing w:val="2"/>
          <w:sz w:val="22"/>
          <w:szCs w:val="22"/>
          <w:lang w:val="pt-BR"/>
        </w:rPr>
        <w:t>a</w:t>
      </w:r>
      <w:r w:rsidRPr="00D779E7">
        <w:rPr>
          <w:rFonts w:ascii="Arial" w:hAnsi="Arial" w:cs="Arial"/>
          <w:spacing w:val="-3"/>
          <w:sz w:val="22"/>
          <w:szCs w:val="22"/>
          <w:lang w:val="pt-BR"/>
        </w:rPr>
        <w:t>d</w:t>
      </w:r>
      <w:r w:rsidRPr="00D779E7">
        <w:rPr>
          <w:rFonts w:ascii="Arial" w:hAnsi="Arial" w:cs="Arial"/>
          <w:sz w:val="22"/>
          <w:szCs w:val="22"/>
          <w:lang w:val="pt-BR"/>
        </w:rPr>
        <w:t>os</w:t>
      </w:r>
      <w:r w:rsidRPr="00D779E7">
        <w:rPr>
          <w:rFonts w:ascii="Arial" w:hAnsi="Arial" w:cs="Arial"/>
          <w:spacing w:val="12"/>
          <w:sz w:val="22"/>
          <w:szCs w:val="22"/>
          <w:lang w:val="pt-BR"/>
        </w:rPr>
        <w:t xml:space="preserve"> </w:t>
      </w:r>
      <w:r w:rsidRPr="00D779E7">
        <w:rPr>
          <w:rFonts w:ascii="Arial" w:hAnsi="Arial" w:cs="Arial"/>
          <w:spacing w:val="-2"/>
          <w:sz w:val="22"/>
          <w:szCs w:val="22"/>
          <w:lang w:val="pt-BR"/>
        </w:rPr>
        <w:t>s</w:t>
      </w:r>
      <w:r w:rsidRPr="00D779E7">
        <w:rPr>
          <w:rFonts w:ascii="Arial" w:hAnsi="Arial" w:cs="Arial"/>
          <w:spacing w:val="2"/>
          <w:sz w:val="22"/>
          <w:szCs w:val="22"/>
          <w:lang w:val="pt-BR"/>
        </w:rPr>
        <w:t>e</w:t>
      </w:r>
      <w:r w:rsidRPr="00D779E7">
        <w:rPr>
          <w:rFonts w:ascii="Arial" w:hAnsi="Arial" w:cs="Arial"/>
          <w:spacing w:val="-1"/>
          <w:sz w:val="22"/>
          <w:szCs w:val="22"/>
          <w:lang w:val="pt-BR"/>
        </w:rPr>
        <w:t>r</w:t>
      </w:r>
      <w:r w:rsidRPr="00D779E7">
        <w:rPr>
          <w:rFonts w:ascii="Arial" w:hAnsi="Arial" w:cs="Arial"/>
          <w:spacing w:val="2"/>
          <w:sz w:val="22"/>
          <w:szCs w:val="22"/>
          <w:lang w:val="pt-BR"/>
        </w:rPr>
        <w:t>ã</w:t>
      </w:r>
      <w:r w:rsidRPr="00D779E7">
        <w:rPr>
          <w:rFonts w:ascii="Arial" w:hAnsi="Arial" w:cs="Arial"/>
          <w:sz w:val="22"/>
          <w:szCs w:val="22"/>
          <w:lang w:val="pt-BR"/>
        </w:rPr>
        <w:t>o</w:t>
      </w:r>
      <w:r w:rsidRPr="00D779E7">
        <w:rPr>
          <w:rFonts w:ascii="Arial" w:hAnsi="Arial" w:cs="Arial"/>
          <w:spacing w:val="2"/>
          <w:sz w:val="22"/>
          <w:szCs w:val="22"/>
          <w:lang w:val="pt-BR"/>
        </w:rPr>
        <w:t xml:space="preserve"> </w:t>
      </w:r>
      <w:r w:rsidRPr="00D779E7">
        <w:rPr>
          <w:rFonts w:ascii="Arial" w:hAnsi="Arial" w:cs="Arial"/>
          <w:spacing w:val="1"/>
          <w:sz w:val="22"/>
          <w:szCs w:val="22"/>
          <w:lang w:val="pt-BR"/>
        </w:rPr>
        <w:t>r</w:t>
      </w:r>
      <w:r w:rsidRPr="00D779E7">
        <w:rPr>
          <w:rFonts w:ascii="Arial" w:hAnsi="Arial" w:cs="Arial"/>
          <w:sz w:val="22"/>
          <w:szCs w:val="22"/>
          <w:lang w:val="pt-BR"/>
        </w:rPr>
        <w:t>ea</w:t>
      </w:r>
      <w:r w:rsidRPr="00D779E7">
        <w:rPr>
          <w:rFonts w:ascii="Arial" w:hAnsi="Arial" w:cs="Arial"/>
          <w:spacing w:val="1"/>
          <w:sz w:val="22"/>
          <w:szCs w:val="22"/>
          <w:lang w:val="pt-BR"/>
        </w:rPr>
        <w:t>li</w:t>
      </w:r>
      <w:r w:rsidRPr="00D779E7">
        <w:rPr>
          <w:rFonts w:ascii="Arial" w:hAnsi="Arial" w:cs="Arial"/>
          <w:spacing w:val="-2"/>
          <w:sz w:val="22"/>
          <w:szCs w:val="22"/>
          <w:lang w:val="pt-BR"/>
        </w:rPr>
        <w:t>z</w:t>
      </w:r>
      <w:r w:rsidRPr="00D779E7">
        <w:rPr>
          <w:rFonts w:ascii="Arial" w:hAnsi="Arial" w:cs="Arial"/>
          <w:sz w:val="22"/>
          <w:szCs w:val="22"/>
          <w:lang w:val="pt-BR"/>
        </w:rPr>
        <w:t>ados</w:t>
      </w:r>
      <w:r w:rsidRPr="00D779E7">
        <w:rPr>
          <w:rFonts w:ascii="Arial" w:hAnsi="Arial" w:cs="Arial"/>
          <w:spacing w:val="10"/>
          <w:sz w:val="22"/>
          <w:szCs w:val="22"/>
          <w:lang w:val="pt-BR"/>
        </w:rPr>
        <w:t xml:space="preserve"> </w:t>
      </w:r>
      <w:r w:rsidRPr="00D779E7">
        <w:rPr>
          <w:rFonts w:ascii="Arial" w:hAnsi="Arial" w:cs="Arial"/>
          <w:spacing w:val="-2"/>
          <w:sz w:val="22"/>
          <w:szCs w:val="22"/>
          <w:lang w:val="pt-BR"/>
        </w:rPr>
        <w:t>c</w:t>
      </w:r>
      <w:r w:rsidRPr="00D779E7">
        <w:rPr>
          <w:rFonts w:ascii="Arial" w:hAnsi="Arial" w:cs="Arial"/>
          <w:spacing w:val="2"/>
          <w:sz w:val="22"/>
          <w:szCs w:val="22"/>
          <w:lang w:val="pt-BR"/>
        </w:rPr>
        <w:t>o</w:t>
      </w:r>
      <w:r w:rsidRPr="00D779E7">
        <w:rPr>
          <w:rFonts w:ascii="Arial" w:hAnsi="Arial" w:cs="Arial"/>
          <w:spacing w:val="-3"/>
          <w:sz w:val="22"/>
          <w:szCs w:val="22"/>
          <w:lang w:val="pt-BR"/>
        </w:rPr>
        <w:t>n</w:t>
      </w:r>
      <w:r w:rsidRPr="00D779E7">
        <w:rPr>
          <w:rFonts w:ascii="Arial" w:hAnsi="Arial" w:cs="Arial"/>
          <w:spacing w:val="5"/>
          <w:sz w:val="22"/>
          <w:szCs w:val="22"/>
          <w:lang w:val="pt-BR"/>
        </w:rPr>
        <w:t>f</w:t>
      </w:r>
      <w:r w:rsidRPr="00D779E7">
        <w:rPr>
          <w:rFonts w:ascii="Arial" w:hAnsi="Arial" w:cs="Arial"/>
          <w:spacing w:val="-3"/>
          <w:sz w:val="22"/>
          <w:szCs w:val="22"/>
          <w:lang w:val="pt-BR"/>
        </w:rPr>
        <w:t>o</w:t>
      </w:r>
      <w:r w:rsidRPr="00D779E7">
        <w:rPr>
          <w:rFonts w:ascii="Arial" w:hAnsi="Arial" w:cs="Arial"/>
          <w:spacing w:val="-1"/>
          <w:sz w:val="22"/>
          <w:szCs w:val="22"/>
          <w:lang w:val="pt-BR"/>
        </w:rPr>
        <w:t>r</w:t>
      </w:r>
      <w:r w:rsidRPr="00D779E7">
        <w:rPr>
          <w:rFonts w:ascii="Arial" w:hAnsi="Arial" w:cs="Arial"/>
          <w:spacing w:val="2"/>
          <w:sz w:val="22"/>
          <w:szCs w:val="22"/>
          <w:lang w:val="pt-BR"/>
        </w:rPr>
        <w:t>m</w:t>
      </w:r>
      <w:r w:rsidRPr="00D779E7">
        <w:rPr>
          <w:rFonts w:ascii="Arial" w:hAnsi="Arial" w:cs="Arial"/>
          <w:sz w:val="22"/>
          <w:szCs w:val="22"/>
          <w:lang w:val="pt-BR"/>
        </w:rPr>
        <w:t>e</w:t>
      </w:r>
      <w:r w:rsidRPr="00D779E7">
        <w:rPr>
          <w:rFonts w:ascii="Arial" w:hAnsi="Arial" w:cs="Arial"/>
          <w:spacing w:val="8"/>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1"/>
          <w:sz w:val="22"/>
          <w:szCs w:val="22"/>
          <w:lang w:val="pt-BR"/>
        </w:rPr>
        <w:t>ri</w:t>
      </w:r>
      <w:r w:rsidRPr="00D779E7">
        <w:rPr>
          <w:rFonts w:ascii="Arial" w:hAnsi="Arial" w:cs="Arial"/>
          <w:sz w:val="22"/>
          <w:szCs w:val="22"/>
          <w:lang w:val="pt-BR"/>
        </w:rPr>
        <w:t>té</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os</w:t>
      </w:r>
      <w:r w:rsidRPr="00D779E7">
        <w:rPr>
          <w:rFonts w:ascii="Arial" w:hAnsi="Arial" w:cs="Arial"/>
          <w:spacing w:val="8"/>
          <w:sz w:val="22"/>
          <w:szCs w:val="22"/>
          <w:lang w:val="pt-BR"/>
        </w:rPr>
        <w:t xml:space="preserve"> </w:t>
      </w:r>
      <w:r w:rsidRPr="00D779E7">
        <w:rPr>
          <w:rFonts w:ascii="Arial" w:hAnsi="Arial" w:cs="Arial"/>
          <w:sz w:val="22"/>
          <w:szCs w:val="22"/>
          <w:lang w:val="pt-BR"/>
        </w:rPr>
        <w:t>té</w:t>
      </w:r>
      <w:r w:rsidRPr="00D779E7">
        <w:rPr>
          <w:rFonts w:ascii="Arial" w:hAnsi="Arial" w:cs="Arial"/>
          <w:spacing w:val="-2"/>
          <w:sz w:val="22"/>
          <w:szCs w:val="22"/>
          <w:lang w:val="pt-BR"/>
        </w:rPr>
        <w:t>c</w:t>
      </w:r>
      <w:r w:rsidRPr="00D779E7">
        <w:rPr>
          <w:rFonts w:ascii="Arial" w:hAnsi="Arial" w:cs="Arial"/>
          <w:sz w:val="22"/>
          <w:szCs w:val="22"/>
          <w:lang w:val="pt-BR"/>
        </w:rPr>
        <w:t>n</w:t>
      </w:r>
      <w:r w:rsidRPr="00D779E7">
        <w:rPr>
          <w:rFonts w:ascii="Arial" w:hAnsi="Arial" w:cs="Arial"/>
          <w:spacing w:val="1"/>
          <w:sz w:val="22"/>
          <w:szCs w:val="22"/>
          <w:lang w:val="pt-BR"/>
        </w:rPr>
        <w:t>ic</w:t>
      </w:r>
      <w:r w:rsidRPr="00D779E7">
        <w:rPr>
          <w:rFonts w:ascii="Arial" w:hAnsi="Arial" w:cs="Arial"/>
          <w:sz w:val="22"/>
          <w:szCs w:val="22"/>
          <w:lang w:val="pt-BR"/>
        </w:rPr>
        <w:t>os</w:t>
      </w:r>
      <w:r w:rsidRPr="00D779E7">
        <w:rPr>
          <w:rFonts w:ascii="Arial" w:hAnsi="Arial" w:cs="Arial"/>
          <w:spacing w:val="8"/>
          <w:sz w:val="22"/>
          <w:szCs w:val="22"/>
          <w:lang w:val="pt-BR"/>
        </w:rPr>
        <w:t xml:space="preserve"> </w:t>
      </w:r>
      <w:r w:rsidRPr="00D779E7">
        <w:rPr>
          <w:rFonts w:ascii="Arial" w:hAnsi="Arial" w:cs="Arial"/>
          <w:sz w:val="22"/>
          <w:szCs w:val="22"/>
          <w:lang w:val="pt-BR"/>
        </w:rPr>
        <w:t xml:space="preserve">e </w:t>
      </w:r>
      <w:r w:rsidRPr="00D779E7">
        <w:rPr>
          <w:rFonts w:ascii="Arial" w:hAnsi="Arial" w:cs="Arial"/>
          <w:spacing w:val="2"/>
          <w:sz w:val="22"/>
          <w:szCs w:val="22"/>
          <w:lang w:val="pt-BR"/>
        </w:rPr>
        <w:t>f</w:t>
      </w:r>
      <w:r w:rsidRPr="00D779E7">
        <w:rPr>
          <w:rFonts w:ascii="Arial" w:hAnsi="Arial" w:cs="Arial"/>
          <w:spacing w:val="1"/>
          <w:sz w:val="22"/>
          <w:szCs w:val="22"/>
          <w:lang w:val="pt-BR"/>
        </w:rPr>
        <w:t>l</w:t>
      </w:r>
      <w:r w:rsidRPr="00D779E7">
        <w:rPr>
          <w:rFonts w:ascii="Arial" w:hAnsi="Arial" w:cs="Arial"/>
          <w:sz w:val="22"/>
          <w:szCs w:val="22"/>
          <w:lang w:val="pt-BR"/>
        </w:rPr>
        <w:t>u</w:t>
      </w:r>
      <w:r w:rsidRPr="00D779E7">
        <w:rPr>
          <w:rFonts w:ascii="Arial" w:hAnsi="Arial" w:cs="Arial"/>
          <w:spacing w:val="-4"/>
          <w:sz w:val="22"/>
          <w:szCs w:val="22"/>
          <w:lang w:val="pt-BR"/>
        </w:rPr>
        <w:t>x</w:t>
      </w:r>
      <w:r w:rsidRPr="00D779E7">
        <w:rPr>
          <w:rFonts w:ascii="Arial" w:hAnsi="Arial" w:cs="Arial"/>
          <w:sz w:val="22"/>
          <w:szCs w:val="22"/>
          <w:lang w:val="pt-BR"/>
        </w:rPr>
        <w:t>os</w:t>
      </w:r>
      <w:r w:rsidRPr="00D779E7">
        <w:rPr>
          <w:rFonts w:ascii="Arial" w:hAnsi="Arial" w:cs="Arial"/>
          <w:spacing w:val="6"/>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3"/>
          <w:sz w:val="22"/>
          <w:szCs w:val="22"/>
          <w:lang w:val="pt-BR"/>
        </w:rPr>
        <w:t>é</w:t>
      </w:r>
      <w:r w:rsidRPr="00D779E7">
        <w:rPr>
          <w:rFonts w:ascii="Arial" w:hAnsi="Arial" w:cs="Arial"/>
          <w:spacing w:val="1"/>
          <w:sz w:val="22"/>
          <w:szCs w:val="22"/>
          <w:lang w:val="pt-BR"/>
        </w:rPr>
        <w:t>-</w:t>
      </w:r>
      <w:r w:rsidRPr="00D779E7">
        <w:rPr>
          <w:rFonts w:ascii="Arial" w:hAnsi="Arial" w:cs="Arial"/>
          <w:sz w:val="22"/>
          <w:szCs w:val="22"/>
          <w:lang w:val="pt-BR"/>
        </w:rPr>
        <w:t>d</w:t>
      </w:r>
      <w:r w:rsidRPr="00D779E7">
        <w:rPr>
          <w:rFonts w:ascii="Arial" w:hAnsi="Arial" w:cs="Arial"/>
          <w:spacing w:val="-3"/>
          <w:sz w:val="22"/>
          <w:szCs w:val="22"/>
          <w:lang w:val="pt-BR"/>
        </w:rPr>
        <w:t>e</w:t>
      </w:r>
      <w:r w:rsidRPr="00D779E7">
        <w:rPr>
          <w:rFonts w:ascii="Arial" w:hAnsi="Arial" w:cs="Arial"/>
          <w:spacing w:val="5"/>
          <w:sz w:val="22"/>
          <w:szCs w:val="22"/>
          <w:lang w:val="pt-BR"/>
        </w:rPr>
        <w:t>f</w:t>
      </w:r>
      <w:r w:rsidRPr="00D779E7">
        <w:rPr>
          <w:rFonts w:ascii="Arial" w:hAnsi="Arial" w:cs="Arial"/>
          <w:spacing w:val="1"/>
          <w:sz w:val="22"/>
          <w:szCs w:val="22"/>
          <w:lang w:val="pt-BR"/>
        </w:rPr>
        <w:t>i</w:t>
      </w:r>
      <w:r w:rsidRPr="00D779E7">
        <w:rPr>
          <w:rFonts w:ascii="Arial" w:hAnsi="Arial" w:cs="Arial"/>
          <w:spacing w:val="-3"/>
          <w:sz w:val="22"/>
          <w:szCs w:val="22"/>
          <w:lang w:val="pt-BR"/>
        </w:rPr>
        <w:t>n</w:t>
      </w:r>
      <w:r w:rsidRPr="00D779E7">
        <w:rPr>
          <w:rFonts w:ascii="Arial" w:hAnsi="Arial" w:cs="Arial"/>
          <w:spacing w:val="3"/>
          <w:sz w:val="22"/>
          <w:szCs w:val="22"/>
          <w:lang w:val="pt-BR"/>
        </w:rPr>
        <w:t>i</w:t>
      </w:r>
      <w:r w:rsidRPr="00D779E7">
        <w:rPr>
          <w:rFonts w:ascii="Arial" w:hAnsi="Arial" w:cs="Arial"/>
          <w:spacing w:val="-3"/>
          <w:sz w:val="22"/>
          <w:szCs w:val="22"/>
          <w:lang w:val="pt-BR"/>
        </w:rPr>
        <w:t>d</w:t>
      </w:r>
      <w:r w:rsidRPr="00D779E7">
        <w:rPr>
          <w:rFonts w:ascii="Arial" w:hAnsi="Arial" w:cs="Arial"/>
          <w:sz w:val="22"/>
          <w:szCs w:val="22"/>
          <w:lang w:val="pt-BR"/>
        </w:rPr>
        <w:t>os</w:t>
      </w:r>
      <w:r w:rsidRPr="00D779E7">
        <w:rPr>
          <w:rFonts w:ascii="Arial" w:hAnsi="Arial" w:cs="Arial"/>
          <w:spacing w:val="13"/>
          <w:sz w:val="22"/>
          <w:szCs w:val="22"/>
          <w:lang w:val="pt-BR"/>
        </w:rPr>
        <w:t xml:space="preserve"> </w:t>
      </w:r>
      <w:r w:rsidRPr="00D779E7">
        <w:rPr>
          <w:rFonts w:ascii="Arial" w:hAnsi="Arial" w:cs="Arial"/>
          <w:spacing w:val="-3"/>
          <w:sz w:val="22"/>
          <w:szCs w:val="22"/>
          <w:lang w:val="pt-BR"/>
        </w:rPr>
        <w:t>p</w:t>
      </w:r>
      <w:r w:rsidRPr="00D779E7">
        <w:rPr>
          <w:rFonts w:ascii="Arial" w:hAnsi="Arial" w:cs="Arial"/>
          <w:sz w:val="22"/>
          <w:szCs w:val="22"/>
          <w:lang w:val="pt-BR"/>
        </w:rPr>
        <w:t>or</w:t>
      </w:r>
      <w:r w:rsidRPr="00D779E7">
        <w:rPr>
          <w:rFonts w:ascii="Arial" w:hAnsi="Arial" w:cs="Arial"/>
          <w:spacing w:val="4"/>
          <w:sz w:val="22"/>
          <w:szCs w:val="22"/>
          <w:lang w:val="pt-BR"/>
        </w:rPr>
        <w:t xml:space="preserve"> </w:t>
      </w:r>
      <w:r w:rsidRPr="00D779E7">
        <w:rPr>
          <w:rFonts w:ascii="Arial" w:hAnsi="Arial" w:cs="Arial"/>
          <w:w w:val="101"/>
          <w:sz w:val="22"/>
          <w:szCs w:val="22"/>
          <w:lang w:val="pt-BR"/>
        </w:rPr>
        <w:t>e</w:t>
      </w:r>
      <w:r w:rsidRPr="00D779E7">
        <w:rPr>
          <w:rFonts w:ascii="Arial" w:hAnsi="Arial" w:cs="Arial"/>
          <w:spacing w:val="1"/>
          <w:w w:val="101"/>
          <w:sz w:val="22"/>
          <w:szCs w:val="22"/>
          <w:lang w:val="pt-BR"/>
        </w:rPr>
        <w:t>s</w:t>
      </w:r>
      <w:r w:rsidRPr="00D779E7">
        <w:rPr>
          <w:rFonts w:ascii="Arial" w:hAnsi="Arial" w:cs="Arial"/>
          <w:spacing w:val="-3"/>
          <w:w w:val="101"/>
          <w:sz w:val="22"/>
          <w:szCs w:val="22"/>
          <w:lang w:val="pt-BR"/>
        </w:rPr>
        <w:t>t</w:t>
      </w:r>
      <w:r w:rsidRPr="00D779E7">
        <w:rPr>
          <w:rFonts w:ascii="Arial" w:hAnsi="Arial" w:cs="Arial"/>
          <w:w w:val="101"/>
          <w:sz w:val="22"/>
          <w:szCs w:val="22"/>
          <w:lang w:val="pt-BR"/>
        </w:rPr>
        <w:t xml:space="preserve">a </w:t>
      </w:r>
      <w:r w:rsidRPr="00D779E7">
        <w:rPr>
          <w:rFonts w:ascii="Arial" w:hAnsi="Arial" w:cs="Arial"/>
          <w:sz w:val="22"/>
          <w:szCs w:val="22"/>
          <w:lang w:val="pt-BR"/>
        </w:rPr>
        <w:t>Se</w:t>
      </w:r>
      <w:r w:rsidRPr="00D779E7">
        <w:rPr>
          <w:rFonts w:ascii="Arial" w:hAnsi="Arial" w:cs="Arial"/>
          <w:spacing w:val="1"/>
          <w:sz w:val="22"/>
          <w:szCs w:val="22"/>
          <w:lang w:val="pt-BR"/>
        </w:rPr>
        <w:t>c</w:t>
      </w:r>
      <w:r w:rsidRPr="00D779E7">
        <w:rPr>
          <w:rFonts w:ascii="Arial" w:hAnsi="Arial" w:cs="Arial"/>
          <w:spacing w:val="-1"/>
          <w:sz w:val="22"/>
          <w:szCs w:val="22"/>
          <w:lang w:val="pt-BR"/>
        </w:rPr>
        <w:t>r</w:t>
      </w:r>
      <w:r w:rsidRPr="00D779E7">
        <w:rPr>
          <w:rFonts w:ascii="Arial" w:hAnsi="Arial" w:cs="Arial"/>
          <w:spacing w:val="-3"/>
          <w:sz w:val="22"/>
          <w:szCs w:val="22"/>
          <w:lang w:val="pt-BR"/>
        </w:rPr>
        <w:t>e</w:t>
      </w:r>
      <w:r w:rsidRPr="00D779E7">
        <w:rPr>
          <w:rFonts w:ascii="Arial" w:hAnsi="Arial" w:cs="Arial"/>
          <w:sz w:val="22"/>
          <w:szCs w:val="22"/>
          <w:lang w:val="pt-BR"/>
        </w:rPr>
        <w:t>ta</w:t>
      </w:r>
      <w:r w:rsidRPr="00D779E7">
        <w:rPr>
          <w:rFonts w:ascii="Arial" w:hAnsi="Arial" w:cs="Arial"/>
          <w:spacing w:val="-1"/>
          <w:sz w:val="22"/>
          <w:szCs w:val="22"/>
          <w:lang w:val="pt-BR"/>
        </w:rPr>
        <w:t>r</w:t>
      </w:r>
      <w:r w:rsidRPr="00D779E7">
        <w:rPr>
          <w:rFonts w:ascii="Arial" w:hAnsi="Arial" w:cs="Arial"/>
          <w:spacing w:val="3"/>
          <w:sz w:val="22"/>
          <w:szCs w:val="22"/>
          <w:lang w:val="pt-BR"/>
        </w:rPr>
        <w:t>i</w:t>
      </w:r>
      <w:r w:rsidRPr="00D779E7">
        <w:rPr>
          <w:rFonts w:ascii="Arial" w:hAnsi="Arial" w:cs="Arial"/>
          <w:sz w:val="22"/>
          <w:szCs w:val="22"/>
          <w:lang w:val="pt-BR"/>
        </w:rPr>
        <w:t xml:space="preserve">a </w:t>
      </w:r>
      <w:r w:rsidRPr="00D779E7">
        <w:rPr>
          <w:rFonts w:ascii="Arial" w:hAnsi="Arial" w:cs="Arial"/>
          <w:spacing w:val="6"/>
          <w:sz w:val="22"/>
          <w:szCs w:val="22"/>
          <w:lang w:val="pt-BR"/>
        </w:rPr>
        <w:t xml:space="preserve"> </w:t>
      </w:r>
      <w:r w:rsidRPr="00D779E7">
        <w:rPr>
          <w:rFonts w:ascii="Arial" w:hAnsi="Arial" w:cs="Arial"/>
          <w:sz w:val="22"/>
          <w:szCs w:val="22"/>
          <w:lang w:val="pt-BR"/>
        </w:rPr>
        <w:t>M</w:t>
      </w:r>
      <w:r w:rsidRPr="00D779E7">
        <w:rPr>
          <w:rFonts w:ascii="Arial" w:hAnsi="Arial" w:cs="Arial"/>
          <w:spacing w:val="2"/>
          <w:sz w:val="22"/>
          <w:szCs w:val="22"/>
          <w:lang w:val="pt-BR"/>
        </w:rPr>
        <w:t>u</w:t>
      </w:r>
      <w:r w:rsidRPr="00D779E7">
        <w:rPr>
          <w:rFonts w:ascii="Arial" w:hAnsi="Arial" w:cs="Arial"/>
          <w:spacing w:val="-3"/>
          <w:sz w:val="22"/>
          <w:szCs w:val="22"/>
          <w:lang w:val="pt-BR"/>
        </w:rPr>
        <w:t>n</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pacing w:val="3"/>
          <w:sz w:val="22"/>
          <w:szCs w:val="22"/>
          <w:lang w:val="pt-BR"/>
        </w:rPr>
        <w:t>i</w:t>
      </w:r>
      <w:r w:rsidRPr="00D779E7">
        <w:rPr>
          <w:rFonts w:ascii="Arial" w:hAnsi="Arial" w:cs="Arial"/>
          <w:spacing w:val="-5"/>
          <w:sz w:val="22"/>
          <w:szCs w:val="22"/>
          <w:lang w:val="pt-BR"/>
        </w:rPr>
        <w:t>p</w:t>
      </w:r>
      <w:r w:rsidRPr="00D779E7">
        <w:rPr>
          <w:rFonts w:ascii="Arial" w:hAnsi="Arial" w:cs="Arial"/>
          <w:sz w:val="22"/>
          <w:szCs w:val="22"/>
          <w:lang w:val="pt-BR"/>
        </w:rPr>
        <w:t xml:space="preserve">al </w:t>
      </w:r>
      <w:r w:rsidRPr="00D779E7">
        <w:rPr>
          <w:rFonts w:ascii="Arial" w:hAnsi="Arial" w:cs="Arial"/>
          <w:spacing w:val="11"/>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 xml:space="preserve">e  </w:t>
      </w:r>
      <w:r w:rsidRPr="00D779E7">
        <w:rPr>
          <w:rFonts w:ascii="Arial" w:hAnsi="Arial" w:cs="Arial"/>
          <w:spacing w:val="3"/>
          <w:sz w:val="22"/>
          <w:szCs w:val="22"/>
          <w:lang w:val="pt-BR"/>
        </w:rPr>
        <w:t>S</w:t>
      </w:r>
      <w:r w:rsidRPr="00D779E7">
        <w:rPr>
          <w:rFonts w:ascii="Arial" w:hAnsi="Arial" w:cs="Arial"/>
          <w:sz w:val="22"/>
          <w:szCs w:val="22"/>
          <w:lang w:val="pt-BR"/>
        </w:rPr>
        <w:t>aú</w:t>
      </w:r>
      <w:r w:rsidRPr="00D779E7">
        <w:rPr>
          <w:rFonts w:ascii="Arial" w:hAnsi="Arial" w:cs="Arial"/>
          <w:spacing w:val="2"/>
          <w:sz w:val="22"/>
          <w:szCs w:val="22"/>
          <w:lang w:val="pt-BR"/>
        </w:rPr>
        <w:t>d</w:t>
      </w:r>
      <w:r w:rsidRPr="00D779E7">
        <w:rPr>
          <w:rFonts w:ascii="Arial" w:hAnsi="Arial" w:cs="Arial"/>
          <w:spacing w:val="-3"/>
          <w:sz w:val="22"/>
          <w:szCs w:val="22"/>
          <w:lang w:val="pt-BR"/>
        </w:rPr>
        <w:t>e</w:t>
      </w:r>
      <w:r w:rsidRPr="00D779E7">
        <w:rPr>
          <w:rFonts w:ascii="Arial" w:hAnsi="Arial" w:cs="Arial"/>
          <w:sz w:val="22"/>
          <w:szCs w:val="22"/>
          <w:lang w:val="pt-BR"/>
        </w:rPr>
        <w:t xml:space="preserve">, </w:t>
      </w:r>
      <w:r w:rsidRPr="00D779E7">
        <w:rPr>
          <w:rFonts w:ascii="Arial" w:hAnsi="Arial" w:cs="Arial"/>
          <w:spacing w:val="8"/>
          <w:sz w:val="22"/>
          <w:szCs w:val="22"/>
          <w:lang w:val="pt-BR"/>
        </w:rPr>
        <w:t xml:space="preserve"> </w:t>
      </w:r>
      <w:r w:rsidRPr="00D779E7">
        <w:rPr>
          <w:rFonts w:ascii="Arial" w:hAnsi="Arial" w:cs="Arial"/>
          <w:sz w:val="22"/>
          <w:szCs w:val="22"/>
          <w:lang w:val="pt-BR"/>
        </w:rPr>
        <w:t>me</w:t>
      </w:r>
      <w:r w:rsidRPr="00D779E7">
        <w:rPr>
          <w:rFonts w:ascii="Arial" w:hAnsi="Arial" w:cs="Arial"/>
          <w:spacing w:val="-3"/>
          <w:sz w:val="22"/>
          <w:szCs w:val="22"/>
          <w:lang w:val="pt-BR"/>
        </w:rPr>
        <w:t>d</w:t>
      </w:r>
      <w:r w:rsidRPr="00D779E7">
        <w:rPr>
          <w:rFonts w:ascii="Arial" w:hAnsi="Arial" w:cs="Arial"/>
          <w:spacing w:val="3"/>
          <w:sz w:val="22"/>
          <w:szCs w:val="22"/>
          <w:lang w:val="pt-BR"/>
        </w:rPr>
        <w:t>i</w:t>
      </w:r>
      <w:r w:rsidRPr="00D779E7">
        <w:rPr>
          <w:rFonts w:ascii="Arial" w:hAnsi="Arial" w:cs="Arial"/>
          <w:spacing w:val="-3"/>
          <w:sz w:val="22"/>
          <w:szCs w:val="22"/>
          <w:lang w:val="pt-BR"/>
        </w:rPr>
        <w:t>a</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 xml:space="preserve">e </w:t>
      </w:r>
      <w:r w:rsidRPr="00D779E7">
        <w:rPr>
          <w:rFonts w:ascii="Arial" w:hAnsi="Arial" w:cs="Arial"/>
          <w:spacing w:val="10"/>
          <w:sz w:val="22"/>
          <w:szCs w:val="22"/>
          <w:lang w:val="pt-BR"/>
        </w:rPr>
        <w:t xml:space="preserve"> </w:t>
      </w:r>
      <w:r w:rsidRPr="00D779E7">
        <w:rPr>
          <w:rFonts w:ascii="Arial" w:hAnsi="Arial" w:cs="Arial"/>
          <w:spacing w:val="-3"/>
          <w:sz w:val="22"/>
          <w:szCs w:val="22"/>
          <w:lang w:val="pt-BR"/>
        </w:rPr>
        <w:t>a</w:t>
      </w:r>
      <w:r w:rsidRPr="00D779E7">
        <w:rPr>
          <w:rFonts w:ascii="Arial" w:hAnsi="Arial" w:cs="Arial"/>
          <w:spacing w:val="2"/>
          <w:sz w:val="22"/>
          <w:szCs w:val="22"/>
          <w:lang w:val="pt-BR"/>
        </w:rPr>
        <w:t>ge</w:t>
      </w:r>
      <w:r w:rsidRPr="00D779E7">
        <w:rPr>
          <w:rFonts w:ascii="Arial" w:hAnsi="Arial" w:cs="Arial"/>
          <w:spacing w:val="-3"/>
          <w:sz w:val="22"/>
          <w:szCs w:val="22"/>
          <w:lang w:val="pt-BR"/>
        </w:rPr>
        <w:t>n</w:t>
      </w:r>
      <w:r w:rsidRPr="00D779E7">
        <w:rPr>
          <w:rFonts w:ascii="Arial" w:hAnsi="Arial" w:cs="Arial"/>
          <w:spacing w:val="2"/>
          <w:sz w:val="22"/>
          <w:szCs w:val="22"/>
          <w:lang w:val="pt-BR"/>
        </w:rPr>
        <w:t>d</w:t>
      </w:r>
      <w:r w:rsidRPr="00D779E7">
        <w:rPr>
          <w:rFonts w:ascii="Arial" w:hAnsi="Arial" w:cs="Arial"/>
          <w:spacing w:val="-3"/>
          <w:sz w:val="22"/>
          <w:szCs w:val="22"/>
          <w:lang w:val="pt-BR"/>
        </w:rPr>
        <w:t>a</w:t>
      </w:r>
      <w:r w:rsidRPr="00D779E7">
        <w:rPr>
          <w:rFonts w:ascii="Arial" w:hAnsi="Arial" w:cs="Arial"/>
          <w:spacing w:val="2"/>
          <w:sz w:val="22"/>
          <w:szCs w:val="22"/>
          <w:lang w:val="pt-BR"/>
        </w:rPr>
        <w:t>m</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 xml:space="preserve">o, </w:t>
      </w:r>
      <w:r w:rsidRPr="00D779E7">
        <w:rPr>
          <w:rFonts w:ascii="Arial" w:hAnsi="Arial" w:cs="Arial"/>
          <w:spacing w:val="12"/>
          <w:sz w:val="22"/>
          <w:szCs w:val="22"/>
          <w:lang w:val="pt-BR"/>
        </w:rPr>
        <w:t xml:space="preserve"> </w:t>
      </w:r>
      <w:r w:rsidRPr="00D779E7">
        <w:rPr>
          <w:rFonts w:ascii="Arial" w:hAnsi="Arial" w:cs="Arial"/>
          <w:spacing w:val="1"/>
          <w:sz w:val="22"/>
          <w:szCs w:val="22"/>
          <w:lang w:val="pt-BR"/>
        </w:rPr>
        <w:t>r</w:t>
      </w:r>
      <w:r w:rsidRPr="00D779E7">
        <w:rPr>
          <w:rFonts w:ascii="Arial" w:hAnsi="Arial" w:cs="Arial"/>
          <w:sz w:val="22"/>
          <w:szCs w:val="22"/>
          <w:lang w:val="pt-BR"/>
        </w:rPr>
        <w:t>egu</w:t>
      </w:r>
      <w:r w:rsidRPr="00D779E7">
        <w:rPr>
          <w:rFonts w:ascii="Arial" w:hAnsi="Arial" w:cs="Arial"/>
          <w:spacing w:val="1"/>
          <w:sz w:val="22"/>
          <w:szCs w:val="22"/>
          <w:lang w:val="pt-BR"/>
        </w:rPr>
        <w:t>l</w:t>
      </w:r>
      <w:r w:rsidRPr="00D779E7">
        <w:rPr>
          <w:rFonts w:ascii="Arial" w:hAnsi="Arial" w:cs="Arial"/>
          <w:sz w:val="22"/>
          <w:szCs w:val="22"/>
          <w:lang w:val="pt-BR"/>
        </w:rPr>
        <w:t>a</w:t>
      </w:r>
      <w:r w:rsidRPr="00D779E7">
        <w:rPr>
          <w:rFonts w:ascii="Arial" w:hAnsi="Arial" w:cs="Arial"/>
          <w:spacing w:val="-2"/>
          <w:sz w:val="22"/>
          <w:szCs w:val="22"/>
          <w:lang w:val="pt-BR"/>
        </w:rPr>
        <w:t>ç</w:t>
      </w:r>
      <w:r w:rsidRPr="00D779E7">
        <w:rPr>
          <w:rFonts w:ascii="Arial" w:hAnsi="Arial" w:cs="Arial"/>
          <w:spacing w:val="2"/>
          <w:sz w:val="22"/>
          <w:szCs w:val="22"/>
          <w:lang w:val="pt-BR"/>
        </w:rPr>
        <w:t>ã</w:t>
      </w:r>
      <w:r w:rsidRPr="00D779E7">
        <w:rPr>
          <w:rFonts w:ascii="Arial" w:hAnsi="Arial" w:cs="Arial"/>
          <w:sz w:val="22"/>
          <w:szCs w:val="22"/>
          <w:lang w:val="pt-BR"/>
        </w:rPr>
        <w:t xml:space="preserve">o </w:t>
      </w:r>
      <w:r w:rsidRPr="00D779E7">
        <w:rPr>
          <w:rFonts w:ascii="Arial" w:hAnsi="Arial" w:cs="Arial"/>
          <w:spacing w:val="11"/>
          <w:sz w:val="22"/>
          <w:szCs w:val="22"/>
          <w:lang w:val="pt-BR"/>
        </w:rPr>
        <w:t xml:space="preserve"> </w:t>
      </w:r>
      <w:r w:rsidRPr="00D779E7">
        <w:rPr>
          <w:rFonts w:ascii="Arial" w:hAnsi="Arial" w:cs="Arial"/>
          <w:spacing w:val="-3"/>
          <w:sz w:val="22"/>
          <w:szCs w:val="22"/>
          <w:lang w:val="pt-BR"/>
        </w:rPr>
        <w:t>e</w:t>
      </w:r>
      <w:r w:rsidRPr="00D779E7">
        <w:rPr>
          <w:rFonts w:ascii="Arial" w:hAnsi="Arial" w:cs="Arial"/>
          <w:spacing w:val="2"/>
          <w:sz w:val="22"/>
          <w:szCs w:val="22"/>
          <w:lang w:val="pt-BR"/>
        </w:rPr>
        <w:t>/</w:t>
      </w:r>
      <w:r w:rsidRPr="00D779E7">
        <w:rPr>
          <w:rFonts w:ascii="Arial" w:hAnsi="Arial" w:cs="Arial"/>
          <w:sz w:val="22"/>
          <w:szCs w:val="22"/>
          <w:lang w:val="pt-BR"/>
        </w:rPr>
        <w:t xml:space="preserve">ou </w:t>
      </w:r>
      <w:r w:rsidRPr="00D779E7">
        <w:rPr>
          <w:rFonts w:ascii="Arial" w:hAnsi="Arial" w:cs="Arial"/>
          <w:spacing w:val="2"/>
          <w:sz w:val="22"/>
          <w:szCs w:val="22"/>
          <w:lang w:val="pt-BR"/>
        </w:rPr>
        <w:t xml:space="preserve"> </w:t>
      </w:r>
      <w:r w:rsidRPr="00D779E7">
        <w:rPr>
          <w:rFonts w:ascii="Arial" w:hAnsi="Arial" w:cs="Arial"/>
          <w:sz w:val="22"/>
          <w:szCs w:val="22"/>
          <w:lang w:val="pt-BR"/>
        </w:rPr>
        <w:t>aut</w:t>
      </w:r>
      <w:r w:rsidRPr="00D779E7">
        <w:rPr>
          <w:rFonts w:ascii="Arial" w:hAnsi="Arial" w:cs="Arial"/>
          <w:spacing w:val="2"/>
          <w:sz w:val="22"/>
          <w:szCs w:val="22"/>
          <w:lang w:val="pt-BR"/>
        </w:rPr>
        <w:t>o</w:t>
      </w:r>
      <w:r w:rsidRPr="00D779E7">
        <w:rPr>
          <w:rFonts w:ascii="Arial" w:hAnsi="Arial" w:cs="Arial"/>
          <w:spacing w:val="-1"/>
          <w:sz w:val="22"/>
          <w:szCs w:val="22"/>
          <w:lang w:val="pt-BR"/>
        </w:rPr>
        <w:t>r</w:t>
      </w:r>
      <w:r w:rsidRPr="00D779E7">
        <w:rPr>
          <w:rFonts w:ascii="Arial" w:hAnsi="Arial" w:cs="Arial"/>
          <w:spacing w:val="1"/>
          <w:sz w:val="22"/>
          <w:szCs w:val="22"/>
          <w:lang w:val="pt-BR"/>
        </w:rPr>
        <w:t>iz</w:t>
      </w:r>
      <w:r w:rsidRPr="00D779E7">
        <w:rPr>
          <w:rFonts w:ascii="Arial" w:hAnsi="Arial" w:cs="Arial"/>
          <w:spacing w:val="-3"/>
          <w:sz w:val="22"/>
          <w:szCs w:val="22"/>
          <w:lang w:val="pt-BR"/>
        </w:rPr>
        <w:t>a</w:t>
      </w:r>
      <w:r w:rsidRPr="00D779E7">
        <w:rPr>
          <w:rFonts w:ascii="Arial" w:hAnsi="Arial" w:cs="Arial"/>
          <w:spacing w:val="1"/>
          <w:sz w:val="22"/>
          <w:szCs w:val="22"/>
          <w:lang w:val="pt-BR"/>
        </w:rPr>
        <w:t>ç</w:t>
      </w:r>
      <w:r w:rsidRPr="00D779E7">
        <w:rPr>
          <w:rFonts w:ascii="Arial" w:hAnsi="Arial" w:cs="Arial"/>
          <w:spacing w:val="2"/>
          <w:sz w:val="22"/>
          <w:szCs w:val="22"/>
          <w:lang w:val="pt-BR"/>
        </w:rPr>
        <w:t>ã</w:t>
      </w:r>
      <w:r w:rsidRPr="00D779E7">
        <w:rPr>
          <w:rFonts w:ascii="Arial" w:hAnsi="Arial" w:cs="Arial"/>
          <w:sz w:val="22"/>
          <w:szCs w:val="22"/>
          <w:lang w:val="pt-BR"/>
        </w:rPr>
        <w:t xml:space="preserve">o </w:t>
      </w:r>
      <w:r w:rsidRPr="00D779E7">
        <w:rPr>
          <w:rFonts w:ascii="Arial" w:hAnsi="Arial" w:cs="Arial"/>
          <w:spacing w:val="7"/>
          <w:sz w:val="22"/>
          <w:szCs w:val="22"/>
          <w:lang w:val="pt-BR"/>
        </w:rPr>
        <w:t xml:space="preserve"> </w:t>
      </w:r>
      <w:r w:rsidRPr="00D779E7">
        <w:rPr>
          <w:rFonts w:ascii="Arial" w:hAnsi="Arial" w:cs="Arial"/>
          <w:spacing w:val="2"/>
          <w:w w:val="101"/>
          <w:sz w:val="22"/>
          <w:szCs w:val="22"/>
          <w:lang w:val="pt-BR"/>
        </w:rPr>
        <w:t>d</w:t>
      </w:r>
      <w:r w:rsidRPr="00D779E7">
        <w:rPr>
          <w:rFonts w:ascii="Arial" w:hAnsi="Arial" w:cs="Arial"/>
          <w:w w:val="101"/>
          <w:sz w:val="22"/>
          <w:szCs w:val="22"/>
          <w:lang w:val="pt-BR"/>
        </w:rPr>
        <w:t xml:space="preserve">a </w:t>
      </w:r>
      <w:r w:rsidRPr="00D779E7">
        <w:rPr>
          <w:rFonts w:ascii="Arial" w:hAnsi="Arial" w:cs="Arial"/>
          <w:spacing w:val="-1"/>
          <w:sz w:val="22"/>
          <w:szCs w:val="22"/>
          <w:lang w:val="pt-BR"/>
        </w:rPr>
        <w:t>C</w:t>
      </w:r>
      <w:r w:rsidRPr="00D779E7">
        <w:rPr>
          <w:rFonts w:ascii="Arial" w:hAnsi="Arial" w:cs="Arial"/>
          <w:sz w:val="22"/>
          <w:szCs w:val="22"/>
          <w:lang w:val="pt-BR"/>
        </w:rPr>
        <w:t>e</w:t>
      </w:r>
      <w:r w:rsidRPr="00D779E7">
        <w:rPr>
          <w:rFonts w:ascii="Arial" w:hAnsi="Arial" w:cs="Arial"/>
          <w:spacing w:val="-3"/>
          <w:sz w:val="22"/>
          <w:szCs w:val="22"/>
          <w:lang w:val="pt-BR"/>
        </w:rPr>
        <w:t>n</w:t>
      </w:r>
      <w:r w:rsidRPr="00D779E7">
        <w:rPr>
          <w:rFonts w:ascii="Arial" w:hAnsi="Arial" w:cs="Arial"/>
          <w:spacing w:val="5"/>
          <w:sz w:val="22"/>
          <w:szCs w:val="22"/>
          <w:lang w:val="pt-BR"/>
        </w:rPr>
        <w:t>t</w:t>
      </w:r>
      <w:r w:rsidRPr="00D779E7">
        <w:rPr>
          <w:rFonts w:ascii="Arial" w:hAnsi="Arial" w:cs="Arial"/>
          <w:spacing w:val="-1"/>
          <w:sz w:val="22"/>
          <w:szCs w:val="22"/>
          <w:lang w:val="pt-BR"/>
        </w:rPr>
        <w:t>r</w:t>
      </w:r>
      <w:r w:rsidRPr="00D779E7">
        <w:rPr>
          <w:rFonts w:ascii="Arial" w:hAnsi="Arial" w:cs="Arial"/>
          <w:spacing w:val="-3"/>
          <w:sz w:val="22"/>
          <w:szCs w:val="22"/>
          <w:lang w:val="pt-BR"/>
        </w:rPr>
        <w:t>a</w:t>
      </w:r>
      <w:r w:rsidRPr="00D779E7">
        <w:rPr>
          <w:rFonts w:ascii="Arial" w:hAnsi="Arial" w:cs="Arial"/>
          <w:sz w:val="22"/>
          <w:szCs w:val="22"/>
          <w:lang w:val="pt-BR"/>
        </w:rPr>
        <w:t>l</w:t>
      </w:r>
      <w:r w:rsidRPr="00D779E7">
        <w:rPr>
          <w:rFonts w:ascii="Arial" w:hAnsi="Arial" w:cs="Arial"/>
          <w:spacing w:val="11"/>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Re</w:t>
      </w:r>
      <w:r w:rsidRPr="00D779E7">
        <w:rPr>
          <w:rFonts w:ascii="Arial" w:hAnsi="Arial" w:cs="Arial"/>
          <w:spacing w:val="-3"/>
          <w:sz w:val="22"/>
          <w:szCs w:val="22"/>
          <w:lang w:val="pt-BR"/>
        </w:rPr>
        <w:t>g</w:t>
      </w:r>
      <w:r w:rsidRPr="00D779E7">
        <w:rPr>
          <w:rFonts w:ascii="Arial" w:hAnsi="Arial" w:cs="Arial"/>
          <w:sz w:val="22"/>
          <w:szCs w:val="22"/>
          <w:lang w:val="pt-BR"/>
        </w:rPr>
        <w:t>u</w:t>
      </w:r>
      <w:r w:rsidRPr="00D779E7">
        <w:rPr>
          <w:rFonts w:ascii="Arial" w:hAnsi="Arial" w:cs="Arial"/>
          <w:spacing w:val="1"/>
          <w:sz w:val="22"/>
          <w:szCs w:val="22"/>
          <w:lang w:val="pt-BR"/>
        </w:rPr>
        <w:t>l</w:t>
      </w:r>
      <w:r w:rsidRPr="00D779E7">
        <w:rPr>
          <w:rFonts w:ascii="Arial" w:hAnsi="Arial" w:cs="Arial"/>
          <w:sz w:val="22"/>
          <w:szCs w:val="22"/>
          <w:lang w:val="pt-BR"/>
        </w:rPr>
        <w:t>a</w:t>
      </w:r>
      <w:r w:rsidRPr="00D779E7">
        <w:rPr>
          <w:rFonts w:ascii="Arial" w:hAnsi="Arial" w:cs="Arial"/>
          <w:spacing w:val="1"/>
          <w:sz w:val="22"/>
          <w:szCs w:val="22"/>
          <w:lang w:val="pt-BR"/>
        </w:rPr>
        <w:t>ç</w:t>
      </w:r>
      <w:r w:rsidRPr="00D779E7">
        <w:rPr>
          <w:rFonts w:ascii="Arial" w:hAnsi="Arial" w:cs="Arial"/>
          <w:sz w:val="22"/>
          <w:szCs w:val="22"/>
          <w:lang w:val="pt-BR"/>
        </w:rPr>
        <w:t>ão,</w:t>
      </w:r>
      <w:r w:rsidRPr="00D779E7">
        <w:rPr>
          <w:rFonts w:ascii="Arial" w:hAnsi="Arial" w:cs="Arial"/>
          <w:spacing w:val="15"/>
          <w:sz w:val="22"/>
          <w:szCs w:val="22"/>
          <w:lang w:val="pt-BR"/>
        </w:rPr>
        <w:t xml:space="preserve"> </w:t>
      </w:r>
      <w:r w:rsidRPr="00D779E7">
        <w:rPr>
          <w:rFonts w:ascii="Arial" w:hAnsi="Arial" w:cs="Arial"/>
          <w:sz w:val="22"/>
          <w:szCs w:val="22"/>
          <w:lang w:val="pt-BR"/>
        </w:rPr>
        <w:t>em</w:t>
      </w:r>
      <w:r w:rsidRPr="00D779E7">
        <w:rPr>
          <w:rFonts w:ascii="Arial" w:hAnsi="Arial" w:cs="Arial"/>
          <w:spacing w:val="6"/>
          <w:sz w:val="22"/>
          <w:szCs w:val="22"/>
          <w:lang w:val="pt-BR"/>
        </w:rPr>
        <w:t xml:space="preserve"> </w:t>
      </w:r>
      <w:r w:rsidRPr="00D779E7">
        <w:rPr>
          <w:rFonts w:ascii="Arial" w:hAnsi="Arial" w:cs="Arial"/>
          <w:spacing w:val="-3"/>
          <w:sz w:val="22"/>
          <w:szCs w:val="22"/>
          <w:lang w:val="pt-BR"/>
        </w:rPr>
        <w:t>a</w:t>
      </w:r>
      <w:r w:rsidRPr="00D779E7">
        <w:rPr>
          <w:rFonts w:ascii="Arial" w:hAnsi="Arial" w:cs="Arial"/>
          <w:sz w:val="22"/>
          <w:szCs w:val="22"/>
          <w:lang w:val="pt-BR"/>
        </w:rPr>
        <w:t>té</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1</w:t>
      </w:r>
      <w:r w:rsidRPr="00D779E7">
        <w:rPr>
          <w:rFonts w:ascii="Arial" w:hAnsi="Arial" w:cs="Arial"/>
          <w:spacing w:val="-3"/>
          <w:sz w:val="22"/>
          <w:szCs w:val="22"/>
          <w:lang w:val="pt-BR"/>
        </w:rPr>
        <w:t>0</w:t>
      </w:r>
      <w:r w:rsidRPr="00D779E7">
        <w:rPr>
          <w:rFonts w:ascii="Arial" w:hAnsi="Arial" w:cs="Arial"/>
          <w:spacing w:val="2"/>
          <w:sz w:val="22"/>
          <w:szCs w:val="22"/>
          <w:lang w:val="pt-BR"/>
        </w:rPr>
        <w:t>0</w:t>
      </w:r>
      <w:r w:rsidRPr="00D779E7">
        <w:rPr>
          <w:rFonts w:ascii="Arial" w:hAnsi="Arial" w:cs="Arial"/>
          <w:sz w:val="22"/>
          <w:szCs w:val="22"/>
          <w:lang w:val="pt-BR"/>
        </w:rPr>
        <w:t>%</w:t>
      </w:r>
      <w:r w:rsidRPr="00D779E7">
        <w:rPr>
          <w:rFonts w:ascii="Arial" w:hAnsi="Arial" w:cs="Arial"/>
          <w:spacing w:val="8"/>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a</w:t>
      </w:r>
      <w:r w:rsidRPr="00D779E7">
        <w:rPr>
          <w:rFonts w:ascii="Arial" w:hAnsi="Arial" w:cs="Arial"/>
          <w:spacing w:val="4"/>
          <w:sz w:val="22"/>
          <w:szCs w:val="22"/>
          <w:lang w:val="pt-BR"/>
        </w:rPr>
        <w:t xml:space="preserve"> </w:t>
      </w:r>
      <w:r w:rsidRPr="00D779E7">
        <w:rPr>
          <w:rFonts w:ascii="Arial" w:hAnsi="Arial" w:cs="Arial"/>
          <w:spacing w:val="3"/>
          <w:sz w:val="22"/>
          <w:szCs w:val="22"/>
          <w:lang w:val="pt-BR"/>
        </w:rPr>
        <w:t>s</w:t>
      </w:r>
      <w:r w:rsidRPr="00D779E7">
        <w:rPr>
          <w:rFonts w:ascii="Arial" w:hAnsi="Arial" w:cs="Arial"/>
          <w:spacing w:val="-3"/>
          <w:sz w:val="22"/>
          <w:szCs w:val="22"/>
          <w:lang w:val="pt-BR"/>
        </w:rPr>
        <w:t>u</w:t>
      </w:r>
      <w:r w:rsidRPr="00D779E7">
        <w:rPr>
          <w:rFonts w:ascii="Arial" w:hAnsi="Arial" w:cs="Arial"/>
          <w:sz w:val="22"/>
          <w:szCs w:val="22"/>
          <w:lang w:val="pt-BR"/>
        </w:rPr>
        <w:t>a</w:t>
      </w:r>
      <w:r w:rsidRPr="00D779E7">
        <w:rPr>
          <w:rFonts w:ascii="Arial" w:hAnsi="Arial" w:cs="Arial"/>
          <w:spacing w:val="7"/>
          <w:sz w:val="22"/>
          <w:szCs w:val="22"/>
          <w:lang w:val="pt-BR"/>
        </w:rPr>
        <w:t xml:space="preserve"> </w:t>
      </w:r>
      <w:r w:rsidRPr="00D779E7">
        <w:rPr>
          <w:rFonts w:ascii="Arial" w:hAnsi="Arial" w:cs="Arial"/>
          <w:w w:val="101"/>
          <w:sz w:val="22"/>
          <w:szCs w:val="22"/>
          <w:lang w:val="pt-BR"/>
        </w:rPr>
        <w:t>o</w:t>
      </w:r>
      <w:r w:rsidRPr="00D779E7">
        <w:rPr>
          <w:rFonts w:ascii="Arial" w:hAnsi="Arial" w:cs="Arial"/>
          <w:spacing w:val="5"/>
          <w:w w:val="101"/>
          <w:sz w:val="22"/>
          <w:szCs w:val="22"/>
          <w:lang w:val="pt-BR"/>
        </w:rPr>
        <w:t>f</w:t>
      </w:r>
      <w:r w:rsidRPr="00D779E7">
        <w:rPr>
          <w:rFonts w:ascii="Arial" w:hAnsi="Arial" w:cs="Arial"/>
          <w:spacing w:val="-3"/>
          <w:w w:val="101"/>
          <w:sz w:val="22"/>
          <w:szCs w:val="22"/>
          <w:lang w:val="pt-BR"/>
        </w:rPr>
        <w:t>e</w:t>
      </w:r>
      <w:r w:rsidRPr="00D779E7">
        <w:rPr>
          <w:rFonts w:ascii="Arial" w:hAnsi="Arial" w:cs="Arial"/>
          <w:spacing w:val="-1"/>
          <w:w w:val="101"/>
          <w:sz w:val="22"/>
          <w:szCs w:val="22"/>
          <w:lang w:val="pt-BR"/>
        </w:rPr>
        <w:t>r</w:t>
      </w:r>
      <w:r w:rsidRPr="00D779E7">
        <w:rPr>
          <w:rFonts w:ascii="Arial" w:hAnsi="Arial" w:cs="Arial"/>
          <w:spacing w:val="-3"/>
          <w:w w:val="101"/>
          <w:sz w:val="22"/>
          <w:szCs w:val="22"/>
          <w:lang w:val="pt-BR"/>
        </w:rPr>
        <w:t>t</w:t>
      </w:r>
      <w:r w:rsidRPr="00D779E7">
        <w:rPr>
          <w:rFonts w:ascii="Arial" w:hAnsi="Arial" w:cs="Arial"/>
          <w:w w:val="101"/>
          <w:sz w:val="22"/>
          <w:szCs w:val="22"/>
          <w:lang w:val="pt-BR"/>
        </w:rPr>
        <w:t>a.</w:t>
      </w:r>
    </w:p>
    <w:p w:rsidR="003D5B95" w:rsidRPr="00D779E7" w:rsidRDefault="003D5B95" w:rsidP="00EA10A8">
      <w:pPr>
        <w:spacing w:before="4" w:line="360" w:lineRule="auto"/>
        <w:ind w:right="63"/>
        <w:jc w:val="both"/>
        <w:rPr>
          <w:rFonts w:ascii="Arial" w:hAnsi="Arial" w:cs="Arial"/>
          <w:sz w:val="22"/>
          <w:szCs w:val="22"/>
          <w:lang w:val="pt-BR"/>
        </w:rPr>
      </w:pPr>
    </w:p>
    <w:p w:rsidR="003D5B95" w:rsidRPr="00D779E7" w:rsidRDefault="003D5B95" w:rsidP="00EA10A8">
      <w:pPr>
        <w:spacing w:before="4" w:line="360" w:lineRule="auto"/>
        <w:ind w:right="63"/>
        <w:jc w:val="both"/>
        <w:rPr>
          <w:rFonts w:ascii="Arial" w:hAnsi="Arial" w:cs="Arial"/>
          <w:sz w:val="22"/>
          <w:szCs w:val="22"/>
          <w:lang w:val="pt-BR"/>
        </w:rPr>
      </w:pPr>
      <w:r w:rsidRPr="00D779E7">
        <w:rPr>
          <w:rFonts w:ascii="Arial" w:hAnsi="Arial" w:cs="Arial"/>
          <w:b/>
          <w:spacing w:val="-3"/>
          <w:sz w:val="22"/>
          <w:szCs w:val="22"/>
          <w:lang w:val="pt-BR"/>
        </w:rPr>
        <w:t>1</w:t>
      </w:r>
      <w:r w:rsidRPr="00D779E7">
        <w:rPr>
          <w:rFonts w:ascii="Arial" w:hAnsi="Arial" w:cs="Arial"/>
          <w:b/>
          <w:sz w:val="22"/>
          <w:szCs w:val="22"/>
          <w:lang w:val="pt-BR"/>
        </w:rPr>
        <w:t>8</w:t>
      </w:r>
      <w:r w:rsidRPr="00D779E7">
        <w:rPr>
          <w:rFonts w:ascii="Arial" w:hAnsi="Arial" w:cs="Arial"/>
          <w:b/>
          <w:spacing w:val="2"/>
          <w:sz w:val="22"/>
          <w:szCs w:val="22"/>
          <w:lang w:val="pt-BR"/>
        </w:rPr>
        <w:t>.</w:t>
      </w:r>
      <w:r w:rsidRPr="00D779E7">
        <w:rPr>
          <w:rFonts w:ascii="Arial" w:hAnsi="Arial" w:cs="Arial"/>
          <w:b/>
          <w:sz w:val="22"/>
          <w:szCs w:val="22"/>
          <w:lang w:val="pt-BR"/>
        </w:rPr>
        <w:t>7</w:t>
      </w:r>
      <w:r w:rsidRPr="00D779E7">
        <w:rPr>
          <w:rFonts w:ascii="Arial" w:hAnsi="Arial" w:cs="Arial"/>
          <w:spacing w:val="7"/>
          <w:sz w:val="22"/>
          <w:szCs w:val="22"/>
          <w:lang w:val="pt-BR"/>
        </w:rPr>
        <w:t xml:space="preserve"> </w:t>
      </w:r>
      <w:r w:rsidRPr="00D779E7">
        <w:rPr>
          <w:rFonts w:ascii="Arial" w:hAnsi="Arial" w:cs="Arial"/>
          <w:spacing w:val="-2"/>
          <w:sz w:val="22"/>
          <w:szCs w:val="22"/>
          <w:lang w:val="pt-BR"/>
        </w:rPr>
        <w:t>O</w:t>
      </w:r>
      <w:r w:rsidRPr="00D779E7">
        <w:rPr>
          <w:rFonts w:ascii="Arial" w:hAnsi="Arial" w:cs="Arial"/>
          <w:sz w:val="22"/>
          <w:szCs w:val="22"/>
          <w:lang w:val="pt-BR"/>
        </w:rPr>
        <w:t>s</w:t>
      </w:r>
      <w:r w:rsidRPr="00D779E7">
        <w:rPr>
          <w:rFonts w:ascii="Arial" w:hAnsi="Arial" w:cs="Arial"/>
          <w:spacing w:val="7"/>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a</w:t>
      </w:r>
      <w:r w:rsidRPr="00D779E7">
        <w:rPr>
          <w:rFonts w:ascii="Arial" w:hAnsi="Arial" w:cs="Arial"/>
          <w:spacing w:val="3"/>
          <w:sz w:val="22"/>
          <w:szCs w:val="22"/>
          <w:lang w:val="pt-BR"/>
        </w:rPr>
        <w:t>s</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0"/>
          <w:sz w:val="22"/>
          <w:szCs w:val="22"/>
          <w:lang w:val="pt-BR"/>
        </w:rPr>
        <w:t xml:space="preserve"> </w:t>
      </w:r>
      <w:r w:rsidRPr="00D779E7">
        <w:rPr>
          <w:rFonts w:ascii="Arial" w:hAnsi="Arial" w:cs="Arial"/>
          <w:spacing w:val="-3"/>
          <w:sz w:val="22"/>
          <w:szCs w:val="22"/>
          <w:lang w:val="pt-BR"/>
        </w:rPr>
        <w:t>o</w:t>
      </w:r>
      <w:r w:rsidRPr="00D779E7">
        <w:rPr>
          <w:rFonts w:ascii="Arial" w:hAnsi="Arial" w:cs="Arial"/>
          <w:spacing w:val="2"/>
          <w:sz w:val="22"/>
          <w:szCs w:val="22"/>
          <w:lang w:val="pt-BR"/>
        </w:rPr>
        <w:t>m</w:t>
      </w:r>
      <w:r w:rsidRPr="00D779E7">
        <w:rPr>
          <w:rFonts w:ascii="Arial" w:hAnsi="Arial" w:cs="Arial"/>
          <w:spacing w:val="3"/>
          <w:sz w:val="22"/>
          <w:szCs w:val="22"/>
          <w:lang w:val="pt-BR"/>
        </w:rPr>
        <w:t>i</w:t>
      </w:r>
      <w:r w:rsidRPr="00D779E7">
        <w:rPr>
          <w:rFonts w:ascii="Arial" w:hAnsi="Arial" w:cs="Arial"/>
          <w:spacing w:val="-2"/>
          <w:sz w:val="22"/>
          <w:szCs w:val="22"/>
          <w:lang w:val="pt-BR"/>
        </w:rPr>
        <w:t>s</w:t>
      </w:r>
      <w:r w:rsidRPr="00D779E7">
        <w:rPr>
          <w:rFonts w:ascii="Arial" w:hAnsi="Arial" w:cs="Arial"/>
          <w:spacing w:val="1"/>
          <w:sz w:val="22"/>
          <w:szCs w:val="22"/>
          <w:lang w:val="pt-BR"/>
        </w:rPr>
        <w:t>s</w:t>
      </w:r>
      <w:r w:rsidRPr="00D779E7">
        <w:rPr>
          <w:rFonts w:ascii="Arial" w:hAnsi="Arial" w:cs="Arial"/>
          <w:spacing w:val="-3"/>
          <w:sz w:val="22"/>
          <w:szCs w:val="22"/>
          <w:lang w:val="pt-BR"/>
        </w:rPr>
        <w:t>o</w:t>
      </w:r>
      <w:r w:rsidRPr="00D779E7">
        <w:rPr>
          <w:rFonts w:ascii="Arial" w:hAnsi="Arial" w:cs="Arial"/>
          <w:sz w:val="22"/>
          <w:szCs w:val="22"/>
          <w:lang w:val="pt-BR"/>
        </w:rPr>
        <w:t>s</w:t>
      </w:r>
      <w:r w:rsidRPr="00D779E7">
        <w:rPr>
          <w:rFonts w:ascii="Arial" w:hAnsi="Arial" w:cs="Arial"/>
          <w:spacing w:val="12"/>
          <w:sz w:val="22"/>
          <w:szCs w:val="22"/>
          <w:lang w:val="pt-BR"/>
        </w:rPr>
        <w:t xml:space="preserve"> </w:t>
      </w:r>
      <w:r w:rsidRPr="00D779E7">
        <w:rPr>
          <w:rFonts w:ascii="Arial" w:hAnsi="Arial" w:cs="Arial"/>
          <w:spacing w:val="1"/>
          <w:sz w:val="22"/>
          <w:szCs w:val="22"/>
          <w:lang w:val="pt-BR"/>
        </w:rPr>
        <w:t>s</w:t>
      </w:r>
      <w:r w:rsidRPr="00D779E7">
        <w:rPr>
          <w:rFonts w:ascii="Arial" w:hAnsi="Arial" w:cs="Arial"/>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ão</w:t>
      </w:r>
      <w:r w:rsidRPr="00D779E7">
        <w:rPr>
          <w:rFonts w:ascii="Arial" w:hAnsi="Arial" w:cs="Arial"/>
          <w:spacing w:val="9"/>
          <w:sz w:val="22"/>
          <w:szCs w:val="22"/>
          <w:lang w:val="pt-BR"/>
        </w:rPr>
        <w:t xml:space="preserve"> </w:t>
      </w:r>
      <w:r w:rsidRPr="00D779E7">
        <w:rPr>
          <w:rFonts w:ascii="Arial" w:hAnsi="Arial" w:cs="Arial"/>
          <w:spacing w:val="-3"/>
          <w:sz w:val="22"/>
          <w:szCs w:val="22"/>
          <w:lang w:val="pt-BR"/>
        </w:rPr>
        <w:t>d</w:t>
      </w:r>
      <w:r w:rsidRPr="00D779E7">
        <w:rPr>
          <w:rFonts w:ascii="Arial" w:hAnsi="Arial" w:cs="Arial"/>
          <w:spacing w:val="3"/>
          <w:sz w:val="22"/>
          <w:szCs w:val="22"/>
          <w:lang w:val="pt-BR"/>
        </w:rPr>
        <w:t>i</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m</w:t>
      </w:r>
      <w:r w:rsidRPr="00D779E7">
        <w:rPr>
          <w:rFonts w:ascii="Arial" w:hAnsi="Arial" w:cs="Arial"/>
          <w:spacing w:val="3"/>
          <w:sz w:val="22"/>
          <w:szCs w:val="22"/>
          <w:lang w:val="pt-BR"/>
        </w:rPr>
        <w:t>i</w:t>
      </w:r>
      <w:r w:rsidRPr="00D779E7">
        <w:rPr>
          <w:rFonts w:ascii="Arial" w:hAnsi="Arial" w:cs="Arial"/>
          <w:spacing w:val="-3"/>
          <w:sz w:val="22"/>
          <w:szCs w:val="22"/>
          <w:lang w:val="pt-BR"/>
        </w:rPr>
        <w:t>d</w:t>
      </w:r>
      <w:r w:rsidRPr="00D779E7">
        <w:rPr>
          <w:rFonts w:ascii="Arial" w:hAnsi="Arial" w:cs="Arial"/>
          <w:sz w:val="22"/>
          <w:szCs w:val="22"/>
          <w:lang w:val="pt-BR"/>
        </w:rPr>
        <w:t>os</w:t>
      </w:r>
      <w:r w:rsidRPr="00D779E7">
        <w:rPr>
          <w:rFonts w:ascii="Arial" w:hAnsi="Arial" w:cs="Arial"/>
          <w:spacing w:val="13"/>
          <w:sz w:val="22"/>
          <w:szCs w:val="22"/>
          <w:lang w:val="pt-BR"/>
        </w:rPr>
        <w:t xml:space="preserve"> </w:t>
      </w:r>
      <w:r w:rsidRPr="00D779E7">
        <w:rPr>
          <w:rFonts w:ascii="Arial" w:hAnsi="Arial" w:cs="Arial"/>
          <w:spacing w:val="-3"/>
          <w:sz w:val="22"/>
          <w:szCs w:val="22"/>
          <w:lang w:val="pt-BR"/>
        </w:rPr>
        <w:t>p</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z w:val="22"/>
          <w:szCs w:val="22"/>
          <w:lang w:val="pt-BR"/>
        </w:rPr>
        <w:t>a</w:t>
      </w:r>
      <w:r w:rsidRPr="00D779E7">
        <w:rPr>
          <w:rFonts w:ascii="Arial" w:hAnsi="Arial" w:cs="Arial"/>
          <w:spacing w:val="10"/>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pacing w:val="2"/>
          <w:sz w:val="22"/>
          <w:szCs w:val="22"/>
          <w:lang w:val="pt-BR"/>
        </w:rPr>
        <w:t>m</w:t>
      </w:r>
      <w:r w:rsidRPr="00D779E7">
        <w:rPr>
          <w:rFonts w:ascii="Arial" w:hAnsi="Arial" w:cs="Arial"/>
          <w:spacing w:val="1"/>
          <w:sz w:val="22"/>
          <w:szCs w:val="22"/>
          <w:lang w:val="pt-BR"/>
        </w:rPr>
        <w:t>iss</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13"/>
          <w:sz w:val="22"/>
          <w:szCs w:val="22"/>
          <w:lang w:val="pt-BR"/>
        </w:rPr>
        <w:t xml:space="preserve"> </w:t>
      </w:r>
      <w:r w:rsidRPr="00D779E7">
        <w:rPr>
          <w:rFonts w:ascii="Arial" w:hAnsi="Arial" w:cs="Arial"/>
          <w:sz w:val="22"/>
          <w:szCs w:val="22"/>
          <w:lang w:val="pt-BR"/>
        </w:rPr>
        <w:t>de</w:t>
      </w:r>
      <w:r w:rsidRPr="00D779E7">
        <w:rPr>
          <w:rFonts w:ascii="Arial" w:hAnsi="Arial" w:cs="Arial"/>
          <w:spacing w:val="4"/>
          <w:sz w:val="22"/>
          <w:szCs w:val="22"/>
          <w:lang w:val="pt-BR"/>
        </w:rPr>
        <w:t xml:space="preserve"> </w:t>
      </w:r>
      <w:r w:rsidRPr="00D779E7">
        <w:rPr>
          <w:rFonts w:ascii="Arial" w:hAnsi="Arial" w:cs="Arial"/>
          <w:spacing w:val="2"/>
          <w:sz w:val="22"/>
          <w:szCs w:val="22"/>
          <w:lang w:val="pt-BR"/>
        </w:rPr>
        <w:t>C</w:t>
      </w:r>
      <w:r w:rsidRPr="00D779E7">
        <w:rPr>
          <w:rFonts w:ascii="Arial" w:hAnsi="Arial" w:cs="Arial"/>
          <w:sz w:val="22"/>
          <w:szCs w:val="22"/>
          <w:lang w:val="pt-BR"/>
        </w:rPr>
        <w:t>hama</w:t>
      </w:r>
      <w:r w:rsidRPr="00D779E7">
        <w:rPr>
          <w:rFonts w:ascii="Arial" w:hAnsi="Arial" w:cs="Arial"/>
          <w:spacing w:val="5"/>
          <w:sz w:val="22"/>
          <w:szCs w:val="22"/>
          <w:lang w:val="pt-BR"/>
        </w:rPr>
        <w:t>m</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o</w:t>
      </w:r>
      <w:r w:rsidRPr="00D779E7">
        <w:rPr>
          <w:rFonts w:ascii="Arial" w:hAnsi="Arial" w:cs="Arial"/>
          <w:spacing w:val="17"/>
          <w:sz w:val="22"/>
          <w:szCs w:val="22"/>
          <w:lang w:val="pt-BR"/>
        </w:rPr>
        <w:t xml:space="preserve"> </w:t>
      </w:r>
      <w:r w:rsidRPr="00D779E7">
        <w:rPr>
          <w:rFonts w:ascii="Arial" w:hAnsi="Arial" w:cs="Arial"/>
          <w:sz w:val="22"/>
          <w:szCs w:val="22"/>
          <w:lang w:val="pt-BR"/>
        </w:rPr>
        <w:t>P</w:t>
      </w:r>
      <w:r w:rsidRPr="00D779E7">
        <w:rPr>
          <w:rFonts w:ascii="Arial" w:hAnsi="Arial" w:cs="Arial"/>
          <w:spacing w:val="-3"/>
          <w:sz w:val="22"/>
          <w:szCs w:val="22"/>
          <w:lang w:val="pt-BR"/>
        </w:rPr>
        <w:t>ú</w:t>
      </w:r>
      <w:r w:rsidRPr="00D779E7">
        <w:rPr>
          <w:rFonts w:ascii="Arial" w:hAnsi="Arial" w:cs="Arial"/>
          <w:sz w:val="22"/>
          <w:szCs w:val="22"/>
          <w:lang w:val="pt-BR"/>
        </w:rPr>
        <w:t>b</w:t>
      </w:r>
      <w:r w:rsidRPr="00D779E7">
        <w:rPr>
          <w:rFonts w:ascii="Arial" w:hAnsi="Arial" w:cs="Arial"/>
          <w:spacing w:val="1"/>
          <w:sz w:val="22"/>
          <w:szCs w:val="22"/>
          <w:lang w:val="pt-BR"/>
        </w:rPr>
        <w:t>l</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z w:val="22"/>
          <w:szCs w:val="22"/>
          <w:lang w:val="pt-BR"/>
        </w:rPr>
        <w:t>o</w:t>
      </w:r>
      <w:r w:rsidRPr="00D779E7">
        <w:rPr>
          <w:rFonts w:ascii="Arial" w:hAnsi="Arial" w:cs="Arial"/>
          <w:spacing w:val="11"/>
          <w:sz w:val="22"/>
          <w:szCs w:val="22"/>
          <w:lang w:val="pt-BR"/>
        </w:rPr>
        <w:t xml:space="preserve"> </w:t>
      </w:r>
      <w:r w:rsidRPr="00D779E7">
        <w:rPr>
          <w:rFonts w:ascii="Arial" w:hAnsi="Arial" w:cs="Arial"/>
          <w:sz w:val="22"/>
          <w:szCs w:val="22"/>
          <w:lang w:val="pt-BR"/>
        </w:rPr>
        <w:t>e,</w:t>
      </w:r>
      <w:r w:rsidRPr="00D779E7">
        <w:rPr>
          <w:rFonts w:ascii="Arial" w:hAnsi="Arial" w:cs="Arial"/>
          <w:spacing w:val="5"/>
          <w:sz w:val="22"/>
          <w:szCs w:val="22"/>
          <w:lang w:val="pt-BR"/>
        </w:rPr>
        <w:t xml:space="preserve"> </w:t>
      </w:r>
      <w:r w:rsidRPr="00D779E7">
        <w:rPr>
          <w:rFonts w:ascii="Arial" w:hAnsi="Arial" w:cs="Arial"/>
          <w:spacing w:val="-3"/>
          <w:w w:val="101"/>
          <w:sz w:val="22"/>
          <w:szCs w:val="22"/>
          <w:lang w:val="pt-BR"/>
        </w:rPr>
        <w:t>e</w:t>
      </w:r>
      <w:r w:rsidRPr="00D779E7">
        <w:rPr>
          <w:rFonts w:ascii="Arial" w:hAnsi="Arial" w:cs="Arial"/>
          <w:w w:val="101"/>
          <w:sz w:val="22"/>
          <w:szCs w:val="22"/>
          <w:lang w:val="pt-BR"/>
        </w:rPr>
        <w:t>m</w:t>
      </w:r>
    </w:p>
    <w:p w:rsidR="003D5B95" w:rsidRDefault="003D5B95" w:rsidP="0057095C">
      <w:pPr>
        <w:spacing w:before="4" w:line="360" w:lineRule="auto"/>
        <w:ind w:left="120" w:right="4376"/>
        <w:jc w:val="both"/>
        <w:rPr>
          <w:rFonts w:ascii="Arial" w:hAnsi="Arial" w:cs="Arial"/>
          <w:w w:val="101"/>
          <w:sz w:val="22"/>
          <w:szCs w:val="22"/>
          <w:lang w:val="pt-BR"/>
        </w:rPr>
      </w:pPr>
      <w:r w:rsidRPr="00D779E7">
        <w:rPr>
          <w:rFonts w:ascii="Arial" w:hAnsi="Arial" w:cs="Arial"/>
          <w:sz w:val="22"/>
          <w:szCs w:val="22"/>
          <w:lang w:val="pt-BR"/>
        </w:rPr>
        <w:t>ú</w:t>
      </w:r>
      <w:r w:rsidRPr="00D779E7">
        <w:rPr>
          <w:rFonts w:ascii="Arial" w:hAnsi="Arial" w:cs="Arial"/>
          <w:spacing w:val="1"/>
          <w:sz w:val="22"/>
          <w:szCs w:val="22"/>
          <w:lang w:val="pt-BR"/>
        </w:rPr>
        <w:t>l</w:t>
      </w:r>
      <w:r w:rsidRPr="00D779E7">
        <w:rPr>
          <w:rFonts w:ascii="Arial" w:hAnsi="Arial" w:cs="Arial"/>
          <w:sz w:val="22"/>
          <w:szCs w:val="22"/>
          <w:lang w:val="pt-BR"/>
        </w:rPr>
        <w:t>t</w:t>
      </w:r>
      <w:r w:rsidRPr="00D779E7">
        <w:rPr>
          <w:rFonts w:ascii="Arial" w:hAnsi="Arial" w:cs="Arial"/>
          <w:spacing w:val="1"/>
          <w:sz w:val="22"/>
          <w:szCs w:val="22"/>
          <w:lang w:val="pt-BR"/>
        </w:rPr>
        <w:t>i</w:t>
      </w:r>
      <w:r w:rsidRPr="00D779E7">
        <w:rPr>
          <w:rFonts w:ascii="Arial" w:hAnsi="Arial" w:cs="Arial"/>
          <w:spacing w:val="2"/>
          <w:sz w:val="22"/>
          <w:szCs w:val="22"/>
          <w:lang w:val="pt-BR"/>
        </w:rPr>
        <w:t>m</w:t>
      </w:r>
      <w:r w:rsidRPr="00D779E7">
        <w:rPr>
          <w:rFonts w:ascii="Arial" w:hAnsi="Arial" w:cs="Arial"/>
          <w:sz w:val="22"/>
          <w:szCs w:val="22"/>
          <w:lang w:val="pt-BR"/>
        </w:rPr>
        <w:t>a</w:t>
      </w:r>
      <w:r w:rsidRPr="00D779E7">
        <w:rPr>
          <w:rFonts w:ascii="Arial" w:hAnsi="Arial" w:cs="Arial"/>
          <w:spacing w:val="4"/>
          <w:sz w:val="22"/>
          <w:szCs w:val="22"/>
          <w:lang w:val="pt-BR"/>
        </w:rPr>
        <w:t xml:space="preserve"> </w:t>
      </w:r>
      <w:r w:rsidRPr="00D779E7">
        <w:rPr>
          <w:rFonts w:ascii="Arial" w:hAnsi="Arial" w:cs="Arial"/>
          <w:spacing w:val="3"/>
          <w:sz w:val="22"/>
          <w:szCs w:val="22"/>
          <w:lang w:val="pt-BR"/>
        </w:rPr>
        <w:t>i</w:t>
      </w:r>
      <w:r w:rsidRPr="00D779E7">
        <w:rPr>
          <w:rFonts w:ascii="Arial" w:hAnsi="Arial" w:cs="Arial"/>
          <w:spacing w:val="-3"/>
          <w:sz w:val="22"/>
          <w:szCs w:val="22"/>
          <w:lang w:val="pt-BR"/>
        </w:rPr>
        <w:t>n</w:t>
      </w:r>
      <w:r w:rsidRPr="00D779E7">
        <w:rPr>
          <w:rFonts w:ascii="Arial" w:hAnsi="Arial" w:cs="Arial"/>
          <w:spacing w:val="1"/>
          <w:sz w:val="22"/>
          <w:szCs w:val="22"/>
          <w:lang w:val="pt-BR"/>
        </w:rPr>
        <w:t>s</w:t>
      </w:r>
      <w:r w:rsidRPr="00D779E7">
        <w:rPr>
          <w:rFonts w:ascii="Arial" w:hAnsi="Arial" w:cs="Arial"/>
          <w:sz w:val="22"/>
          <w:szCs w:val="22"/>
          <w:lang w:val="pt-BR"/>
        </w:rPr>
        <w:t>tâ</w:t>
      </w:r>
      <w:r w:rsidRPr="00D779E7">
        <w:rPr>
          <w:rFonts w:ascii="Arial" w:hAnsi="Arial" w:cs="Arial"/>
          <w:spacing w:val="-3"/>
          <w:sz w:val="22"/>
          <w:szCs w:val="22"/>
          <w:lang w:val="pt-BR"/>
        </w:rPr>
        <w:t>n</w:t>
      </w:r>
      <w:r w:rsidRPr="00D779E7">
        <w:rPr>
          <w:rFonts w:ascii="Arial" w:hAnsi="Arial" w:cs="Arial"/>
          <w:spacing w:val="1"/>
          <w:sz w:val="22"/>
          <w:szCs w:val="22"/>
          <w:lang w:val="pt-BR"/>
        </w:rPr>
        <w:t>ci</w:t>
      </w:r>
      <w:r w:rsidRPr="00D779E7">
        <w:rPr>
          <w:rFonts w:ascii="Arial" w:hAnsi="Arial" w:cs="Arial"/>
          <w:sz w:val="22"/>
          <w:szCs w:val="22"/>
          <w:lang w:val="pt-BR"/>
        </w:rPr>
        <w:t>a,</w:t>
      </w:r>
      <w:r w:rsidRPr="00D779E7">
        <w:rPr>
          <w:rFonts w:ascii="Arial" w:hAnsi="Arial" w:cs="Arial"/>
          <w:spacing w:val="11"/>
          <w:sz w:val="22"/>
          <w:szCs w:val="22"/>
          <w:lang w:val="pt-BR"/>
        </w:rPr>
        <w:t xml:space="preserve"> </w:t>
      </w:r>
      <w:r w:rsidRPr="00D779E7">
        <w:rPr>
          <w:rFonts w:ascii="Arial" w:hAnsi="Arial" w:cs="Arial"/>
          <w:sz w:val="22"/>
          <w:szCs w:val="22"/>
          <w:lang w:val="pt-BR"/>
        </w:rPr>
        <w:t>p</w:t>
      </w:r>
      <w:r w:rsidRPr="00D779E7">
        <w:rPr>
          <w:rFonts w:ascii="Arial" w:hAnsi="Arial" w:cs="Arial"/>
          <w:spacing w:val="-3"/>
          <w:sz w:val="22"/>
          <w:szCs w:val="22"/>
          <w:lang w:val="pt-BR"/>
        </w:rPr>
        <w:t>e</w:t>
      </w:r>
      <w:r w:rsidRPr="00D779E7">
        <w:rPr>
          <w:rFonts w:ascii="Arial" w:hAnsi="Arial" w:cs="Arial"/>
          <w:spacing w:val="3"/>
          <w:sz w:val="22"/>
          <w:szCs w:val="22"/>
          <w:lang w:val="pt-BR"/>
        </w:rPr>
        <w:t>l</w:t>
      </w:r>
      <w:r w:rsidRPr="00D779E7">
        <w:rPr>
          <w:rFonts w:ascii="Arial" w:hAnsi="Arial" w:cs="Arial"/>
          <w:sz w:val="22"/>
          <w:szCs w:val="22"/>
          <w:lang w:val="pt-BR"/>
        </w:rPr>
        <w:t>o</w:t>
      </w:r>
      <w:r w:rsidRPr="00D779E7">
        <w:rPr>
          <w:rFonts w:ascii="Arial" w:hAnsi="Arial" w:cs="Arial"/>
          <w:spacing w:val="7"/>
          <w:sz w:val="22"/>
          <w:szCs w:val="22"/>
          <w:lang w:val="pt-BR"/>
        </w:rPr>
        <w:t xml:space="preserve"> </w:t>
      </w:r>
      <w:r w:rsidRPr="00D779E7">
        <w:rPr>
          <w:rFonts w:ascii="Arial" w:hAnsi="Arial" w:cs="Arial"/>
          <w:sz w:val="22"/>
          <w:szCs w:val="22"/>
          <w:lang w:val="pt-BR"/>
        </w:rPr>
        <w:t>S</w:t>
      </w:r>
      <w:r w:rsidRPr="00D779E7">
        <w:rPr>
          <w:rFonts w:ascii="Arial" w:hAnsi="Arial" w:cs="Arial"/>
          <w:spacing w:val="-3"/>
          <w:sz w:val="22"/>
          <w:szCs w:val="22"/>
          <w:lang w:val="pt-BR"/>
        </w:rPr>
        <w:t>e</w:t>
      </w:r>
      <w:r w:rsidRPr="00D779E7">
        <w:rPr>
          <w:rFonts w:ascii="Arial" w:hAnsi="Arial" w:cs="Arial"/>
          <w:spacing w:val="1"/>
          <w:sz w:val="22"/>
          <w:szCs w:val="22"/>
          <w:lang w:val="pt-BR"/>
        </w:rPr>
        <w:t>c</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2"/>
          <w:sz w:val="22"/>
          <w:szCs w:val="22"/>
          <w:lang w:val="pt-BR"/>
        </w:rPr>
        <w:t>t</w:t>
      </w:r>
      <w:r w:rsidRPr="00D779E7">
        <w:rPr>
          <w:rFonts w:ascii="Arial" w:hAnsi="Arial" w:cs="Arial"/>
          <w:spacing w:val="-3"/>
          <w:sz w:val="22"/>
          <w:szCs w:val="22"/>
          <w:lang w:val="pt-BR"/>
        </w:rPr>
        <w:t>á</w:t>
      </w:r>
      <w:r w:rsidRPr="00D779E7">
        <w:rPr>
          <w:rFonts w:ascii="Arial" w:hAnsi="Arial" w:cs="Arial"/>
          <w:spacing w:val="1"/>
          <w:sz w:val="22"/>
          <w:szCs w:val="22"/>
          <w:lang w:val="pt-BR"/>
        </w:rPr>
        <w:t>ri</w:t>
      </w:r>
      <w:r w:rsidRPr="00D779E7">
        <w:rPr>
          <w:rFonts w:ascii="Arial" w:hAnsi="Arial" w:cs="Arial"/>
          <w:sz w:val="22"/>
          <w:szCs w:val="22"/>
          <w:lang w:val="pt-BR"/>
        </w:rPr>
        <w:t>o</w:t>
      </w:r>
      <w:r w:rsidRPr="00D779E7">
        <w:rPr>
          <w:rFonts w:ascii="Arial" w:hAnsi="Arial" w:cs="Arial"/>
          <w:spacing w:val="11"/>
          <w:sz w:val="22"/>
          <w:szCs w:val="22"/>
          <w:lang w:val="pt-BR"/>
        </w:rPr>
        <w:t xml:space="preserve"> </w:t>
      </w:r>
      <w:r w:rsidRPr="00D779E7">
        <w:rPr>
          <w:rFonts w:ascii="Arial" w:hAnsi="Arial" w:cs="Arial"/>
          <w:sz w:val="22"/>
          <w:szCs w:val="22"/>
          <w:lang w:val="pt-BR"/>
        </w:rPr>
        <w:t>Mun</w:t>
      </w:r>
      <w:r w:rsidRPr="00D779E7">
        <w:rPr>
          <w:rFonts w:ascii="Arial" w:hAnsi="Arial" w:cs="Arial"/>
          <w:spacing w:val="1"/>
          <w:sz w:val="22"/>
          <w:szCs w:val="22"/>
          <w:lang w:val="pt-BR"/>
        </w:rPr>
        <w:t>ici</w:t>
      </w:r>
      <w:r w:rsidRPr="00D779E7">
        <w:rPr>
          <w:rFonts w:ascii="Arial" w:hAnsi="Arial" w:cs="Arial"/>
          <w:spacing w:val="-3"/>
          <w:sz w:val="22"/>
          <w:szCs w:val="22"/>
          <w:lang w:val="pt-BR"/>
        </w:rPr>
        <w:t>pa</w:t>
      </w:r>
      <w:r w:rsidRPr="00D779E7">
        <w:rPr>
          <w:rFonts w:ascii="Arial" w:hAnsi="Arial" w:cs="Arial"/>
          <w:sz w:val="22"/>
          <w:szCs w:val="22"/>
          <w:lang w:val="pt-BR"/>
        </w:rPr>
        <w:t>l</w:t>
      </w:r>
      <w:r w:rsidRPr="00D779E7">
        <w:rPr>
          <w:rFonts w:ascii="Arial" w:hAnsi="Arial" w:cs="Arial"/>
          <w:spacing w:val="14"/>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a</w:t>
      </w:r>
      <w:r w:rsidRPr="00D779E7">
        <w:rPr>
          <w:rFonts w:ascii="Arial" w:hAnsi="Arial" w:cs="Arial"/>
          <w:spacing w:val="4"/>
          <w:sz w:val="22"/>
          <w:szCs w:val="22"/>
          <w:lang w:val="pt-BR"/>
        </w:rPr>
        <w:t xml:space="preserve"> </w:t>
      </w:r>
      <w:r w:rsidRPr="00D779E7">
        <w:rPr>
          <w:rFonts w:ascii="Arial" w:hAnsi="Arial" w:cs="Arial"/>
          <w:w w:val="101"/>
          <w:sz w:val="22"/>
          <w:szCs w:val="22"/>
          <w:lang w:val="pt-BR"/>
        </w:rPr>
        <w:t>Saú</w:t>
      </w:r>
      <w:r w:rsidRPr="00D779E7">
        <w:rPr>
          <w:rFonts w:ascii="Arial" w:hAnsi="Arial" w:cs="Arial"/>
          <w:spacing w:val="2"/>
          <w:w w:val="101"/>
          <w:sz w:val="22"/>
          <w:szCs w:val="22"/>
          <w:lang w:val="pt-BR"/>
        </w:rPr>
        <w:t>d</w:t>
      </w:r>
      <w:r w:rsidRPr="00D779E7">
        <w:rPr>
          <w:rFonts w:ascii="Arial" w:hAnsi="Arial" w:cs="Arial"/>
          <w:spacing w:val="-3"/>
          <w:w w:val="101"/>
          <w:sz w:val="22"/>
          <w:szCs w:val="22"/>
          <w:lang w:val="pt-BR"/>
        </w:rPr>
        <w:t>e</w:t>
      </w:r>
      <w:r w:rsidRPr="00D779E7">
        <w:rPr>
          <w:rFonts w:ascii="Arial" w:hAnsi="Arial" w:cs="Arial"/>
          <w:w w:val="101"/>
          <w:sz w:val="22"/>
          <w:szCs w:val="22"/>
          <w:lang w:val="pt-BR"/>
        </w:rPr>
        <w:t>.</w:t>
      </w:r>
    </w:p>
    <w:p w:rsidR="003D5B95" w:rsidRPr="00D779E7" w:rsidRDefault="003D5B95" w:rsidP="0057095C">
      <w:pPr>
        <w:spacing w:before="4" w:line="360" w:lineRule="auto"/>
        <w:ind w:left="120" w:right="4376"/>
        <w:jc w:val="both"/>
        <w:rPr>
          <w:rFonts w:ascii="Arial" w:hAnsi="Arial" w:cs="Arial"/>
          <w:sz w:val="22"/>
          <w:szCs w:val="22"/>
          <w:lang w:val="pt-BR"/>
        </w:rPr>
      </w:pPr>
    </w:p>
    <w:p w:rsidR="003D5B95" w:rsidRPr="00D779E7" w:rsidRDefault="003D5B95" w:rsidP="005C6EAA">
      <w:pPr>
        <w:spacing w:before="4" w:line="360" w:lineRule="auto"/>
        <w:ind w:right="62"/>
        <w:jc w:val="both"/>
        <w:rPr>
          <w:rFonts w:ascii="Arial" w:hAnsi="Arial" w:cs="Arial"/>
          <w:sz w:val="22"/>
          <w:szCs w:val="22"/>
          <w:lang w:val="pt-BR"/>
        </w:rPr>
      </w:pPr>
      <w:r w:rsidRPr="00D779E7">
        <w:rPr>
          <w:rFonts w:ascii="Arial" w:hAnsi="Arial" w:cs="Arial"/>
          <w:b/>
          <w:spacing w:val="-3"/>
          <w:sz w:val="22"/>
          <w:szCs w:val="22"/>
          <w:lang w:val="pt-BR"/>
        </w:rPr>
        <w:t>1</w:t>
      </w:r>
      <w:r w:rsidRPr="00D779E7">
        <w:rPr>
          <w:rFonts w:ascii="Arial" w:hAnsi="Arial" w:cs="Arial"/>
          <w:b/>
          <w:sz w:val="22"/>
          <w:szCs w:val="22"/>
          <w:lang w:val="pt-BR"/>
        </w:rPr>
        <w:t>8</w:t>
      </w:r>
      <w:r w:rsidRPr="00D779E7">
        <w:rPr>
          <w:rFonts w:ascii="Arial" w:hAnsi="Arial" w:cs="Arial"/>
          <w:b/>
          <w:spacing w:val="2"/>
          <w:sz w:val="22"/>
          <w:szCs w:val="22"/>
          <w:lang w:val="pt-BR"/>
        </w:rPr>
        <w:t>.</w:t>
      </w:r>
      <w:r w:rsidRPr="00D779E7">
        <w:rPr>
          <w:rFonts w:ascii="Arial" w:hAnsi="Arial" w:cs="Arial"/>
          <w:b/>
          <w:sz w:val="22"/>
          <w:szCs w:val="22"/>
          <w:lang w:val="pt-BR"/>
        </w:rPr>
        <w:t>8</w:t>
      </w:r>
      <w:r w:rsidRPr="00D779E7">
        <w:rPr>
          <w:rFonts w:ascii="Arial" w:hAnsi="Arial" w:cs="Arial"/>
          <w:sz w:val="22"/>
          <w:szCs w:val="22"/>
          <w:lang w:val="pt-BR"/>
        </w:rPr>
        <w:t xml:space="preserve"> </w:t>
      </w:r>
      <w:r w:rsidRPr="00D779E7">
        <w:rPr>
          <w:rFonts w:ascii="Arial" w:hAnsi="Arial" w:cs="Arial"/>
          <w:spacing w:val="13"/>
          <w:sz w:val="22"/>
          <w:szCs w:val="22"/>
          <w:lang w:val="pt-BR"/>
        </w:rPr>
        <w:t xml:space="preserve"> </w:t>
      </w:r>
      <w:r w:rsidRPr="00D779E7">
        <w:rPr>
          <w:rFonts w:ascii="Arial" w:hAnsi="Arial" w:cs="Arial"/>
          <w:spacing w:val="-1"/>
          <w:sz w:val="22"/>
          <w:szCs w:val="22"/>
          <w:lang w:val="pt-BR"/>
        </w:rPr>
        <w:t>F</w:t>
      </w:r>
      <w:r w:rsidRPr="00D779E7">
        <w:rPr>
          <w:rFonts w:ascii="Arial" w:hAnsi="Arial" w:cs="Arial"/>
          <w:spacing w:val="3"/>
          <w:sz w:val="22"/>
          <w:szCs w:val="22"/>
          <w:lang w:val="pt-BR"/>
        </w:rPr>
        <w:t>i</w:t>
      </w:r>
      <w:r w:rsidRPr="00D779E7">
        <w:rPr>
          <w:rFonts w:ascii="Arial" w:hAnsi="Arial" w:cs="Arial"/>
          <w:spacing w:val="-2"/>
          <w:sz w:val="22"/>
          <w:szCs w:val="22"/>
          <w:lang w:val="pt-BR"/>
        </w:rPr>
        <w:t>c</w:t>
      </w:r>
      <w:r w:rsidRPr="00D779E7">
        <w:rPr>
          <w:rFonts w:ascii="Arial" w:hAnsi="Arial" w:cs="Arial"/>
          <w:sz w:val="22"/>
          <w:szCs w:val="22"/>
          <w:lang w:val="pt-BR"/>
        </w:rPr>
        <w:t xml:space="preserve">a </w:t>
      </w:r>
      <w:r w:rsidRPr="00D779E7">
        <w:rPr>
          <w:rFonts w:ascii="Arial" w:hAnsi="Arial" w:cs="Arial"/>
          <w:spacing w:val="13"/>
          <w:sz w:val="22"/>
          <w:szCs w:val="22"/>
          <w:lang w:val="pt-BR"/>
        </w:rPr>
        <w:t xml:space="preserve"> </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z w:val="22"/>
          <w:szCs w:val="22"/>
          <w:lang w:val="pt-BR"/>
        </w:rPr>
        <w:t>e</w:t>
      </w:r>
      <w:r w:rsidRPr="00D779E7">
        <w:rPr>
          <w:rFonts w:ascii="Arial" w:hAnsi="Arial" w:cs="Arial"/>
          <w:spacing w:val="1"/>
          <w:sz w:val="22"/>
          <w:szCs w:val="22"/>
          <w:lang w:val="pt-BR"/>
        </w:rPr>
        <w:t>i</w:t>
      </w:r>
      <w:r w:rsidRPr="00D779E7">
        <w:rPr>
          <w:rFonts w:ascii="Arial" w:hAnsi="Arial" w:cs="Arial"/>
          <w:sz w:val="22"/>
          <w:szCs w:val="22"/>
          <w:lang w:val="pt-BR"/>
        </w:rPr>
        <w:t xml:space="preserve">to </w:t>
      </w:r>
      <w:r w:rsidRPr="00D779E7">
        <w:rPr>
          <w:rFonts w:ascii="Arial" w:hAnsi="Arial" w:cs="Arial"/>
          <w:spacing w:val="14"/>
          <w:sz w:val="22"/>
          <w:szCs w:val="22"/>
          <w:lang w:val="pt-BR"/>
        </w:rPr>
        <w:t xml:space="preserve"> </w:t>
      </w:r>
      <w:r w:rsidRPr="00D779E7">
        <w:rPr>
          <w:rFonts w:ascii="Arial" w:hAnsi="Arial" w:cs="Arial"/>
          <w:sz w:val="22"/>
          <w:szCs w:val="22"/>
          <w:lang w:val="pt-BR"/>
        </w:rPr>
        <w:t xml:space="preserve">o </w:t>
      </w:r>
      <w:r w:rsidRPr="00D779E7">
        <w:rPr>
          <w:rFonts w:ascii="Arial" w:hAnsi="Arial" w:cs="Arial"/>
          <w:spacing w:val="10"/>
          <w:sz w:val="22"/>
          <w:szCs w:val="22"/>
          <w:lang w:val="pt-BR"/>
        </w:rPr>
        <w:t xml:space="preserve"> </w:t>
      </w:r>
      <w:r w:rsidRPr="00D779E7">
        <w:rPr>
          <w:rFonts w:ascii="Arial" w:hAnsi="Arial" w:cs="Arial"/>
          <w:spacing w:val="1"/>
          <w:sz w:val="22"/>
          <w:szCs w:val="22"/>
          <w:lang w:val="pt-BR"/>
        </w:rPr>
        <w:t>F</w:t>
      </w:r>
      <w:r w:rsidRPr="00D779E7">
        <w:rPr>
          <w:rFonts w:ascii="Arial" w:hAnsi="Arial" w:cs="Arial"/>
          <w:sz w:val="22"/>
          <w:szCs w:val="22"/>
          <w:lang w:val="pt-BR"/>
        </w:rPr>
        <w:t>o</w:t>
      </w:r>
      <w:r w:rsidRPr="00D779E7">
        <w:rPr>
          <w:rFonts w:ascii="Arial" w:hAnsi="Arial" w:cs="Arial"/>
          <w:spacing w:val="1"/>
          <w:sz w:val="22"/>
          <w:szCs w:val="22"/>
          <w:lang w:val="pt-BR"/>
        </w:rPr>
        <w:t>r</w:t>
      </w:r>
      <w:r w:rsidRPr="00D779E7">
        <w:rPr>
          <w:rFonts w:ascii="Arial" w:hAnsi="Arial" w:cs="Arial"/>
          <w:sz w:val="22"/>
          <w:szCs w:val="22"/>
          <w:lang w:val="pt-BR"/>
        </w:rPr>
        <w:t xml:space="preserve">o </w:t>
      </w:r>
      <w:r w:rsidRPr="00D779E7">
        <w:rPr>
          <w:rFonts w:ascii="Arial" w:hAnsi="Arial" w:cs="Arial"/>
          <w:spacing w:val="11"/>
          <w:sz w:val="22"/>
          <w:szCs w:val="22"/>
          <w:lang w:val="pt-BR"/>
        </w:rPr>
        <w:t xml:space="preserve"> </w:t>
      </w:r>
      <w:r w:rsidRPr="00D779E7">
        <w:rPr>
          <w:rFonts w:ascii="Arial" w:hAnsi="Arial" w:cs="Arial"/>
          <w:spacing w:val="2"/>
          <w:sz w:val="22"/>
          <w:szCs w:val="22"/>
          <w:lang w:val="pt-BR"/>
        </w:rPr>
        <w:t>d</w:t>
      </w:r>
      <w:r w:rsidRPr="00D779E7">
        <w:rPr>
          <w:rFonts w:ascii="Arial" w:hAnsi="Arial" w:cs="Arial"/>
          <w:sz w:val="22"/>
          <w:szCs w:val="22"/>
          <w:lang w:val="pt-BR"/>
        </w:rPr>
        <w:t xml:space="preserve">a </w:t>
      </w:r>
      <w:r w:rsidRPr="00D779E7">
        <w:rPr>
          <w:rFonts w:ascii="Arial" w:hAnsi="Arial" w:cs="Arial"/>
          <w:spacing w:val="11"/>
          <w:sz w:val="22"/>
          <w:szCs w:val="22"/>
          <w:lang w:val="pt-BR"/>
        </w:rPr>
        <w:t xml:space="preserve"> </w:t>
      </w:r>
      <w:r w:rsidRPr="00D779E7">
        <w:rPr>
          <w:rFonts w:ascii="Arial" w:hAnsi="Arial" w:cs="Arial"/>
          <w:spacing w:val="-1"/>
          <w:sz w:val="22"/>
          <w:szCs w:val="22"/>
          <w:lang w:val="pt-BR"/>
        </w:rPr>
        <w:t>C</w:t>
      </w:r>
      <w:r w:rsidRPr="00D779E7">
        <w:rPr>
          <w:rFonts w:ascii="Arial" w:hAnsi="Arial" w:cs="Arial"/>
          <w:spacing w:val="-3"/>
          <w:sz w:val="22"/>
          <w:szCs w:val="22"/>
          <w:lang w:val="pt-BR"/>
        </w:rPr>
        <w:t>o</w:t>
      </w:r>
      <w:r w:rsidRPr="00D779E7">
        <w:rPr>
          <w:rFonts w:ascii="Arial" w:hAnsi="Arial" w:cs="Arial"/>
          <w:spacing w:val="2"/>
          <w:sz w:val="22"/>
          <w:szCs w:val="22"/>
          <w:lang w:val="pt-BR"/>
        </w:rPr>
        <w:t>m</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pacing w:val="1"/>
          <w:sz w:val="22"/>
          <w:szCs w:val="22"/>
          <w:lang w:val="pt-BR"/>
        </w:rPr>
        <w:t>c</w:t>
      </w:r>
      <w:r w:rsidRPr="00D779E7">
        <w:rPr>
          <w:rFonts w:ascii="Arial" w:hAnsi="Arial" w:cs="Arial"/>
          <w:sz w:val="22"/>
          <w:szCs w:val="22"/>
          <w:lang w:val="pt-BR"/>
        </w:rPr>
        <w:t xml:space="preserve">a </w:t>
      </w:r>
      <w:r w:rsidRPr="00D779E7">
        <w:rPr>
          <w:rFonts w:ascii="Arial" w:hAnsi="Arial" w:cs="Arial"/>
          <w:spacing w:val="20"/>
          <w:sz w:val="22"/>
          <w:szCs w:val="22"/>
          <w:lang w:val="pt-BR"/>
        </w:rPr>
        <w:t xml:space="preserve"> </w:t>
      </w:r>
      <w:r w:rsidRPr="00D779E7">
        <w:rPr>
          <w:rFonts w:ascii="Arial" w:hAnsi="Arial" w:cs="Arial"/>
          <w:sz w:val="22"/>
          <w:szCs w:val="22"/>
          <w:lang w:val="pt-BR"/>
        </w:rPr>
        <w:t xml:space="preserve">de </w:t>
      </w:r>
      <w:r w:rsidRPr="00D779E7">
        <w:rPr>
          <w:rFonts w:ascii="Arial" w:hAnsi="Arial" w:cs="Arial"/>
          <w:spacing w:val="11"/>
          <w:sz w:val="22"/>
          <w:szCs w:val="22"/>
          <w:lang w:val="pt-BR"/>
        </w:rPr>
        <w:t xml:space="preserve"> Patos de Minas</w:t>
      </w:r>
      <w:r w:rsidRPr="00D779E7">
        <w:rPr>
          <w:rFonts w:ascii="Arial" w:hAnsi="Arial" w:cs="Arial"/>
          <w:sz w:val="22"/>
          <w:szCs w:val="22"/>
          <w:lang w:val="pt-BR"/>
        </w:rPr>
        <w:t xml:space="preserve">, </w:t>
      </w:r>
      <w:r w:rsidRPr="00D779E7">
        <w:rPr>
          <w:rFonts w:ascii="Arial" w:hAnsi="Arial" w:cs="Arial"/>
          <w:spacing w:val="16"/>
          <w:sz w:val="22"/>
          <w:szCs w:val="22"/>
          <w:lang w:val="pt-BR"/>
        </w:rPr>
        <w:t xml:space="preserve"> </w:t>
      </w:r>
      <w:r w:rsidRPr="00D779E7">
        <w:rPr>
          <w:rFonts w:ascii="Arial" w:hAnsi="Arial" w:cs="Arial"/>
          <w:spacing w:val="-1"/>
          <w:sz w:val="22"/>
          <w:szCs w:val="22"/>
          <w:lang w:val="pt-BR"/>
        </w:rPr>
        <w:t>MG</w:t>
      </w:r>
      <w:r w:rsidRPr="00D779E7">
        <w:rPr>
          <w:rFonts w:ascii="Arial" w:hAnsi="Arial" w:cs="Arial"/>
          <w:sz w:val="22"/>
          <w:szCs w:val="22"/>
          <w:lang w:val="pt-BR"/>
        </w:rPr>
        <w:t xml:space="preserve">, </w:t>
      </w:r>
      <w:r w:rsidRPr="00D779E7">
        <w:rPr>
          <w:rFonts w:ascii="Arial" w:hAnsi="Arial" w:cs="Arial"/>
          <w:spacing w:val="12"/>
          <w:sz w:val="22"/>
          <w:szCs w:val="22"/>
          <w:lang w:val="pt-BR"/>
        </w:rPr>
        <w:t xml:space="preserve"> </w:t>
      </w:r>
      <w:r w:rsidRPr="00D779E7">
        <w:rPr>
          <w:rFonts w:ascii="Arial" w:hAnsi="Arial" w:cs="Arial"/>
          <w:spacing w:val="-3"/>
          <w:sz w:val="22"/>
          <w:szCs w:val="22"/>
          <w:lang w:val="pt-BR"/>
        </w:rPr>
        <w:t>pa</w:t>
      </w:r>
      <w:r w:rsidRPr="00D779E7">
        <w:rPr>
          <w:rFonts w:ascii="Arial" w:hAnsi="Arial" w:cs="Arial"/>
          <w:spacing w:val="1"/>
          <w:sz w:val="22"/>
          <w:szCs w:val="22"/>
          <w:lang w:val="pt-BR"/>
        </w:rPr>
        <w:t>r</w:t>
      </w:r>
      <w:r w:rsidRPr="00D779E7">
        <w:rPr>
          <w:rFonts w:ascii="Arial" w:hAnsi="Arial" w:cs="Arial"/>
          <w:sz w:val="22"/>
          <w:szCs w:val="22"/>
          <w:lang w:val="pt-BR"/>
        </w:rPr>
        <w:t xml:space="preserve">a </w:t>
      </w:r>
      <w:r w:rsidRPr="00D779E7">
        <w:rPr>
          <w:rFonts w:ascii="Arial" w:hAnsi="Arial" w:cs="Arial"/>
          <w:spacing w:val="13"/>
          <w:sz w:val="22"/>
          <w:szCs w:val="22"/>
          <w:lang w:val="pt-BR"/>
        </w:rPr>
        <w:t xml:space="preserve"> </w:t>
      </w:r>
      <w:r w:rsidRPr="00D779E7">
        <w:rPr>
          <w:rFonts w:ascii="Arial" w:hAnsi="Arial" w:cs="Arial"/>
          <w:sz w:val="22"/>
          <w:szCs w:val="22"/>
          <w:lang w:val="pt-BR"/>
        </w:rPr>
        <w:t>d</w:t>
      </w:r>
      <w:r w:rsidRPr="00D779E7">
        <w:rPr>
          <w:rFonts w:ascii="Arial" w:hAnsi="Arial" w:cs="Arial"/>
          <w:spacing w:val="1"/>
          <w:sz w:val="22"/>
          <w:szCs w:val="22"/>
          <w:lang w:val="pt-BR"/>
        </w:rPr>
        <w:t>i</w:t>
      </w:r>
      <w:r w:rsidRPr="00D779E7">
        <w:rPr>
          <w:rFonts w:ascii="Arial" w:hAnsi="Arial" w:cs="Arial"/>
          <w:spacing w:val="-1"/>
          <w:sz w:val="22"/>
          <w:szCs w:val="22"/>
          <w:lang w:val="pt-BR"/>
        </w:rPr>
        <w:t>r</w:t>
      </w:r>
      <w:r w:rsidRPr="00D779E7">
        <w:rPr>
          <w:rFonts w:ascii="Arial" w:hAnsi="Arial" w:cs="Arial"/>
          <w:spacing w:val="1"/>
          <w:sz w:val="22"/>
          <w:szCs w:val="22"/>
          <w:lang w:val="pt-BR"/>
        </w:rPr>
        <w:t>i</w:t>
      </w:r>
      <w:r w:rsidRPr="00D779E7">
        <w:rPr>
          <w:rFonts w:ascii="Arial" w:hAnsi="Arial" w:cs="Arial"/>
          <w:sz w:val="22"/>
          <w:szCs w:val="22"/>
          <w:lang w:val="pt-BR"/>
        </w:rPr>
        <w:t>m</w:t>
      </w:r>
      <w:r w:rsidRPr="00D779E7">
        <w:rPr>
          <w:rFonts w:ascii="Arial" w:hAnsi="Arial" w:cs="Arial"/>
          <w:spacing w:val="3"/>
          <w:sz w:val="22"/>
          <w:szCs w:val="22"/>
          <w:lang w:val="pt-BR"/>
        </w:rPr>
        <w:t>i</w:t>
      </w:r>
      <w:r w:rsidRPr="00D779E7">
        <w:rPr>
          <w:rFonts w:ascii="Arial" w:hAnsi="Arial" w:cs="Arial"/>
          <w:sz w:val="22"/>
          <w:szCs w:val="22"/>
          <w:lang w:val="pt-BR"/>
        </w:rPr>
        <w:t xml:space="preserve">r </w:t>
      </w:r>
      <w:r w:rsidRPr="00D779E7">
        <w:rPr>
          <w:rFonts w:ascii="Arial" w:hAnsi="Arial" w:cs="Arial"/>
          <w:spacing w:val="14"/>
          <w:sz w:val="22"/>
          <w:szCs w:val="22"/>
          <w:lang w:val="pt-BR"/>
        </w:rPr>
        <w:t xml:space="preserve"> </w:t>
      </w:r>
      <w:r w:rsidRPr="00D779E7">
        <w:rPr>
          <w:rFonts w:ascii="Arial" w:hAnsi="Arial" w:cs="Arial"/>
          <w:spacing w:val="-1"/>
          <w:w w:val="101"/>
          <w:sz w:val="22"/>
          <w:szCs w:val="22"/>
          <w:lang w:val="pt-BR"/>
        </w:rPr>
        <w:t>l</w:t>
      </w:r>
      <w:r w:rsidRPr="00D779E7">
        <w:rPr>
          <w:rFonts w:ascii="Arial" w:hAnsi="Arial" w:cs="Arial"/>
          <w:spacing w:val="3"/>
          <w:w w:val="101"/>
          <w:sz w:val="22"/>
          <w:szCs w:val="22"/>
          <w:lang w:val="pt-BR"/>
        </w:rPr>
        <w:t>i</w:t>
      </w:r>
      <w:r w:rsidRPr="00D779E7">
        <w:rPr>
          <w:rFonts w:ascii="Arial" w:hAnsi="Arial" w:cs="Arial"/>
          <w:w w:val="101"/>
          <w:sz w:val="22"/>
          <w:szCs w:val="22"/>
          <w:lang w:val="pt-BR"/>
        </w:rPr>
        <w:t>tí</w:t>
      </w:r>
      <w:r w:rsidRPr="00D779E7">
        <w:rPr>
          <w:rFonts w:ascii="Arial" w:hAnsi="Arial" w:cs="Arial"/>
          <w:spacing w:val="-3"/>
          <w:w w:val="101"/>
          <w:sz w:val="22"/>
          <w:szCs w:val="22"/>
          <w:lang w:val="pt-BR"/>
        </w:rPr>
        <w:t>g</w:t>
      </w:r>
      <w:r w:rsidRPr="00D779E7">
        <w:rPr>
          <w:rFonts w:ascii="Arial" w:hAnsi="Arial" w:cs="Arial"/>
          <w:spacing w:val="1"/>
          <w:w w:val="101"/>
          <w:sz w:val="22"/>
          <w:szCs w:val="22"/>
          <w:lang w:val="pt-BR"/>
        </w:rPr>
        <w:t>i</w:t>
      </w:r>
      <w:r w:rsidRPr="00D779E7">
        <w:rPr>
          <w:rFonts w:ascii="Arial" w:hAnsi="Arial" w:cs="Arial"/>
          <w:w w:val="101"/>
          <w:sz w:val="22"/>
          <w:szCs w:val="22"/>
          <w:lang w:val="pt-BR"/>
        </w:rPr>
        <w:t xml:space="preserve">os </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3"/>
          <w:sz w:val="22"/>
          <w:szCs w:val="22"/>
          <w:lang w:val="pt-BR"/>
        </w:rPr>
        <w:t>s</w:t>
      </w:r>
      <w:r w:rsidRPr="00D779E7">
        <w:rPr>
          <w:rFonts w:ascii="Arial" w:hAnsi="Arial" w:cs="Arial"/>
          <w:spacing w:val="-3"/>
          <w:sz w:val="22"/>
          <w:szCs w:val="22"/>
          <w:lang w:val="pt-BR"/>
        </w:rPr>
        <w:t>u</w:t>
      </w:r>
      <w:r w:rsidRPr="00D779E7">
        <w:rPr>
          <w:rFonts w:ascii="Arial" w:hAnsi="Arial" w:cs="Arial"/>
          <w:spacing w:val="1"/>
          <w:sz w:val="22"/>
          <w:szCs w:val="22"/>
          <w:lang w:val="pt-BR"/>
        </w:rPr>
        <w:t>l</w:t>
      </w:r>
      <w:r w:rsidRPr="00D779E7">
        <w:rPr>
          <w:rFonts w:ascii="Arial" w:hAnsi="Arial" w:cs="Arial"/>
          <w:sz w:val="22"/>
          <w:szCs w:val="22"/>
          <w:lang w:val="pt-BR"/>
        </w:rPr>
        <w:t>t</w:t>
      </w:r>
      <w:r w:rsidRPr="00D779E7">
        <w:rPr>
          <w:rFonts w:ascii="Arial" w:hAnsi="Arial" w:cs="Arial"/>
          <w:spacing w:val="-3"/>
          <w:sz w:val="22"/>
          <w:szCs w:val="22"/>
          <w:lang w:val="pt-BR"/>
        </w:rPr>
        <w:t>a</w:t>
      </w:r>
      <w:r w:rsidRPr="00D779E7">
        <w:rPr>
          <w:rFonts w:ascii="Arial" w:hAnsi="Arial" w:cs="Arial"/>
          <w:sz w:val="22"/>
          <w:szCs w:val="22"/>
          <w:lang w:val="pt-BR"/>
        </w:rPr>
        <w:t>ntes</w:t>
      </w:r>
      <w:r w:rsidRPr="00D779E7">
        <w:rPr>
          <w:rFonts w:ascii="Arial" w:hAnsi="Arial" w:cs="Arial"/>
          <w:spacing w:val="13"/>
          <w:sz w:val="22"/>
          <w:szCs w:val="22"/>
          <w:lang w:val="pt-BR"/>
        </w:rPr>
        <w:t xml:space="preserve"> </w:t>
      </w:r>
      <w:r w:rsidRPr="00D779E7">
        <w:rPr>
          <w:rFonts w:ascii="Arial" w:hAnsi="Arial" w:cs="Arial"/>
          <w:sz w:val="22"/>
          <w:szCs w:val="22"/>
          <w:lang w:val="pt-BR"/>
        </w:rPr>
        <w:t>de</w:t>
      </w:r>
      <w:r w:rsidRPr="00D779E7">
        <w:rPr>
          <w:rFonts w:ascii="Arial" w:hAnsi="Arial" w:cs="Arial"/>
          <w:spacing w:val="-2"/>
          <w:sz w:val="22"/>
          <w:szCs w:val="22"/>
          <w:lang w:val="pt-BR"/>
        </w:rPr>
        <w:t>s</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4"/>
          <w:sz w:val="22"/>
          <w:szCs w:val="22"/>
          <w:lang w:val="pt-BR"/>
        </w:rPr>
        <w:t xml:space="preserve"> </w:t>
      </w:r>
      <w:r w:rsidRPr="00D779E7">
        <w:rPr>
          <w:rFonts w:ascii="Arial" w:hAnsi="Arial" w:cs="Arial"/>
          <w:spacing w:val="3"/>
          <w:w w:val="101"/>
          <w:sz w:val="22"/>
          <w:szCs w:val="22"/>
          <w:lang w:val="pt-BR"/>
        </w:rPr>
        <w:t>E</w:t>
      </w:r>
      <w:r w:rsidRPr="00D779E7">
        <w:rPr>
          <w:rFonts w:ascii="Arial" w:hAnsi="Arial" w:cs="Arial"/>
          <w:spacing w:val="-3"/>
          <w:w w:val="101"/>
          <w:sz w:val="22"/>
          <w:szCs w:val="22"/>
          <w:lang w:val="pt-BR"/>
        </w:rPr>
        <w:t>d</w:t>
      </w:r>
      <w:r w:rsidRPr="00D779E7">
        <w:rPr>
          <w:rFonts w:ascii="Arial" w:hAnsi="Arial" w:cs="Arial"/>
          <w:spacing w:val="1"/>
          <w:w w:val="101"/>
          <w:sz w:val="22"/>
          <w:szCs w:val="22"/>
          <w:lang w:val="pt-BR"/>
        </w:rPr>
        <w:t>i</w:t>
      </w:r>
      <w:r w:rsidRPr="00D779E7">
        <w:rPr>
          <w:rFonts w:ascii="Arial" w:hAnsi="Arial" w:cs="Arial"/>
          <w:w w:val="101"/>
          <w:sz w:val="22"/>
          <w:szCs w:val="22"/>
          <w:lang w:val="pt-BR"/>
        </w:rPr>
        <w:t>ta</w:t>
      </w:r>
      <w:r w:rsidRPr="00D779E7">
        <w:rPr>
          <w:rFonts w:ascii="Arial" w:hAnsi="Arial" w:cs="Arial"/>
          <w:spacing w:val="3"/>
          <w:w w:val="101"/>
          <w:sz w:val="22"/>
          <w:szCs w:val="22"/>
          <w:lang w:val="pt-BR"/>
        </w:rPr>
        <w:t>l</w:t>
      </w:r>
      <w:r w:rsidRPr="00D779E7">
        <w:rPr>
          <w:rFonts w:ascii="Arial" w:hAnsi="Arial" w:cs="Arial"/>
          <w:w w:val="101"/>
          <w:sz w:val="22"/>
          <w:szCs w:val="22"/>
          <w:lang w:val="pt-BR"/>
        </w:rPr>
        <w:t>.</w:t>
      </w:r>
    </w:p>
    <w:p w:rsidR="003D5B95" w:rsidRPr="00D779E7" w:rsidRDefault="003D5B95" w:rsidP="00EA10A8">
      <w:pPr>
        <w:spacing w:line="360" w:lineRule="auto"/>
        <w:ind w:right="61"/>
        <w:jc w:val="both"/>
        <w:rPr>
          <w:rFonts w:ascii="Arial" w:hAnsi="Arial" w:cs="Arial"/>
          <w:sz w:val="22"/>
          <w:szCs w:val="22"/>
          <w:lang w:val="pt-BR"/>
        </w:rPr>
      </w:pPr>
      <w:r w:rsidRPr="00D779E7">
        <w:rPr>
          <w:rFonts w:ascii="Arial" w:hAnsi="Arial" w:cs="Arial"/>
          <w:b/>
          <w:spacing w:val="-3"/>
          <w:sz w:val="22"/>
          <w:szCs w:val="22"/>
          <w:lang w:val="pt-BR"/>
        </w:rPr>
        <w:t>1</w:t>
      </w:r>
      <w:r w:rsidRPr="00D779E7">
        <w:rPr>
          <w:rFonts w:ascii="Arial" w:hAnsi="Arial" w:cs="Arial"/>
          <w:b/>
          <w:sz w:val="22"/>
          <w:szCs w:val="22"/>
          <w:lang w:val="pt-BR"/>
        </w:rPr>
        <w:t>8</w:t>
      </w:r>
      <w:r w:rsidRPr="00D779E7">
        <w:rPr>
          <w:rFonts w:ascii="Arial" w:hAnsi="Arial" w:cs="Arial"/>
          <w:b/>
          <w:spacing w:val="2"/>
          <w:sz w:val="22"/>
          <w:szCs w:val="22"/>
          <w:lang w:val="pt-BR"/>
        </w:rPr>
        <w:t>.</w:t>
      </w:r>
      <w:r w:rsidRPr="00D779E7">
        <w:rPr>
          <w:rFonts w:ascii="Arial" w:hAnsi="Arial" w:cs="Arial"/>
          <w:b/>
          <w:sz w:val="22"/>
          <w:szCs w:val="22"/>
          <w:lang w:val="pt-BR"/>
        </w:rPr>
        <w:t>9</w:t>
      </w:r>
      <w:r w:rsidRPr="00D779E7">
        <w:rPr>
          <w:rFonts w:ascii="Arial" w:hAnsi="Arial" w:cs="Arial"/>
          <w:spacing w:val="31"/>
          <w:sz w:val="22"/>
          <w:szCs w:val="22"/>
          <w:lang w:val="pt-BR"/>
        </w:rPr>
        <w:t xml:space="preserve"> </w:t>
      </w:r>
      <w:r w:rsidRPr="00D779E7">
        <w:rPr>
          <w:rFonts w:ascii="Arial" w:hAnsi="Arial" w:cs="Arial"/>
          <w:sz w:val="22"/>
          <w:szCs w:val="22"/>
          <w:lang w:val="pt-BR"/>
        </w:rPr>
        <w:t>O</w:t>
      </w:r>
      <w:r w:rsidRPr="00D779E7">
        <w:rPr>
          <w:rFonts w:ascii="Arial" w:hAnsi="Arial" w:cs="Arial"/>
          <w:spacing w:val="28"/>
          <w:sz w:val="22"/>
          <w:szCs w:val="22"/>
          <w:lang w:val="pt-BR"/>
        </w:rPr>
        <w:t xml:space="preserve"> </w:t>
      </w:r>
      <w:r w:rsidRPr="00D779E7">
        <w:rPr>
          <w:rFonts w:ascii="Arial" w:hAnsi="Arial" w:cs="Arial"/>
          <w:sz w:val="22"/>
          <w:szCs w:val="22"/>
          <w:lang w:val="pt-BR"/>
        </w:rPr>
        <w:t>p</w:t>
      </w:r>
      <w:r w:rsidRPr="00D779E7">
        <w:rPr>
          <w:rFonts w:ascii="Arial" w:hAnsi="Arial" w:cs="Arial"/>
          <w:spacing w:val="1"/>
          <w:sz w:val="22"/>
          <w:szCs w:val="22"/>
          <w:lang w:val="pt-BR"/>
        </w:rPr>
        <w:t>r</w:t>
      </w:r>
      <w:r w:rsidRPr="00D779E7">
        <w:rPr>
          <w:rFonts w:ascii="Arial" w:hAnsi="Arial" w:cs="Arial"/>
          <w:spacing w:val="2"/>
          <w:sz w:val="22"/>
          <w:szCs w:val="22"/>
          <w:lang w:val="pt-BR"/>
        </w:rPr>
        <w:t>a</w:t>
      </w:r>
      <w:r w:rsidRPr="00D779E7">
        <w:rPr>
          <w:rFonts w:ascii="Arial" w:hAnsi="Arial" w:cs="Arial"/>
          <w:spacing w:val="-4"/>
          <w:sz w:val="22"/>
          <w:szCs w:val="22"/>
          <w:lang w:val="pt-BR"/>
        </w:rPr>
        <w:t>z</w:t>
      </w:r>
      <w:r w:rsidRPr="00D779E7">
        <w:rPr>
          <w:rFonts w:ascii="Arial" w:hAnsi="Arial" w:cs="Arial"/>
          <w:sz w:val="22"/>
          <w:szCs w:val="22"/>
          <w:lang w:val="pt-BR"/>
        </w:rPr>
        <w:t>o</w:t>
      </w:r>
      <w:r w:rsidRPr="00D779E7">
        <w:rPr>
          <w:rFonts w:ascii="Arial" w:hAnsi="Arial" w:cs="Arial"/>
          <w:spacing w:val="36"/>
          <w:sz w:val="22"/>
          <w:szCs w:val="22"/>
          <w:lang w:val="pt-BR"/>
        </w:rPr>
        <w:t xml:space="preserve"> </w:t>
      </w:r>
      <w:r w:rsidRPr="00D779E7">
        <w:rPr>
          <w:rFonts w:ascii="Arial" w:hAnsi="Arial" w:cs="Arial"/>
          <w:spacing w:val="-5"/>
          <w:sz w:val="22"/>
          <w:szCs w:val="22"/>
          <w:lang w:val="pt-BR"/>
        </w:rPr>
        <w:t>p</w:t>
      </w:r>
      <w:r w:rsidRPr="00D779E7">
        <w:rPr>
          <w:rFonts w:ascii="Arial" w:hAnsi="Arial" w:cs="Arial"/>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30"/>
          <w:sz w:val="22"/>
          <w:szCs w:val="22"/>
          <w:lang w:val="pt-BR"/>
        </w:rPr>
        <w:t xml:space="preserve"> </w:t>
      </w:r>
      <w:r w:rsidRPr="00D779E7">
        <w:rPr>
          <w:rFonts w:ascii="Arial" w:hAnsi="Arial" w:cs="Arial"/>
          <w:spacing w:val="3"/>
          <w:sz w:val="22"/>
          <w:szCs w:val="22"/>
          <w:lang w:val="pt-BR"/>
        </w:rPr>
        <w:t>i</w:t>
      </w:r>
      <w:r w:rsidRPr="00D779E7">
        <w:rPr>
          <w:rFonts w:ascii="Arial" w:hAnsi="Arial" w:cs="Arial"/>
          <w:spacing w:val="2"/>
          <w:sz w:val="22"/>
          <w:szCs w:val="22"/>
          <w:lang w:val="pt-BR"/>
        </w:rPr>
        <w:t>m</w:t>
      </w:r>
      <w:r w:rsidRPr="00D779E7">
        <w:rPr>
          <w:rFonts w:ascii="Arial" w:hAnsi="Arial" w:cs="Arial"/>
          <w:spacing w:val="-3"/>
          <w:sz w:val="22"/>
          <w:szCs w:val="22"/>
          <w:lang w:val="pt-BR"/>
        </w:rPr>
        <w:t>p</w:t>
      </w:r>
      <w:r w:rsidRPr="00D779E7">
        <w:rPr>
          <w:rFonts w:ascii="Arial" w:hAnsi="Arial" w:cs="Arial"/>
          <w:spacing w:val="2"/>
          <w:sz w:val="22"/>
          <w:szCs w:val="22"/>
          <w:lang w:val="pt-BR"/>
        </w:rPr>
        <w:t>u</w:t>
      </w:r>
      <w:r w:rsidRPr="00D779E7">
        <w:rPr>
          <w:rFonts w:ascii="Arial" w:hAnsi="Arial" w:cs="Arial"/>
          <w:spacing w:val="-3"/>
          <w:sz w:val="22"/>
          <w:szCs w:val="22"/>
          <w:lang w:val="pt-BR"/>
        </w:rPr>
        <w:t>g</w:t>
      </w:r>
      <w:r w:rsidRPr="00D779E7">
        <w:rPr>
          <w:rFonts w:ascii="Arial" w:hAnsi="Arial" w:cs="Arial"/>
          <w:spacing w:val="2"/>
          <w:sz w:val="22"/>
          <w:szCs w:val="22"/>
          <w:lang w:val="pt-BR"/>
        </w:rPr>
        <w:t>n</w:t>
      </w:r>
      <w:r w:rsidRPr="00D779E7">
        <w:rPr>
          <w:rFonts w:ascii="Arial" w:hAnsi="Arial" w:cs="Arial"/>
          <w:spacing w:val="-3"/>
          <w:sz w:val="22"/>
          <w:szCs w:val="22"/>
          <w:lang w:val="pt-BR"/>
        </w:rPr>
        <w:t>a</w:t>
      </w:r>
      <w:r w:rsidRPr="00D779E7">
        <w:rPr>
          <w:rFonts w:ascii="Arial" w:hAnsi="Arial" w:cs="Arial"/>
          <w:spacing w:val="3"/>
          <w:sz w:val="22"/>
          <w:szCs w:val="22"/>
          <w:lang w:val="pt-BR"/>
        </w:rPr>
        <w:t>ç</w:t>
      </w:r>
      <w:r w:rsidRPr="00D779E7">
        <w:rPr>
          <w:rFonts w:ascii="Arial" w:hAnsi="Arial" w:cs="Arial"/>
          <w:spacing w:val="-3"/>
          <w:sz w:val="22"/>
          <w:szCs w:val="22"/>
          <w:lang w:val="pt-BR"/>
        </w:rPr>
        <w:t>ã</w:t>
      </w:r>
      <w:r w:rsidRPr="00D779E7">
        <w:rPr>
          <w:rFonts w:ascii="Arial" w:hAnsi="Arial" w:cs="Arial"/>
          <w:sz w:val="22"/>
          <w:szCs w:val="22"/>
          <w:lang w:val="pt-BR"/>
        </w:rPr>
        <w:t>o</w:t>
      </w:r>
      <w:r w:rsidRPr="00D779E7">
        <w:rPr>
          <w:rFonts w:ascii="Arial" w:hAnsi="Arial" w:cs="Arial"/>
          <w:spacing w:val="43"/>
          <w:sz w:val="22"/>
          <w:szCs w:val="22"/>
          <w:lang w:val="pt-BR"/>
        </w:rPr>
        <w:t xml:space="preserve"> </w:t>
      </w:r>
      <w:r w:rsidRPr="00D779E7">
        <w:rPr>
          <w:rFonts w:ascii="Arial" w:hAnsi="Arial" w:cs="Arial"/>
          <w:sz w:val="22"/>
          <w:szCs w:val="22"/>
          <w:lang w:val="pt-BR"/>
        </w:rPr>
        <w:t>do</w:t>
      </w:r>
      <w:r w:rsidRPr="00D779E7">
        <w:rPr>
          <w:rFonts w:ascii="Arial" w:hAnsi="Arial" w:cs="Arial"/>
          <w:spacing w:val="30"/>
          <w:sz w:val="22"/>
          <w:szCs w:val="22"/>
          <w:lang w:val="pt-BR"/>
        </w:rPr>
        <w:t xml:space="preserve"> </w:t>
      </w:r>
      <w:r w:rsidRPr="00D779E7">
        <w:rPr>
          <w:rFonts w:ascii="Arial" w:hAnsi="Arial" w:cs="Arial"/>
          <w:spacing w:val="-3"/>
          <w:sz w:val="22"/>
          <w:szCs w:val="22"/>
          <w:lang w:val="pt-BR"/>
        </w:rPr>
        <w:t>p</w:t>
      </w:r>
      <w:r w:rsidRPr="00D779E7">
        <w:rPr>
          <w:rFonts w:ascii="Arial" w:hAnsi="Arial" w:cs="Arial"/>
          <w:spacing w:val="1"/>
          <w:sz w:val="22"/>
          <w:szCs w:val="22"/>
          <w:lang w:val="pt-BR"/>
        </w:rPr>
        <w:t>r</w:t>
      </w:r>
      <w:r w:rsidRPr="00D779E7">
        <w:rPr>
          <w:rFonts w:ascii="Arial" w:hAnsi="Arial" w:cs="Arial"/>
          <w:sz w:val="22"/>
          <w:szCs w:val="22"/>
          <w:lang w:val="pt-BR"/>
        </w:rPr>
        <w:t>e</w:t>
      </w:r>
      <w:r w:rsidRPr="00D779E7">
        <w:rPr>
          <w:rFonts w:ascii="Arial" w:hAnsi="Arial" w:cs="Arial"/>
          <w:spacing w:val="3"/>
          <w:sz w:val="22"/>
          <w:szCs w:val="22"/>
          <w:lang w:val="pt-BR"/>
        </w:rPr>
        <w:t>s</w:t>
      </w:r>
      <w:r w:rsidRPr="00D779E7">
        <w:rPr>
          <w:rFonts w:ascii="Arial" w:hAnsi="Arial" w:cs="Arial"/>
          <w:spacing w:val="-3"/>
          <w:sz w:val="22"/>
          <w:szCs w:val="22"/>
          <w:lang w:val="pt-BR"/>
        </w:rPr>
        <w:t>e</w:t>
      </w:r>
      <w:r w:rsidRPr="00D779E7">
        <w:rPr>
          <w:rFonts w:ascii="Arial" w:hAnsi="Arial" w:cs="Arial"/>
          <w:sz w:val="22"/>
          <w:szCs w:val="22"/>
          <w:lang w:val="pt-BR"/>
        </w:rPr>
        <w:t>n</w:t>
      </w:r>
      <w:r w:rsidRPr="00D779E7">
        <w:rPr>
          <w:rFonts w:ascii="Arial" w:hAnsi="Arial" w:cs="Arial"/>
          <w:spacing w:val="2"/>
          <w:sz w:val="22"/>
          <w:szCs w:val="22"/>
          <w:lang w:val="pt-BR"/>
        </w:rPr>
        <w:t>t</w:t>
      </w:r>
      <w:r w:rsidRPr="00D779E7">
        <w:rPr>
          <w:rFonts w:ascii="Arial" w:hAnsi="Arial" w:cs="Arial"/>
          <w:sz w:val="22"/>
          <w:szCs w:val="22"/>
          <w:lang w:val="pt-BR"/>
        </w:rPr>
        <w:t>e</w:t>
      </w:r>
      <w:r w:rsidRPr="00D779E7">
        <w:rPr>
          <w:rFonts w:ascii="Arial" w:hAnsi="Arial" w:cs="Arial"/>
          <w:spacing w:val="36"/>
          <w:sz w:val="22"/>
          <w:szCs w:val="22"/>
          <w:lang w:val="pt-BR"/>
        </w:rPr>
        <w:t xml:space="preserve"> </w:t>
      </w:r>
      <w:r w:rsidRPr="00D779E7">
        <w:rPr>
          <w:rFonts w:ascii="Arial" w:hAnsi="Arial" w:cs="Arial"/>
          <w:sz w:val="22"/>
          <w:szCs w:val="22"/>
          <w:lang w:val="pt-BR"/>
        </w:rPr>
        <w:t>ed</w:t>
      </w:r>
      <w:r w:rsidRPr="00D779E7">
        <w:rPr>
          <w:rFonts w:ascii="Arial" w:hAnsi="Arial" w:cs="Arial"/>
          <w:spacing w:val="1"/>
          <w:sz w:val="22"/>
          <w:szCs w:val="22"/>
          <w:lang w:val="pt-BR"/>
        </w:rPr>
        <w:t>i</w:t>
      </w:r>
      <w:r w:rsidRPr="00D779E7">
        <w:rPr>
          <w:rFonts w:ascii="Arial" w:hAnsi="Arial" w:cs="Arial"/>
          <w:spacing w:val="-3"/>
          <w:sz w:val="22"/>
          <w:szCs w:val="22"/>
          <w:lang w:val="pt-BR"/>
        </w:rPr>
        <w:t>t</w:t>
      </w:r>
      <w:r w:rsidRPr="00D779E7">
        <w:rPr>
          <w:rFonts w:ascii="Arial" w:hAnsi="Arial" w:cs="Arial"/>
          <w:sz w:val="22"/>
          <w:szCs w:val="22"/>
          <w:lang w:val="pt-BR"/>
        </w:rPr>
        <w:t>al</w:t>
      </w:r>
      <w:r w:rsidRPr="00D779E7">
        <w:rPr>
          <w:rFonts w:ascii="Arial" w:hAnsi="Arial" w:cs="Arial"/>
          <w:spacing w:val="33"/>
          <w:sz w:val="22"/>
          <w:szCs w:val="22"/>
          <w:lang w:val="pt-BR"/>
        </w:rPr>
        <w:t xml:space="preserve"> </w:t>
      </w:r>
      <w:r w:rsidRPr="00D779E7">
        <w:rPr>
          <w:rFonts w:ascii="Arial" w:hAnsi="Arial" w:cs="Arial"/>
          <w:spacing w:val="1"/>
          <w:sz w:val="22"/>
          <w:szCs w:val="22"/>
          <w:lang w:val="pt-BR"/>
        </w:rPr>
        <w:t>s</w:t>
      </w:r>
      <w:r w:rsidRPr="00D779E7">
        <w:rPr>
          <w:rFonts w:ascii="Arial" w:hAnsi="Arial" w:cs="Arial"/>
          <w:spacing w:val="-3"/>
          <w:sz w:val="22"/>
          <w:szCs w:val="22"/>
          <w:lang w:val="pt-BR"/>
        </w:rPr>
        <w:t>e</w:t>
      </w:r>
      <w:r w:rsidRPr="00D779E7">
        <w:rPr>
          <w:rFonts w:ascii="Arial" w:hAnsi="Arial" w:cs="Arial"/>
          <w:spacing w:val="-1"/>
          <w:sz w:val="22"/>
          <w:szCs w:val="22"/>
          <w:lang w:val="pt-BR"/>
        </w:rPr>
        <w:t>r</w:t>
      </w:r>
      <w:r w:rsidRPr="00D779E7">
        <w:rPr>
          <w:rFonts w:ascii="Arial" w:hAnsi="Arial" w:cs="Arial"/>
          <w:sz w:val="22"/>
          <w:szCs w:val="22"/>
          <w:lang w:val="pt-BR"/>
        </w:rPr>
        <w:t>á</w:t>
      </w:r>
      <w:r w:rsidRPr="00D779E7">
        <w:rPr>
          <w:rFonts w:ascii="Arial" w:hAnsi="Arial" w:cs="Arial"/>
          <w:spacing w:val="34"/>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30"/>
          <w:sz w:val="22"/>
          <w:szCs w:val="22"/>
          <w:lang w:val="pt-BR"/>
        </w:rPr>
        <w:t xml:space="preserve"> </w:t>
      </w:r>
      <w:r w:rsidRPr="00D779E7">
        <w:rPr>
          <w:rFonts w:ascii="Arial" w:hAnsi="Arial" w:cs="Arial"/>
          <w:spacing w:val="1"/>
          <w:sz w:val="22"/>
          <w:szCs w:val="22"/>
          <w:lang w:val="pt-BR"/>
        </w:rPr>
        <w:t>ci</w:t>
      </w:r>
      <w:r w:rsidRPr="00D779E7">
        <w:rPr>
          <w:rFonts w:ascii="Arial" w:hAnsi="Arial" w:cs="Arial"/>
          <w:spacing w:val="-3"/>
          <w:sz w:val="22"/>
          <w:szCs w:val="22"/>
          <w:lang w:val="pt-BR"/>
        </w:rPr>
        <w:t>n</w:t>
      </w:r>
      <w:r w:rsidRPr="00D779E7">
        <w:rPr>
          <w:rFonts w:ascii="Arial" w:hAnsi="Arial" w:cs="Arial"/>
          <w:spacing w:val="3"/>
          <w:sz w:val="22"/>
          <w:szCs w:val="22"/>
          <w:lang w:val="pt-BR"/>
        </w:rPr>
        <w:t>c</w:t>
      </w:r>
      <w:r w:rsidRPr="00D779E7">
        <w:rPr>
          <w:rFonts w:ascii="Arial" w:hAnsi="Arial" w:cs="Arial"/>
          <w:sz w:val="22"/>
          <w:szCs w:val="22"/>
          <w:lang w:val="pt-BR"/>
        </w:rPr>
        <w:t>o</w:t>
      </w:r>
      <w:r w:rsidRPr="00D779E7">
        <w:rPr>
          <w:rFonts w:ascii="Arial" w:hAnsi="Arial" w:cs="Arial"/>
          <w:spacing w:val="35"/>
          <w:sz w:val="22"/>
          <w:szCs w:val="22"/>
          <w:lang w:val="pt-BR"/>
        </w:rPr>
        <w:t xml:space="preserve"> </w:t>
      </w:r>
      <w:r w:rsidRPr="00D779E7">
        <w:rPr>
          <w:rFonts w:ascii="Arial" w:hAnsi="Arial" w:cs="Arial"/>
          <w:spacing w:val="-3"/>
          <w:sz w:val="22"/>
          <w:szCs w:val="22"/>
          <w:lang w:val="pt-BR"/>
        </w:rPr>
        <w:t>d</w:t>
      </w:r>
      <w:r w:rsidRPr="00D779E7">
        <w:rPr>
          <w:rFonts w:ascii="Arial" w:hAnsi="Arial" w:cs="Arial"/>
          <w:spacing w:val="1"/>
          <w:sz w:val="22"/>
          <w:szCs w:val="22"/>
          <w:lang w:val="pt-BR"/>
        </w:rPr>
        <w:t>i</w:t>
      </w:r>
      <w:r w:rsidRPr="00D779E7">
        <w:rPr>
          <w:rFonts w:ascii="Arial" w:hAnsi="Arial" w:cs="Arial"/>
          <w:sz w:val="22"/>
          <w:szCs w:val="22"/>
          <w:lang w:val="pt-BR"/>
        </w:rPr>
        <w:t>as</w:t>
      </w:r>
      <w:r w:rsidRPr="00D779E7">
        <w:rPr>
          <w:rFonts w:ascii="Arial" w:hAnsi="Arial" w:cs="Arial"/>
          <w:spacing w:val="32"/>
          <w:sz w:val="22"/>
          <w:szCs w:val="22"/>
          <w:lang w:val="pt-BR"/>
        </w:rPr>
        <w:t xml:space="preserve"> </w:t>
      </w:r>
      <w:r w:rsidRPr="00D779E7">
        <w:rPr>
          <w:rFonts w:ascii="Arial" w:hAnsi="Arial" w:cs="Arial"/>
          <w:spacing w:val="-3"/>
          <w:sz w:val="22"/>
          <w:szCs w:val="22"/>
          <w:lang w:val="pt-BR"/>
        </w:rPr>
        <w:t>ú</w:t>
      </w:r>
      <w:r w:rsidRPr="00D779E7">
        <w:rPr>
          <w:rFonts w:ascii="Arial" w:hAnsi="Arial" w:cs="Arial"/>
          <w:sz w:val="22"/>
          <w:szCs w:val="22"/>
          <w:lang w:val="pt-BR"/>
        </w:rPr>
        <w:t>te</w:t>
      </w:r>
      <w:r w:rsidRPr="00D779E7">
        <w:rPr>
          <w:rFonts w:ascii="Arial" w:hAnsi="Arial" w:cs="Arial"/>
          <w:spacing w:val="1"/>
          <w:sz w:val="22"/>
          <w:szCs w:val="22"/>
          <w:lang w:val="pt-BR"/>
        </w:rPr>
        <w:t>i</w:t>
      </w:r>
      <w:r w:rsidRPr="00D779E7">
        <w:rPr>
          <w:rFonts w:ascii="Arial" w:hAnsi="Arial" w:cs="Arial"/>
          <w:sz w:val="22"/>
          <w:szCs w:val="22"/>
          <w:lang w:val="pt-BR"/>
        </w:rPr>
        <w:t>s</w:t>
      </w:r>
      <w:r w:rsidRPr="00D779E7">
        <w:rPr>
          <w:rFonts w:ascii="Arial" w:hAnsi="Arial" w:cs="Arial"/>
          <w:spacing w:val="33"/>
          <w:sz w:val="22"/>
          <w:szCs w:val="22"/>
          <w:lang w:val="pt-BR"/>
        </w:rPr>
        <w:t xml:space="preserve"> </w:t>
      </w:r>
      <w:r w:rsidRPr="00D779E7">
        <w:rPr>
          <w:rFonts w:ascii="Arial" w:hAnsi="Arial" w:cs="Arial"/>
          <w:sz w:val="22"/>
          <w:szCs w:val="22"/>
          <w:lang w:val="pt-BR"/>
        </w:rPr>
        <w:t>antes</w:t>
      </w:r>
      <w:r w:rsidRPr="00D779E7">
        <w:rPr>
          <w:rFonts w:ascii="Arial" w:hAnsi="Arial" w:cs="Arial"/>
          <w:spacing w:val="34"/>
          <w:sz w:val="22"/>
          <w:szCs w:val="22"/>
          <w:lang w:val="pt-BR"/>
        </w:rPr>
        <w:t xml:space="preserve"> </w:t>
      </w:r>
      <w:r w:rsidRPr="00D779E7">
        <w:rPr>
          <w:rFonts w:ascii="Arial" w:hAnsi="Arial" w:cs="Arial"/>
          <w:w w:val="101"/>
          <w:sz w:val="22"/>
          <w:szCs w:val="22"/>
          <w:lang w:val="pt-BR"/>
        </w:rPr>
        <w:t xml:space="preserve">da </w:t>
      </w:r>
      <w:r w:rsidRPr="00D779E7">
        <w:rPr>
          <w:rFonts w:ascii="Arial" w:hAnsi="Arial" w:cs="Arial"/>
          <w:sz w:val="22"/>
          <w:szCs w:val="22"/>
          <w:lang w:val="pt-BR"/>
        </w:rPr>
        <w:t>d</w:t>
      </w:r>
      <w:r w:rsidRPr="00D779E7">
        <w:rPr>
          <w:rFonts w:ascii="Arial" w:hAnsi="Arial" w:cs="Arial"/>
          <w:spacing w:val="-3"/>
          <w:sz w:val="22"/>
          <w:szCs w:val="22"/>
          <w:lang w:val="pt-BR"/>
        </w:rPr>
        <w:t>a</w:t>
      </w:r>
      <w:r w:rsidRPr="00D779E7">
        <w:rPr>
          <w:rFonts w:ascii="Arial" w:hAnsi="Arial" w:cs="Arial"/>
          <w:sz w:val="22"/>
          <w:szCs w:val="22"/>
          <w:lang w:val="pt-BR"/>
        </w:rPr>
        <w:t>ta</w:t>
      </w:r>
      <w:r w:rsidRPr="00D779E7">
        <w:rPr>
          <w:rFonts w:ascii="Arial" w:hAnsi="Arial" w:cs="Arial"/>
          <w:spacing w:val="2"/>
          <w:sz w:val="22"/>
          <w:szCs w:val="22"/>
          <w:lang w:val="pt-BR"/>
        </w:rPr>
        <w:t xml:space="preserve"> </w:t>
      </w:r>
      <w:r w:rsidRPr="00D779E7">
        <w:rPr>
          <w:rFonts w:ascii="Arial" w:hAnsi="Arial" w:cs="Arial"/>
          <w:spacing w:val="5"/>
          <w:sz w:val="22"/>
          <w:szCs w:val="22"/>
          <w:lang w:val="pt-BR"/>
        </w:rPr>
        <w:t>f</w:t>
      </w:r>
      <w:r w:rsidRPr="00D779E7">
        <w:rPr>
          <w:rFonts w:ascii="Arial" w:hAnsi="Arial" w:cs="Arial"/>
          <w:spacing w:val="1"/>
          <w:sz w:val="22"/>
          <w:szCs w:val="22"/>
          <w:lang w:val="pt-BR"/>
        </w:rPr>
        <w:t>ix</w:t>
      </w:r>
      <w:r w:rsidRPr="00D779E7">
        <w:rPr>
          <w:rFonts w:ascii="Arial" w:hAnsi="Arial" w:cs="Arial"/>
          <w:spacing w:val="-3"/>
          <w:sz w:val="22"/>
          <w:szCs w:val="22"/>
          <w:lang w:val="pt-BR"/>
        </w:rPr>
        <w:t>a</w:t>
      </w:r>
      <w:r w:rsidRPr="00D779E7">
        <w:rPr>
          <w:rFonts w:ascii="Arial" w:hAnsi="Arial" w:cs="Arial"/>
          <w:sz w:val="22"/>
          <w:szCs w:val="22"/>
          <w:lang w:val="pt-BR"/>
        </w:rPr>
        <w:t>da</w:t>
      </w:r>
      <w:r w:rsidRPr="00D779E7">
        <w:rPr>
          <w:rFonts w:ascii="Arial" w:hAnsi="Arial" w:cs="Arial"/>
          <w:spacing w:val="7"/>
          <w:sz w:val="22"/>
          <w:szCs w:val="22"/>
          <w:lang w:val="pt-BR"/>
        </w:rPr>
        <w:t xml:space="preserve"> </w:t>
      </w:r>
      <w:r w:rsidRPr="00D779E7">
        <w:rPr>
          <w:rFonts w:ascii="Arial" w:hAnsi="Arial" w:cs="Arial"/>
          <w:spacing w:val="-5"/>
          <w:sz w:val="22"/>
          <w:szCs w:val="22"/>
          <w:lang w:val="pt-BR"/>
        </w:rPr>
        <w:t>p</w:t>
      </w:r>
      <w:r w:rsidRPr="00D779E7">
        <w:rPr>
          <w:rFonts w:ascii="Arial" w:hAnsi="Arial" w:cs="Arial"/>
          <w:spacing w:val="2"/>
          <w:sz w:val="22"/>
          <w:szCs w:val="22"/>
          <w:lang w:val="pt-BR"/>
        </w:rPr>
        <w:t>a</w:t>
      </w:r>
      <w:r w:rsidRPr="00D779E7">
        <w:rPr>
          <w:rFonts w:ascii="Arial" w:hAnsi="Arial" w:cs="Arial"/>
          <w:spacing w:val="-1"/>
          <w:sz w:val="22"/>
          <w:szCs w:val="22"/>
          <w:lang w:val="pt-BR"/>
        </w:rPr>
        <w:t>r</w:t>
      </w:r>
      <w:r w:rsidRPr="00D779E7">
        <w:rPr>
          <w:rFonts w:ascii="Arial" w:hAnsi="Arial" w:cs="Arial"/>
          <w:sz w:val="22"/>
          <w:szCs w:val="22"/>
          <w:lang w:val="pt-BR"/>
        </w:rPr>
        <w:t>a</w:t>
      </w:r>
      <w:r w:rsidRPr="00D779E7">
        <w:rPr>
          <w:rFonts w:ascii="Arial" w:hAnsi="Arial" w:cs="Arial"/>
          <w:spacing w:val="6"/>
          <w:sz w:val="22"/>
          <w:szCs w:val="22"/>
          <w:lang w:val="pt-BR"/>
        </w:rPr>
        <w:t xml:space="preserve"> </w:t>
      </w:r>
      <w:r w:rsidRPr="00D779E7">
        <w:rPr>
          <w:rFonts w:ascii="Arial" w:hAnsi="Arial" w:cs="Arial"/>
          <w:sz w:val="22"/>
          <w:szCs w:val="22"/>
          <w:lang w:val="pt-BR"/>
        </w:rPr>
        <w:t>a</w:t>
      </w:r>
      <w:r w:rsidRPr="00D779E7">
        <w:rPr>
          <w:rFonts w:ascii="Arial" w:hAnsi="Arial" w:cs="Arial"/>
          <w:spacing w:val="2"/>
          <w:sz w:val="22"/>
          <w:szCs w:val="22"/>
          <w:lang w:val="pt-BR"/>
        </w:rPr>
        <w:t xml:space="preserve"> </w:t>
      </w:r>
      <w:r>
        <w:rPr>
          <w:rFonts w:ascii="Arial" w:hAnsi="Arial" w:cs="Arial"/>
          <w:spacing w:val="2"/>
          <w:sz w:val="22"/>
          <w:szCs w:val="22"/>
          <w:lang w:val="pt-BR"/>
        </w:rPr>
        <w:t>recebimento</w:t>
      </w:r>
      <w:r w:rsidRPr="00D779E7">
        <w:rPr>
          <w:rFonts w:ascii="Arial" w:hAnsi="Arial" w:cs="Arial"/>
          <w:spacing w:val="10"/>
          <w:sz w:val="22"/>
          <w:szCs w:val="22"/>
          <w:lang w:val="pt-BR"/>
        </w:rPr>
        <w:t xml:space="preserve"> </w:t>
      </w:r>
      <w:r w:rsidRPr="00D779E7">
        <w:rPr>
          <w:rFonts w:ascii="Arial" w:hAnsi="Arial" w:cs="Arial"/>
          <w:sz w:val="22"/>
          <w:szCs w:val="22"/>
          <w:lang w:val="pt-BR"/>
        </w:rPr>
        <w:t>dos</w:t>
      </w:r>
      <w:r w:rsidRPr="00D779E7">
        <w:rPr>
          <w:rFonts w:ascii="Arial" w:hAnsi="Arial" w:cs="Arial"/>
          <w:spacing w:val="6"/>
          <w:sz w:val="22"/>
          <w:szCs w:val="22"/>
          <w:lang w:val="pt-BR"/>
        </w:rPr>
        <w:t xml:space="preserve"> </w:t>
      </w:r>
      <w:r w:rsidRPr="00D779E7">
        <w:rPr>
          <w:rFonts w:ascii="Arial" w:hAnsi="Arial" w:cs="Arial"/>
          <w:sz w:val="22"/>
          <w:szCs w:val="22"/>
          <w:lang w:val="pt-BR"/>
        </w:rPr>
        <w:t>en</w:t>
      </w:r>
      <w:r w:rsidRPr="00D779E7">
        <w:rPr>
          <w:rFonts w:ascii="Arial" w:hAnsi="Arial" w:cs="Arial"/>
          <w:spacing w:val="-2"/>
          <w:sz w:val="22"/>
          <w:szCs w:val="22"/>
          <w:lang w:val="pt-BR"/>
        </w:rPr>
        <w:t>v</w:t>
      </w:r>
      <w:r w:rsidRPr="00D779E7">
        <w:rPr>
          <w:rFonts w:ascii="Arial" w:hAnsi="Arial" w:cs="Arial"/>
          <w:sz w:val="22"/>
          <w:szCs w:val="22"/>
          <w:lang w:val="pt-BR"/>
        </w:rPr>
        <w:t>e</w:t>
      </w:r>
      <w:r w:rsidRPr="00D779E7">
        <w:rPr>
          <w:rFonts w:ascii="Arial" w:hAnsi="Arial" w:cs="Arial"/>
          <w:spacing w:val="1"/>
          <w:sz w:val="22"/>
          <w:szCs w:val="22"/>
          <w:lang w:val="pt-BR"/>
        </w:rPr>
        <w:t>l</w:t>
      </w:r>
      <w:r w:rsidRPr="00D779E7">
        <w:rPr>
          <w:rFonts w:ascii="Arial" w:hAnsi="Arial" w:cs="Arial"/>
          <w:spacing w:val="2"/>
          <w:sz w:val="22"/>
          <w:szCs w:val="22"/>
          <w:lang w:val="pt-BR"/>
        </w:rPr>
        <w:t>o</w:t>
      </w:r>
      <w:r w:rsidRPr="00D779E7">
        <w:rPr>
          <w:rFonts w:ascii="Arial" w:hAnsi="Arial" w:cs="Arial"/>
          <w:spacing w:val="-3"/>
          <w:sz w:val="22"/>
          <w:szCs w:val="22"/>
          <w:lang w:val="pt-BR"/>
        </w:rPr>
        <w:t>p</w:t>
      </w:r>
      <w:r w:rsidRPr="00D779E7">
        <w:rPr>
          <w:rFonts w:ascii="Arial" w:hAnsi="Arial" w:cs="Arial"/>
          <w:sz w:val="22"/>
          <w:szCs w:val="22"/>
          <w:lang w:val="pt-BR"/>
        </w:rPr>
        <w:t>es</w:t>
      </w:r>
      <w:r w:rsidRPr="00D779E7">
        <w:rPr>
          <w:rFonts w:ascii="Arial" w:hAnsi="Arial" w:cs="Arial"/>
          <w:spacing w:val="14"/>
          <w:sz w:val="22"/>
          <w:szCs w:val="22"/>
          <w:lang w:val="pt-BR"/>
        </w:rPr>
        <w:t xml:space="preserve"> </w:t>
      </w:r>
      <w:r w:rsidRPr="00D779E7">
        <w:rPr>
          <w:rFonts w:ascii="Arial" w:hAnsi="Arial" w:cs="Arial"/>
          <w:spacing w:val="-3"/>
          <w:sz w:val="22"/>
          <w:szCs w:val="22"/>
          <w:lang w:val="pt-BR"/>
        </w:rPr>
        <w:t>d</w:t>
      </w:r>
      <w:r w:rsidRPr="00D779E7">
        <w:rPr>
          <w:rFonts w:ascii="Arial" w:hAnsi="Arial" w:cs="Arial"/>
          <w:sz w:val="22"/>
          <w:szCs w:val="22"/>
          <w:lang w:val="pt-BR"/>
        </w:rPr>
        <w:t>e</w:t>
      </w:r>
      <w:r w:rsidRPr="00D779E7">
        <w:rPr>
          <w:rFonts w:ascii="Arial" w:hAnsi="Arial" w:cs="Arial"/>
          <w:spacing w:val="6"/>
          <w:sz w:val="22"/>
          <w:szCs w:val="22"/>
          <w:lang w:val="pt-BR"/>
        </w:rPr>
        <w:t xml:space="preserve"> </w:t>
      </w:r>
      <w:r w:rsidRPr="00D779E7">
        <w:rPr>
          <w:rFonts w:ascii="Arial" w:hAnsi="Arial" w:cs="Arial"/>
          <w:spacing w:val="-3"/>
          <w:w w:val="101"/>
          <w:sz w:val="22"/>
          <w:szCs w:val="22"/>
          <w:lang w:val="pt-BR"/>
        </w:rPr>
        <w:t>h</w:t>
      </w:r>
      <w:r w:rsidRPr="00D779E7">
        <w:rPr>
          <w:rFonts w:ascii="Arial" w:hAnsi="Arial" w:cs="Arial"/>
          <w:spacing w:val="2"/>
          <w:w w:val="101"/>
          <w:sz w:val="22"/>
          <w:szCs w:val="22"/>
          <w:lang w:val="pt-BR"/>
        </w:rPr>
        <w:t>a</w:t>
      </w:r>
      <w:r w:rsidRPr="00D779E7">
        <w:rPr>
          <w:rFonts w:ascii="Arial" w:hAnsi="Arial" w:cs="Arial"/>
          <w:w w:val="101"/>
          <w:sz w:val="22"/>
          <w:szCs w:val="22"/>
          <w:lang w:val="pt-BR"/>
        </w:rPr>
        <w:t>b</w:t>
      </w:r>
      <w:r w:rsidRPr="00D779E7">
        <w:rPr>
          <w:rFonts w:ascii="Arial" w:hAnsi="Arial" w:cs="Arial"/>
          <w:spacing w:val="1"/>
          <w:w w:val="101"/>
          <w:sz w:val="22"/>
          <w:szCs w:val="22"/>
          <w:lang w:val="pt-BR"/>
        </w:rPr>
        <w:t>i</w:t>
      </w:r>
      <w:r w:rsidRPr="00D779E7">
        <w:rPr>
          <w:rFonts w:ascii="Arial" w:hAnsi="Arial" w:cs="Arial"/>
          <w:spacing w:val="-1"/>
          <w:w w:val="101"/>
          <w:sz w:val="22"/>
          <w:szCs w:val="22"/>
          <w:lang w:val="pt-BR"/>
        </w:rPr>
        <w:t>l</w:t>
      </w:r>
      <w:r w:rsidRPr="00D779E7">
        <w:rPr>
          <w:rFonts w:ascii="Arial" w:hAnsi="Arial" w:cs="Arial"/>
          <w:spacing w:val="3"/>
          <w:w w:val="101"/>
          <w:sz w:val="22"/>
          <w:szCs w:val="22"/>
          <w:lang w:val="pt-BR"/>
        </w:rPr>
        <w:t>i</w:t>
      </w:r>
      <w:r w:rsidRPr="00D779E7">
        <w:rPr>
          <w:rFonts w:ascii="Arial" w:hAnsi="Arial" w:cs="Arial"/>
          <w:spacing w:val="-3"/>
          <w:w w:val="101"/>
          <w:sz w:val="22"/>
          <w:szCs w:val="22"/>
          <w:lang w:val="pt-BR"/>
        </w:rPr>
        <w:t>t</w:t>
      </w:r>
      <w:r w:rsidRPr="00D779E7">
        <w:rPr>
          <w:rFonts w:ascii="Arial" w:hAnsi="Arial" w:cs="Arial"/>
          <w:w w:val="101"/>
          <w:sz w:val="22"/>
          <w:szCs w:val="22"/>
          <w:lang w:val="pt-BR"/>
        </w:rPr>
        <w:t>a</w:t>
      </w:r>
      <w:r w:rsidRPr="00D779E7">
        <w:rPr>
          <w:rFonts w:ascii="Arial" w:hAnsi="Arial" w:cs="Arial"/>
          <w:spacing w:val="-2"/>
          <w:w w:val="101"/>
          <w:sz w:val="22"/>
          <w:szCs w:val="22"/>
          <w:lang w:val="pt-BR"/>
        </w:rPr>
        <w:t>ç</w:t>
      </w:r>
      <w:r w:rsidRPr="00D779E7">
        <w:rPr>
          <w:rFonts w:ascii="Arial" w:hAnsi="Arial" w:cs="Arial"/>
          <w:w w:val="101"/>
          <w:sz w:val="22"/>
          <w:szCs w:val="22"/>
          <w:lang w:val="pt-BR"/>
        </w:rPr>
        <w:t>ã</w:t>
      </w:r>
      <w:r w:rsidRPr="00D779E7">
        <w:rPr>
          <w:rFonts w:ascii="Arial" w:hAnsi="Arial" w:cs="Arial"/>
          <w:spacing w:val="-3"/>
          <w:w w:val="101"/>
          <w:sz w:val="22"/>
          <w:szCs w:val="22"/>
          <w:lang w:val="pt-BR"/>
        </w:rPr>
        <w:t>o</w:t>
      </w:r>
      <w:r w:rsidRPr="00D779E7">
        <w:rPr>
          <w:rFonts w:ascii="Arial" w:hAnsi="Arial" w:cs="Arial"/>
          <w:w w:val="101"/>
          <w:sz w:val="22"/>
          <w:szCs w:val="22"/>
          <w:lang w:val="pt-BR"/>
        </w:rPr>
        <w:t>.</w:t>
      </w:r>
    </w:p>
    <w:p w:rsidR="003D5B95" w:rsidRPr="00D779E7" w:rsidRDefault="003D5B95" w:rsidP="0057095C">
      <w:pPr>
        <w:spacing w:line="360" w:lineRule="auto"/>
        <w:ind w:left="120" w:right="61" w:firstLine="830"/>
        <w:jc w:val="both"/>
        <w:rPr>
          <w:rFonts w:ascii="Arial" w:hAnsi="Arial" w:cs="Arial"/>
          <w:sz w:val="22"/>
          <w:szCs w:val="22"/>
          <w:lang w:val="pt-BR"/>
        </w:rPr>
      </w:pPr>
    </w:p>
    <w:p w:rsidR="003D5B95" w:rsidRPr="00D779E7" w:rsidRDefault="003D5B95" w:rsidP="0057095C">
      <w:pPr>
        <w:spacing w:line="360" w:lineRule="auto"/>
        <w:ind w:left="120" w:right="61" w:firstLine="830"/>
        <w:jc w:val="both"/>
        <w:rPr>
          <w:rFonts w:ascii="Arial" w:hAnsi="Arial" w:cs="Arial"/>
          <w:sz w:val="22"/>
          <w:szCs w:val="22"/>
          <w:lang w:val="pt-BR"/>
        </w:rPr>
      </w:pPr>
    </w:p>
    <w:p w:rsidR="003D5B95" w:rsidRPr="00D779E7" w:rsidRDefault="003D5B95" w:rsidP="00D74362">
      <w:pPr>
        <w:spacing w:line="360" w:lineRule="auto"/>
        <w:ind w:left="2840" w:right="2888"/>
        <w:jc w:val="center"/>
        <w:rPr>
          <w:rFonts w:ascii="Arial" w:hAnsi="Arial" w:cs="Arial"/>
          <w:spacing w:val="-3"/>
          <w:w w:val="101"/>
          <w:sz w:val="22"/>
          <w:szCs w:val="22"/>
          <w:lang w:val="pt-BR"/>
        </w:rPr>
      </w:pPr>
      <w:r w:rsidRPr="00D779E7">
        <w:rPr>
          <w:rFonts w:ascii="Arial" w:hAnsi="Arial" w:cs="Arial"/>
          <w:spacing w:val="2"/>
          <w:sz w:val="22"/>
          <w:szCs w:val="22"/>
          <w:lang w:val="pt-BR"/>
        </w:rPr>
        <w:t>Patos de Minas 04 de dezembro d</w:t>
      </w:r>
      <w:r w:rsidRPr="00D779E7">
        <w:rPr>
          <w:rFonts w:ascii="Arial" w:hAnsi="Arial" w:cs="Arial"/>
          <w:sz w:val="22"/>
          <w:szCs w:val="22"/>
          <w:lang w:val="pt-BR"/>
        </w:rPr>
        <w:t xml:space="preserve">e </w:t>
      </w:r>
      <w:r w:rsidRPr="00D779E7">
        <w:rPr>
          <w:rFonts w:ascii="Arial" w:hAnsi="Arial" w:cs="Arial"/>
          <w:spacing w:val="2"/>
          <w:w w:val="101"/>
          <w:sz w:val="22"/>
          <w:szCs w:val="22"/>
          <w:lang w:val="pt-BR"/>
        </w:rPr>
        <w:t>2</w:t>
      </w:r>
      <w:r w:rsidRPr="00D779E7">
        <w:rPr>
          <w:rFonts w:ascii="Arial" w:hAnsi="Arial" w:cs="Arial"/>
          <w:spacing w:val="-3"/>
          <w:w w:val="101"/>
          <w:sz w:val="22"/>
          <w:szCs w:val="22"/>
          <w:lang w:val="pt-BR"/>
        </w:rPr>
        <w:t>0</w:t>
      </w:r>
      <w:r w:rsidRPr="00D779E7">
        <w:rPr>
          <w:rFonts w:ascii="Arial" w:hAnsi="Arial" w:cs="Arial"/>
          <w:spacing w:val="2"/>
          <w:w w:val="101"/>
          <w:sz w:val="22"/>
          <w:szCs w:val="22"/>
          <w:lang w:val="pt-BR"/>
        </w:rPr>
        <w:t>1</w:t>
      </w:r>
      <w:r w:rsidRPr="00D779E7">
        <w:rPr>
          <w:rFonts w:ascii="Arial" w:hAnsi="Arial" w:cs="Arial"/>
          <w:spacing w:val="-3"/>
          <w:w w:val="101"/>
          <w:sz w:val="22"/>
          <w:szCs w:val="22"/>
          <w:lang w:val="pt-BR"/>
        </w:rPr>
        <w:t>5</w:t>
      </w:r>
    </w:p>
    <w:p w:rsidR="003D5B95" w:rsidRPr="00D779E7" w:rsidRDefault="003D5B95" w:rsidP="00D74362">
      <w:pPr>
        <w:spacing w:line="360" w:lineRule="auto"/>
        <w:ind w:left="2840" w:right="2888"/>
        <w:jc w:val="center"/>
        <w:rPr>
          <w:rFonts w:ascii="Arial" w:hAnsi="Arial" w:cs="Arial"/>
          <w:spacing w:val="-3"/>
          <w:w w:val="101"/>
          <w:sz w:val="22"/>
          <w:szCs w:val="22"/>
          <w:lang w:val="pt-BR"/>
        </w:rPr>
      </w:pPr>
    </w:p>
    <w:p w:rsidR="003D5B95" w:rsidRPr="00D779E7" w:rsidRDefault="003D5B95" w:rsidP="00D74362">
      <w:pPr>
        <w:spacing w:line="360" w:lineRule="auto"/>
        <w:ind w:left="2840" w:right="2888"/>
        <w:jc w:val="center"/>
        <w:rPr>
          <w:rFonts w:ascii="Arial" w:hAnsi="Arial" w:cs="Arial"/>
          <w:spacing w:val="-3"/>
          <w:w w:val="101"/>
          <w:sz w:val="22"/>
          <w:szCs w:val="22"/>
          <w:lang w:val="pt-BR"/>
        </w:rPr>
      </w:pPr>
    </w:p>
    <w:p w:rsidR="003D5B95" w:rsidRPr="00D779E7" w:rsidRDefault="003D5B95" w:rsidP="00D74362">
      <w:pPr>
        <w:spacing w:line="360" w:lineRule="auto"/>
        <w:ind w:left="2840" w:right="2888"/>
        <w:jc w:val="center"/>
        <w:rPr>
          <w:rFonts w:ascii="Arial" w:hAnsi="Arial" w:cs="Arial"/>
          <w:sz w:val="22"/>
          <w:szCs w:val="22"/>
          <w:lang w:val="pt-BR"/>
        </w:rPr>
      </w:pPr>
      <w:r w:rsidRPr="00D779E7">
        <w:rPr>
          <w:rFonts w:ascii="Arial" w:hAnsi="Arial" w:cs="Arial"/>
          <w:sz w:val="22"/>
          <w:szCs w:val="22"/>
          <w:lang w:val="pt-BR"/>
        </w:rPr>
        <w:t>Juliana Alves Gomes de Freitas</w:t>
      </w:r>
    </w:p>
    <w:p w:rsidR="003D5B95" w:rsidRPr="00D779E7" w:rsidRDefault="003D5B95" w:rsidP="0057095C">
      <w:pPr>
        <w:spacing w:line="360" w:lineRule="auto"/>
        <w:ind w:left="-540"/>
        <w:jc w:val="center"/>
        <w:rPr>
          <w:rFonts w:ascii="Arial" w:hAnsi="Arial" w:cs="Arial"/>
          <w:w w:val="101"/>
          <w:sz w:val="22"/>
          <w:szCs w:val="22"/>
          <w:lang w:val="pt-BR"/>
        </w:rPr>
      </w:pPr>
      <w:r w:rsidRPr="00D779E7">
        <w:rPr>
          <w:rFonts w:ascii="Arial" w:hAnsi="Arial" w:cs="Arial"/>
          <w:sz w:val="22"/>
          <w:szCs w:val="22"/>
          <w:lang w:val="pt-BR"/>
        </w:rPr>
        <w:t>Presidente da CEL</w:t>
      </w:r>
    </w:p>
    <w:p w:rsidR="003D5B95" w:rsidRPr="00D779E7" w:rsidRDefault="003D5B95" w:rsidP="0057095C">
      <w:pPr>
        <w:spacing w:before="4" w:line="360" w:lineRule="auto"/>
        <w:ind w:left="-540"/>
        <w:jc w:val="center"/>
        <w:rPr>
          <w:rFonts w:ascii="Arial" w:hAnsi="Arial" w:cs="Arial"/>
          <w:b/>
          <w:w w:val="101"/>
          <w:sz w:val="22"/>
          <w:szCs w:val="22"/>
          <w:lang w:val="pt-BR"/>
        </w:rPr>
      </w:pPr>
    </w:p>
    <w:p w:rsidR="003D5B95" w:rsidRDefault="003D5B95" w:rsidP="0057095C">
      <w:pPr>
        <w:spacing w:before="4" w:line="360" w:lineRule="auto"/>
        <w:ind w:left="-540"/>
        <w:jc w:val="center"/>
        <w:rPr>
          <w:rFonts w:ascii="Arial" w:hAnsi="Arial" w:cs="Arial"/>
          <w:b/>
          <w:w w:val="101"/>
          <w:sz w:val="22"/>
          <w:szCs w:val="22"/>
          <w:lang w:val="pt-BR"/>
        </w:rPr>
      </w:pPr>
    </w:p>
    <w:p w:rsidR="003D5B95" w:rsidRDefault="003D5B95" w:rsidP="0057095C">
      <w:pPr>
        <w:spacing w:before="4" w:line="360" w:lineRule="auto"/>
        <w:ind w:left="-540"/>
        <w:jc w:val="center"/>
        <w:rPr>
          <w:rFonts w:ascii="Arial" w:hAnsi="Arial" w:cs="Arial"/>
          <w:b/>
          <w:w w:val="101"/>
          <w:sz w:val="22"/>
          <w:szCs w:val="22"/>
          <w:lang w:val="pt-BR"/>
        </w:rPr>
      </w:pPr>
    </w:p>
    <w:p w:rsidR="003D5B95" w:rsidRDefault="003D5B95" w:rsidP="0057095C">
      <w:pPr>
        <w:spacing w:before="4" w:line="360" w:lineRule="auto"/>
        <w:ind w:left="-540"/>
        <w:jc w:val="center"/>
        <w:rPr>
          <w:rFonts w:ascii="Arial" w:hAnsi="Arial" w:cs="Arial"/>
          <w:b/>
          <w:w w:val="101"/>
          <w:sz w:val="22"/>
          <w:szCs w:val="22"/>
          <w:lang w:val="pt-BR"/>
        </w:rPr>
      </w:pPr>
    </w:p>
    <w:p w:rsidR="003D5B95" w:rsidRDefault="003D5B95" w:rsidP="0057095C">
      <w:pPr>
        <w:spacing w:before="4" w:line="360" w:lineRule="auto"/>
        <w:ind w:left="-540"/>
        <w:jc w:val="center"/>
        <w:rPr>
          <w:rFonts w:ascii="Arial" w:hAnsi="Arial" w:cs="Arial"/>
          <w:b/>
          <w:w w:val="101"/>
          <w:sz w:val="22"/>
          <w:szCs w:val="22"/>
          <w:lang w:val="pt-BR"/>
        </w:rPr>
      </w:pPr>
    </w:p>
    <w:p w:rsidR="003D5B95" w:rsidRDefault="003D5B95" w:rsidP="0057095C">
      <w:pPr>
        <w:spacing w:before="4" w:line="360" w:lineRule="auto"/>
        <w:ind w:left="-540"/>
        <w:jc w:val="center"/>
        <w:rPr>
          <w:rFonts w:ascii="Arial" w:hAnsi="Arial" w:cs="Arial"/>
          <w:b/>
          <w:w w:val="101"/>
          <w:sz w:val="22"/>
          <w:szCs w:val="22"/>
          <w:lang w:val="pt-BR"/>
        </w:rPr>
      </w:pPr>
    </w:p>
    <w:p w:rsidR="003D5B95" w:rsidRDefault="003D5B95" w:rsidP="0057095C">
      <w:pPr>
        <w:spacing w:before="4" w:line="360" w:lineRule="auto"/>
        <w:ind w:left="-540"/>
        <w:jc w:val="center"/>
        <w:rPr>
          <w:rFonts w:ascii="Arial" w:hAnsi="Arial" w:cs="Arial"/>
          <w:b/>
          <w:w w:val="101"/>
          <w:sz w:val="22"/>
          <w:szCs w:val="22"/>
          <w:lang w:val="pt-BR"/>
        </w:rPr>
      </w:pPr>
    </w:p>
    <w:p w:rsidR="003D5B95" w:rsidRDefault="003D5B95" w:rsidP="0057095C">
      <w:pPr>
        <w:spacing w:before="4" w:line="360" w:lineRule="auto"/>
        <w:ind w:left="-540"/>
        <w:jc w:val="center"/>
        <w:rPr>
          <w:rFonts w:ascii="Arial" w:hAnsi="Arial" w:cs="Arial"/>
          <w:b/>
          <w:w w:val="101"/>
          <w:sz w:val="22"/>
          <w:szCs w:val="22"/>
          <w:lang w:val="pt-BR"/>
        </w:rPr>
      </w:pPr>
    </w:p>
    <w:p w:rsidR="003D5B95" w:rsidRDefault="003D5B95" w:rsidP="0057095C">
      <w:pPr>
        <w:spacing w:before="4" w:line="360" w:lineRule="auto"/>
        <w:ind w:left="-540"/>
        <w:jc w:val="center"/>
        <w:rPr>
          <w:rFonts w:ascii="Arial" w:hAnsi="Arial" w:cs="Arial"/>
          <w:b/>
          <w:w w:val="101"/>
          <w:sz w:val="22"/>
          <w:szCs w:val="22"/>
          <w:lang w:val="pt-BR"/>
        </w:rPr>
      </w:pPr>
    </w:p>
    <w:p w:rsidR="003D5B95" w:rsidRPr="00D779E7" w:rsidRDefault="003D5B95" w:rsidP="0057095C">
      <w:pPr>
        <w:spacing w:before="4" w:line="360" w:lineRule="auto"/>
        <w:ind w:left="-540"/>
        <w:jc w:val="center"/>
        <w:rPr>
          <w:rFonts w:ascii="Arial" w:hAnsi="Arial" w:cs="Arial"/>
          <w:b/>
          <w:w w:val="101"/>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r w:rsidRPr="00D779E7">
        <w:rPr>
          <w:rFonts w:ascii="Arial" w:hAnsi="Arial" w:cs="Arial"/>
          <w:b/>
          <w:bCs/>
          <w:sz w:val="22"/>
          <w:szCs w:val="22"/>
          <w:lang w:val="pt-BR"/>
        </w:rPr>
        <w:t>ANEXO I</w:t>
      </w: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r w:rsidRPr="00D779E7">
        <w:rPr>
          <w:rFonts w:ascii="Arial" w:hAnsi="Arial" w:cs="Arial"/>
          <w:b/>
          <w:bCs/>
          <w:sz w:val="22"/>
          <w:szCs w:val="22"/>
          <w:lang w:val="pt-BR"/>
        </w:rPr>
        <w:t>TABELA DE PROCEDIMENTOS, MEDICAMENTOS E OPM DO SUS.</w:t>
      </w: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sz w:val="22"/>
          <w:szCs w:val="22"/>
          <w:lang w:val="pt-BR"/>
        </w:rPr>
        <w:t>A quantidade abaixo prevista para os serviços de saúde hospitalares e/ou ambulatoriais foi elaborada em virtude de registros históricos visando tão somente a formação do valor total da demanda dos serviços, mas não se limita aquele número exato de atendimento de cada procedimento, haja vista a imprevisibilidade da necessidade de cada paciente em tratamento, sendo que todos constam da tabela SIGTAP-SUS.</w:t>
      </w:r>
    </w:p>
    <w:p w:rsidR="003D5B95" w:rsidRPr="00D779E7" w:rsidRDefault="003D5B95" w:rsidP="00A22A2F">
      <w:pPr>
        <w:autoSpaceDE w:val="0"/>
        <w:autoSpaceDN w:val="0"/>
        <w:adjustRightInd w:val="0"/>
        <w:jc w:val="both"/>
        <w:rPr>
          <w:rFonts w:ascii="Arial" w:hAnsi="Arial" w:cs="Arial"/>
          <w:b/>
          <w:bCs/>
          <w:sz w:val="22"/>
          <w:szCs w:val="22"/>
        </w:rPr>
      </w:pPr>
      <w:r w:rsidRPr="00D779E7">
        <w:rPr>
          <w:rFonts w:ascii="Arial" w:hAnsi="Arial" w:cs="Arial"/>
          <w:sz w:val="22"/>
          <w:szCs w:val="22"/>
        </w:rPr>
        <w:t xml:space="preserve">. </w:t>
      </w:r>
    </w:p>
    <w:p w:rsidR="003D5B95" w:rsidRPr="00D779E7" w:rsidRDefault="003D5B95" w:rsidP="00A22A2F">
      <w:pPr>
        <w:autoSpaceDE w:val="0"/>
        <w:autoSpaceDN w:val="0"/>
        <w:adjustRightInd w:val="0"/>
        <w:jc w:val="center"/>
        <w:rPr>
          <w:rFonts w:ascii="Arial" w:hAnsi="Arial" w:cs="Arial"/>
          <w:b/>
          <w:bCs/>
          <w:sz w:val="22"/>
          <w:szCs w:val="22"/>
        </w:rPr>
      </w:pPr>
      <w:r w:rsidRPr="00D779E7">
        <w:rPr>
          <w:rFonts w:ascii="Arial" w:hAnsi="Arial" w:cs="Arial"/>
          <w:b/>
          <w:bCs/>
          <w:sz w:val="22"/>
          <w:szCs w:val="22"/>
        </w:rPr>
        <w:t>FICHA DE PROGRAMAÇÃO ORÇAMENTÁRIA - FPO</w:t>
      </w:r>
    </w:p>
    <w:p w:rsidR="003D5B95" w:rsidRPr="00D779E7" w:rsidRDefault="003D5B95" w:rsidP="00A22A2F">
      <w:pPr>
        <w:autoSpaceDE w:val="0"/>
        <w:autoSpaceDN w:val="0"/>
        <w:adjustRightInd w:val="0"/>
        <w:jc w:val="both"/>
        <w:rPr>
          <w:rFonts w:ascii="Arial" w:hAnsi="Arial" w:cs="Arial"/>
          <w:b/>
          <w:bCs/>
          <w:sz w:val="22"/>
          <w:szCs w:val="22"/>
        </w:rPr>
      </w:pPr>
    </w:p>
    <w:tbl>
      <w:tblPr>
        <w:tblW w:w="10363" w:type="dxa"/>
        <w:tblInd w:w="55" w:type="dxa"/>
        <w:tblCellMar>
          <w:left w:w="70" w:type="dxa"/>
          <w:right w:w="70" w:type="dxa"/>
        </w:tblCellMar>
        <w:tblLook w:val="00A0"/>
      </w:tblPr>
      <w:tblGrid>
        <w:gridCol w:w="993"/>
        <w:gridCol w:w="1151"/>
        <w:gridCol w:w="1273"/>
        <w:gridCol w:w="269"/>
        <w:gridCol w:w="724"/>
        <w:gridCol w:w="108"/>
        <w:gridCol w:w="983"/>
        <w:gridCol w:w="284"/>
        <w:gridCol w:w="199"/>
        <w:gridCol w:w="52"/>
        <w:gridCol w:w="15"/>
        <w:gridCol w:w="1119"/>
        <w:gridCol w:w="157"/>
        <w:gridCol w:w="142"/>
        <w:gridCol w:w="141"/>
        <w:gridCol w:w="1560"/>
        <w:gridCol w:w="283"/>
        <w:gridCol w:w="1134"/>
      </w:tblGrid>
      <w:tr w:rsidR="003D5B95" w:rsidRPr="00DE69F0"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1 - EXAMES RADIOLÓGICOS DA CABEÇA E PESCOÇO</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01</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214"/>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0204010012 DACRIOCISTOGRAFIA </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48,85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48,85 </w:t>
            </w:r>
          </w:p>
        </w:tc>
      </w:tr>
      <w:tr w:rsidR="003D5B95" w:rsidRPr="00D779E7" w:rsidTr="0029124B">
        <w:trPr>
          <w:gridAfter w:val="2"/>
          <w:wAfter w:w="1417" w:type="dxa"/>
          <w:trHeight w:val="48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204010039 RADIOGRAFIA BILATERAL DE ORBITAS (PA + OBLIQUAS + HIRTZ)</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31</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8,38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259,78 </w:t>
            </w:r>
          </w:p>
        </w:tc>
      </w:tr>
      <w:tr w:rsidR="003D5B95" w:rsidRPr="00D779E7" w:rsidTr="0029124B">
        <w:trPr>
          <w:gridAfter w:val="2"/>
          <w:wAfter w:w="1417" w:type="dxa"/>
          <w:trHeight w:val="48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204010055 RADIOGRAFIA DE ARTICULACAO TEMPORO-MANDIBULAR BILATERAL</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30</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8,38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251,40 </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204010098 RADIOGRAFIA DE LARINGE</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77</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5,74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441,98 </w:t>
            </w:r>
          </w:p>
        </w:tc>
      </w:tr>
      <w:tr w:rsidR="003D5B95" w:rsidRPr="00D779E7" w:rsidTr="0029124B">
        <w:trPr>
          <w:gridAfter w:val="2"/>
          <w:wAfter w:w="1417" w:type="dxa"/>
          <w:trHeight w:val="48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204010144 RADIOGRAFIA DE SEIOS DA FACE (FN + MN + LATERAL + HIRTZ)</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751</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7,32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5.497,32 </w:t>
            </w:r>
          </w:p>
        </w:tc>
      </w:tr>
      <w:tr w:rsidR="003D5B95" w:rsidRPr="00D779E7" w:rsidTr="0029124B">
        <w:trPr>
          <w:gridAfter w:val="2"/>
          <w:wAfter w:w="1417" w:type="dxa"/>
          <w:trHeight w:val="48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204010152 RADIOGRAFIA DE SELA TURSICA (PA + LATERAL + BRETTON)</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7,20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36,00 </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204010160 RADIOGRAFIA OCLUSAL</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105</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3,51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368,55 </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204010179 RADIOGRAFIA PANORAMICA</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29</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9,03 </w:t>
            </w:r>
          </w:p>
        </w:tc>
        <w:tc>
          <w:tcPr>
            <w:tcW w:w="1560" w:type="dxa"/>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261,87 </w:t>
            </w:r>
          </w:p>
        </w:tc>
      </w:tr>
      <w:tr w:rsidR="003D5B95" w:rsidRPr="00D779E7" w:rsidTr="0029124B">
        <w:trPr>
          <w:gridAfter w:val="2"/>
          <w:wAfter w:w="1417" w:type="dxa"/>
          <w:trHeight w:val="480"/>
        </w:trPr>
        <w:tc>
          <w:tcPr>
            <w:tcW w:w="4500" w:type="dxa"/>
            <w:gridSpan w:val="6"/>
            <w:tcBorders>
              <w:top w:val="single" w:sz="4" w:space="0" w:color="auto"/>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0204050138 RADIOGRAFIA DE ABDOMEN SIMPLES</w:t>
            </w:r>
          </w:p>
        </w:tc>
        <w:tc>
          <w:tcPr>
            <w:tcW w:w="1260" w:type="dxa"/>
            <w:gridSpan w:val="3"/>
            <w:tcBorders>
              <w:top w:val="single" w:sz="4" w:space="0" w:color="auto"/>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320</w:t>
            </w:r>
          </w:p>
        </w:tc>
        <w:tc>
          <w:tcPr>
            <w:tcW w:w="1626" w:type="dxa"/>
            <w:gridSpan w:val="6"/>
            <w:tcBorders>
              <w:top w:val="single" w:sz="4" w:space="0" w:color="auto"/>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7,17</w:t>
            </w:r>
          </w:p>
        </w:tc>
        <w:tc>
          <w:tcPr>
            <w:tcW w:w="1560" w:type="dxa"/>
            <w:tcBorders>
              <w:top w:val="single" w:sz="4" w:space="0" w:color="auto"/>
              <w:left w:val="nil"/>
              <w:bottom w:val="single" w:sz="4" w:space="0" w:color="auto"/>
              <w:right w:val="single" w:sz="4" w:space="0" w:color="auto"/>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R$         2.294,40</w:t>
            </w:r>
          </w:p>
        </w:tc>
      </w:tr>
      <w:tr w:rsidR="003D5B95" w:rsidRPr="00D779E7" w:rsidTr="0029124B">
        <w:trPr>
          <w:gridAfter w:val="2"/>
          <w:wAfter w:w="1417" w:type="dxa"/>
          <w:trHeight w:val="480"/>
        </w:trPr>
        <w:tc>
          <w:tcPr>
            <w:tcW w:w="4500" w:type="dxa"/>
            <w:gridSpan w:val="6"/>
            <w:tcBorders>
              <w:top w:val="single" w:sz="4" w:space="0" w:color="auto"/>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204010209 TELERADIOGRAFIA COM TRACADOS E SEM TRACADOS</w:t>
            </w:r>
          </w:p>
        </w:tc>
        <w:tc>
          <w:tcPr>
            <w:tcW w:w="1260" w:type="dxa"/>
            <w:gridSpan w:val="3"/>
            <w:tcBorders>
              <w:top w:val="single" w:sz="4" w:space="0" w:color="auto"/>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14</w:t>
            </w:r>
          </w:p>
        </w:tc>
        <w:tc>
          <w:tcPr>
            <w:tcW w:w="1626" w:type="dxa"/>
            <w:gridSpan w:val="6"/>
            <w:tcBorders>
              <w:top w:val="single" w:sz="4" w:space="0" w:color="auto"/>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6,44 </w:t>
            </w:r>
          </w:p>
        </w:tc>
        <w:tc>
          <w:tcPr>
            <w:tcW w:w="1560" w:type="dxa"/>
            <w:tcBorders>
              <w:top w:val="single" w:sz="4" w:space="0" w:color="auto"/>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90,16 </w:t>
            </w:r>
          </w:p>
        </w:tc>
      </w:tr>
      <w:tr w:rsidR="003D5B95" w:rsidRPr="00D779E7" w:rsidTr="0029124B">
        <w:trPr>
          <w:gridAfter w:val="2"/>
          <w:wAfter w:w="1417" w:type="dxa"/>
          <w:trHeight w:val="256"/>
        </w:trPr>
        <w:tc>
          <w:tcPr>
            <w:tcW w:w="4500" w:type="dxa"/>
            <w:gridSpan w:val="6"/>
            <w:tcBorders>
              <w:top w:val="single" w:sz="4" w:space="0" w:color="auto"/>
            </w:tcBorders>
            <w:vAlign w:val="bottom"/>
          </w:tcPr>
          <w:p w:rsidR="003D5B95" w:rsidRPr="00D779E7" w:rsidRDefault="003D5B95" w:rsidP="0029124B">
            <w:pPr>
              <w:rPr>
                <w:rFonts w:ascii="Arial" w:hAnsi="Arial" w:cs="Arial"/>
                <w:sz w:val="22"/>
                <w:szCs w:val="22"/>
              </w:rPr>
            </w:pPr>
          </w:p>
        </w:tc>
        <w:tc>
          <w:tcPr>
            <w:tcW w:w="1260" w:type="dxa"/>
            <w:gridSpan w:val="3"/>
            <w:tcBorders>
              <w:top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1.363</w:t>
            </w:r>
          </w:p>
        </w:tc>
        <w:tc>
          <w:tcPr>
            <w:tcW w:w="1626" w:type="dxa"/>
            <w:gridSpan w:val="6"/>
            <w:tcBorders>
              <w:top w:val="single" w:sz="4" w:space="0" w:color="auto"/>
            </w:tcBorders>
            <w:noWrap/>
            <w:vAlign w:val="bottom"/>
          </w:tcPr>
          <w:p w:rsidR="003D5B95" w:rsidRPr="00D779E7" w:rsidRDefault="003D5B95" w:rsidP="0029124B">
            <w:pPr>
              <w:rPr>
                <w:rFonts w:ascii="Arial" w:hAnsi="Arial" w:cs="Arial"/>
                <w:sz w:val="22"/>
                <w:szCs w:val="22"/>
              </w:rPr>
            </w:pPr>
          </w:p>
        </w:tc>
        <w:tc>
          <w:tcPr>
            <w:tcW w:w="1560" w:type="dxa"/>
            <w:tcBorders>
              <w:top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R$       9.550,31</w:t>
            </w:r>
          </w:p>
        </w:tc>
      </w:tr>
      <w:tr w:rsidR="003D5B95" w:rsidRPr="00D779E7" w:rsidTr="0029124B">
        <w:trPr>
          <w:gridAfter w:val="2"/>
          <w:wAfter w:w="1417" w:type="dxa"/>
          <w:trHeight w:val="240"/>
        </w:trPr>
        <w:tc>
          <w:tcPr>
            <w:tcW w:w="4500" w:type="dxa"/>
            <w:gridSpan w:val="6"/>
            <w:tcBorders>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left w:val="nil"/>
              <w:bottom w:val="nil"/>
              <w:right w:val="nil"/>
            </w:tcBorders>
            <w:noWrap/>
            <w:vAlign w:val="bottom"/>
          </w:tcPr>
          <w:p w:rsidR="003D5B95" w:rsidRPr="00D779E7" w:rsidRDefault="003D5B95" w:rsidP="0029124B">
            <w:pPr>
              <w:rPr>
                <w:rFonts w:ascii="Arial" w:hAnsi="Arial" w:cs="Arial"/>
                <w:sz w:val="22"/>
                <w:szCs w:val="22"/>
              </w:rPr>
            </w:pPr>
          </w:p>
        </w:tc>
        <w:tc>
          <w:tcPr>
            <w:tcW w:w="1626" w:type="dxa"/>
            <w:gridSpan w:val="6"/>
            <w:tcBorders>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left w:val="nil"/>
              <w:bottom w:val="nil"/>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3 - EXAMES RADIOLÓGICOS DO TÓRAX E MEDIASTINO</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02</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256"/>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327" w:type="dxa"/>
            <w:gridSpan w:val="5"/>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559"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0204030030 MAMOGRAFIA UNILATERAL</w:t>
            </w:r>
          </w:p>
        </w:tc>
        <w:tc>
          <w:tcPr>
            <w:tcW w:w="1327" w:type="dxa"/>
            <w:gridSpan w:val="5"/>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1.904</w:t>
            </w:r>
          </w:p>
        </w:tc>
        <w:tc>
          <w:tcPr>
            <w:tcW w:w="1559"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22,50</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42.840,00</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0204030188 MAMOGRAFIA BILATERAL PARA RASTREAMENTO</w:t>
            </w:r>
          </w:p>
        </w:tc>
        <w:tc>
          <w:tcPr>
            <w:tcW w:w="1327" w:type="dxa"/>
            <w:gridSpan w:val="5"/>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7.000</w:t>
            </w:r>
          </w:p>
        </w:tc>
        <w:tc>
          <w:tcPr>
            <w:tcW w:w="1559"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45,00</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315.000,00</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327" w:type="dxa"/>
            <w:gridSpan w:val="5"/>
            <w:tcBorders>
              <w:top w:val="nil"/>
              <w:left w:val="nil"/>
              <w:bottom w:val="nil"/>
              <w:right w:val="nil"/>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8.904</w:t>
            </w:r>
          </w:p>
        </w:tc>
        <w:tc>
          <w:tcPr>
            <w:tcW w:w="1559"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357.840,00</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327" w:type="dxa"/>
            <w:gridSpan w:val="5"/>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59"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5 - EXAMES RADIOLÓGICOS DO ABDOMEN E PELVE</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03</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241"/>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0204050014 CLISTER OPACO C/ DUPLO CONTRASTE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103</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47,76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4.919,28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0204050065 HISTEROSSALPINGOGRAFIA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45,34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90,68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0204050081 PIELOGRAFIA ASCENDENTE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52,11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52,11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0204050146 RADIOGRAFIA DE ESTOMAGO E DUODENO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61</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35,22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2.148,42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0204050154 RADIOGRAFIA DE INTESTINO DELGADO (TRANSITO)</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18</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47,59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856,62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0204050170 URETROCISTOGRAFIA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64</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52,11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3.335,04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0204050189 UROGRAFIA VENOSA</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167</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57,40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9.585,80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416</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20.987,95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6 - EXAMES RADIOLÓGICOS DA CINTURA PÉLVICA E DOS MEMBROS INFERIORES</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04</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238"/>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327" w:type="dxa"/>
            <w:gridSpan w:val="5"/>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559"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72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0204060028 DENSITOMETRIA OSSEA DUO-ENERGETICA DE COLUNA (VERTEBRAS LOMBARES)</w:t>
            </w:r>
          </w:p>
        </w:tc>
        <w:tc>
          <w:tcPr>
            <w:tcW w:w="1327" w:type="dxa"/>
            <w:gridSpan w:val="5"/>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340</w:t>
            </w:r>
          </w:p>
        </w:tc>
        <w:tc>
          <w:tcPr>
            <w:tcW w:w="1559"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55,10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18.734,00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327" w:type="dxa"/>
            <w:gridSpan w:val="5"/>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340</w:t>
            </w:r>
          </w:p>
        </w:tc>
        <w:tc>
          <w:tcPr>
            <w:tcW w:w="1559"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18.734,00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327" w:type="dxa"/>
            <w:gridSpan w:val="5"/>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59"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5 - DIAGNÓSTICO POR ULTRA-SONOGRAFIA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1 - ULTRA-SONOGRAFIAS DO SISTEMA CIRCULATÓRIO (QUALQUER REGIÃO ANATÔMICA)</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05</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152"/>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0205010032 ECOCARDIOGRAFIA TRANSTORACICA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120</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39,94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4.792,80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120</w:t>
            </w: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4.792,80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5 - DIAGNÓSTICO POR ULTRA-SONOGRAFIA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2 - ULTRA-SONOGRAFIAS DOS DEMAIS SISTEMAS</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06</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264"/>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0205020020 PAQUIMETRIA ULTRASSONICA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14,81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103,67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auto"/>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0205020046 ULTRA-SONOGRAFIA DE ABDOMEN TOTAL </w:t>
            </w:r>
          </w:p>
        </w:tc>
        <w:tc>
          <w:tcPr>
            <w:tcW w:w="1260" w:type="dxa"/>
            <w:gridSpan w:val="3"/>
            <w:tcBorders>
              <w:top w:val="nil"/>
              <w:left w:val="single" w:sz="4" w:space="0" w:color="000000"/>
              <w:bottom w:val="single" w:sz="4" w:space="0" w:color="auto"/>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769</w:t>
            </w:r>
          </w:p>
        </w:tc>
        <w:tc>
          <w:tcPr>
            <w:tcW w:w="1626" w:type="dxa"/>
            <w:gridSpan w:val="6"/>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37,95 </w:t>
            </w:r>
          </w:p>
        </w:tc>
        <w:tc>
          <w:tcPr>
            <w:tcW w:w="1560" w:type="dxa"/>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29.183,55 </w:t>
            </w:r>
          </w:p>
        </w:tc>
      </w:tr>
      <w:tr w:rsidR="003D5B95" w:rsidRPr="00D779E7" w:rsidTr="0029124B">
        <w:trPr>
          <w:gridAfter w:val="2"/>
          <w:wAfter w:w="1417" w:type="dxa"/>
          <w:trHeight w:val="480"/>
        </w:trPr>
        <w:tc>
          <w:tcPr>
            <w:tcW w:w="4500" w:type="dxa"/>
            <w:gridSpan w:val="6"/>
            <w:tcBorders>
              <w:top w:val="single" w:sz="4" w:space="0" w:color="auto"/>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0205020054 ULTRA-SONOGRAFIA DE APARELHO URINARIO</w:t>
            </w:r>
          </w:p>
        </w:tc>
        <w:tc>
          <w:tcPr>
            <w:tcW w:w="1260" w:type="dxa"/>
            <w:gridSpan w:val="3"/>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88</w:t>
            </w:r>
          </w:p>
        </w:tc>
        <w:tc>
          <w:tcPr>
            <w:tcW w:w="1626" w:type="dxa"/>
            <w:gridSpan w:val="6"/>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2.129,60 </w:t>
            </w:r>
          </w:p>
        </w:tc>
      </w:tr>
      <w:tr w:rsidR="003D5B95" w:rsidRPr="00D779E7" w:rsidTr="0029124B">
        <w:trPr>
          <w:gridAfter w:val="2"/>
          <w:wAfter w:w="1417" w:type="dxa"/>
          <w:trHeight w:val="480"/>
        </w:trPr>
        <w:tc>
          <w:tcPr>
            <w:tcW w:w="4500" w:type="dxa"/>
            <w:gridSpan w:val="6"/>
            <w:tcBorders>
              <w:top w:val="single" w:sz="4" w:space="0" w:color="auto"/>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0205020062 ULTRA-SONOGRAFIA DE ARTICULACAO</w:t>
            </w:r>
          </w:p>
        </w:tc>
        <w:tc>
          <w:tcPr>
            <w:tcW w:w="1260" w:type="dxa"/>
            <w:gridSpan w:val="3"/>
            <w:tcBorders>
              <w:top w:val="single" w:sz="4" w:space="0" w:color="auto"/>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75</w:t>
            </w:r>
          </w:p>
        </w:tc>
        <w:tc>
          <w:tcPr>
            <w:tcW w:w="1626" w:type="dxa"/>
            <w:gridSpan w:val="6"/>
            <w:tcBorders>
              <w:top w:val="single" w:sz="4" w:space="0" w:color="auto"/>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single" w:sz="4" w:space="0" w:color="auto"/>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1.815,00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auto"/>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0205020070 ULTRA-SONOGRAFIA DE BOLSA ESCROTAL </w:t>
            </w:r>
          </w:p>
        </w:tc>
        <w:tc>
          <w:tcPr>
            <w:tcW w:w="1260" w:type="dxa"/>
            <w:gridSpan w:val="3"/>
            <w:tcBorders>
              <w:top w:val="nil"/>
              <w:left w:val="single" w:sz="4" w:space="0" w:color="000000"/>
              <w:bottom w:val="single" w:sz="4" w:space="0" w:color="auto"/>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13</w:t>
            </w:r>
          </w:p>
        </w:tc>
        <w:tc>
          <w:tcPr>
            <w:tcW w:w="1626" w:type="dxa"/>
            <w:gridSpan w:val="6"/>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314,60 </w:t>
            </w:r>
          </w:p>
        </w:tc>
      </w:tr>
      <w:tr w:rsidR="003D5B95" w:rsidRPr="00D779E7" w:rsidTr="0029124B">
        <w:trPr>
          <w:gridAfter w:val="2"/>
          <w:wAfter w:w="1417" w:type="dxa"/>
          <w:trHeight w:val="480"/>
        </w:trPr>
        <w:tc>
          <w:tcPr>
            <w:tcW w:w="4500" w:type="dxa"/>
            <w:gridSpan w:val="6"/>
            <w:tcBorders>
              <w:top w:val="single" w:sz="4" w:space="0" w:color="auto"/>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0205020089 ULTRA-SONOGRAFIA DE GLOBO OCULAR / ORBITA (MONOCULAR) </w:t>
            </w:r>
          </w:p>
        </w:tc>
        <w:tc>
          <w:tcPr>
            <w:tcW w:w="1260" w:type="dxa"/>
            <w:gridSpan w:val="3"/>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32</w:t>
            </w:r>
          </w:p>
        </w:tc>
        <w:tc>
          <w:tcPr>
            <w:tcW w:w="1626" w:type="dxa"/>
            <w:gridSpan w:val="6"/>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774,40 </w:t>
            </w:r>
          </w:p>
        </w:tc>
      </w:tr>
      <w:tr w:rsidR="003D5B95" w:rsidRPr="00D779E7" w:rsidTr="0029124B">
        <w:trPr>
          <w:gridAfter w:val="2"/>
          <w:wAfter w:w="1417" w:type="dxa"/>
          <w:trHeight w:val="480"/>
        </w:trPr>
        <w:tc>
          <w:tcPr>
            <w:tcW w:w="4500" w:type="dxa"/>
            <w:gridSpan w:val="6"/>
            <w:tcBorders>
              <w:top w:val="single" w:sz="4" w:space="0" w:color="auto"/>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0205020097 ULTRA-SONOGRAFIA MAMARIA BILATERAL </w:t>
            </w:r>
          </w:p>
        </w:tc>
        <w:tc>
          <w:tcPr>
            <w:tcW w:w="1260" w:type="dxa"/>
            <w:gridSpan w:val="3"/>
            <w:tcBorders>
              <w:top w:val="single" w:sz="4" w:space="0" w:color="auto"/>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220</w:t>
            </w:r>
          </w:p>
        </w:tc>
        <w:tc>
          <w:tcPr>
            <w:tcW w:w="1626" w:type="dxa"/>
            <w:gridSpan w:val="6"/>
            <w:tcBorders>
              <w:top w:val="single" w:sz="4" w:space="0" w:color="auto"/>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single" w:sz="4" w:space="0" w:color="auto"/>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5.324,00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0205020100 ULTRA-SONOGRAFIA DE PROSTATA (VIA ABDOMINAL)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193</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4.670,60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0205020119 ULTRA-SONOGRAFIA DE PROSTATA (VIA TRANSRETAL)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30</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726,00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0205020135 ULTRA-SONOGRAFIA DE TORAX (EXTRACARDIACA)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96,80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0205020160 ULTRA-SONOGRAFIA PELVICA (GINECOLOGICA)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594</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14.374,80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0205020178 ULTRA-SONOGRAFIA TRANSFONTANELA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24</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580,80 </w:t>
            </w:r>
          </w:p>
        </w:tc>
      </w:tr>
      <w:tr w:rsidR="003D5B95" w:rsidRPr="00D779E7" w:rsidTr="0029124B">
        <w:trPr>
          <w:gridAfter w:val="2"/>
          <w:wAfter w:w="1417" w:type="dxa"/>
          <w:trHeight w:val="72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0205020194 MARCACAO DE LESAO PRE-CIRURGICA DE LESAO NAO PALPAVEL DE MAMA ASSOCIADA A ULTRA-SONOGRAFIA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142</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25,43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3.611,06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2.191</w:t>
            </w: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63.704,88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9 - DIAGNÓSTICO POR ENDOSCOPIA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1 - APARELHO DIGESTIVO</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07</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480"/>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0209010037 ESOFAGOGASTRODUODENOSCOPIA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206</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48,16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9.920,96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0209010053 RETOSSIGMOIDOSCOPIA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34</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23,13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786,42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240</w:t>
            </w:r>
          </w:p>
        </w:tc>
        <w:tc>
          <w:tcPr>
            <w:tcW w:w="1626" w:type="dxa"/>
            <w:gridSpan w:val="6"/>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10.707,38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9 - DIAGNÓSTICO POR ENDOSCOPIA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4 - APARELHO RESPIRATÓRIO</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08</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480"/>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0209040017 BRONCOSCOPIA (BRONCOFIBROSCOPIA)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18</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36,02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648,36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0209040025 LARINGOSCOPIA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47,14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141,42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0209040041 VIDEOLARINGOSCOPIA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16</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45,50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728,00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37</w:t>
            </w: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1.517,78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11 - MÉTODOS DIAGNÓSTICOS EM ESPECIALIDADES</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5 - DIAGNÓSTICO EM NEUROLOGIA</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09</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480"/>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480"/>
        </w:trPr>
        <w:tc>
          <w:tcPr>
            <w:tcW w:w="4500" w:type="dxa"/>
            <w:gridSpan w:val="6"/>
            <w:tcBorders>
              <w:top w:val="nil"/>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211050024 ELETROENCEFALOGRAFIA EM VIGILIA C/ OU S/ FOTO-ESTIMULO</w:t>
            </w:r>
          </w:p>
        </w:tc>
        <w:tc>
          <w:tcPr>
            <w:tcW w:w="1260" w:type="dxa"/>
            <w:gridSpan w:val="3"/>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126</w:t>
            </w:r>
          </w:p>
        </w:tc>
        <w:tc>
          <w:tcPr>
            <w:tcW w:w="1626" w:type="dxa"/>
            <w:gridSpan w:val="6"/>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11,34 </w:t>
            </w:r>
          </w:p>
        </w:tc>
        <w:tc>
          <w:tcPr>
            <w:tcW w:w="1560" w:type="dxa"/>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1.428,84 </w:t>
            </w:r>
          </w:p>
        </w:tc>
      </w:tr>
      <w:tr w:rsidR="003D5B95" w:rsidRPr="00D779E7" w:rsidTr="0029124B">
        <w:trPr>
          <w:gridAfter w:val="2"/>
          <w:wAfter w:w="1417" w:type="dxa"/>
          <w:trHeight w:val="433"/>
        </w:trPr>
        <w:tc>
          <w:tcPr>
            <w:tcW w:w="450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211050032 ELETROENCEFALOGRAMA EM SONO INDUZIDO C/ OU S/ MEDICAMENTO (EEG)</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102</w:t>
            </w:r>
          </w:p>
        </w:tc>
        <w:tc>
          <w:tcPr>
            <w:tcW w:w="1626"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25,00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2.550,00 </w:t>
            </w:r>
          </w:p>
        </w:tc>
      </w:tr>
      <w:tr w:rsidR="003D5B95" w:rsidRPr="00D779E7" w:rsidTr="0029124B">
        <w:trPr>
          <w:gridAfter w:val="2"/>
          <w:wAfter w:w="1417" w:type="dxa"/>
          <w:trHeight w:val="480"/>
        </w:trPr>
        <w:tc>
          <w:tcPr>
            <w:tcW w:w="450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211050059 ELETROENCEFALOGRAMA QUANTITATIVO C/ MAPEAMENTO (EEG)</w:t>
            </w:r>
          </w:p>
        </w:tc>
        <w:tc>
          <w:tcPr>
            <w:tcW w:w="1260" w:type="dxa"/>
            <w:gridSpan w:val="3"/>
            <w:tcBorders>
              <w:top w:val="single" w:sz="4" w:space="0" w:color="auto"/>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66</w:t>
            </w:r>
          </w:p>
        </w:tc>
        <w:tc>
          <w:tcPr>
            <w:tcW w:w="1626" w:type="dxa"/>
            <w:gridSpan w:val="6"/>
            <w:tcBorders>
              <w:top w:val="single" w:sz="4" w:space="0" w:color="auto"/>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25,00 </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1.650,00 </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211050083 ELETRONEUROMIOGRAMA (ENMG)</w:t>
            </w:r>
          </w:p>
        </w:tc>
        <w:tc>
          <w:tcPr>
            <w:tcW w:w="1260" w:type="dxa"/>
            <w:gridSpan w:val="3"/>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8</w:t>
            </w:r>
          </w:p>
        </w:tc>
        <w:tc>
          <w:tcPr>
            <w:tcW w:w="1626" w:type="dxa"/>
            <w:gridSpan w:val="6"/>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27,00 </w:t>
            </w:r>
          </w:p>
        </w:tc>
        <w:tc>
          <w:tcPr>
            <w:tcW w:w="1560" w:type="dxa"/>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216,00 </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211050113 POTENCIAL EVOCADO AUDITIVO</w:t>
            </w:r>
          </w:p>
        </w:tc>
        <w:tc>
          <w:tcPr>
            <w:tcW w:w="1260" w:type="dxa"/>
            <w:gridSpan w:val="3"/>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2</w:t>
            </w:r>
          </w:p>
        </w:tc>
        <w:tc>
          <w:tcPr>
            <w:tcW w:w="1626" w:type="dxa"/>
            <w:gridSpan w:val="6"/>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4,06 </w:t>
            </w:r>
          </w:p>
        </w:tc>
        <w:tc>
          <w:tcPr>
            <w:tcW w:w="1560" w:type="dxa"/>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8,12 </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211050130 POTENCIAL SOSMATO-SENSITIVO</w:t>
            </w:r>
          </w:p>
        </w:tc>
        <w:tc>
          <w:tcPr>
            <w:tcW w:w="1260" w:type="dxa"/>
            <w:gridSpan w:val="3"/>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626" w:type="dxa"/>
            <w:gridSpan w:val="6"/>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4,06 </w:t>
            </w:r>
          </w:p>
        </w:tc>
        <w:tc>
          <w:tcPr>
            <w:tcW w:w="1560" w:type="dxa"/>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4,06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305</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5.857,02</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11 - MÉTODOS DIAGNÓSTICOS EM ESPECIALIDADES</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6 - DIAGNÓSTICO EM OFTALMOLOGIA</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10</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480"/>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0211060011 BIOMETRIA ULTRASSONICA (MONOCULAR)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145,44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0211060020 BIOMICROSCOPIA DE FUNDO DE OLHO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223</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12,34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2.751,82 </w:t>
            </w:r>
          </w:p>
        </w:tc>
      </w:tr>
      <w:tr w:rsidR="003D5B95" w:rsidRPr="00D779E7" w:rsidTr="0029124B">
        <w:trPr>
          <w:gridAfter w:val="2"/>
          <w:wAfter w:w="1417" w:type="dxa"/>
          <w:trHeight w:val="517"/>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0211060038 CAMPIMETRIA COMPUTADORIZADA OU MANUAL COM GRFICO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53</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40,00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2.120,00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0211060054 CERATOMETRIA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16,85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0211060062 CURVA DIARIA DE PRESSAO OCULAR CDPO (MINIMO 3 MEDIDAS)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40</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10,11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404,40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0211060089 ELETRORETINOGRAFIA</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0211060097 ESTESIOMETRIA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52</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175,24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0211060100 FUNDOSCOPIA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967</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3.258,79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0211060119 GONIOSCOPIA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50</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6,74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337,00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0211060127 MAPEAMENTO DE RETINA COM GRFICO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363</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8.799,12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0211060135 MEDIDA DE OFUSCAMENTO E CONTRASTE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0211060143 MICROSCOPIA ESPECULAR DE CORNEA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0211060151 POTENCIAL DE ACUIDADE VISUAL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407</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1.371,59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0211060160 POTENCIAL VISUAL EVOCADO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121,20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0211060178 RETINOGRAFIA COLORIDA BINOCULAR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24,68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98,72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0211060186 RETINOGRAFIA FLUORESCENTE BINOCULAR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21</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64,00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1.344,00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0211060224 TESTE DE VISAO DE CORES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29</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97,73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auto"/>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0211060232 TESTE ORTOPTICO </w:t>
            </w:r>
          </w:p>
        </w:tc>
        <w:tc>
          <w:tcPr>
            <w:tcW w:w="1260" w:type="dxa"/>
            <w:gridSpan w:val="3"/>
            <w:tcBorders>
              <w:top w:val="nil"/>
              <w:left w:val="single" w:sz="4" w:space="0" w:color="000000"/>
              <w:bottom w:val="single" w:sz="4" w:space="0" w:color="auto"/>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69</w:t>
            </w:r>
          </w:p>
        </w:tc>
        <w:tc>
          <w:tcPr>
            <w:tcW w:w="1626" w:type="dxa"/>
            <w:gridSpan w:val="6"/>
            <w:tcBorders>
              <w:top w:val="nil"/>
              <w:left w:val="nil"/>
              <w:bottom w:val="single" w:sz="4" w:space="0" w:color="auto"/>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12,34 </w:t>
            </w:r>
          </w:p>
        </w:tc>
        <w:tc>
          <w:tcPr>
            <w:tcW w:w="1560" w:type="dxa"/>
            <w:tcBorders>
              <w:top w:val="nil"/>
              <w:left w:val="nil"/>
              <w:bottom w:val="single" w:sz="4" w:space="0" w:color="auto"/>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851,46 </w:t>
            </w:r>
          </w:p>
        </w:tc>
      </w:tr>
      <w:tr w:rsidR="003D5B95" w:rsidRPr="00D779E7" w:rsidTr="0029124B">
        <w:trPr>
          <w:gridAfter w:val="2"/>
          <w:wAfter w:w="1417" w:type="dxa"/>
          <w:trHeight w:val="480"/>
        </w:trPr>
        <w:tc>
          <w:tcPr>
            <w:tcW w:w="450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0211060240 TESTE P/ ADAPTACAO DE LENTE DE CONTATO </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19</w:t>
            </w:r>
          </w:p>
        </w:tc>
        <w:tc>
          <w:tcPr>
            <w:tcW w:w="1626"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12,34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234,46 </w:t>
            </w:r>
          </w:p>
        </w:tc>
      </w:tr>
      <w:tr w:rsidR="003D5B95" w:rsidRPr="00D779E7" w:rsidTr="0029124B">
        <w:trPr>
          <w:gridAfter w:val="2"/>
          <w:wAfter w:w="1417" w:type="dxa"/>
          <w:trHeight w:val="240"/>
        </w:trPr>
        <w:tc>
          <w:tcPr>
            <w:tcW w:w="4500" w:type="dxa"/>
            <w:gridSpan w:val="6"/>
            <w:tcBorders>
              <w:top w:val="single" w:sz="4" w:space="0" w:color="auto"/>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0211060259 TONOMETRIA </w:t>
            </w:r>
          </w:p>
        </w:tc>
        <w:tc>
          <w:tcPr>
            <w:tcW w:w="1260" w:type="dxa"/>
            <w:gridSpan w:val="3"/>
            <w:tcBorders>
              <w:top w:val="single" w:sz="4" w:space="0" w:color="auto"/>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1.916</w:t>
            </w:r>
          </w:p>
        </w:tc>
        <w:tc>
          <w:tcPr>
            <w:tcW w:w="1626" w:type="dxa"/>
            <w:gridSpan w:val="6"/>
            <w:tcBorders>
              <w:top w:val="single" w:sz="4" w:space="0" w:color="auto"/>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560" w:type="dxa"/>
            <w:tcBorders>
              <w:top w:val="single" w:sz="4" w:space="0" w:color="auto"/>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6.456,92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0211060267 TOPOGRAFIA COMPUTADORIZADA DE CORNEA</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4.242</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28.691,16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11 - MÉTODOS DIAGNÓSTICOS EM ESPECIALIDADES</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7 - DIAGNÓSTICO EM OTORRINOLARINGOLOGIA/FONOAUDIOLOGIA</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11</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center"/>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480"/>
        </w:trPr>
        <w:tc>
          <w:tcPr>
            <w:tcW w:w="4500" w:type="dxa"/>
            <w:gridSpan w:val="6"/>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w:t>
            </w:r>
          </w:p>
        </w:tc>
        <w:tc>
          <w:tcPr>
            <w:tcW w:w="1260"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0211070041 AUDIOMETRIA TONAL LIMIAR (VIA AEREA / OSSEA)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936</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21,00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19.656,00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0211070050 AVALIACAO AUDITIVA COMPORTAMENTAL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100</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18,00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1.800,00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0211070149 EMISSOES OTOACUSTICAS EVOCADAS P/ TRIAGEM AUDITIVA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100</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13,51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1.351,00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0211070203 IMITANCIOMETRIA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480</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23,00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11.040,00 </w:t>
            </w:r>
          </w:p>
        </w:tc>
      </w:tr>
      <w:tr w:rsidR="003D5B95" w:rsidRPr="00D779E7" w:rsidTr="0029124B">
        <w:trPr>
          <w:gridAfter w:val="2"/>
          <w:wAfter w:w="1417" w:type="dxa"/>
          <w:trHeight w:val="287"/>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0211070211 LOGOAUDIOMETRIA (LDV-IRF-LRF)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936</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26,25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24.570,00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2.552</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58.417,00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GRUPO3 - PROCEDIMENTOS CLÍNICOS</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9 - TERAPIAS ESPECIALIZADAS</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3 - TERAPIAS DO APARELHO GENITURINÁRIO</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12</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480"/>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327" w:type="dxa"/>
            <w:gridSpan w:val="5"/>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559"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72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0309030129 LITOTRIPSIA EXTRACORPÓREA (ONDA DE CHOQUE PARCIAL / COMPLETA EM 1 REGIAO RENAL) </w:t>
            </w:r>
          </w:p>
        </w:tc>
        <w:tc>
          <w:tcPr>
            <w:tcW w:w="1327" w:type="dxa"/>
            <w:gridSpan w:val="5"/>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559" w:type="dxa"/>
            <w:gridSpan w:val="4"/>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172,00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13.760,00  </w:t>
            </w:r>
          </w:p>
        </w:tc>
      </w:tr>
      <w:tr w:rsidR="003D5B95" w:rsidRPr="00D779E7" w:rsidTr="0029124B">
        <w:trPr>
          <w:gridAfter w:val="2"/>
          <w:wAfter w:w="1417" w:type="dxa"/>
          <w:trHeight w:val="72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shd w:val="clear" w:color="auto" w:fill="FFFFFF"/>
                <w:lang w:val="pt-BR"/>
              </w:rPr>
              <w:t xml:space="preserve">03.09.03.010-2 </w:t>
            </w:r>
            <w:r w:rsidRPr="00D779E7">
              <w:rPr>
                <w:rFonts w:ascii="Arial" w:hAnsi="Arial" w:cs="Arial"/>
                <w:sz w:val="22"/>
                <w:szCs w:val="22"/>
                <w:bdr w:val="none" w:sz="0" w:space="0" w:color="auto" w:frame="1"/>
                <w:lang w:val="pt-BR"/>
              </w:rPr>
              <w:t>LITOTRIPSIA EXTRACORPÓREA (ONDA DE CHOQUE - TRATATAMENTO SUBSEQUENTE EM 1 REGIÃO RENAL)</w:t>
            </w:r>
          </w:p>
        </w:tc>
        <w:tc>
          <w:tcPr>
            <w:tcW w:w="1327" w:type="dxa"/>
            <w:gridSpan w:val="5"/>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559" w:type="dxa"/>
            <w:gridSpan w:val="4"/>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R$         172,00</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13.760,00</w:t>
            </w:r>
          </w:p>
        </w:tc>
      </w:tr>
      <w:tr w:rsidR="003D5B95" w:rsidRPr="00D779E7" w:rsidTr="0029124B">
        <w:trPr>
          <w:gridAfter w:val="2"/>
          <w:wAfter w:w="1417" w:type="dxa"/>
          <w:trHeight w:val="72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shd w:val="clear" w:color="auto" w:fill="FFFFFF"/>
                <w:lang w:val="pt-BR"/>
              </w:rPr>
              <w:t>03.09.03.011-0 - LITOTRIPSIA EXTRACORPÓREA (ONDA DE CHOQUE - TRATATAMENTO SUBSEQUENTE EM 2 REGIÕES RENAIS)</w:t>
            </w:r>
          </w:p>
        </w:tc>
        <w:tc>
          <w:tcPr>
            <w:tcW w:w="1327" w:type="dxa"/>
            <w:gridSpan w:val="5"/>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559" w:type="dxa"/>
            <w:gridSpan w:val="4"/>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Style w:val="apple-converted-space"/>
                <w:rFonts w:ascii="Arial" w:hAnsi="Arial" w:cs="Arial"/>
                <w:sz w:val="22"/>
                <w:szCs w:val="22"/>
                <w:shd w:val="clear" w:color="auto" w:fill="FFFFFF"/>
              </w:rPr>
              <w:t>R$         </w:t>
            </w:r>
            <w:r w:rsidRPr="00D779E7">
              <w:rPr>
                <w:rStyle w:val="dinheiro"/>
                <w:rFonts w:ascii="Arial" w:hAnsi="Arial" w:cs="Arial"/>
                <w:sz w:val="22"/>
                <w:szCs w:val="22"/>
                <w:bdr w:val="none" w:sz="0" w:space="0" w:color="auto" w:frame="1"/>
                <w:shd w:val="clear" w:color="auto" w:fill="FFFFFF"/>
              </w:rPr>
              <w:t>150,50</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12.040,00</w:t>
            </w:r>
          </w:p>
        </w:tc>
      </w:tr>
      <w:tr w:rsidR="003D5B95" w:rsidRPr="00D779E7" w:rsidTr="0029124B">
        <w:trPr>
          <w:gridAfter w:val="2"/>
          <w:wAfter w:w="1417" w:type="dxa"/>
          <w:trHeight w:val="72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shd w:val="clear" w:color="auto" w:fill="FFFFFF"/>
                <w:lang w:val="pt-BR"/>
              </w:rPr>
              <w:t>03.09.03.013-7 - LITOTRIPSIA EXTRACORPÓREA (ONDA DE CHOQUE PARCIAL / COMPLETA EM 2 REGIÕES RENAIS)</w:t>
            </w:r>
          </w:p>
        </w:tc>
        <w:tc>
          <w:tcPr>
            <w:tcW w:w="1327" w:type="dxa"/>
            <w:gridSpan w:val="5"/>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559" w:type="dxa"/>
            <w:gridSpan w:val="4"/>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Style w:val="apple-converted-space"/>
                <w:rFonts w:ascii="Arial" w:hAnsi="Arial" w:cs="Arial"/>
                <w:sz w:val="22"/>
                <w:szCs w:val="22"/>
                <w:shd w:val="clear" w:color="auto" w:fill="FFFFFF"/>
              </w:rPr>
              <w:t>R$         </w:t>
            </w:r>
            <w:r w:rsidRPr="00D779E7">
              <w:rPr>
                <w:rStyle w:val="dinheiro"/>
                <w:rFonts w:ascii="Arial" w:hAnsi="Arial" w:cs="Arial"/>
                <w:sz w:val="22"/>
                <w:szCs w:val="22"/>
                <w:bdr w:val="none" w:sz="0" w:space="0" w:color="auto" w:frame="1"/>
                <w:shd w:val="clear" w:color="auto" w:fill="FFFFFF"/>
              </w:rPr>
              <w:t>150,50</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12.040,00</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327" w:type="dxa"/>
            <w:gridSpan w:val="5"/>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320</w:t>
            </w:r>
          </w:p>
        </w:tc>
        <w:tc>
          <w:tcPr>
            <w:tcW w:w="1559" w:type="dxa"/>
            <w:gridSpan w:val="4"/>
            <w:tcBorders>
              <w:top w:val="nil"/>
              <w:left w:val="nil"/>
              <w:bottom w:val="nil"/>
              <w:right w:val="nil"/>
            </w:tcBorders>
            <w:noWrap/>
            <w:vAlign w:val="bottom"/>
          </w:tcPr>
          <w:p w:rsidR="003D5B95" w:rsidRPr="00D779E7" w:rsidRDefault="003D5B95" w:rsidP="0029124B">
            <w:pPr>
              <w:jc w:val="right"/>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51.600,00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327" w:type="dxa"/>
            <w:gridSpan w:val="5"/>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559"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327" w:type="dxa"/>
            <w:gridSpan w:val="5"/>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59"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134" w:type="dxa"/>
          <w:trHeight w:val="240"/>
        </w:trPr>
        <w:tc>
          <w:tcPr>
            <w:tcW w:w="9229"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1 – DIÁRIAS</w:t>
            </w:r>
          </w:p>
        </w:tc>
      </w:tr>
      <w:tr w:rsidR="003D5B95" w:rsidRPr="00D779E7" w:rsidTr="0029124B">
        <w:trPr>
          <w:gridAfter w:val="1"/>
          <w:wAfter w:w="1134" w:type="dxa"/>
          <w:trHeight w:val="240"/>
        </w:trPr>
        <w:tc>
          <w:tcPr>
            <w:tcW w:w="9229"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14</w:t>
            </w:r>
          </w:p>
        </w:tc>
      </w:tr>
      <w:tr w:rsidR="003D5B95" w:rsidRPr="00D779E7" w:rsidTr="0029124B">
        <w:trPr>
          <w:gridAfter w:val="1"/>
          <w:wAfter w:w="1134" w:type="dxa"/>
          <w:trHeight w:val="315"/>
        </w:trPr>
        <w:tc>
          <w:tcPr>
            <w:tcW w:w="3417" w:type="dxa"/>
            <w:gridSpan w:val="3"/>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5812" w:type="dxa"/>
            <w:gridSpan w:val="14"/>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1"/>
          <w:wAfter w:w="1134" w:type="dxa"/>
          <w:trHeight w:val="480"/>
        </w:trPr>
        <w:tc>
          <w:tcPr>
            <w:tcW w:w="3417" w:type="dxa"/>
            <w:gridSpan w:val="3"/>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993" w:type="dxa"/>
            <w:gridSpan w:val="2"/>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rPr>
                <w:rFonts w:ascii="Arial" w:hAnsi="Arial" w:cs="Arial"/>
                <w:b/>
                <w:bCs/>
                <w:sz w:val="22"/>
                <w:szCs w:val="22"/>
              </w:rPr>
            </w:pPr>
            <w:r w:rsidRPr="00D779E7">
              <w:rPr>
                <w:rFonts w:ascii="Arial" w:hAnsi="Arial" w:cs="Arial"/>
                <w:b/>
                <w:bCs/>
                <w:sz w:val="22"/>
                <w:szCs w:val="22"/>
              </w:rPr>
              <w:t>Nº Leitos¹</w:t>
            </w:r>
          </w:p>
        </w:tc>
        <w:tc>
          <w:tcPr>
            <w:tcW w:w="1151"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Nº Internações</w:t>
            </w:r>
          </w:p>
        </w:tc>
        <w:tc>
          <w:tcPr>
            <w:tcW w:w="1542" w:type="dxa"/>
            <w:gridSpan w:val="5"/>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Custo Médio AIH</w:t>
            </w:r>
          </w:p>
        </w:tc>
        <w:tc>
          <w:tcPr>
            <w:tcW w:w="2126" w:type="dxa"/>
            <w:gridSpan w:val="4"/>
            <w:tcBorders>
              <w:top w:val="single" w:sz="4" w:space="0" w:color="auto"/>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134" w:type="dxa"/>
          <w:trHeight w:val="600"/>
        </w:trPr>
        <w:tc>
          <w:tcPr>
            <w:tcW w:w="3417" w:type="dxa"/>
            <w:gridSpan w:val="3"/>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0802010083 DIARIA DE UNIDADE DE TERAPIA INTENSIVA ADULTO (UTI II) ³</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36</w:t>
            </w:r>
          </w:p>
        </w:tc>
        <w:tc>
          <w:tcPr>
            <w:tcW w:w="1151" w:type="dxa"/>
            <w:gridSpan w:val="3"/>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12.623</w:t>
            </w:r>
          </w:p>
        </w:tc>
        <w:tc>
          <w:tcPr>
            <w:tcW w:w="1542" w:type="dxa"/>
            <w:gridSpan w:val="5"/>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478,72 </w:t>
            </w:r>
          </w:p>
        </w:tc>
        <w:tc>
          <w:tcPr>
            <w:tcW w:w="2126" w:type="dxa"/>
            <w:gridSpan w:val="4"/>
            <w:tcBorders>
              <w:top w:val="single" w:sz="4" w:space="0" w:color="000000"/>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6.042.882,56 </w:t>
            </w:r>
          </w:p>
        </w:tc>
      </w:tr>
      <w:tr w:rsidR="003D5B95" w:rsidRPr="00D779E7" w:rsidTr="0029124B">
        <w:trPr>
          <w:gridAfter w:val="1"/>
          <w:wAfter w:w="1134" w:type="dxa"/>
          <w:trHeight w:val="570"/>
        </w:trPr>
        <w:tc>
          <w:tcPr>
            <w:tcW w:w="3417" w:type="dxa"/>
            <w:gridSpan w:val="3"/>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0802010121 DIARIA DE UNIDADE DE TERAPIA INTENSIVA EM NEONATALOGIA (UTI II) ³</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27</w:t>
            </w:r>
          </w:p>
        </w:tc>
        <w:tc>
          <w:tcPr>
            <w:tcW w:w="1151" w:type="dxa"/>
            <w:gridSpan w:val="3"/>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10.322</w:t>
            </w:r>
          </w:p>
        </w:tc>
        <w:tc>
          <w:tcPr>
            <w:tcW w:w="1542" w:type="dxa"/>
            <w:gridSpan w:val="5"/>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478,72 </w:t>
            </w:r>
          </w:p>
        </w:tc>
        <w:tc>
          <w:tcPr>
            <w:tcW w:w="2126" w:type="dxa"/>
            <w:gridSpan w:val="4"/>
            <w:tcBorders>
              <w:top w:val="single" w:sz="4" w:space="0" w:color="000000"/>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4.941.347,84 </w:t>
            </w:r>
          </w:p>
        </w:tc>
      </w:tr>
      <w:tr w:rsidR="003D5B95" w:rsidRPr="00D779E7" w:rsidTr="0029124B">
        <w:trPr>
          <w:gridAfter w:val="1"/>
          <w:wAfter w:w="1134" w:type="dxa"/>
          <w:trHeight w:val="735"/>
        </w:trPr>
        <w:tc>
          <w:tcPr>
            <w:tcW w:w="3417" w:type="dxa"/>
            <w:gridSpan w:val="3"/>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0802010156 DIARIA DE UNIDADE DE TERAPIA INTENSIVA EM PEDIATRIA (UTI II)³ </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w:t>
            </w:r>
          </w:p>
        </w:tc>
        <w:tc>
          <w:tcPr>
            <w:tcW w:w="1151" w:type="dxa"/>
            <w:gridSpan w:val="3"/>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802</w:t>
            </w:r>
          </w:p>
        </w:tc>
        <w:tc>
          <w:tcPr>
            <w:tcW w:w="1542" w:type="dxa"/>
            <w:gridSpan w:val="5"/>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478,72 </w:t>
            </w:r>
          </w:p>
        </w:tc>
        <w:tc>
          <w:tcPr>
            <w:tcW w:w="2126" w:type="dxa"/>
            <w:gridSpan w:val="4"/>
            <w:tcBorders>
              <w:top w:val="single" w:sz="4" w:space="0" w:color="000000"/>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383.933,44 </w:t>
            </w:r>
          </w:p>
        </w:tc>
      </w:tr>
      <w:tr w:rsidR="003D5B95" w:rsidRPr="00D779E7" w:rsidTr="0029124B">
        <w:trPr>
          <w:trHeight w:val="300"/>
        </w:trPr>
        <w:tc>
          <w:tcPr>
            <w:tcW w:w="3417"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993"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151"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542" w:type="dxa"/>
            <w:gridSpan w:val="5"/>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2126" w:type="dxa"/>
            <w:gridSpan w:val="4"/>
            <w:tcBorders>
              <w:top w:val="single" w:sz="4" w:space="0" w:color="000000"/>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11.368.163,84 </w:t>
            </w:r>
          </w:p>
        </w:tc>
        <w:tc>
          <w:tcPr>
            <w:tcW w:w="11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6"/>
          <w:wAfter w:w="3417" w:type="dxa"/>
          <w:trHeight w:val="300"/>
        </w:trPr>
        <w:tc>
          <w:tcPr>
            <w:tcW w:w="993"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151" w:type="dxa"/>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542" w:type="dxa"/>
            <w:gridSpan w:val="2"/>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637"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489"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134"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1"/>
          <w:wAfter w:w="1134" w:type="dxa"/>
          <w:trHeight w:val="300"/>
        </w:trPr>
        <w:tc>
          <w:tcPr>
            <w:tcW w:w="9229"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9 - PROGRAMAÇÃO COM CÓDIGO ANTIGO DA PPI</w:t>
            </w:r>
          </w:p>
        </w:tc>
      </w:tr>
      <w:tr w:rsidR="003D5B95" w:rsidRPr="00D779E7" w:rsidTr="0029124B">
        <w:trPr>
          <w:gridAfter w:val="1"/>
          <w:wAfter w:w="1134" w:type="dxa"/>
          <w:trHeight w:val="240"/>
        </w:trPr>
        <w:tc>
          <w:tcPr>
            <w:tcW w:w="9229"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1 - SIH MÉDIA COMPLEXIDADE</w:t>
            </w:r>
          </w:p>
        </w:tc>
      </w:tr>
      <w:tr w:rsidR="003D5B95" w:rsidRPr="00D779E7" w:rsidTr="0029124B">
        <w:trPr>
          <w:gridAfter w:val="1"/>
          <w:wAfter w:w="1134" w:type="dxa"/>
          <w:trHeight w:val="240"/>
        </w:trPr>
        <w:tc>
          <w:tcPr>
            <w:tcW w:w="9229"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15</w:t>
            </w:r>
          </w:p>
        </w:tc>
      </w:tr>
      <w:tr w:rsidR="003D5B95" w:rsidRPr="00D779E7" w:rsidTr="0029124B">
        <w:trPr>
          <w:gridAfter w:val="1"/>
          <w:wAfter w:w="1134" w:type="dxa"/>
          <w:trHeight w:val="240"/>
        </w:trPr>
        <w:tc>
          <w:tcPr>
            <w:tcW w:w="3417" w:type="dxa"/>
            <w:gridSpan w:val="3"/>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5812" w:type="dxa"/>
            <w:gridSpan w:val="14"/>
            <w:tcBorders>
              <w:top w:val="single" w:sz="4" w:space="0" w:color="auto"/>
              <w:left w:val="nil"/>
              <w:bottom w:val="single" w:sz="4" w:space="0" w:color="auto"/>
              <w:right w:val="single" w:sz="4" w:space="0" w:color="000000"/>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1"/>
          <w:wAfter w:w="1134" w:type="dxa"/>
          <w:trHeight w:val="480"/>
        </w:trPr>
        <w:tc>
          <w:tcPr>
            <w:tcW w:w="3417" w:type="dxa"/>
            <w:gridSpan w:val="3"/>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993" w:type="dxa"/>
            <w:gridSpan w:val="2"/>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rPr>
                <w:rFonts w:ascii="Arial" w:hAnsi="Arial" w:cs="Arial"/>
                <w:b/>
                <w:bCs/>
                <w:sz w:val="22"/>
                <w:szCs w:val="22"/>
              </w:rPr>
            </w:pPr>
            <w:r w:rsidRPr="00D779E7">
              <w:rPr>
                <w:rFonts w:ascii="Arial" w:hAnsi="Arial" w:cs="Arial"/>
                <w:b/>
                <w:bCs/>
                <w:sz w:val="22"/>
                <w:szCs w:val="22"/>
              </w:rPr>
              <w:t xml:space="preserve">Nº Leitos¹ </w:t>
            </w:r>
          </w:p>
        </w:tc>
        <w:tc>
          <w:tcPr>
            <w:tcW w:w="1151"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Nº Internações</w:t>
            </w:r>
          </w:p>
        </w:tc>
        <w:tc>
          <w:tcPr>
            <w:tcW w:w="1684" w:type="dxa"/>
            <w:gridSpan w:val="6"/>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Custo Médio AIH</w:t>
            </w:r>
          </w:p>
        </w:tc>
        <w:tc>
          <w:tcPr>
            <w:tcW w:w="1984" w:type="dxa"/>
            <w:gridSpan w:val="3"/>
            <w:tcBorders>
              <w:top w:val="single" w:sz="4" w:space="0" w:color="auto"/>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134" w:type="dxa"/>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180 - CLÍNICA CIRÚRGICA 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25</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3.810</w:t>
            </w:r>
          </w:p>
        </w:tc>
        <w:tc>
          <w:tcPr>
            <w:tcW w:w="1684" w:type="dxa"/>
            <w:gridSpan w:val="6"/>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591,02 </w:t>
            </w:r>
          </w:p>
        </w:tc>
        <w:tc>
          <w:tcPr>
            <w:tcW w:w="1984" w:type="dxa"/>
            <w:gridSpan w:val="3"/>
            <w:tcBorders>
              <w:top w:val="single" w:sz="4" w:space="0" w:color="auto"/>
              <w:left w:val="nil"/>
              <w:bottom w:val="single" w:sz="4" w:space="0" w:color="auto"/>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2.251.786,95 </w:t>
            </w:r>
          </w:p>
        </w:tc>
      </w:tr>
      <w:tr w:rsidR="003D5B95" w:rsidRPr="00D779E7" w:rsidTr="0029124B">
        <w:trPr>
          <w:gridAfter w:val="1"/>
          <w:wAfter w:w="1134" w:type="dxa"/>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191 - CLÍNICA OBSTÉTRICA 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3.224</w:t>
            </w:r>
          </w:p>
        </w:tc>
        <w:tc>
          <w:tcPr>
            <w:tcW w:w="1684" w:type="dxa"/>
            <w:gridSpan w:val="6"/>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533,99 </w:t>
            </w:r>
          </w:p>
        </w:tc>
        <w:tc>
          <w:tcPr>
            <w:tcW w:w="1984" w:type="dxa"/>
            <w:gridSpan w:val="3"/>
            <w:tcBorders>
              <w:top w:val="single" w:sz="4" w:space="0" w:color="auto"/>
              <w:left w:val="nil"/>
              <w:bottom w:val="single" w:sz="4" w:space="0" w:color="auto"/>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1.721.577,15 </w:t>
            </w:r>
          </w:p>
        </w:tc>
      </w:tr>
      <w:tr w:rsidR="003D5B95" w:rsidRPr="00D779E7" w:rsidTr="0029124B">
        <w:trPr>
          <w:gridAfter w:val="1"/>
          <w:wAfter w:w="1134" w:type="dxa"/>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195 - CLÍNICA MÉDICA 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47</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5.309</w:t>
            </w:r>
          </w:p>
        </w:tc>
        <w:tc>
          <w:tcPr>
            <w:tcW w:w="1684" w:type="dxa"/>
            <w:gridSpan w:val="6"/>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503,36 </w:t>
            </w:r>
          </w:p>
        </w:tc>
        <w:tc>
          <w:tcPr>
            <w:tcW w:w="1984" w:type="dxa"/>
            <w:gridSpan w:val="3"/>
            <w:tcBorders>
              <w:top w:val="single" w:sz="4" w:space="0" w:color="auto"/>
              <w:left w:val="nil"/>
              <w:bottom w:val="single" w:sz="4" w:space="0" w:color="auto"/>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2.672.316,32 </w:t>
            </w:r>
          </w:p>
        </w:tc>
      </w:tr>
      <w:tr w:rsidR="003D5B95" w:rsidRPr="00D779E7" w:rsidTr="0029124B">
        <w:trPr>
          <w:gridAfter w:val="1"/>
          <w:wAfter w:w="1134" w:type="dxa"/>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198 - CLÍNICA PEDIÁTRICA²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1.665</w:t>
            </w:r>
          </w:p>
        </w:tc>
        <w:tc>
          <w:tcPr>
            <w:tcW w:w="1684" w:type="dxa"/>
            <w:gridSpan w:val="6"/>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587,49 </w:t>
            </w:r>
          </w:p>
        </w:tc>
        <w:tc>
          <w:tcPr>
            <w:tcW w:w="1984" w:type="dxa"/>
            <w:gridSpan w:val="3"/>
            <w:tcBorders>
              <w:top w:val="single" w:sz="4" w:space="0" w:color="auto"/>
              <w:left w:val="nil"/>
              <w:bottom w:val="single" w:sz="4" w:space="0" w:color="000000"/>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978.176,75 </w:t>
            </w:r>
          </w:p>
        </w:tc>
      </w:tr>
      <w:tr w:rsidR="003D5B95" w:rsidRPr="00D779E7" w:rsidTr="0029124B">
        <w:trPr>
          <w:trHeight w:val="240"/>
        </w:trPr>
        <w:tc>
          <w:tcPr>
            <w:tcW w:w="3417"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993" w:type="dxa"/>
            <w:gridSpan w:val="2"/>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151"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684" w:type="dxa"/>
            <w:gridSpan w:val="6"/>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984" w:type="dxa"/>
            <w:gridSpan w:val="3"/>
            <w:tcBorders>
              <w:top w:val="single" w:sz="4" w:space="0" w:color="000000"/>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7.623.857,17 </w:t>
            </w:r>
          </w:p>
        </w:tc>
        <w:tc>
          <w:tcPr>
            <w:tcW w:w="11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bl>
    <w:p w:rsidR="003D5B95" w:rsidRPr="00D779E7" w:rsidRDefault="003D5B95" w:rsidP="00A22A2F">
      <w:pPr>
        <w:autoSpaceDE w:val="0"/>
        <w:autoSpaceDN w:val="0"/>
        <w:adjustRightInd w:val="0"/>
        <w:rPr>
          <w:rFonts w:ascii="Arial" w:hAnsi="Arial" w:cs="Arial"/>
          <w:b/>
          <w:bCs/>
          <w:color w:val="FF0000"/>
          <w:sz w:val="22"/>
          <w:szCs w:val="22"/>
        </w:rPr>
      </w:pPr>
    </w:p>
    <w:p w:rsidR="003D5B95" w:rsidRPr="00D779E7" w:rsidRDefault="003D5B95" w:rsidP="00A22A2F">
      <w:pPr>
        <w:autoSpaceDE w:val="0"/>
        <w:autoSpaceDN w:val="0"/>
        <w:adjustRightInd w:val="0"/>
        <w:jc w:val="center"/>
        <w:rPr>
          <w:rFonts w:ascii="Arial" w:hAnsi="Arial" w:cs="Arial"/>
          <w:b/>
          <w:bCs/>
          <w:color w:val="FF0000"/>
          <w:sz w:val="22"/>
          <w:szCs w:val="22"/>
        </w:rPr>
      </w:pPr>
    </w:p>
    <w:tbl>
      <w:tblPr>
        <w:tblW w:w="9229" w:type="dxa"/>
        <w:tblInd w:w="55" w:type="dxa"/>
        <w:tblCellMar>
          <w:left w:w="70" w:type="dxa"/>
          <w:right w:w="70" w:type="dxa"/>
        </w:tblCellMar>
        <w:tblLook w:val="00A0"/>
      </w:tblPr>
      <w:tblGrid>
        <w:gridCol w:w="7103"/>
        <w:gridCol w:w="2126"/>
      </w:tblGrid>
      <w:tr w:rsidR="003D5B95" w:rsidRPr="00D779E7" w:rsidTr="0029124B">
        <w:trPr>
          <w:trHeight w:val="255"/>
        </w:trPr>
        <w:tc>
          <w:tcPr>
            <w:tcW w:w="7103" w:type="dxa"/>
            <w:tcBorders>
              <w:top w:val="single" w:sz="4" w:space="0" w:color="auto"/>
              <w:left w:val="single" w:sz="4" w:space="0" w:color="auto"/>
              <w:bottom w:val="single" w:sz="4" w:space="0" w:color="auto"/>
              <w:right w:val="nil"/>
            </w:tcBorders>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TOTAL ANUAL PROGRAMADO PARA OS SERVIÇOS AMBULATORIAIS E HOSPITALARES</w:t>
            </w:r>
          </w:p>
        </w:tc>
        <w:tc>
          <w:tcPr>
            <w:tcW w:w="2126" w:type="dxa"/>
            <w:tcBorders>
              <w:top w:val="single" w:sz="4" w:space="0" w:color="auto"/>
              <w:left w:val="single" w:sz="4" w:space="0" w:color="auto"/>
              <w:bottom w:val="single" w:sz="4" w:space="0" w:color="auto"/>
              <w:right w:val="single" w:sz="4" w:space="0" w:color="auto"/>
            </w:tcBorders>
            <w:noWrap/>
            <w:vAlign w:val="center"/>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R$ 19.624.421,29</w:t>
            </w:r>
          </w:p>
        </w:tc>
      </w:tr>
    </w:tbl>
    <w:p w:rsidR="003D5B95" w:rsidRPr="00D779E7" w:rsidRDefault="003D5B95" w:rsidP="00A22A2F">
      <w:pPr>
        <w:autoSpaceDE w:val="0"/>
        <w:autoSpaceDN w:val="0"/>
        <w:adjustRightInd w:val="0"/>
        <w:jc w:val="center"/>
        <w:rPr>
          <w:rFonts w:ascii="Arial" w:hAnsi="Arial" w:cs="Arial"/>
          <w:b/>
          <w:bCs/>
          <w:sz w:val="22"/>
          <w:szCs w:val="22"/>
        </w:rPr>
      </w:pPr>
    </w:p>
    <w:p w:rsidR="003D5B95" w:rsidRPr="00D779E7" w:rsidRDefault="003D5B95" w:rsidP="00A22A2F">
      <w:pPr>
        <w:autoSpaceDE w:val="0"/>
        <w:autoSpaceDN w:val="0"/>
        <w:adjustRightInd w:val="0"/>
        <w:jc w:val="both"/>
        <w:rPr>
          <w:rFonts w:ascii="Arial" w:hAnsi="Arial" w:cs="Arial"/>
          <w:bCs/>
          <w:sz w:val="22"/>
          <w:szCs w:val="22"/>
          <w:lang w:val="pt-BR"/>
        </w:rPr>
      </w:pPr>
      <w:r w:rsidRPr="00D779E7">
        <w:rPr>
          <w:rFonts w:ascii="Arial" w:hAnsi="Arial" w:cs="Arial"/>
          <w:bCs/>
          <w:sz w:val="22"/>
          <w:szCs w:val="22"/>
          <w:lang w:val="pt-BR"/>
        </w:rPr>
        <w:t xml:space="preserve">¹ Nº de Leitos com base nos parâmetros constantes na </w:t>
      </w:r>
      <w:r w:rsidRPr="00D779E7">
        <w:rPr>
          <w:rFonts w:ascii="Arial" w:hAnsi="Arial" w:cs="Arial"/>
          <w:sz w:val="22"/>
          <w:szCs w:val="22"/>
          <w:lang w:val="pt-BR"/>
        </w:rPr>
        <w:t xml:space="preserve">Portaria nº 1.631 GM/MS, de 01/10/2015 </w:t>
      </w:r>
      <w:r w:rsidRPr="00D779E7">
        <w:rPr>
          <w:rFonts w:ascii="Arial" w:hAnsi="Arial" w:cs="Arial"/>
          <w:bCs/>
          <w:sz w:val="22"/>
          <w:szCs w:val="22"/>
          <w:lang w:val="pt-BR"/>
        </w:rPr>
        <w:t>e considerando a população da microrregião, o nº de leitos cadastrados no CNES e o nº de leitos oferecidos pelo HRAD</w:t>
      </w:r>
    </w:p>
    <w:p w:rsidR="003D5B95" w:rsidRPr="00D779E7" w:rsidRDefault="003D5B95" w:rsidP="00A22A2F">
      <w:pPr>
        <w:autoSpaceDE w:val="0"/>
        <w:autoSpaceDN w:val="0"/>
        <w:adjustRightInd w:val="0"/>
        <w:jc w:val="both"/>
        <w:rPr>
          <w:rFonts w:ascii="Arial" w:hAnsi="Arial" w:cs="Arial"/>
          <w:bCs/>
          <w:sz w:val="22"/>
          <w:szCs w:val="22"/>
          <w:lang w:val="pt-BR"/>
        </w:rPr>
      </w:pPr>
      <w:r w:rsidRPr="00D779E7">
        <w:rPr>
          <w:rFonts w:ascii="Arial" w:hAnsi="Arial" w:cs="Arial"/>
          <w:bCs/>
          <w:sz w:val="22"/>
          <w:szCs w:val="22"/>
          <w:lang w:val="pt-BR"/>
        </w:rPr>
        <w:t>² O procedimento a ser contratado contempla todos os procedimentos e serviços necessários à prestação da assistência à saúde aos usuários do SUS.</w:t>
      </w:r>
    </w:p>
    <w:p w:rsidR="003D5B95" w:rsidRPr="00D779E7" w:rsidRDefault="003D5B95" w:rsidP="00A22A2F">
      <w:pPr>
        <w:autoSpaceDE w:val="0"/>
        <w:autoSpaceDN w:val="0"/>
        <w:adjustRightInd w:val="0"/>
        <w:jc w:val="both"/>
        <w:rPr>
          <w:rFonts w:ascii="Arial" w:hAnsi="Arial" w:cs="Arial"/>
          <w:bCs/>
          <w:sz w:val="22"/>
          <w:szCs w:val="22"/>
          <w:lang w:val="pt-BR"/>
        </w:rPr>
      </w:pPr>
      <w:r w:rsidRPr="00D779E7">
        <w:rPr>
          <w:rFonts w:ascii="Arial" w:hAnsi="Arial" w:cs="Arial"/>
          <w:bCs/>
          <w:sz w:val="22"/>
          <w:szCs w:val="22"/>
          <w:lang w:val="pt-BR"/>
        </w:rPr>
        <w:t>³ Os valores a serem pagos pelas diárias de UTI já estão incluídos no custo Médio das AIH´s</w:t>
      </w:r>
    </w:p>
    <w:p w:rsidR="003D5B95" w:rsidRPr="00D779E7" w:rsidRDefault="003D5B95" w:rsidP="00A22A2F">
      <w:pPr>
        <w:autoSpaceDE w:val="0"/>
        <w:autoSpaceDN w:val="0"/>
        <w:adjustRightInd w:val="0"/>
        <w:jc w:val="center"/>
        <w:rPr>
          <w:rFonts w:ascii="Arial" w:hAnsi="Arial" w:cs="Arial"/>
          <w:bCs/>
          <w:sz w:val="22"/>
          <w:szCs w:val="22"/>
          <w:lang w:val="pt-BR"/>
        </w:rPr>
      </w:pPr>
    </w:p>
    <w:p w:rsidR="003D5B95" w:rsidRPr="00D779E7" w:rsidRDefault="003D5B95" w:rsidP="00A22A2F">
      <w:pPr>
        <w:autoSpaceDE w:val="0"/>
        <w:autoSpaceDN w:val="0"/>
        <w:adjustRightInd w:val="0"/>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lang w:val="pt-BR"/>
        </w:rPr>
      </w:pPr>
      <w:r w:rsidRPr="00D779E7">
        <w:rPr>
          <w:rFonts w:ascii="Arial" w:hAnsi="Arial" w:cs="Arial"/>
          <w:b/>
          <w:bCs/>
          <w:sz w:val="22"/>
          <w:szCs w:val="22"/>
          <w:lang w:val="pt-BR"/>
        </w:rPr>
        <w:t>ANEXO II</w:t>
      </w:r>
    </w:p>
    <w:p w:rsidR="003D5B95" w:rsidRPr="00D779E7" w:rsidRDefault="003D5B95" w:rsidP="00A22A2F">
      <w:pPr>
        <w:autoSpaceDE w:val="0"/>
        <w:autoSpaceDN w:val="0"/>
        <w:adjustRightInd w:val="0"/>
        <w:jc w:val="center"/>
        <w:rPr>
          <w:rFonts w:ascii="Arial" w:hAnsi="Arial" w:cs="Arial"/>
          <w:b/>
          <w:bCs/>
          <w:sz w:val="22"/>
          <w:szCs w:val="22"/>
          <w:lang w:val="pt-BR"/>
        </w:rPr>
      </w:pPr>
    </w:p>
    <w:p w:rsidR="003D5B95" w:rsidRPr="00D779E7" w:rsidRDefault="003D5B95" w:rsidP="00A22A2F">
      <w:pPr>
        <w:autoSpaceDE w:val="0"/>
        <w:autoSpaceDN w:val="0"/>
        <w:adjustRightInd w:val="0"/>
        <w:jc w:val="center"/>
        <w:rPr>
          <w:rFonts w:ascii="Arial" w:hAnsi="Arial" w:cs="Arial"/>
          <w:b/>
          <w:sz w:val="22"/>
          <w:szCs w:val="22"/>
          <w:lang w:val="pt-BR"/>
        </w:rPr>
      </w:pPr>
      <w:r w:rsidRPr="00D779E7">
        <w:rPr>
          <w:rFonts w:ascii="Arial" w:hAnsi="Arial" w:cs="Arial"/>
          <w:b/>
          <w:sz w:val="22"/>
          <w:szCs w:val="22"/>
          <w:lang w:val="pt-BR"/>
        </w:rPr>
        <w:t>PROPOSTA DE PROCEDIMENTOS MÁXIMOS OFERTADOS</w:t>
      </w:r>
    </w:p>
    <w:p w:rsidR="003D5B95" w:rsidRPr="00D779E7" w:rsidRDefault="003D5B95" w:rsidP="00A22A2F">
      <w:pPr>
        <w:autoSpaceDE w:val="0"/>
        <w:autoSpaceDN w:val="0"/>
        <w:adjustRightInd w:val="0"/>
        <w:jc w:val="center"/>
        <w:rPr>
          <w:rFonts w:ascii="Arial" w:hAnsi="Arial" w:cs="Arial"/>
          <w:b/>
          <w:sz w:val="22"/>
          <w:szCs w:val="22"/>
          <w:lang w:val="pt-BR"/>
        </w:rPr>
      </w:pPr>
    </w:p>
    <w:p w:rsidR="003D5B95" w:rsidRPr="00D779E7" w:rsidRDefault="003D5B95" w:rsidP="00A22A2F">
      <w:pPr>
        <w:autoSpaceDE w:val="0"/>
        <w:autoSpaceDN w:val="0"/>
        <w:adjustRightInd w:val="0"/>
        <w:jc w:val="both"/>
        <w:rPr>
          <w:rFonts w:ascii="Arial" w:hAnsi="Arial" w:cs="Arial"/>
          <w:sz w:val="22"/>
          <w:szCs w:val="22"/>
          <w:lang w:val="pt-BR"/>
        </w:rPr>
      </w:pPr>
      <w:r w:rsidRPr="00D779E7">
        <w:rPr>
          <w:rFonts w:ascii="Arial" w:hAnsi="Arial" w:cs="Arial"/>
          <w:sz w:val="22"/>
          <w:szCs w:val="22"/>
          <w:u w:val="single"/>
          <w:lang w:val="pt-BR"/>
        </w:rPr>
        <w:t>(</w:t>
      </w:r>
      <w:r w:rsidRPr="00D779E7">
        <w:rPr>
          <w:rFonts w:ascii="Arial" w:hAnsi="Arial" w:cs="Arial"/>
          <w:i/>
          <w:sz w:val="22"/>
          <w:szCs w:val="22"/>
          <w:u w:val="single"/>
          <w:lang w:val="pt-BR"/>
        </w:rPr>
        <w:t>Nome do estabelecimento)</w:t>
      </w:r>
      <w:r w:rsidRPr="00D779E7">
        <w:rPr>
          <w:rFonts w:ascii="Arial" w:hAnsi="Arial" w:cs="Arial"/>
          <w:sz w:val="22"/>
          <w:szCs w:val="22"/>
          <w:lang w:val="pt-BR"/>
        </w:rPr>
        <w:t xml:space="preserve"> pessoa jurídica de direito </w:t>
      </w:r>
      <w:r w:rsidRPr="00D779E7">
        <w:rPr>
          <w:rFonts w:ascii="Arial" w:hAnsi="Arial" w:cs="Arial"/>
          <w:i/>
          <w:sz w:val="22"/>
          <w:szCs w:val="22"/>
          <w:u w:val="single"/>
          <w:lang w:val="pt-BR"/>
        </w:rPr>
        <w:t>(público/privado)</w:t>
      </w:r>
      <w:r w:rsidRPr="00D779E7">
        <w:rPr>
          <w:rFonts w:ascii="Arial" w:hAnsi="Arial" w:cs="Arial"/>
          <w:sz w:val="22"/>
          <w:szCs w:val="22"/>
          <w:lang w:val="pt-BR"/>
        </w:rPr>
        <w:t xml:space="preserve"> inscrita no CNPJ sob o n.° _____________________, sediada na ___________________________Nesta cidade, vem por seu representante legal, _________________________________________inscrito no CPF sob o n.° ________________, apresentar seu interesse em cadastrar-se junto a Secretaria Municipal de Saúde de Patos de Minas para prestação de serviços de saúde hospitalares e/ou ambulatoriais aos usuários do Sistema Único de Saúde, conforme abaixo, com o respectivo quantitativo máximo de procedimentos/mês, de conformidade com o Edital ............../2015.</w:t>
      </w:r>
    </w:p>
    <w:p w:rsidR="003D5B95" w:rsidRPr="00D779E7" w:rsidRDefault="003D5B95" w:rsidP="00A22A2F">
      <w:pPr>
        <w:autoSpaceDE w:val="0"/>
        <w:autoSpaceDN w:val="0"/>
        <w:adjustRightInd w:val="0"/>
        <w:jc w:val="both"/>
        <w:rPr>
          <w:rFonts w:ascii="Arial" w:hAnsi="Arial" w:cs="Arial"/>
          <w:sz w:val="22"/>
          <w:szCs w:val="22"/>
          <w:lang w:val="pt-BR"/>
        </w:rPr>
      </w:pPr>
    </w:p>
    <w:p w:rsidR="003D5B95" w:rsidRPr="00D779E7" w:rsidRDefault="003D5B95" w:rsidP="00A22A2F">
      <w:pPr>
        <w:autoSpaceDE w:val="0"/>
        <w:autoSpaceDN w:val="0"/>
        <w:adjustRightInd w:val="0"/>
        <w:jc w:val="center"/>
        <w:rPr>
          <w:rFonts w:ascii="Arial" w:hAnsi="Arial" w:cs="Arial"/>
          <w:b/>
          <w:bCs/>
          <w:sz w:val="22"/>
          <w:szCs w:val="22"/>
        </w:rPr>
      </w:pPr>
      <w:r w:rsidRPr="00D779E7">
        <w:rPr>
          <w:rFonts w:ascii="Arial" w:hAnsi="Arial" w:cs="Arial"/>
          <w:b/>
          <w:bCs/>
          <w:sz w:val="22"/>
          <w:szCs w:val="22"/>
        </w:rPr>
        <w:t>FICHA DE PROGRAMAÇÃO ORÇAMENTÁRIA - FPO</w:t>
      </w:r>
    </w:p>
    <w:p w:rsidR="003D5B95" w:rsidRPr="00D779E7" w:rsidRDefault="003D5B95" w:rsidP="00A22A2F">
      <w:pPr>
        <w:autoSpaceDE w:val="0"/>
        <w:autoSpaceDN w:val="0"/>
        <w:adjustRightInd w:val="0"/>
        <w:rPr>
          <w:rFonts w:ascii="Arial" w:hAnsi="Arial" w:cs="Arial"/>
          <w:b/>
          <w:bCs/>
          <w:sz w:val="22"/>
          <w:szCs w:val="22"/>
        </w:rPr>
      </w:pPr>
    </w:p>
    <w:tbl>
      <w:tblPr>
        <w:tblW w:w="10363" w:type="dxa"/>
        <w:tblInd w:w="55" w:type="dxa"/>
        <w:tblCellMar>
          <w:left w:w="70" w:type="dxa"/>
          <w:right w:w="70" w:type="dxa"/>
        </w:tblCellMar>
        <w:tblLook w:val="00A0"/>
      </w:tblPr>
      <w:tblGrid>
        <w:gridCol w:w="993"/>
        <w:gridCol w:w="1151"/>
        <w:gridCol w:w="1273"/>
        <w:gridCol w:w="269"/>
        <w:gridCol w:w="724"/>
        <w:gridCol w:w="542"/>
        <w:gridCol w:w="533"/>
        <w:gridCol w:w="300"/>
        <w:gridCol w:w="286"/>
        <w:gridCol w:w="397"/>
        <w:gridCol w:w="786"/>
        <w:gridCol w:w="157"/>
        <w:gridCol w:w="142"/>
        <w:gridCol w:w="141"/>
        <w:gridCol w:w="1434"/>
        <w:gridCol w:w="409"/>
        <w:gridCol w:w="991"/>
        <w:gridCol w:w="143"/>
      </w:tblGrid>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1 - EXAMES RADIOLÓGICOS DA CABEÇA E PESCOÇO</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01</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24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0204010012 DACRIOCISTOGRAFIA </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48,85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204010039 RADIOGRAFIA BILATERAL DE ORBITAS (PA + OBLIQUAS + HIRTZ)</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31</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8,38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204010055 RADIOGRAFIA DE ARTICULACAO TEMPORO-MANDIBULAR BILATERAL</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8,38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76"/>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204010098 RADIOGRAFIA DE LARINGE</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77</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5,74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204010144 RADIOGRAFIA DE SEIOS DA FACE (FN + MN + LATERAL + HIRTZ)</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751</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7,32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204010152 RADIOGRAFIA DE SELA TURSICA (PA + LATERAL + BRETTON)</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7,20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204010160 RADIOGRAFIA OCLUSAL</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105</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3,51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204010179 RADIOGRAFIA PANORAMICA</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29</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9,03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365"/>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0204050138 RADIOGRAFIA DE ABDOMEN SIMPLES</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320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R$              7,17</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48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204010209 TELERADIOGRAFIA COM TRACADOS E SEM TRACADOS</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14</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6,44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1043</w:t>
            </w:r>
          </w:p>
          <w:p w:rsidR="003D5B95" w:rsidRPr="00D779E7" w:rsidRDefault="003D5B95" w:rsidP="0029124B">
            <w:pPr>
              <w:rPr>
                <w:rFonts w:ascii="Arial" w:hAnsi="Arial" w:cs="Arial"/>
                <w:sz w:val="22"/>
                <w:szCs w:val="22"/>
              </w:rPr>
            </w:pP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BFBFB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BFBFB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26" w:type="dxa"/>
            <w:gridSpan w:val="4"/>
            <w:tcBorders>
              <w:top w:val="nil"/>
              <w:left w:val="nil"/>
              <w:bottom w:val="nil"/>
              <w:right w:val="nil"/>
            </w:tcBorders>
            <w:shd w:val="clear" w:color="000000" w:fill="BFBFB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BFBFB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BFBFB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3 - EXAMES RADIOLÓGICOS DO TÓRAX E MEDIASTINO</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02</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auto"/>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0204030030 MAMOGRAFIA UNILATERAL</w:t>
            </w:r>
          </w:p>
        </w:tc>
        <w:tc>
          <w:tcPr>
            <w:tcW w:w="1260" w:type="dxa"/>
            <w:gridSpan w:val="4"/>
            <w:tcBorders>
              <w:top w:val="nil"/>
              <w:left w:val="single" w:sz="4" w:space="0" w:color="000000"/>
              <w:bottom w:val="single" w:sz="4" w:space="0" w:color="auto"/>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1.904</w:t>
            </w:r>
          </w:p>
        </w:tc>
        <w:tc>
          <w:tcPr>
            <w:tcW w:w="1226" w:type="dxa"/>
            <w:gridSpan w:val="4"/>
            <w:tcBorders>
              <w:top w:val="nil"/>
              <w:left w:val="nil"/>
              <w:bottom w:val="single" w:sz="4" w:space="0" w:color="auto"/>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000000"/>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R$           22,50</w:t>
            </w:r>
          </w:p>
        </w:tc>
        <w:tc>
          <w:tcPr>
            <w:tcW w:w="1400" w:type="dxa"/>
            <w:gridSpan w:val="2"/>
            <w:tcBorders>
              <w:top w:val="nil"/>
              <w:left w:val="nil"/>
              <w:bottom w:val="single" w:sz="4" w:space="0" w:color="auto"/>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0204030188 MAMOGRAFIA BILATERAL PARA RASTREAMENTO</w:t>
            </w:r>
          </w:p>
        </w:tc>
        <w:tc>
          <w:tcPr>
            <w:tcW w:w="126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7.000</w:t>
            </w:r>
          </w:p>
        </w:tc>
        <w:tc>
          <w:tcPr>
            <w:tcW w:w="122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R$           45,00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single" w:sz="4" w:space="0" w:color="auto"/>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single" w:sz="4" w:space="0" w:color="auto"/>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8.904</w:t>
            </w:r>
          </w:p>
        </w:tc>
        <w:tc>
          <w:tcPr>
            <w:tcW w:w="1226" w:type="dxa"/>
            <w:gridSpan w:val="4"/>
            <w:tcBorders>
              <w:top w:val="single" w:sz="4" w:space="0" w:color="auto"/>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single" w:sz="4" w:space="0" w:color="auto"/>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5 - EXAMES RADIOLÓGICOS DO ABDOMEN E PELVE</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03</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291"/>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0204050014 CLISTER OPACO C/ DUPLO CONTRASTE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103</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47,76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0204050065 HISTEROSSALPINGOGRAFIA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45,34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0204050081 PIELOGRAFIA ASCENDENTE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52,11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0204050146 RADIOGRAFIA DE ESTOMAGO E DUODENO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61</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35,22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0204050154 RADIOGRAFIA DE INTESTINO DELGADO (TRANSITO)</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18</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47,59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0204050170 URETROCISTOGRAFIA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64</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52,11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0204050189 UROGRAFIA VENOSA</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167</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57,40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416</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6 - EXAMES RADIOLÓGICOS DA CINTURA PÉLVICA E DOS MEMBROS INFERIORES</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04</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355"/>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0204060028 DENSITOMETRIA OSSEA DUO-ENERGETICA DE COLUNA (VERTEBRAS LOMBARES)</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340</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55,10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340</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5 - DIAGNÓSTICO POR ULTRA-SONOGRAFIA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1 - ULTRA-SONOGRAFIAS DO SISTEMA CIRCULATÓRIO (QUALQUER REGIÃO ANATÔMICA)</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05</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294"/>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0205010032 ECOCARDIOGRAFIA TRANSTORACICA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120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39,94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120</w:t>
            </w: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5 - DIAGNÓSTICO POR ULTRA-SONOGRAFIA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2 - ULTRA-SONOGRAFIAS DOS DEMAIS SISTEMAS</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06</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0205020020 PAQUIMETRIA ULTRASSONICA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14,81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auto"/>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0205020046 ULTRA-SONOGRAFIA DE ABDOMEN TOTAL </w:t>
            </w:r>
          </w:p>
        </w:tc>
        <w:tc>
          <w:tcPr>
            <w:tcW w:w="1260" w:type="dxa"/>
            <w:gridSpan w:val="4"/>
            <w:tcBorders>
              <w:top w:val="nil"/>
              <w:left w:val="single" w:sz="4" w:space="0" w:color="000000"/>
              <w:bottom w:val="single" w:sz="4" w:space="0" w:color="auto"/>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769</w:t>
            </w:r>
          </w:p>
        </w:tc>
        <w:tc>
          <w:tcPr>
            <w:tcW w:w="1226" w:type="dxa"/>
            <w:gridSpan w:val="4"/>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37,95 </w:t>
            </w:r>
          </w:p>
        </w:tc>
        <w:tc>
          <w:tcPr>
            <w:tcW w:w="1400" w:type="dxa"/>
            <w:gridSpan w:val="2"/>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single" w:sz="4" w:space="0" w:color="auto"/>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0205020054 ULTRA-SONOGRAFIA DE APARELHO URINARIO</w:t>
            </w:r>
          </w:p>
        </w:tc>
        <w:tc>
          <w:tcPr>
            <w:tcW w:w="1260" w:type="dxa"/>
            <w:gridSpan w:val="4"/>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88</w:t>
            </w:r>
          </w:p>
        </w:tc>
        <w:tc>
          <w:tcPr>
            <w:tcW w:w="1226" w:type="dxa"/>
            <w:gridSpan w:val="4"/>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single" w:sz="4" w:space="0" w:color="auto"/>
              <w:left w:val="single" w:sz="4" w:space="0" w:color="000000"/>
              <w:bottom w:val="single" w:sz="4" w:space="0" w:color="auto"/>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0205020062 ULTRA-SONOGRAFIA DE ARTICULACAO</w:t>
            </w:r>
          </w:p>
        </w:tc>
        <w:tc>
          <w:tcPr>
            <w:tcW w:w="1260" w:type="dxa"/>
            <w:gridSpan w:val="4"/>
            <w:tcBorders>
              <w:top w:val="single" w:sz="4" w:space="0" w:color="auto"/>
              <w:left w:val="single" w:sz="4" w:space="0" w:color="000000"/>
              <w:bottom w:val="single" w:sz="4" w:space="0" w:color="auto"/>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75</w:t>
            </w:r>
          </w:p>
        </w:tc>
        <w:tc>
          <w:tcPr>
            <w:tcW w:w="1226" w:type="dxa"/>
            <w:gridSpan w:val="4"/>
            <w:tcBorders>
              <w:top w:val="single" w:sz="4" w:space="0" w:color="auto"/>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single" w:sz="4" w:space="0" w:color="auto"/>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single" w:sz="4" w:space="0" w:color="auto"/>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0205020070 ULTRA-SONOGRAFIA DE BOLSA ESCROTAL </w:t>
            </w:r>
          </w:p>
        </w:tc>
        <w:tc>
          <w:tcPr>
            <w:tcW w:w="1260" w:type="dxa"/>
            <w:gridSpan w:val="4"/>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13</w:t>
            </w:r>
          </w:p>
        </w:tc>
        <w:tc>
          <w:tcPr>
            <w:tcW w:w="1226" w:type="dxa"/>
            <w:gridSpan w:val="4"/>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single" w:sz="4" w:space="0" w:color="auto"/>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0205020089 ULTRA-SONOGRAFIA DE GLOBO OCULAR / ORBITA (MONOCULAR) </w:t>
            </w:r>
          </w:p>
        </w:tc>
        <w:tc>
          <w:tcPr>
            <w:tcW w:w="1260" w:type="dxa"/>
            <w:gridSpan w:val="4"/>
            <w:tcBorders>
              <w:top w:val="single" w:sz="4" w:space="0" w:color="auto"/>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32</w:t>
            </w:r>
          </w:p>
        </w:tc>
        <w:tc>
          <w:tcPr>
            <w:tcW w:w="1226" w:type="dxa"/>
            <w:gridSpan w:val="4"/>
            <w:tcBorders>
              <w:top w:val="single" w:sz="4" w:space="0" w:color="auto"/>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single" w:sz="4" w:space="0" w:color="auto"/>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345"/>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0205020097 ULTRA-SONOGRAFIA MAMARIA BILATERAL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220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0205020100 ULTRA-SONOGRAFIA DE PROSTATA (VIA ABDOMINAL)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193</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0205020119 ULTRA-SONOGRAFIA DE PROSTATA (VIA TRANSRETAL)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0205020135 ULTRA-SONOGRAFIA DE TORAX (EXTRACARDIACA)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0205020160 ULTRA-SONOGRAFIA PELVICA (GINECOLOGICA)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594</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0205020178 ULTRA-SONOGRAFIA TRANSFONTANELA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24</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72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0205020194 MARCACAO DE LESAO PRE-CIRURGICA DE LESAO NAO PALPAVEL DE MAMA ASSOCIADA A ULTRA-SONOGRAFIA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142</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25,43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2.191</w:t>
            </w: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9 - DIAGNÓSTICO POR ENDOSCOPIA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1 - APARELHO DIGESTIVO</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07</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27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0209010037 ESOFAGOGASTRODUODENOSCOPIA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206</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48,16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0209010053 RETOSSIGMOIDOSCOPIA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34</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23,13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240</w:t>
            </w: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9 - DIAGNÓSTICO POR ENDOSCOPIA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4 - APARELHO RESPIRATÓRIO</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08</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285"/>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0209040017 BRONCOSCOPIA (BRONCOFIBROSCOPIA)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18</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36,02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0209040025 LARINGOSCOPIA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47,14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0209040041 VIDEOLARINGOSCOPIA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16</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45,50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37</w:t>
            </w: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11 - MÉTODOS DIAGNÓSTICOS EM ESPECIALIDADES</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5 - DIAGNÓSTICO EM NEUROLOGIA</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09</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480"/>
        </w:trPr>
        <w:tc>
          <w:tcPr>
            <w:tcW w:w="490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211050024 ELETROENCEFALOGRAFIA EM VIGILIA C/ OU S/ FOTO-ESTIMULO</w:t>
            </w:r>
          </w:p>
        </w:tc>
        <w:tc>
          <w:tcPr>
            <w:tcW w:w="12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126</w:t>
            </w:r>
          </w:p>
        </w:tc>
        <w:tc>
          <w:tcPr>
            <w:tcW w:w="122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11,34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211050032 ELETROENCEFALOGRAMA EM SONO INDUZIDO C/ OU S/ MEDICAMENTO (EEG)</w:t>
            </w:r>
          </w:p>
        </w:tc>
        <w:tc>
          <w:tcPr>
            <w:tcW w:w="12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102</w:t>
            </w:r>
          </w:p>
        </w:tc>
        <w:tc>
          <w:tcPr>
            <w:tcW w:w="122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25,00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211050059 ELETROENCEFALOGRAMA QUANTITATIVO C/ MAPEAMENTO (EEG)</w:t>
            </w:r>
          </w:p>
        </w:tc>
        <w:tc>
          <w:tcPr>
            <w:tcW w:w="1260" w:type="dxa"/>
            <w:gridSpan w:val="4"/>
            <w:tcBorders>
              <w:top w:val="single" w:sz="4" w:space="0" w:color="auto"/>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66</w:t>
            </w:r>
          </w:p>
        </w:tc>
        <w:tc>
          <w:tcPr>
            <w:tcW w:w="1226" w:type="dxa"/>
            <w:gridSpan w:val="4"/>
            <w:tcBorders>
              <w:top w:val="single" w:sz="4" w:space="0" w:color="auto"/>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25,00 </w:t>
            </w:r>
          </w:p>
        </w:tc>
        <w:tc>
          <w:tcPr>
            <w:tcW w:w="1400" w:type="dxa"/>
            <w:gridSpan w:val="2"/>
            <w:tcBorders>
              <w:top w:val="single" w:sz="4" w:space="0" w:color="auto"/>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211050083 ELETRONEUROMIOGRAMA (ENMG)</w:t>
            </w:r>
          </w:p>
        </w:tc>
        <w:tc>
          <w:tcPr>
            <w:tcW w:w="1260" w:type="dxa"/>
            <w:gridSpan w:val="4"/>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8</w:t>
            </w:r>
          </w:p>
        </w:tc>
        <w:tc>
          <w:tcPr>
            <w:tcW w:w="1226" w:type="dxa"/>
            <w:gridSpan w:val="4"/>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27,00 </w:t>
            </w:r>
          </w:p>
        </w:tc>
        <w:tc>
          <w:tcPr>
            <w:tcW w:w="1400" w:type="dxa"/>
            <w:gridSpan w:val="2"/>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211050113 POTENCIAL EVOCADO AUDITIVO</w:t>
            </w:r>
          </w:p>
        </w:tc>
        <w:tc>
          <w:tcPr>
            <w:tcW w:w="1260" w:type="dxa"/>
            <w:gridSpan w:val="4"/>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2</w:t>
            </w:r>
          </w:p>
        </w:tc>
        <w:tc>
          <w:tcPr>
            <w:tcW w:w="1226" w:type="dxa"/>
            <w:gridSpan w:val="4"/>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4,06 </w:t>
            </w:r>
          </w:p>
        </w:tc>
        <w:tc>
          <w:tcPr>
            <w:tcW w:w="1400" w:type="dxa"/>
            <w:gridSpan w:val="2"/>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211050130 POTENCIAL SOSMATO-SENSITIVO</w:t>
            </w:r>
          </w:p>
        </w:tc>
        <w:tc>
          <w:tcPr>
            <w:tcW w:w="1260" w:type="dxa"/>
            <w:gridSpan w:val="4"/>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226" w:type="dxa"/>
            <w:gridSpan w:val="4"/>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4,06 </w:t>
            </w:r>
          </w:p>
        </w:tc>
        <w:tc>
          <w:tcPr>
            <w:tcW w:w="1400" w:type="dxa"/>
            <w:gridSpan w:val="2"/>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305</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11 - MÉTODOS DIAGNÓSTICOS EM ESPECIALIDADES</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6 - DIAGNÓSTICO EM OFTALMOLOGIA</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10</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33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0211060011 BIOMETRIA ULTRASSONICA (MONOCULAR)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0211060020 BIOMICROSCOPIA DE FUNDO DE OLHO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223</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12,34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0211060038 CAMPIMETRIA COMPUTADORIZADA OU MANUAL COM GRFICO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53</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40,00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0211060054 CERATOMETRIA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0211060062 CURVA DIARIA DE PRESSAO OCULAR CDPO (MINIMO 3 MEDIDAS)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40</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10,11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0211060089 ELETRORETINOGRAFIA</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0211060097 ESTESIOMETRIA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52</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0211060100 FUNDOSCOPIA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967</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0211060119 GONIOSCOPIA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50</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6,74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0211060127 MAPEAMENTO DE RETINA COM GRFICO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363</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33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0211060135 MEDIDA DE OFUSCAMENTO E CONTRASTE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0211060143 MICROSCOPIA ESPECULAR DE CORNEA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0211060151 POTENCIAL DE ACUIDADE VISUAL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407</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0211060160 POTENCIAL VISUAL EVOCADO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0211060178 RETINOGRAFIA COLORIDA BINOCULAR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24,68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0211060186 RETINOGRAFIA FLUORESCENTE BINOCULAR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21</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64,00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0211060224 TESTE DE VISAO DE CORES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29</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0211060232 TESTE ORTOPTICO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69</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12,34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0211060240 TESTE P/ ADAPTACAO DE LENTE DE CONTATO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19</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12,34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0211060259 TONOMETRIA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1.916</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0211060267 TOPOGRAFIA COMPUTADORIZADA DE CORNEA</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4.242</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11 - MÉTODOS DIAGNÓSTICOS EM ESPECIALIDADES</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7 - DIAGNÓSTICO EM OTORRINOLARINGOLOGIA/FONOAUDIOLOGIA</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11</w:t>
            </w:r>
          </w:p>
        </w:tc>
      </w:tr>
      <w:tr w:rsidR="003D5B95" w:rsidRPr="00D779E7" w:rsidTr="0029124B">
        <w:trPr>
          <w:gridAfter w:val="1"/>
          <w:wAfter w:w="143" w:type="dxa"/>
          <w:trHeight w:val="240"/>
        </w:trPr>
        <w:tc>
          <w:tcPr>
            <w:tcW w:w="4900" w:type="dxa"/>
            <w:gridSpan w:val="6"/>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center"/>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w:t>
            </w: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0211070041 AUDIOMETRIA TONAL LIMIAR (VIA AEREA / OSSEA)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936</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21,00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0211070050 AVALIACAO AUDITIVA COMPORTAMENTAL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100</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18,00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0211070149 EMISSOES OTOACUSTICAS EVOCADAS P/ TRIAGEM AUDITIVA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100</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13,51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0211070203 IMITANCIOMETRIA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480</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23,00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0211070211 LOGOAUDIOMETRIA (LDV-IRF-LRF)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936</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26,25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2.552</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GRUPO3 - PROCEDIMENTOS CLÍNICOS</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9 - TERAPIAS ESPECIALIZADAS</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3 - TERAPIAS DO APARELHO GENITURINÁRIO</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12</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495"/>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0309030129 LITOTRIPSIA EXTRACORPOREA (ONDA DE CHOQUE PARCIAL / COMPLETA EM 1 REGIAO RENAL)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172,00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95"/>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shd w:val="clear" w:color="auto" w:fill="FFFFFF"/>
                <w:lang w:val="pt-BR"/>
              </w:rPr>
              <w:t xml:space="preserve">0309030102 </w:t>
            </w:r>
            <w:r w:rsidRPr="00D779E7">
              <w:rPr>
                <w:rFonts w:ascii="Arial" w:hAnsi="Arial" w:cs="Arial"/>
                <w:sz w:val="22"/>
                <w:szCs w:val="22"/>
                <w:bdr w:val="none" w:sz="0" w:space="0" w:color="auto" w:frame="1"/>
                <w:lang w:val="pt-BR"/>
              </w:rPr>
              <w:t>LITOTRIPSIA EXTRACORPÓREA (ONDA DE CHOQUE - TRATATAMENTO SUBSEQUENTE EM 1 REGIÃO RENAL)</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R$         172,00</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495"/>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shd w:val="clear" w:color="auto" w:fill="FFFFFF"/>
                <w:lang w:val="pt-BR"/>
              </w:rPr>
              <w:t>0309030110 - LITOTRIPSIA EXTRACORPÓREA (ONDA DE CHOQUE - TRATATAMENTO SUBSEQUENTE EM 2 REGIÕES RENAIS)</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Style w:val="apple-converted-space"/>
                <w:rFonts w:ascii="Arial" w:hAnsi="Arial" w:cs="Arial"/>
                <w:sz w:val="22"/>
                <w:szCs w:val="22"/>
                <w:shd w:val="clear" w:color="auto" w:fill="FFFFFF"/>
              </w:rPr>
              <w:t>R$         </w:t>
            </w:r>
            <w:r w:rsidRPr="00D779E7">
              <w:rPr>
                <w:rStyle w:val="dinheiro"/>
                <w:rFonts w:ascii="Arial" w:hAnsi="Arial" w:cs="Arial"/>
                <w:sz w:val="22"/>
                <w:szCs w:val="22"/>
                <w:bdr w:val="none" w:sz="0" w:space="0" w:color="auto" w:frame="1"/>
                <w:shd w:val="clear" w:color="auto" w:fill="FFFFFF"/>
              </w:rPr>
              <w:t>150,50</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495"/>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shd w:val="clear" w:color="auto" w:fill="FFFFFF"/>
                <w:lang w:val="pt-BR"/>
              </w:rPr>
              <w:t>0309030137 - LITOTRIPSIA EXTRACORPÓREA (ONDA DE CHOQUE PARCIAL / COMPLETA EM 2 REGIÕES RENAIS)</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Style w:val="apple-converted-space"/>
                <w:rFonts w:ascii="Arial" w:hAnsi="Arial" w:cs="Arial"/>
                <w:sz w:val="22"/>
                <w:szCs w:val="22"/>
                <w:shd w:val="clear" w:color="auto" w:fill="FFFFFF"/>
              </w:rPr>
              <w:t>R$         </w:t>
            </w:r>
            <w:r w:rsidRPr="00D779E7">
              <w:rPr>
                <w:rStyle w:val="dinheiro"/>
                <w:rFonts w:ascii="Arial" w:hAnsi="Arial" w:cs="Arial"/>
                <w:sz w:val="22"/>
                <w:szCs w:val="22"/>
                <w:bdr w:val="none" w:sz="0" w:space="0" w:color="auto" w:frame="1"/>
                <w:shd w:val="clear" w:color="auto" w:fill="FFFFFF"/>
              </w:rPr>
              <w:t>150,50</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320</w:t>
            </w: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jc w:val="right"/>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trHeight w:val="240"/>
        </w:trPr>
        <w:tc>
          <w:tcPr>
            <w:tcW w:w="10363" w:type="dxa"/>
            <w:gridSpan w:val="18"/>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SERVIÇOS HOSPITALARES</w:t>
            </w:r>
          </w:p>
        </w:tc>
      </w:tr>
      <w:tr w:rsidR="003D5B95" w:rsidRPr="00D779E7" w:rsidTr="0029124B">
        <w:trPr>
          <w:trHeight w:val="240"/>
        </w:trPr>
        <w:tc>
          <w:tcPr>
            <w:tcW w:w="10363" w:type="dxa"/>
            <w:gridSpan w:val="18"/>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1 – DIÁRIAS</w:t>
            </w:r>
          </w:p>
        </w:tc>
      </w:tr>
      <w:tr w:rsidR="003D5B95" w:rsidRPr="00D779E7" w:rsidTr="0029124B">
        <w:trPr>
          <w:trHeight w:val="240"/>
        </w:trPr>
        <w:tc>
          <w:tcPr>
            <w:tcW w:w="10363" w:type="dxa"/>
            <w:gridSpan w:val="18"/>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14</w:t>
            </w:r>
          </w:p>
        </w:tc>
      </w:tr>
      <w:tr w:rsidR="003D5B95" w:rsidRPr="00D779E7" w:rsidTr="0029124B">
        <w:trPr>
          <w:trHeight w:val="315"/>
        </w:trPr>
        <w:tc>
          <w:tcPr>
            <w:tcW w:w="3417" w:type="dxa"/>
            <w:gridSpan w:val="3"/>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5812" w:type="dxa"/>
            <w:gridSpan w:val="13"/>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1134" w:type="dxa"/>
            <w:gridSpan w:val="2"/>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trHeight w:val="480"/>
        </w:trPr>
        <w:tc>
          <w:tcPr>
            <w:tcW w:w="3417" w:type="dxa"/>
            <w:gridSpan w:val="3"/>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993" w:type="dxa"/>
            <w:gridSpan w:val="2"/>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rPr>
                <w:rFonts w:ascii="Arial" w:hAnsi="Arial" w:cs="Arial"/>
                <w:b/>
                <w:bCs/>
                <w:sz w:val="22"/>
                <w:szCs w:val="22"/>
              </w:rPr>
            </w:pPr>
            <w:r w:rsidRPr="00D779E7">
              <w:rPr>
                <w:rFonts w:ascii="Arial" w:hAnsi="Arial" w:cs="Arial"/>
                <w:b/>
                <w:bCs/>
                <w:sz w:val="22"/>
                <w:szCs w:val="22"/>
              </w:rPr>
              <w:t>Nº Leitos¹</w:t>
            </w:r>
          </w:p>
        </w:tc>
        <w:tc>
          <w:tcPr>
            <w:tcW w:w="1151"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Nº Internações</w:t>
            </w:r>
          </w:p>
        </w:tc>
        <w:tc>
          <w:tcPr>
            <w:tcW w:w="1542"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Custo Médio AIH</w:t>
            </w:r>
          </w:p>
        </w:tc>
        <w:tc>
          <w:tcPr>
            <w:tcW w:w="2126" w:type="dxa"/>
            <w:gridSpan w:val="4"/>
            <w:tcBorders>
              <w:top w:val="single" w:sz="4" w:space="0" w:color="auto"/>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c>
          <w:tcPr>
            <w:tcW w:w="1134"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Nº Leitos</w:t>
            </w:r>
          </w:p>
        </w:tc>
      </w:tr>
      <w:tr w:rsidR="003D5B95" w:rsidRPr="00D779E7" w:rsidTr="0029124B">
        <w:trPr>
          <w:trHeight w:val="600"/>
        </w:trPr>
        <w:tc>
          <w:tcPr>
            <w:tcW w:w="3417" w:type="dxa"/>
            <w:gridSpan w:val="3"/>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0802010083 DIARIA DE UNIDADE DE TERAPIA INTENSIVA ADULTO (UTI II) ³</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36</w:t>
            </w:r>
          </w:p>
        </w:tc>
        <w:tc>
          <w:tcPr>
            <w:tcW w:w="1151" w:type="dxa"/>
            <w:gridSpan w:val="3"/>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12.623</w:t>
            </w:r>
          </w:p>
        </w:tc>
        <w:tc>
          <w:tcPr>
            <w:tcW w:w="1542" w:type="dxa"/>
            <w:gridSpan w:val="4"/>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478,72 </w:t>
            </w:r>
          </w:p>
        </w:tc>
        <w:tc>
          <w:tcPr>
            <w:tcW w:w="2126" w:type="dxa"/>
            <w:gridSpan w:val="4"/>
            <w:tcBorders>
              <w:top w:val="single" w:sz="4" w:space="0" w:color="000000"/>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6.042.882,56 </w:t>
            </w:r>
          </w:p>
        </w:tc>
        <w:tc>
          <w:tcPr>
            <w:tcW w:w="1134" w:type="dxa"/>
            <w:gridSpan w:val="2"/>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w:t>
            </w:r>
          </w:p>
        </w:tc>
      </w:tr>
      <w:tr w:rsidR="003D5B95" w:rsidRPr="00D779E7" w:rsidTr="0029124B">
        <w:trPr>
          <w:trHeight w:val="570"/>
        </w:trPr>
        <w:tc>
          <w:tcPr>
            <w:tcW w:w="3417" w:type="dxa"/>
            <w:gridSpan w:val="3"/>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0802010121 DIARIA DE UNIDADE DE TERAPIA INTENSIVA EM NEONATALOGIA (UTI II) ³</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27</w:t>
            </w:r>
          </w:p>
        </w:tc>
        <w:tc>
          <w:tcPr>
            <w:tcW w:w="1151" w:type="dxa"/>
            <w:gridSpan w:val="3"/>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10.322</w:t>
            </w:r>
          </w:p>
        </w:tc>
        <w:tc>
          <w:tcPr>
            <w:tcW w:w="1542" w:type="dxa"/>
            <w:gridSpan w:val="4"/>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478,72 </w:t>
            </w:r>
          </w:p>
        </w:tc>
        <w:tc>
          <w:tcPr>
            <w:tcW w:w="2126" w:type="dxa"/>
            <w:gridSpan w:val="4"/>
            <w:tcBorders>
              <w:top w:val="single" w:sz="4" w:space="0" w:color="000000"/>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4.941.347,84 </w:t>
            </w:r>
          </w:p>
        </w:tc>
        <w:tc>
          <w:tcPr>
            <w:tcW w:w="1134" w:type="dxa"/>
            <w:gridSpan w:val="2"/>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w:t>
            </w:r>
          </w:p>
        </w:tc>
      </w:tr>
      <w:tr w:rsidR="003D5B95" w:rsidRPr="00D779E7" w:rsidTr="0029124B">
        <w:trPr>
          <w:trHeight w:val="735"/>
        </w:trPr>
        <w:tc>
          <w:tcPr>
            <w:tcW w:w="3417" w:type="dxa"/>
            <w:gridSpan w:val="3"/>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0802010156 DIARIA DE UNIDADE DE TERAPIA INTENSIVA EM PEDIATRIA (UTI II)³ </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w:t>
            </w:r>
          </w:p>
        </w:tc>
        <w:tc>
          <w:tcPr>
            <w:tcW w:w="1151" w:type="dxa"/>
            <w:gridSpan w:val="3"/>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802</w:t>
            </w:r>
          </w:p>
        </w:tc>
        <w:tc>
          <w:tcPr>
            <w:tcW w:w="1542" w:type="dxa"/>
            <w:gridSpan w:val="4"/>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478,72 </w:t>
            </w:r>
          </w:p>
        </w:tc>
        <w:tc>
          <w:tcPr>
            <w:tcW w:w="2126" w:type="dxa"/>
            <w:gridSpan w:val="4"/>
            <w:tcBorders>
              <w:top w:val="single" w:sz="4" w:space="0" w:color="000000"/>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383.933,44 </w:t>
            </w:r>
          </w:p>
        </w:tc>
        <w:tc>
          <w:tcPr>
            <w:tcW w:w="1134" w:type="dxa"/>
            <w:gridSpan w:val="2"/>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w:t>
            </w:r>
          </w:p>
        </w:tc>
      </w:tr>
      <w:tr w:rsidR="003D5B95" w:rsidRPr="00D779E7" w:rsidTr="0029124B">
        <w:trPr>
          <w:trHeight w:val="300"/>
        </w:trPr>
        <w:tc>
          <w:tcPr>
            <w:tcW w:w="3417"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993"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151"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542"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2126" w:type="dxa"/>
            <w:gridSpan w:val="4"/>
            <w:tcBorders>
              <w:top w:val="single" w:sz="4" w:space="0" w:color="000000"/>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11.368.163,84 </w:t>
            </w:r>
          </w:p>
        </w:tc>
        <w:tc>
          <w:tcPr>
            <w:tcW w:w="1134"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7"/>
          <w:wAfter w:w="3417" w:type="dxa"/>
          <w:trHeight w:val="300"/>
        </w:trPr>
        <w:tc>
          <w:tcPr>
            <w:tcW w:w="993"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151" w:type="dxa"/>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542" w:type="dxa"/>
            <w:gridSpan w:val="2"/>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637"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489"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134"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trHeight w:val="300"/>
        </w:trPr>
        <w:tc>
          <w:tcPr>
            <w:tcW w:w="10363" w:type="dxa"/>
            <w:gridSpan w:val="18"/>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9 - PROGRAMAÇÃO COM CÓDIGO ANTIGO DA PPI</w:t>
            </w:r>
          </w:p>
        </w:tc>
      </w:tr>
      <w:tr w:rsidR="003D5B95" w:rsidRPr="00D779E7" w:rsidTr="0029124B">
        <w:trPr>
          <w:trHeight w:val="240"/>
        </w:trPr>
        <w:tc>
          <w:tcPr>
            <w:tcW w:w="10363" w:type="dxa"/>
            <w:gridSpan w:val="18"/>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1 - SIH MÉDIA COMPLEXIDADE</w:t>
            </w:r>
          </w:p>
        </w:tc>
      </w:tr>
      <w:tr w:rsidR="003D5B95" w:rsidRPr="00D779E7" w:rsidTr="0029124B">
        <w:trPr>
          <w:trHeight w:val="240"/>
        </w:trPr>
        <w:tc>
          <w:tcPr>
            <w:tcW w:w="10363" w:type="dxa"/>
            <w:gridSpan w:val="18"/>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15</w:t>
            </w:r>
          </w:p>
        </w:tc>
      </w:tr>
      <w:tr w:rsidR="003D5B95" w:rsidRPr="00D779E7" w:rsidTr="0029124B">
        <w:trPr>
          <w:trHeight w:val="240"/>
        </w:trPr>
        <w:tc>
          <w:tcPr>
            <w:tcW w:w="3417" w:type="dxa"/>
            <w:gridSpan w:val="3"/>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5812" w:type="dxa"/>
            <w:gridSpan w:val="13"/>
            <w:tcBorders>
              <w:top w:val="single" w:sz="4" w:space="0" w:color="auto"/>
              <w:left w:val="nil"/>
              <w:bottom w:val="single" w:sz="4" w:space="0" w:color="auto"/>
              <w:right w:val="single" w:sz="4" w:space="0" w:color="000000"/>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1134" w:type="dxa"/>
            <w:gridSpan w:val="2"/>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trHeight w:val="480"/>
        </w:trPr>
        <w:tc>
          <w:tcPr>
            <w:tcW w:w="3417" w:type="dxa"/>
            <w:gridSpan w:val="3"/>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993" w:type="dxa"/>
            <w:gridSpan w:val="2"/>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rPr>
                <w:rFonts w:ascii="Arial" w:hAnsi="Arial" w:cs="Arial"/>
                <w:b/>
                <w:bCs/>
                <w:sz w:val="22"/>
                <w:szCs w:val="22"/>
              </w:rPr>
            </w:pPr>
            <w:r w:rsidRPr="00D779E7">
              <w:rPr>
                <w:rFonts w:ascii="Arial" w:hAnsi="Arial" w:cs="Arial"/>
                <w:b/>
                <w:bCs/>
                <w:sz w:val="22"/>
                <w:szCs w:val="22"/>
              </w:rPr>
              <w:t xml:space="preserve">Nº Leitos¹ </w:t>
            </w:r>
          </w:p>
        </w:tc>
        <w:tc>
          <w:tcPr>
            <w:tcW w:w="1151"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Nº Internações</w:t>
            </w:r>
          </w:p>
        </w:tc>
        <w:tc>
          <w:tcPr>
            <w:tcW w:w="1684" w:type="dxa"/>
            <w:gridSpan w:val="5"/>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Custo Médio AIH</w:t>
            </w:r>
          </w:p>
        </w:tc>
        <w:tc>
          <w:tcPr>
            <w:tcW w:w="1984" w:type="dxa"/>
            <w:gridSpan w:val="3"/>
            <w:tcBorders>
              <w:top w:val="single" w:sz="4" w:space="0" w:color="auto"/>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c>
          <w:tcPr>
            <w:tcW w:w="1134" w:type="dxa"/>
            <w:gridSpan w:val="2"/>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Nº Leitos</w:t>
            </w:r>
          </w:p>
        </w:tc>
      </w:tr>
      <w:tr w:rsidR="003D5B95" w:rsidRPr="00D779E7" w:rsidTr="0029124B">
        <w:trPr>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180 - CLÍNICA CIRÚRGICA 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25</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3.810</w:t>
            </w:r>
          </w:p>
        </w:tc>
        <w:tc>
          <w:tcPr>
            <w:tcW w:w="1684" w:type="dxa"/>
            <w:gridSpan w:val="5"/>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591,02 </w:t>
            </w:r>
          </w:p>
        </w:tc>
        <w:tc>
          <w:tcPr>
            <w:tcW w:w="1984" w:type="dxa"/>
            <w:gridSpan w:val="3"/>
            <w:tcBorders>
              <w:top w:val="single" w:sz="4" w:space="0" w:color="auto"/>
              <w:left w:val="nil"/>
              <w:bottom w:val="single" w:sz="4" w:space="0" w:color="auto"/>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2.251.786,95 </w:t>
            </w:r>
          </w:p>
        </w:tc>
        <w:tc>
          <w:tcPr>
            <w:tcW w:w="1134" w:type="dxa"/>
            <w:gridSpan w:val="2"/>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191 - CLÍNICA OBSTÉTRICA 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3.224</w:t>
            </w:r>
          </w:p>
        </w:tc>
        <w:tc>
          <w:tcPr>
            <w:tcW w:w="1684" w:type="dxa"/>
            <w:gridSpan w:val="5"/>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533,99 </w:t>
            </w:r>
          </w:p>
        </w:tc>
        <w:tc>
          <w:tcPr>
            <w:tcW w:w="1984" w:type="dxa"/>
            <w:gridSpan w:val="3"/>
            <w:tcBorders>
              <w:top w:val="single" w:sz="4" w:space="0" w:color="auto"/>
              <w:left w:val="nil"/>
              <w:bottom w:val="single" w:sz="4" w:space="0" w:color="auto"/>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1.721.577,15 </w:t>
            </w:r>
          </w:p>
        </w:tc>
        <w:tc>
          <w:tcPr>
            <w:tcW w:w="1134" w:type="dxa"/>
            <w:gridSpan w:val="2"/>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195 - CLÍNICA MÉDICA 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47</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5.309</w:t>
            </w:r>
          </w:p>
        </w:tc>
        <w:tc>
          <w:tcPr>
            <w:tcW w:w="1684" w:type="dxa"/>
            <w:gridSpan w:val="5"/>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503,36 </w:t>
            </w:r>
          </w:p>
        </w:tc>
        <w:tc>
          <w:tcPr>
            <w:tcW w:w="1984" w:type="dxa"/>
            <w:gridSpan w:val="3"/>
            <w:tcBorders>
              <w:top w:val="single" w:sz="4" w:space="0" w:color="auto"/>
              <w:left w:val="nil"/>
              <w:bottom w:val="single" w:sz="4" w:space="0" w:color="auto"/>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2.672.316,32 </w:t>
            </w:r>
          </w:p>
        </w:tc>
        <w:tc>
          <w:tcPr>
            <w:tcW w:w="1134" w:type="dxa"/>
            <w:gridSpan w:val="2"/>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198 - CLÍNICA PEDIÁTRICA²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1.665</w:t>
            </w:r>
          </w:p>
        </w:tc>
        <w:tc>
          <w:tcPr>
            <w:tcW w:w="1684" w:type="dxa"/>
            <w:gridSpan w:val="5"/>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587,49 </w:t>
            </w:r>
          </w:p>
        </w:tc>
        <w:tc>
          <w:tcPr>
            <w:tcW w:w="1984" w:type="dxa"/>
            <w:gridSpan w:val="3"/>
            <w:tcBorders>
              <w:top w:val="single" w:sz="4" w:space="0" w:color="auto"/>
              <w:left w:val="nil"/>
              <w:bottom w:val="single" w:sz="4" w:space="0" w:color="000000"/>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978.176,75 </w:t>
            </w:r>
          </w:p>
        </w:tc>
        <w:tc>
          <w:tcPr>
            <w:tcW w:w="1134" w:type="dxa"/>
            <w:gridSpan w:val="2"/>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trHeight w:val="240"/>
        </w:trPr>
        <w:tc>
          <w:tcPr>
            <w:tcW w:w="3417"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993" w:type="dxa"/>
            <w:gridSpan w:val="2"/>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151"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684" w:type="dxa"/>
            <w:gridSpan w:val="5"/>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984" w:type="dxa"/>
            <w:gridSpan w:val="3"/>
            <w:tcBorders>
              <w:top w:val="single" w:sz="4" w:space="0" w:color="000000"/>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7.623.857,17 </w:t>
            </w:r>
          </w:p>
        </w:tc>
        <w:tc>
          <w:tcPr>
            <w:tcW w:w="1134"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bl>
    <w:p w:rsidR="003D5B95" w:rsidRPr="00D779E7" w:rsidRDefault="003D5B95" w:rsidP="00A22A2F">
      <w:pPr>
        <w:autoSpaceDE w:val="0"/>
        <w:autoSpaceDN w:val="0"/>
        <w:adjustRightInd w:val="0"/>
        <w:jc w:val="center"/>
        <w:rPr>
          <w:rFonts w:ascii="Arial" w:hAnsi="Arial" w:cs="Arial"/>
          <w:b/>
          <w:bCs/>
          <w:sz w:val="22"/>
          <w:szCs w:val="22"/>
        </w:rPr>
      </w:pPr>
    </w:p>
    <w:tbl>
      <w:tblPr>
        <w:tblW w:w="10363" w:type="dxa"/>
        <w:tblInd w:w="55" w:type="dxa"/>
        <w:tblCellMar>
          <w:left w:w="70" w:type="dxa"/>
          <w:right w:w="70" w:type="dxa"/>
        </w:tblCellMar>
        <w:tblLook w:val="00A0"/>
      </w:tblPr>
      <w:tblGrid>
        <w:gridCol w:w="7103"/>
        <w:gridCol w:w="3260"/>
      </w:tblGrid>
      <w:tr w:rsidR="003D5B95" w:rsidRPr="00D779E7" w:rsidTr="0029124B">
        <w:trPr>
          <w:trHeight w:val="255"/>
        </w:trPr>
        <w:tc>
          <w:tcPr>
            <w:tcW w:w="7103" w:type="dxa"/>
            <w:tcBorders>
              <w:top w:val="single" w:sz="4" w:space="0" w:color="auto"/>
              <w:left w:val="single" w:sz="4" w:space="0" w:color="auto"/>
              <w:bottom w:val="single" w:sz="4" w:space="0" w:color="auto"/>
              <w:right w:val="nil"/>
            </w:tcBorders>
            <w:noWrap/>
            <w:vAlign w:val="bottom"/>
          </w:tcPr>
          <w:p w:rsidR="003D5B95" w:rsidRPr="00D779E7" w:rsidRDefault="003D5B95" w:rsidP="0029124B">
            <w:pPr>
              <w:rPr>
                <w:rFonts w:ascii="Arial" w:hAnsi="Arial" w:cs="Arial"/>
                <w:b/>
                <w:bCs/>
                <w:sz w:val="22"/>
                <w:szCs w:val="22"/>
                <w:lang w:val="pt-BR"/>
              </w:rPr>
            </w:pPr>
            <w:r w:rsidRPr="00D779E7">
              <w:rPr>
                <w:rFonts w:ascii="Arial" w:hAnsi="Arial" w:cs="Arial"/>
                <w:b/>
                <w:bCs/>
                <w:sz w:val="22"/>
                <w:szCs w:val="22"/>
                <w:lang w:val="pt-BR"/>
              </w:rPr>
              <w:t>TOTAL ANUAL OFERTADO PARA OS SERVIÇOS AMBULATORIAIS E HOSPITALARES</w:t>
            </w:r>
          </w:p>
        </w:tc>
        <w:tc>
          <w:tcPr>
            <w:tcW w:w="3260" w:type="dxa"/>
            <w:tcBorders>
              <w:top w:val="single" w:sz="4" w:space="0" w:color="auto"/>
              <w:left w:val="single" w:sz="4" w:space="0" w:color="auto"/>
              <w:bottom w:val="single" w:sz="4" w:space="0" w:color="auto"/>
              <w:right w:val="single" w:sz="4" w:space="0" w:color="auto"/>
            </w:tcBorders>
            <w:noWrap/>
            <w:vAlign w:val="center"/>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R$ ......................</w:t>
            </w:r>
          </w:p>
        </w:tc>
      </w:tr>
    </w:tbl>
    <w:p w:rsidR="003D5B95" w:rsidRPr="00D779E7" w:rsidRDefault="003D5B95" w:rsidP="00A22A2F">
      <w:pPr>
        <w:autoSpaceDE w:val="0"/>
        <w:autoSpaceDN w:val="0"/>
        <w:adjustRightInd w:val="0"/>
        <w:jc w:val="both"/>
        <w:rPr>
          <w:rFonts w:ascii="Arial" w:hAnsi="Arial" w:cs="Arial"/>
          <w:bCs/>
          <w:sz w:val="22"/>
          <w:szCs w:val="22"/>
          <w:lang w:val="pt-BR"/>
        </w:rPr>
      </w:pPr>
      <w:r w:rsidRPr="00D779E7">
        <w:rPr>
          <w:rFonts w:ascii="Arial" w:hAnsi="Arial" w:cs="Arial"/>
          <w:bCs/>
          <w:sz w:val="22"/>
          <w:szCs w:val="22"/>
          <w:lang w:val="pt-BR"/>
        </w:rPr>
        <w:t xml:space="preserve">¹ Nº de Leitos com base nos parâmetros constantes na </w:t>
      </w:r>
      <w:r w:rsidRPr="00D779E7">
        <w:rPr>
          <w:rFonts w:ascii="Arial" w:hAnsi="Arial" w:cs="Arial"/>
          <w:sz w:val="22"/>
          <w:szCs w:val="22"/>
          <w:lang w:val="pt-BR"/>
        </w:rPr>
        <w:t xml:space="preserve">Portaria nº 1.631 GM/MS, de 01/10/2015 </w:t>
      </w:r>
      <w:r w:rsidRPr="00D779E7">
        <w:rPr>
          <w:rFonts w:ascii="Arial" w:hAnsi="Arial" w:cs="Arial"/>
          <w:bCs/>
          <w:sz w:val="22"/>
          <w:szCs w:val="22"/>
          <w:lang w:val="pt-BR"/>
        </w:rPr>
        <w:t>e considerando a população da microrregião, o nº de leitos cadastrados no CNES e o nº de leitos oferecidos pelo HRAD</w:t>
      </w:r>
    </w:p>
    <w:p w:rsidR="003D5B95" w:rsidRPr="00D779E7" w:rsidRDefault="003D5B95" w:rsidP="00A22A2F">
      <w:pPr>
        <w:autoSpaceDE w:val="0"/>
        <w:autoSpaceDN w:val="0"/>
        <w:adjustRightInd w:val="0"/>
        <w:jc w:val="both"/>
        <w:rPr>
          <w:rFonts w:ascii="Arial" w:hAnsi="Arial" w:cs="Arial"/>
          <w:bCs/>
          <w:sz w:val="22"/>
          <w:szCs w:val="22"/>
          <w:lang w:val="pt-BR"/>
        </w:rPr>
      </w:pPr>
      <w:r w:rsidRPr="00D779E7">
        <w:rPr>
          <w:rFonts w:ascii="Arial" w:hAnsi="Arial" w:cs="Arial"/>
          <w:bCs/>
          <w:sz w:val="22"/>
          <w:szCs w:val="22"/>
          <w:lang w:val="pt-BR"/>
        </w:rPr>
        <w:t>² O procedimento a ser contratado contempla todos os procedimentos e serviços necessários à prestação da assistência à saúde aos usuários do SUS.</w:t>
      </w:r>
    </w:p>
    <w:p w:rsidR="003D5B95" w:rsidRPr="00D779E7" w:rsidRDefault="003D5B95" w:rsidP="00A22A2F">
      <w:pPr>
        <w:autoSpaceDE w:val="0"/>
        <w:autoSpaceDN w:val="0"/>
        <w:adjustRightInd w:val="0"/>
        <w:jc w:val="both"/>
        <w:rPr>
          <w:rFonts w:ascii="Arial" w:hAnsi="Arial" w:cs="Arial"/>
          <w:bCs/>
          <w:sz w:val="22"/>
          <w:szCs w:val="22"/>
          <w:lang w:val="pt-BR"/>
        </w:rPr>
      </w:pPr>
      <w:r w:rsidRPr="00D779E7">
        <w:rPr>
          <w:rFonts w:ascii="Arial" w:hAnsi="Arial" w:cs="Arial"/>
          <w:bCs/>
          <w:sz w:val="22"/>
          <w:szCs w:val="22"/>
          <w:lang w:val="pt-BR"/>
        </w:rPr>
        <w:t>³ Os valores a serem pagos pelas diárias de UTI já estão incluídos no custo Médio das AIH´s</w:t>
      </w:r>
    </w:p>
    <w:p w:rsidR="003D5B95" w:rsidRPr="00D779E7" w:rsidRDefault="003D5B95" w:rsidP="00A22A2F">
      <w:pPr>
        <w:autoSpaceDE w:val="0"/>
        <w:autoSpaceDN w:val="0"/>
        <w:adjustRightInd w:val="0"/>
        <w:jc w:val="center"/>
        <w:rPr>
          <w:rFonts w:ascii="Arial" w:hAnsi="Arial" w:cs="Arial"/>
          <w:sz w:val="22"/>
          <w:szCs w:val="22"/>
          <w:lang w:val="pt-BR"/>
        </w:rPr>
      </w:pPr>
    </w:p>
    <w:p w:rsidR="003D5B95" w:rsidRPr="00D779E7" w:rsidRDefault="003D5B95" w:rsidP="00A22A2F">
      <w:pPr>
        <w:autoSpaceDE w:val="0"/>
        <w:autoSpaceDN w:val="0"/>
        <w:adjustRightInd w:val="0"/>
        <w:jc w:val="both"/>
        <w:rPr>
          <w:rFonts w:ascii="Arial" w:hAnsi="Arial" w:cs="Arial"/>
          <w:sz w:val="22"/>
          <w:szCs w:val="22"/>
          <w:lang w:val="pt-BR"/>
        </w:rPr>
      </w:pPr>
      <w:r w:rsidRPr="00D779E7">
        <w:rPr>
          <w:rFonts w:ascii="Arial" w:hAnsi="Arial" w:cs="Arial"/>
          <w:sz w:val="22"/>
          <w:szCs w:val="22"/>
          <w:lang w:val="pt-BR"/>
        </w:rPr>
        <w:t>Os serviços deverão ser oferecidos em conformidade com a programação estabelecida em Portaria ministerial específica que credenciou o serviço.</w:t>
      </w:r>
    </w:p>
    <w:p w:rsidR="003D5B95" w:rsidRPr="00D779E7" w:rsidRDefault="003D5B95" w:rsidP="00A22A2F">
      <w:pPr>
        <w:autoSpaceDE w:val="0"/>
        <w:autoSpaceDN w:val="0"/>
        <w:adjustRightInd w:val="0"/>
        <w:jc w:val="both"/>
        <w:rPr>
          <w:rFonts w:ascii="Arial" w:hAnsi="Arial" w:cs="Arial"/>
          <w:sz w:val="22"/>
          <w:szCs w:val="22"/>
          <w:lang w:val="pt-BR"/>
        </w:rPr>
      </w:pPr>
    </w:p>
    <w:p w:rsidR="003D5B95" w:rsidRPr="00D779E7" w:rsidRDefault="003D5B95" w:rsidP="00A22A2F">
      <w:pPr>
        <w:autoSpaceDE w:val="0"/>
        <w:autoSpaceDN w:val="0"/>
        <w:adjustRightInd w:val="0"/>
        <w:jc w:val="both"/>
        <w:rPr>
          <w:rFonts w:ascii="Arial" w:hAnsi="Arial" w:cs="Arial"/>
          <w:sz w:val="22"/>
          <w:szCs w:val="22"/>
          <w:lang w:val="pt-BR"/>
        </w:rPr>
      </w:pPr>
    </w:p>
    <w:p w:rsidR="003D5B95" w:rsidRPr="00D779E7" w:rsidRDefault="003D5B95" w:rsidP="00A22A2F">
      <w:pPr>
        <w:autoSpaceDE w:val="0"/>
        <w:autoSpaceDN w:val="0"/>
        <w:adjustRightInd w:val="0"/>
        <w:jc w:val="both"/>
        <w:rPr>
          <w:rFonts w:ascii="Arial" w:hAnsi="Arial" w:cs="Arial"/>
          <w:sz w:val="22"/>
          <w:szCs w:val="22"/>
          <w:lang w:val="pt-BR"/>
        </w:rPr>
      </w:pPr>
    </w:p>
    <w:p w:rsidR="003D5B95" w:rsidRPr="00D779E7" w:rsidRDefault="003D5B95" w:rsidP="00A22A2F">
      <w:pPr>
        <w:autoSpaceDE w:val="0"/>
        <w:autoSpaceDN w:val="0"/>
        <w:adjustRightInd w:val="0"/>
        <w:jc w:val="center"/>
        <w:rPr>
          <w:rFonts w:ascii="Arial" w:hAnsi="Arial" w:cs="Arial"/>
          <w:sz w:val="22"/>
          <w:szCs w:val="22"/>
          <w:lang w:val="pt-BR"/>
        </w:rPr>
      </w:pPr>
      <w:r w:rsidRPr="00D779E7">
        <w:rPr>
          <w:rFonts w:ascii="Arial" w:hAnsi="Arial" w:cs="Arial"/>
          <w:sz w:val="22"/>
          <w:szCs w:val="22"/>
          <w:lang w:val="pt-BR"/>
        </w:rPr>
        <w:t>Patos de Minas, _____ de _______ de  2015.</w:t>
      </w:r>
    </w:p>
    <w:p w:rsidR="003D5B95" w:rsidRPr="00D779E7" w:rsidRDefault="003D5B95" w:rsidP="00A22A2F">
      <w:pPr>
        <w:autoSpaceDE w:val="0"/>
        <w:autoSpaceDN w:val="0"/>
        <w:adjustRightInd w:val="0"/>
        <w:jc w:val="center"/>
        <w:rPr>
          <w:rFonts w:ascii="Arial" w:hAnsi="Arial" w:cs="Arial"/>
          <w:sz w:val="22"/>
          <w:szCs w:val="22"/>
          <w:lang w:val="pt-BR"/>
        </w:rPr>
      </w:pPr>
    </w:p>
    <w:p w:rsidR="003D5B95" w:rsidRPr="00D779E7" w:rsidRDefault="003D5B95" w:rsidP="00A22A2F">
      <w:pPr>
        <w:autoSpaceDE w:val="0"/>
        <w:autoSpaceDN w:val="0"/>
        <w:adjustRightInd w:val="0"/>
        <w:jc w:val="center"/>
        <w:rPr>
          <w:rFonts w:ascii="Arial" w:hAnsi="Arial" w:cs="Arial"/>
          <w:sz w:val="22"/>
          <w:szCs w:val="22"/>
          <w:lang w:val="pt-BR"/>
        </w:rPr>
      </w:pPr>
    </w:p>
    <w:p w:rsidR="003D5B95" w:rsidRPr="00D779E7" w:rsidRDefault="003D5B95" w:rsidP="00A22A2F">
      <w:pPr>
        <w:autoSpaceDE w:val="0"/>
        <w:autoSpaceDN w:val="0"/>
        <w:adjustRightInd w:val="0"/>
        <w:jc w:val="center"/>
        <w:rPr>
          <w:rFonts w:ascii="Arial" w:hAnsi="Arial" w:cs="Arial"/>
          <w:sz w:val="22"/>
          <w:szCs w:val="22"/>
          <w:lang w:val="pt-BR"/>
        </w:rPr>
      </w:pPr>
    </w:p>
    <w:p w:rsidR="003D5B95" w:rsidRPr="00D779E7" w:rsidRDefault="003D5B95" w:rsidP="00A22A2F">
      <w:pPr>
        <w:autoSpaceDE w:val="0"/>
        <w:autoSpaceDN w:val="0"/>
        <w:adjustRightInd w:val="0"/>
        <w:jc w:val="center"/>
        <w:rPr>
          <w:rFonts w:ascii="Arial" w:hAnsi="Arial" w:cs="Arial"/>
          <w:sz w:val="22"/>
          <w:szCs w:val="22"/>
          <w:lang w:val="pt-BR"/>
        </w:rPr>
      </w:pPr>
    </w:p>
    <w:p w:rsidR="003D5B95" w:rsidRPr="00D779E7" w:rsidRDefault="003D5B95" w:rsidP="00A22A2F">
      <w:pPr>
        <w:autoSpaceDE w:val="0"/>
        <w:autoSpaceDN w:val="0"/>
        <w:adjustRightInd w:val="0"/>
        <w:jc w:val="center"/>
        <w:rPr>
          <w:rFonts w:ascii="Arial" w:hAnsi="Arial" w:cs="Arial"/>
          <w:sz w:val="22"/>
          <w:szCs w:val="22"/>
          <w:lang w:val="pt-BR"/>
        </w:rPr>
      </w:pPr>
      <w:r w:rsidRPr="00D779E7">
        <w:rPr>
          <w:rFonts w:ascii="Arial" w:hAnsi="Arial" w:cs="Arial"/>
          <w:sz w:val="22"/>
          <w:szCs w:val="22"/>
          <w:lang w:val="pt-BR"/>
        </w:rPr>
        <w:t>________________________________________</w:t>
      </w:r>
    </w:p>
    <w:p w:rsidR="003D5B95" w:rsidRPr="00D779E7" w:rsidRDefault="003D5B95" w:rsidP="00A22A2F">
      <w:pPr>
        <w:autoSpaceDE w:val="0"/>
        <w:autoSpaceDN w:val="0"/>
        <w:adjustRightInd w:val="0"/>
        <w:jc w:val="center"/>
        <w:rPr>
          <w:rFonts w:ascii="Arial" w:hAnsi="Arial" w:cs="Arial"/>
          <w:sz w:val="22"/>
          <w:szCs w:val="22"/>
          <w:lang w:val="pt-BR"/>
        </w:rPr>
      </w:pPr>
      <w:r w:rsidRPr="00D779E7">
        <w:rPr>
          <w:rFonts w:ascii="Arial" w:hAnsi="Arial" w:cs="Arial"/>
          <w:sz w:val="22"/>
          <w:szCs w:val="22"/>
          <w:lang w:val="pt-BR"/>
        </w:rPr>
        <w:t>Nome e assinatura do representante legal da empresa.</w:t>
      </w:r>
    </w:p>
    <w:p w:rsidR="003D5B95" w:rsidRDefault="003D5B95" w:rsidP="00EA2E9E">
      <w:pPr>
        <w:autoSpaceDE w:val="0"/>
        <w:autoSpaceDN w:val="0"/>
        <w:adjustRightInd w:val="0"/>
        <w:spacing w:line="360" w:lineRule="auto"/>
        <w:rPr>
          <w:rFonts w:ascii="Arial" w:hAnsi="Arial" w:cs="Arial"/>
          <w:b/>
          <w:w w:val="101"/>
          <w:sz w:val="22"/>
          <w:szCs w:val="22"/>
          <w:lang w:val="pt-BR"/>
        </w:rPr>
      </w:pPr>
    </w:p>
    <w:p w:rsidR="003D5B95" w:rsidRPr="00D779E7" w:rsidRDefault="003D5B95" w:rsidP="00EA2E9E">
      <w:pPr>
        <w:autoSpaceDE w:val="0"/>
        <w:autoSpaceDN w:val="0"/>
        <w:adjustRightInd w:val="0"/>
        <w:spacing w:line="360" w:lineRule="auto"/>
        <w:rPr>
          <w:rFonts w:ascii="Arial" w:hAnsi="Arial" w:cs="Arial"/>
          <w:b/>
          <w:bCs/>
          <w:sz w:val="22"/>
          <w:szCs w:val="22"/>
          <w:lang w:val="pt-BR"/>
        </w:rPr>
      </w:pPr>
      <w:r w:rsidRPr="00D779E7">
        <w:rPr>
          <w:rFonts w:ascii="Arial" w:hAnsi="Arial" w:cs="Arial"/>
          <w:b/>
          <w:w w:val="101"/>
          <w:sz w:val="22"/>
          <w:szCs w:val="22"/>
          <w:lang w:val="pt-BR"/>
        </w:rPr>
        <w:t xml:space="preserve">                                                               </w:t>
      </w:r>
      <w:r>
        <w:rPr>
          <w:rFonts w:ascii="Arial" w:hAnsi="Arial" w:cs="Arial"/>
          <w:b/>
          <w:w w:val="101"/>
          <w:sz w:val="22"/>
          <w:szCs w:val="22"/>
          <w:lang w:val="pt-BR"/>
        </w:rPr>
        <w:t xml:space="preserve">            </w:t>
      </w:r>
      <w:r w:rsidRPr="00D779E7">
        <w:rPr>
          <w:rFonts w:ascii="Arial" w:hAnsi="Arial" w:cs="Arial"/>
          <w:b/>
          <w:bCs/>
          <w:sz w:val="22"/>
          <w:szCs w:val="22"/>
          <w:lang w:val="pt-BR"/>
        </w:rPr>
        <w:t>ANEXO III</w:t>
      </w:r>
    </w:p>
    <w:p w:rsidR="003D5B95" w:rsidRPr="00D779E7" w:rsidRDefault="003D5B95" w:rsidP="00E77073">
      <w:pPr>
        <w:autoSpaceDE w:val="0"/>
        <w:autoSpaceDN w:val="0"/>
        <w:adjustRightInd w:val="0"/>
        <w:spacing w:line="360" w:lineRule="auto"/>
        <w:ind w:firstLine="709"/>
        <w:jc w:val="center"/>
        <w:rPr>
          <w:rFonts w:ascii="Arial" w:hAnsi="Arial" w:cs="Arial"/>
          <w:b/>
          <w:bCs/>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b/>
          <w:bCs/>
          <w:sz w:val="22"/>
          <w:szCs w:val="22"/>
          <w:lang w:val="pt-BR"/>
        </w:rPr>
      </w:pPr>
      <w:r w:rsidRPr="00D779E7">
        <w:rPr>
          <w:rFonts w:ascii="Arial" w:hAnsi="Arial" w:cs="Arial"/>
          <w:b/>
          <w:bCs/>
          <w:sz w:val="22"/>
          <w:szCs w:val="22"/>
          <w:lang w:val="pt-BR"/>
        </w:rPr>
        <w:t>DECLARAÇÃO DE IDONEIDADE</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Declaro, sob as penas da lei, para fins de Chamamento Público para credenciamento de prestadores de serviços de saúde hospitalares e/ou ambulatoriais aos usuários do Sistema Único de Saúde,, que a empresa__________________________________________________ não foi declarada INIDÔNEA, para licitar ou contratar com a Administração Pública, nos termos do § 2º, do artigo 32, da Lei 8.666/93, bem como que comunicarei qualquer fato superveniente à entrega dos documentos de habilitação, que venha a alterar a atual situação quanto à capacidade jurídica, técnica, regularidade fiscal e idoneidade econômico-financeira.</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 de ....................... de 2015.</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__________________________</w:t>
      </w:r>
    </w:p>
    <w:p w:rsidR="003D5B95" w:rsidRPr="00D779E7" w:rsidRDefault="003D5B95" w:rsidP="00E77073">
      <w:pPr>
        <w:autoSpaceDE w:val="0"/>
        <w:autoSpaceDN w:val="0"/>
        <w:adjustRightInd w:val="0"/>
        <w:spacing w:line="360" w:lineRule="auto"/>
        <w:ind w:firstLine="709"/>
        <w:jc w:val="both"/>
        <w:rPr>
          <w:rFonts w:ascii="Arial" w:hAnsi="Arial" w:cs="Arial"/>
          <w:color w:val="000000"/>
          <w:sz w:val="22"/>
          <w:szCs w:val="22"/>
          <w:lang w:val="pt-BR"/>
        </w:rPr>
      </w:pPr>
      <w:r w:rsidRPr="00D779E7">
        <w:rPr>
          <w:rFonts w:ascii="Arial" w:hAnsi="Arial" w:cs="Arial"/>
          <w:sz w:val="22"/>
          <w:szCs w:val="22"/>
          <w:lang w:val="pt-BR"/>
        </w:rPr>
        <w:t>Assinatura do representante legal da empresa.</w:t>
      </w:r>
    </w:p>
    <w:p w:rsidR="003D5B95" w:rsidRPr="00D779E7" w:rsidRDefault="003D5B95" w:rsidP="00C00E58">
      <w:pPr>
        <w:spacing w:before="4"/>
        <w:rPr>
          <w:rFonts w:ascii="Arial" w:hAnsi="Arial" w:cs="Arial"/>
          <w:b/>
          <w:w w:val="101"/>
          <w:sz w:val="22"/>
          <w:szCs w:val="22"/>
          <w:lang w:val="pt-BR"/>
        </w:rPr>
      </w:pPr>
    </w:p>
    <w:p w:rsidR="003D5B95" w:rsidRPr="00D779E7" w:rsidRDefault="003D5B95" w:rsidP="00C00E58">
      <w:pPr>
        <w:spacing w:before="4"/>
        <w:rPr>
          <w:rFonts w:ascii="Arial" w:hAnsi="Arial" w:cs="Arial"/>
          <w:b/>
          <w:w w:val="101"/>
          <w:sz w:val="22"/>
          <w:szCs w:val="22"/>
          <w:lang w:val="pt-BR"/>
        </w:rPr>
      </w:pPr>
    </w:p>
    <w:p w:rsidR="003D5B95" w:rsidRPr="00D779E7" w:rsidRDefault="003D5B95" w:rsidP="00C00E58">
      <w:pPr>
        <w:spacing w:before="4"/>
        <w:rPr>
          <w:rFonts w:ascii="Arial" w:hAnsi="Arial" w:cs="Arial"/>
          <w:b/>
          <w:w w:val="101"/>
          <w:sz w:val="22"/>
          <w:szCs w:val="22"/>
          <w:lang w:val="pt-BR"/>
        </w:rPr>
      </w:pPr>
    </w:p>
    <w:p w:rsidR="003D5B95" w:rsidRPr="00D779E7" w:rsidRDefault="003D5B95" w:rsidP="00F90DA9">
      <w:pPr>
        <w:autoSpaceDE w:val="0"/>
        <w:autoSpaceDN w:val="0"/>
        <w:adjustRightInd w:val="0"/>
        <w:spacing w:line="360" w:lineRule="auto"/>
        <w:rPr>
          <w:rFonts w:ascii="Arial" w:hAnsi="Arial" w:cs="Arial"/>
          <w:b/>
          <w:w w:val="101"/>
          <w:sz w:val="22"/>
          <w:szCs w:val="22"/>
          <w:lang w:val="pt-BR"/>
        </w:rPr>
      </w:pPr>
      <w:r w:rsidRPr="00D779E7">
        <w:rPr>
          <w:rFonts w:ascii="Arial" w:hAnsi="Arial" w:cs="Arial"/>
          <w:b/>
          <w:w w:val="101"/>
          <w:sz w:val="22"/>
          <w:szCs w:val="22"/>
          <w:lang w:val="pt-BR"/>
        </w:rPr>
        <w:t xml:space="preserve">                                                           </w:t>
      </w:r>
    </w:p>
    <w:p w:rsidR="003D5B95" w:rsidRPr="00D779E7" w:rsidRDefault="003D5B95" w:rsidP="00F90DA9">
      <w:pPr>
        <w:autoSpaceDE w:val="0"/>
        <w:autoSpaceDN w:val="0"/>
        <w:adjustRightInd w:val="0"/>
        <w:spacing w:line="360" w:lineRule="auto"/>
        <w:rPr>
          <w:rFonts w:ascii="Arial" w:hAnsi="Arial" w:cs="Arial"/>
          <w:b/>
          <w:w w:val="101"/>
          <w:sz w:val="22"/>
          <w:szCs w:val="22"/>
          <w:lang w:val="pt-BR"/>
        </w:rPr>
      </w:pPr>
    </w:p>
    <w:p w:rsidR="003D5B95" w:rsidRPr="00D779E7" w:rsidRDefault="003D5B95" w:rsidP="00F90DA9">
      <w:pPr>
        <w:autoSpaceDE w:val="0"/>
        <w:autoSpaceDN w:val="0"/>
        <w:adjustRightInd w:val="0"/>
        <w:spacing w:line="360" w:lineRule="auto"/>
        <w:rPr>
          <w:rFonts w:ascii="Arial" w:hAnsi="Arial" w:cs="Arial"/>
          <w:b/>
          <w:w w:val="101"/>
          <w:sz w:val="22"/>
          <w:szCs w:val="22"/>
          <w:lang w:val="pt-BR"/>
        </w:rPr>
      </w:pPr>
    </w:p>
    <w:p w:rsidR="003D5B95" w:rsidRPr="00D779E7" w:rsidRDefault="003D5B95" w:rsidP="00F90DA9">
      <w:pPr>
        <w:autoSpaceDE w:val="0"/>
        <w:autoSpaceDN w:val="0"/>
        <w:adjustRightInd w:val="0"/>
        <w:spacing w:line="360" w:lineRule="auto"/>
        <w:rPr>
          <w:rFonts w:ascii="Arial" w:hAnsi="Arial" w:cs="Arial"/>
          <w:b/>
          <w:w w:val="101"/>
          <w:sz w:val="22"/>
          <w:szCs w:val="22"/>
          <w:lang w:val="pt-BR"/>
        </w:rPr>
      </w:pPr>
    </w:p>
    <w:p w:rsidR="003D5B95" w:rsidRPr="00D779E7" w:rsidRDefault="003D5B95" w:rsidP="00F90DA9">
      <w:pPr>
        <w:autoSpaceDE w:val="0"/>
        <w:autoSpaceDN w:val="0"/>
        <w:adjustRightInd w:val="0"/>
        <w:spacing w:line="360" w:lineRule="auto"/>
        <w:rPr>
          <w:rFonts w:ascii="Arial" w:hAnsi="Arial" w:cs="Arial"/>
          <w:b/>
          <w:w w:val="101"/>
          <w:sz w:val="22"/>
          <w:szCs w:val="22"/>
          <w:lang w:val="pt-BR"/>
        </w:rPr>
      </w:pPr>
    </w:p>
    <w:p w:rsidR="003D5B95" w:rsidRPr="00D779E7" w:rsidRDefault="003D5B95" w:rsidP="00A44573">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OBS: </w:t>
      </w:r>
      <w:r w:rsidRPr="00D779E7">
        <w:rPr>
          <w:rFonts w:ascii="Arial" w:hAnsi="Arial" w:cs="Arial"/>
          <w:sz w:val="22"/>
          <w:szCs w:val="22"/>
          <w:lang w:val="pt-BR"/>
        </w:rPr>
        <w:t xml:space="preserve">As Declarações exigidas no item </w:t>
      </w:r>
      <w:r w:rsidRPr="00D779E7">
        <w:rPr>
          <w:rFonts w:ascii="Arial" w:hAnsi="Arial" w:cs="Arial"/>
          <w:b/>
          <w:sz w:val="22"/>
          <w:szCs w:val="22"/>
          <w:lang w:val="pt-BR"/>
        </w:rPr>
        <w:t>6.4</w:t>
      </w:r>
      <w:r w:rsidRPr="00D779E7">
        <w:rPr>
          <w:rFonts w:ascii="Arial" w:hAnsi="Arial" w:cs="Arial"/>
          <w:sz w:val="22"/>
          <w:szCs w:val="22"/>
          <w:lang w:val="pt-BR"/>
        </w:rPr>
        <w:t xml:space="preserve"> deverão ser apresentadas em documento original, em papel timbrado ou com carimbo do prestador.</w:t>
      </w:r>
    </w:p>
    <w:p w:rsidR="003D5B95" w:rsidRPr="00D779E7" w:rsidRDefault="003D5B95" w:rsidP="00A44573">
      <w:pPr>
        <w:spacing w:line="360" w:lineRule="auto"/>
        <w:rPr>
          <w:rFonts w:ascii="Arial" w:hAnsi="Arial" w:cs="Arial"/>
          <w:sz w:val="22"/>
          <w:szCs w:val="22"/>
          <w:lang w:val="pt-BR"/>
        </w:rPr>
      </w:pPr>
    </w:p>
    <w:p w:rsidR="003D5B95" w:rsidRPr="00D779E7" w:rsidRDefault="003D5B95" w:rsidP="00F90DA9">
      <w:pPr>
        <w:autoSpaceDE w:val="0"/>
        <w:autoSpaceDN w:val="0"/>
        <w:adjustRightInd w:val="0"/>
        <w:spacing w:line="360" w:lineRule="auto"/>
        <w:rPr>
          <w:rFonts w:ascii="Arial" w:hAnsi="Arial" w:cs="Arial"/>
          <w:b/>
          <w:w w:val="101"/>
          <w:sz w:val="22"/>
          <w:szCs w:val="22"/>
          <w:lang w:val="pt-BR"/>
        </w:rPr>
      </w:pPr>
    </w:p>
    <w:p w:rsidR="003D5B95" w:rsidRPr="00D779E7" w:rsidRDefault="003D5B95" w:rsidP="00F90DA9">
      <w:pPr>
        <w:autoSpaceDE w:val="0"/>
        <w:autoSpaceDN w:val="0"/>
        <w:adjustRightInd w:val="0"/>
        <w:spacing w:line="360" w:lineRule="auto"/>
        <w:rPr>
          <w:rFonts w:ascii="Arial" w:hAnsi="Arial" w:cs="Arial"/>
          <w:b/>
          <w:w w:val="101"/>
          <w:sz w:val="22"/>
          <w:szCs w:val="22"/>
          <w:lang w:val="pt-BR"/>
        </w:rPr>
      </w:pPr>
    </w:p>
    <w:p w:rsidR="003D5B95" w:rsidRPr="00D779E7" w:rsidRDefault="003D5B95" w:rsidP="00F90DA9">
      <w:pPr>
        <w:autoSpaceDE w:val="0"/>
        <w:autoSpaceDN w:val="0"/>
        <w:adjustRightInd w:val="0"/>
        <w:spacing w:line="360" w:lineRule="auto"/>
        <w:rPr>
          <w:rFonts w:ascii="Arial" w:hAnsi="Arial" w:cs="Arial"/>
          <w:b/>
          <w:w w:val="101"/>
          <w:sz w:val="22"/>
          <w:szCs w:val="22"/>
          <w:lang w:val="pt-BR"/>
        </w:rPr>
      </w:pPr>
    </w:p>
    <w:p w:rsidR="003D5B95" w:rsidRPr="00D779E7" w:rsidRDefault="003D5B95" w:rsidP="00F90DA9">
      <w:pPr>
        <w:autoSpaceDE w:val="0"/>
        <w:autoSpaceDN w:val="0"/>
        <w:adjustRightInd w:val="0"/>
        <w:spacing w:line="360" w:lineRule="auto"/>
        <w:rPr>
          <w:rFonts w:ascii="Arial" w:hAnsi="Arial" w:cs="Arial"/>
          <w:b/>
          <w:w w:val="101"/>
          <w:sz w:val="22"/>
          <w:szCs w:val="22"/>
          <w:lang w:val="pt-BR"/>
        </w:rPr>
      </w:pPr>
    </w:p>
    <w:p w:rsidR="003D5B95" w:rsidRPr="00D779E7" w:rsidRDefault="003D5B95" w:rsidP="00F90DA9">
      <w:pPr>
        <w:autoSpaceDE w:val="0"/>
        <w:autoSpaceDN w:val="0"/>
        <w:adjustRightInd w:val="0"/>
        <w:spacing w:line="360" w:lineRule="auto"/>
        <w:rPr>
          <w:rFonts w:ascii="Arial" w:hAnsi="Arial" w:cs="Arial"/>
          <w:b/>
          <w:bCs/>
          <w:sz w:val="22"/>
          <w:szCs w:val="22"/>
          <w:lang w:val="pt-BR"/>
        </w:rPr>
      </w:pPr>
      <w:r w:rsidRPr="00D779E7">
        <w:rPr>
          <w:rFonts w:ascii="Arial" w:hAnsi="Arial" w:cs="Arial"/>
          <w:b/>
          <w:w w:val="101"/>
          <w:sz w:val="22"/>
          <w:szCs w:val="22"/>
          <w:lang w:val="pt-BR"/>
        </w:rPr>
        <w:t xml:space="preserve">                                                              </w:t>
      </w:r>
      <w:r w:rsidRPr="00D779E7">
        <w:rPr>
          <w:rFonts w:ascii="Arial" w:hAnsi="Arial" w:cs="Arial"/>
          <w:b/>
          <w:sz w:val="22"/>
          <w:szCs w:val="22"/>
          <w:lang w:val="pt-BR"/>
        </w:rPr>
        <w:t>ANEXO IV</w:t>
      </w:r>
    </w:p>
    <w:p w:rsidR="003D5B95" w:rsidRPr="00D779E7" w:rsidRDefault="003D5B95" w:rsidP="00E77073">
      <w:pPr>
        <w:autoSpaceDE w:val="0"/>
        <w:autoSpaceDN w:val="0"/>
        <w:adjustRightInd w:val="0"/>
        <w:spacing w:line="360" w:lineRule="auto"/>
        <w:ind w:firstLine="709"/>
        <w:jc w:val="center"/>
        <w:rPr>
          <w:rFonts w:ascii="Arial" w:hAnsi="Arial" w:cs="Arial"/>
          <w:b/>
          <w:bCs/>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b/>
          <w:bCs/>
          <w:sz w:val="22"/>
          <w:szCs w:val="22"/>
          <w:lang w:val="pt-BR"/>
        </w:rPr>
      </w:pPr>
      <w:r w:rsidRPr="00D779E7">
        <w:rPr>
          <w:rFonts w:ascii="Arial" w:hAnsi="Arial" w:cs="Arial"/>
          <w:b/>
          <w:bCs/>
          <w:sz w:val="22"/>
          <w:szCs w:val="22"/>
          <w:lang w:val="pt-BR"/>
        </w:rPr>
        <w:t xml:space="preserve">DECLARAÇÃO </w:t>
      </w:r>
      <w:r w:rsidRPr="00D779E7">
        <w:rPr>
          <w:rFonts w:ascii="Arial" w:hAnsi="Arial" w:cs="Arial"/>
          <w:b/>
          <w:sz w:val="22"/>
          <w:szCs w:val="22"/>
          <w:lang w:val="pt-BR"/>
        </w:rPr>
        <w:t>DE CUMPRIMENTO AO DISPOSTO NO INC. XXXIII DO ART. 7º DA CONSTITUIÇÃO FEDERAL</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inscrição no CNPJ/MF nº .........................., por intermédio de seu representante legal, o(a) Sr.(a)...................................., portador(a)da Carteira de Identidade nº............................. e do CPF nº ............................,DECLARA, para fins de cumprimento ao disposto no inc. XXXIII do art. 7º da Constituição Federal, que não emprega menor de 18 (dezoito) anos em trabalho noturno, perigoso ou insalubre e não emprega menor de 16 (dezesseis) anos, bem como que comunicará à Administração Municipal qualquer fato ou evento superveniente que altere a atual situação. *Ressalva: (...) emprega menor, a partir de 14 (quatorze) anos, na condição de aprendiz.</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 de ....................... de 2015.</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__________________________</w:t>
      </w:r>
    </w:p>
    <w:p w:rsidR="003D5B95" w:rsidRPr="00D779E7" w:rsidRDefault="003D5B95" w:rsidP="00E77073">
      <w:pPr>
        <w:autoSpaceDE w:val="0"/>
        <w:autoSpaceDN w:val="0"/>
        <w:adjustRightInd w:val="0"/>
        <w:spacing w:line="360" w:lineRule="auto"/>
        <w:ind w:firstLine="709"/>
        <w:jc w:val="both"/>
        <w:rPr>
          <w:rFonts w:ascii="Arial" w:hAnsi="Arial" w:cs="Arial"/>
          <w:color w:val="000000"/>
          <w:sz w:val="22"/>
          <w:szCs w:val="22"/>
          <w:lang w:val="pt-BR"/>
        </w:rPr>
      </w:pPr>
      <w:r w:rsidRPr="00D779E7">
        <w:rPr>
          <w:rFonts w:ascii="Arial" w:hAnsi="Arial" w:cs="Arial"/>
          <w:sz w:val="22"/>
          <w:szCs w:val="22"/>
          <w:lang w:val="pt-BR"/>
        </w:rPr>
        <w:t>Assinatura do representante legal da empresa.</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*Em caso afirmativo, assinalar a ressalva acima.</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A44573">
      <w:pPr>
        <w:autoSpaceDE w:val="0"/>
        <w:autoSpaceDN w:val="0"/>
        <w:adjustRightInd w:val="0"/>
        <w:spacing w:line="360" w:lineRule="auto"/>
        <w:rPr>
          <w:rFonts w:ascii="Arial" w:hAnsi="Arial" w:cs="Arial"/>
          <w:b/>
          <w:w w:val="101"/>
          <w:sz w:val="22"/>
          <w:szCs w:val="22"/>
          <w:lang w:val="pt-BR"/>
        </w:rPr>
      </w:pPr>
    </w:p>
    <w:p w:rsidR="003D5B95" w:rsidRPr="00D779E7" w:rsidRDefault="003D5B95" w:rsidP="00A44573">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OBS: </w:t>
      </w:r>
      <w:r w:rsidRPr="00D779E7">
        <w:rPr>
          <w:rFonts w:ascii="Arial" w:hAnsi="Arial" w:cs="Arial"/>
          <w:sz w:val="22"/>
          <w:szCs w:val="22"/>
          <w:lang w:val="pt-BR"/>
        </w:rPr>
        <w:t xml:space="preserve">As Declarações exigidas no item </w:t>
      </w:r>
      <w:r w:rsidRPr="00D779E7">
        <w:rPr>
          <w:rFonts w:ascii="Arial" w:hAnsi="Arial" w:cs="Arial"/>
          <w:b/>
          <w:sz w:val="22"/>
          <w:szCs w:val="22"/>
          <w:lang w:val="pt-BR"/>
        </w:rPr>
        <w:t>6.4</w:t>
      </w:r>
      <w:r w:rsidRPr="00D779E7">
        <w:rPr>
          <w:rFonts w:ascii="Arial" w:hAnsi="Arial" w:cs="Arial"/>
          <w:sz w:val="22"/>
          <w:szCs w:val="22"/>
          <w:lang w:val="pt-BR"/>
        </w:rPr>
        <w:t xml:space="preserve"> deverão ser apresentadas em documento original, em papel timbrado ou com carimbo do prestador.</w:t>
      </w:r>
    </w:p>
    <w:p w:rsidR="003D5B95" w:rsidRPr="00D779E7" w:rsidRDefault="003D5B95" w:rsidP="00E77073">
      <w:pPr>
        <w:autoSpaceDE w:val="0"/>
        <w:autoSpaceDN w:val="0"/>
        <w:adjustRightInd w:val="0"/>
        <w:spacing w:line="360" w:lineRule="auto"/>
        <w:ind w:firstLine="709"/>
        <w:jc w:val="center"/>
        <w:rPr>
          <w:rFonts w:ascii="Arial" w:hAnsi="Arial" w:cs="Arial"/>
          <w:b/>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b/>
          <w:bCs/>
          <w:sz w:val="22"/>
          <w:szCs w:val="22"/>
          <w:lang w:val="pt-BR"/>
        </w:rPr>
      </w:pPr>
      <w:r w:rsidRPr="00D779E7">
        <w:rPr>
          <w:rFonts w:ascii="Arial" w:hAnsi="Arial" w:cs="Arial"/>
          <w:b/>
          <w:sz w:val="22"/>
          <w:szCs w:val="22"/>
          <w:lang w:val="pt-BR"/>
        </w:rPr>
        <w:t>ANEXO V</w:t>
      </w:r>
    </w:p>
    <w:p w:rsidR="003D5B95" w:rsidRPr="00D779E7" w:rsidRDefault="003D5B95" w:rsidP="00E77073">
      <w:pPr>
        <w:autoSpaceDE w:val="0"/>
        <w:autoSpaceDN w:val="0"/>
        <w:adjustRightInd w:val="0"/>
        <w:jc w:val="center"/>
        <w:rPr>
          <w:rFonts w:ascii="Arial" w:hAnsi="Arial" w:cs="Arial"/>
          <w:b/>
          <w:bCs/>
          <w:sz w:val="22"/>
          <w:szCs w:val="22"/>
          <w:lang w:val="pt-BR"/>
        </w:rPr>
      </w:pPr>
    </w:p>
    <w:p w:rsidR="003D5B95" w:rsidRPr="00D779E7" w:rsidRDefault="003D5B95" w:rsidP="00E77073">
      <w:pPr>
        <w:autoSpaceDE w:val="0"/>
        <w:autoSpaceDN w:val="0"/>
        <w:adjustRightInd w:val="0"/>
        <w:jc w:val="center"/>
        <w:rPr>
          <w:rFonts w:ascii="Arial" w:hAnsi="Arial" w:cs="Arial"/>
          <w:b/>
          <w:bCs/>
          <w:sz w:val="22"/>
          <w:szCs w:val="22"/>
          <w:lang w:val="pt-BR"/>
        </w:rPr>
      </w:pPr>
      <w:r w:rsidRPr="00D779E7">
        <w:rPr>
          <w:rFonts w:ascii="Arial" w:hAnsi="Arial" w:cs="Arial"/>
          <w:b/>
          <w:bCs/>
          <w:sz w:val="22"/>
          <w:szCs w:val="22"/>
          <w:lang w:val="pt-BR"/>
        </w:rPr>
        <w:t>DECLARAÇÃO DE INCOMPATIBILIDADE DE CARGOS E FUNÇÕES</w:t>
      </w:r>
    </w:p>
    <w:p w:rsidR="003D5B95" w:rsidRPr="00D779E7" w:rsidRDefault="003D5B95" w:rsidP="00E77073">
      <w:pPr>
        <w:autoSpaceDE w:val="0"/>
        <w:autoSpaceDN w:val="0"/>
        <w:adjustRightInd w:val="0"/>
        <w:jc w:val="both"/>
        <w:rPr>
          <w:rFonts w:ascii="Arial" w:hAnsi="Arial" w:cs="Arial"/>
          <w:sz w:val="22"/>
          <w:szCs w:val="22"/>
          <w:lang w:val="pt-BR"/>
        </w:rPr>
      </w:pPr>
    </w:p>
    <w:p w:rsidR="003D5B95" w:rsidRPr="00D779E7" w:rsidRDefault="003D5B95" w:rsidP="00E77073">
      <w:pPr>
        <w:autoSpaceDE w:val="0"/>
        <w:autoSpaceDN w:val="0"/>
        <w:adjustRightInd w:val="0"/>
        <w:jc w:val="both"/>
        <w:rPr>
          <w:rFonts w:ascii="Arial" w:hAnsi="Arial" w:cs="Arial"/>
          <w:sz w:val="22"/>
          <w:szCs w:val="22"/>
          <w:lang w:val="pt-BR"/>
        </w:rPr>
      </w:pPr>
    </w:p>
    <w:p w:rsidR="003D5B95" w:rsidRPr="00D779E7" w:rsidRDefault="003D5B95" w:rsidP="00E77073">
      <w:pPr>
        <w:autoSpaceDE w:val="0"/>
        <w:autoSpaceDN w:val="0"/>
        <w:adjustRightInd w:val="0"/>
        <w:jc w:val="both"/>
        <w:rPr>
          <w:rFonts w:ascii="Arial" w:hAnsi="Arial" w:cs="Arial"/>
          <w:sz w:val="22"/>
          <w:szCs w:val="22"/>
          <w:lang w:val="pt-BR"/>
        </w:rPr>
      </w:pPr>
    </w:p>
    <w:p w:rsidR="003D5B95" w:rsidRPr="00D779E7" w:rsidRDefault="003D5B95" w:rsidP="00E77073">
      <w:pPr>
        <w:autoSpaceDE w:val="0"/>
        <w:autoSpaceDN w:val="0"/>
        <w:adjustRightInd w:val="0"/>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Eu, ____________________________________________, declaro, para os devidos fins, que nenhum  do(s) proprietário(s) e/ou diretor(es) e/ou provedor(es) do estabelecimento ______________________________,  não pertence(m) ao quadro de servidores públicos da SMS-Patos de Minas (artigo 9º, inciso III, da Lei nº 8.666/1993), e nem exerce(m) cargo de chefia ou função de confiança no SUS federal, estadual ou municipal (artigo 26, § 4º da Lei nº 8.080/1990.</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xml:space="preserve"> </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 de ....................... de 2015.</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sz w:val="22"/>
          <w:szCs w:val="22"/>
          <w:lang w:val="pt-BR"/>
        </w:rPr>
      </w:pPr>
      <w:r w:rsidRPr="00D779E7">
        <w:rPr>
          <w:rFonts w:ascii="Arial" w:hAnsi="Arial" w:cs="Arial"/>
          <w:sz w:val="22"/>
          <w:szCs w:val="22"/>
          <w:lang w:val="pt-BR"/>
        </w:rPr>
        <w:t>_________________________________</w:t>
      </w:r>
    </w:p>
    <w:p w:rsidR="003D5B95" w:rsidRPr="00D779E7" w:rsidRDefault="003D5B95" w:rsidP="00E77073">
      <w:pPr>
        <w:autoSpaceDE w:val="0"/>
        <w:autoSpaceDN w:val="0"/>
        <w:adjustRightInd w:val="0"/>
        <w:spacing w:line="360" w:lineRule="auto"/>
        <w:ind w:firstLine="709"/>
        <w:jc w:val="center"/>
        <w:rPr>
          <w:rFonts w:ascii="Arial" w:hAnsi="Arial" w:cs="Arial"/>
          <w:sz w:val="22"/>
          <w:szCs w:val="22"/>
          <w:lang w:val="pt-BR"/>
        </w:rPr>
      </w:pPr>
      <w:r w:rsidRPr="00D779E7">
        <w:rPr>
          <w:rFonts w:ascii="Arial" w:hAnsi="Arial" w:cs="Arial"/>
          <w:sz w:val="22"/>
          <w:szCs w:val="22"/>
          <w:lang w:val="pt-BR"/>
        </w:rPr>
        <w:t>Assinatura</w:t>
      </w:r>
    </w:p>
    <w:p w:rsidR="003D5B95" w:rsidRPr="00D779E7" w:rsidRDefault="003D5B95" w:rsidP="00E77073">
      <w:pPr>
        <w:autoSpaceDE w:val="0"/>
        <w:autoSpaceDN w:val="0"/>
        <w:adjustRightInd w:val="0"/>
        <w:spacing w:line="360" w:lineRule="auto"/>
        <w:ind w:firstLine="709"/>
        <w:jc w:val="center"/>
        <w:rPr>
          <w:rFonts w:ascii="Arial" w:hAnsi="Arial" w:cs="Arial"/>
          <w:sz w:val="22"/>
          <w:szCs w:val="22"/>
          <w:lang w:val="pt-BR"/>
        </w:rPr>
      </w:pPr>
    </w:p>
    <w:p w:rsidR="003D5B95" w:rsidRPr="00D779E7" w:rsidRDefault="003D5B95" w:rsidP="00A44573">
      <w:pPr>
        <w:autoSpaceDE w:val="0"/>
        <w:autoSpaceDN w:val="0"/>
        <w:adjustRightInd w:val="0"/>
        <w:spacing w:line="360" w:lineRule="auto"/>
        <w:rPr>
          <w:rFonts w:ascii="Arial" w:hAnsi="Arial" w:cs="Arial"/>
          <w:b/>
          <w:w w:val="101"/>
          <w:sz w:val="22"/>
          <w:szCs w:val="22"/>
          <w:lang w:val="pt-BR"/>
        </w:rPr>
      </w:pPr>
    </w:p>
    <w:p w:rsidR="003D5B95" w:rsidRPr="00D779E7" w:rsidRDefault="003D5B95" w:rsidP="00A44573">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OBS: </w:t>
      </w:r>
      <w:r w:rsidRPr="00D779E7">
        <w:rPr>
          <w:rFonts w:ascii="Arial" w:hAnsi="Arial" w:cs="Arial"/>
          <w:sz w:val="22"/>
          <w:szCs w:val="22"/>
          <w:lang w:val="pt-BR"/>
        </w:rPr>
        <w:t xml:space="preserve">As Declarações exigidas no item </w:t>
      </w:r>
      <w:r w:rsidRPr="00D779E7">
        <w:rPr>
          <w:rFonts w:ascii="Arial" w:hAnsi="Arial" w:cs="Arial"/>
          <w:b/>
          <w:sz w:val="22"/>
          <w:szCs w:val="22"/>
          <w:lang w:val="pt-BR"/>
        </w:rPr>
        <w:t>6.4</w:t>
      </w:r>
      <w:r w:rsidRPr="00D779E7">
        <w:rPr>
          <w:rFonts w:ascii="Arial" w:hAnsi="Arial" w:cs="Arial"/>
          <w:sz w:val="22"/>
          <w:szCs w:val="22"/>
          <w:lang w:val="pt-BR"/>
        </w:rPr>
        <w:t xml:space="preserve"> deverão ser apresentadas em documento original, em papel timbrado ou com carimbo do prestador.</w:t>
      </w:r>
    </w:p>
    <w:p w:rsidR="003D5B95" w:rsidRPr="00D779E7" w:rsidRDefault="003D5B95" w:rsidP="00A44573">
      <w:pPr>
        <w:spacing w:line="360" w:lineRule="auto"/>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b/>
          <w:sz w:val="22"/>
          <w:szCs w:val="22"/>
          <w:lang w:val="pt-BR"/>
        </w:rPr>
      </w:pPr>
      <w:r w:rsidRPr="00D779E7">
        <w:rPr>
          <w:rFonts w:ascii="Arial" w:hAnsi="Arial" w:cs="Arial"/>
          <w:b/>
          <w:sz w:val="22"/>
          <w:szCs w:val="22"/>
          <w:lang w:val="pt-BR"/>
        </w:rPr>
        <w:t>ANEXO VI</w:t>
      </w:r>
    </w:p>
    <w:p w:rsidR="003D5B95" w:rsidRPr="00D779E7" w:rsidRDefault="003D5B95" w:rsidP="00E77073">
      <w:pPr>
        <w:autoSpaceDE w:val="0"/>
        <w:autoSpaceDN w:val="0"/>
        <w:adjustRightInd w:val="0"/>
        <w:spacing w:line="360" w:lineRule="auto"/>
        <w:ind w:firstLine="709"/>
        <w:jc w:val="center"/>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center"/>
        <w:rPr>
          <w:rFonts w:ascii="Arial" w:hAnsi="Arial" w:cs="Arial"/>
          <w:b/>
          <w:sz w:val="22"/>
          <w:szCs w:val="22"/>
          <w:lang w:val="pt-BR"/>
        </w:rPr>
      </w:pPr>
      <w:r w:rsidRPr="00D779E7">
        <w:rPr>
          <w:rFonts w:ascii="Arial" w:hAnsi="Arial" w:cs="Arial"/>
          <w:b/>
          <w:sz w:val="22"/>
          <w:szCs w:val="22"/>
          <w:lang w:val="pt-BR"/>
        </w:rPr>
        <w:t>DECLARAÇÃO DE CIÊNCIA DOS TERMOS</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Pelo presente instrumento, nome da instituição, CNPJ nº__________________________, com sede na _______________________, através de seus sócios e/ou diretores, infra – firmados, tendo em vista o EDITAL DE CHAMADA PÚBLICA nº .........., cujo objeto é atender a demanda do Município de Patos de Minas de serviços de saúde hospitalares e/ou ambulatoriais aos usuários do Sistema Único de Saúde, , declara, sob as penas da lei, que:</w:t>
      </w:r>
    </w:p>
    <w:p w:rsidR="003D5B95" w:rsidRPr="00D779E7" w:rsidRDefault="003D5B95" w:rsidP="00E77073">
      <w:pPr>
        <w:autoSpaceDE w:val="0"/>
        <w:autoSpaceDN w:val="0"/>
        <w:adjustRightInd w:val="0"/>
        <w:spacing w:line="360" w:lineRule="auto"/>
        <w:ind w:firstLine="708"/>
        <w:jc w:val="both"/>
        <w:rPr>
          <w:rFonts w:ascii="Arial" w:hAnsi="Arial" w:cs="Arial"/>
          <w:sz w:val="22"/>
          <w:szCs w:val="22"/>
          <w:lang w:val="pt-BR"/>
        </w:rPr>
      </w:pPr>
      <w:r w:rsidRPr="00D779E7">
        <w:rPr>
          <w:rFonts w:ascii="Arial" w:hAnsi="Arial" w:cs="Arial"/>
          <w:sz w:val="22"/>
          <w:szCs w:val="22"/>
          <w:lang w:val="pt-BR"/>
        </w:rPr>
        <w:t xml:space="preserve">- conhecem e aceitam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xml:space="preserve"> - tem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 ..... de ....................... de 2015.</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__________________________</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r w:rsidRPr="00D779E7">
        <w:rPr>
          <w:rFonts w:ascii="Arial" w:hAnsi="Arial" w:cs="Arial"/>
          <w:sz w:val="22"/>
          <w:szCs w:val="22"/>
          <w:lang w:val="pt-BR"/>
        </w:rPr>
        <w:t>Assinatura (nome completo, cargo ou função e assinatura dos sócios e/ou diretores</w:t>
      </w: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A44573">
      <w:pPr>
        <w:autoSpaceDE w:val="0"/>
        <w:autoSpaceDN w:val="0"/>
        <w:adjustRightInd w:val="0"/>
        <w:spacing w:line="360" w:lineRule="auto"/>
        <w:rPr>
          <w:rFonts w:ascii="Arial" w:hAnsi="Arial" w:cs="Arial"/>
          <w:b/>
          <w:w w:val="101"/>
          <w:sz w:val="22"/>
          <w:szCs w:val="22"/>
          <w:lang w:val="pt-BR"/>
        </w:rPr>
      </w:pPr>
    </w:p>
    <w:p w:rsidR="003D5B95" w:rsidRPr="00D779E7" w:rsidRDefault="003D5B95" w:rsidP="00A44573">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OBS: </w:t>
      </w:r>
      <w:r w:rsidRPr="00D779E7">
        <w:rPr>
          <w:rFonts w:ascii="Arial" w:hAnsi="Arial" w:cs="Arial"/>
          <w:sz w:val="22"/>
          <w:szCs w:val="22"/>
          <w:lang w:val="pt-BR"/>
        </w:rPr>
        <w:t xml:space="preserve">As Declarações exigidas no item </w:t>
      </w:r>
      <w:r w:rsidRPr="00D779E7">
        <w:rPr>
          <w:rFonts w:ascii="Arial" w:hAnsi="Arial" w:cs="Arial"/>
          <w:b/>
          <w:sz w:val="22"/>
          <w:szCs w:val="22"/>
          <w:lang w:val="pt-BR"/>
        </w:rPr>
        <w:t>6.4</w:t>
      </w:r>
      <w:r w:rsidRPr="00D779E7">
        <w:rPr>
          <w:rFonts w:ascii="Arial" w:hAnsi="Arial" w:cs="Arial"/>
          <w:sz w:val="22"/>
          <w:szCs w:val="22"/>
          <w:lang w:val="pt-BR"/>
        </w:rPr>
        <w:t xml:space="preserve"> deverão ser apresentadas em documento original, em papel timbrado ou com carimbo do prestador.</w:t>
      </w:r>
    </w:p>
    <w:p w:rsidR="003D5B95" w:rsidRPr="00D779E7" w:rsidRDefault="003D5B95" w:rsidP="00A44573">
      <w:pPr>
        <w:spacing w:line="360" w:lineRule="auto"/>
        <w:rPr>
          <w:rFonts w:ascii="Arial" w:hAnsi="Arial" w:cs="Arial"/>
          <w:sz w:val="22"/>
          <w:szCs w:val="22"/>
          <w:lang w:val="pt-BR"/>
        </w:rPr>
      </w:pPr>
    </w:p>
    <w:p w:rsidR="003D5B95" w:rsidRPr="00D779E7" w:rsidRDefault="003D5B95" w:rsidP="00E77073">
      <w:pPr>
        <w:autoSpaceDE w:val="0"/>
        <w:autoSpaceDN w:val="0"/>
        <w:adjustRightInd w:val="0"/>
        <w:spacing w:line="360" w:lineRule="auto"/>
        <w:ind w:firstLine="709"/>
        <w:jc w:val="both"/>
        <w:rPr>
          <w:rFonts w:ascii="Arial" w:hAnsi="Arial" w:cs="Arial"/>
          <w:sz w:val="22"/>
          <w:szCs w:val="22"/>
          <w:lang w:val="pt-BR"/>
        </w:rPr>
      </w:pPr>
    </w:p>
    <w:p w:rsidR="003D5B95" w:rsidRPr="00D779E7" w:rsidRDefault="003D5B95" w:rsidP="00E77073">
      <w:pPr>
        <w:autoSpaceDE w:val="0"/>
        <w:autoSpaceDN w:val="0"/>
        <w:adjustRightInd w:val="0"/>
        <w:jc w:val="center"/>
        <w:rPr>
          <w:rFonts w:ascii="Arial" w:hAnsi="Arial" w:cs="Arial"/>
          <w:b/>
          <w:bCs/>
          <w:sz w:val="22"/>
          <w:szCs w:val="22"/>
          <w:lang w:val="pt-BR"/>
        </w:rPr>
      </w:pPr>
    </w:p>
    <w:p w:rsidR="003D5B95" w:rsidRPr="00D779E7" w:rsidRDefault="003D5B95" w:rsidP="00E77073">
      <w:pPr>
        <w:autoSpaceDE w:val="0"/>
        <w:autoSpaceDN w:val="0"/>
        <w:adjustRightInd w:val="0"/>
        <w:jc w:val="center"/>
        <w:rPr>
          <w:rFonts w:ascii="Arial" w:hAnsi="Arial" w:cs="Arial"/>
          <w:b/>
          <w:bCs/>
          <w:sz w:val="22"/>
          <w:szCs w:val="22"/>
          <w:lang w:val="pt-BR"/>
        </w:rPr>
      </w:pPr>
    </w:p>
    <w:p w:rsidR="003D5B95" w:rsidRPr="00D779E7" w:rsidRDefault="003D5B95" w:rsidP="00E77073">
      <w:pPr>
        <w:autoSpaceDE w:val="0"/>
        <w:autoSpaceDN w:val="0"/>
        <w:adjustRightInd w:val="0"/>
        <w:jc w:val="center"/>
        <w:rPr>
          <w:rFonts w:ascii="Arial" w:hAnsi="Arial" w:cs="Arial"/>
          <w:b/>
          <w:bCs/>
          <w:sz w:val="22"/>
          <w:szCs w:val="22"/>
          <w:lang w:val="pt-BR"/>
        </w:rPr>
      </w:pPr>
    </w:p>
    <w:p w:rsidR="003D5B95" w:rsidRPr="00D779E7" w:rsidRDefault="003D5B95" w:rsidP="00E77073">
      <w:pPr>
        <w:autoSpaceDE w:val="0"/>
        <w:autoSpaceDN w:val="0"/>
        <w:adjustRightInd w:val="0"/>
        <w:jc w:val="center"/>
        <w:rPr>
          <w:rFonts w:ascii="Arial" w:hAnsi="Arial" w:cs="Arial"/>
          <w:b/>
          <w:bCs/>
          <w:sz w:val="22"/>
          <w:szCs w:val="22"/>
          <w:lang w:val="pt-BR"/>
        </w:rPr>
      </w:pPr>
    </w:p>
    <w:p w:rsidR="003D5B95" w:rsidRPr="00D779E7" w:rsidRDefault="003D5B95" w:rsidP="00E77073">
      <w:pPr>
        <w:autoSpaceDE w:val="0"/>
        <w:autoSpaceDN w:val="0"/>
        <w:adjustRightInd w:val="0"/>
        <w:jc w:val="center"/>
        <w:rPr>
          <w:rFonts w:ascii="Arial" w:hAnsi="Arial" w:cs="Arial"/>
          <w:b/>
          <w:bCs/>
          <w:sz w:val="22"/>
          <w:szCs w:val="22"/>
          <w:lang w:val="pt-BR"/>
        </w:rPr>
      </w:pPr>
    </w:p>
    <w:p w:rsidR="003D5B95" w:rsidRPr="00D779E7" w:rsidRDefault="003D5B95" w:rsidP="00E77073">
      <w:pPr>
        <w:autoSpaceDE w:val="0"/>
        <w:autoSpaceDN w:val="0"/>
        <w:adjustRightInd w:val="0"/>
        <w:jc w:val="center"/>
        <w:rPr>
          <w:rFonts w:ascii="Arial" w:hAnsi="Arial" w:cs="Arial"/>
          <w:b/>
          <w:bCs/>
          <w:sz w:val="22"/>
          <w:szCs w:val="22"/>
          <w:lang w:val="pt-BR"/>
        </w:rPr>
      </w:pPr>
    </w:p>
    <w:p w:rsidR="003D5B95" w:rsidRPr="00D779E7" w:rsidRDefault="003D5B95" w:rsidP="00E77073">
      <w:pPr>
        <w:autoSpaceDE w:val="0"/>
        <w:autoSpaceDN w:val="0"/>
        <w:adjustRightInd w:val="0"/>
        <w:jc w:val="center"/>
        <w:rPr>
          <w:rFonts w:ascii="Arial" w:hAnsi="Arial" w:cs="Arial"/>
          <w:b/>
          <w:bCs/>
          <w:sz w:val="22"/>
          <w:szCs w:val="22"/>
          <w:lang w:val="pt-BR"/>
        </w:rPr>
      </w:pPr>
    </w:p>
    <w:p w:rsidR="003D5B95" w:rsidRPr="00D779E7" w:rsidRDefault="003D5B95" w:rsidP="00E77073">
      <w:pPr>
        <w:autoSpaceDE w:val="0"/>
        <w:autoSpaceDN w:val="0"/>
        <w:adjustRightInd w:val="0"/>
        <w:jc w:val="center"/>
        <w:rPr>
          <w:rFonts w:ascii="Arial" w:hAnsi="Arial" w:cs="Arial"/>
          <w:b/>
          <w:bCs/>
          <w:sz w:val="22"/>
          <w:szCs w:val="22"/>
          <w:lang w:val="pt-BR"/>
        </w:rPr>
      </w:pPr>
    </w:p>
    <w:p w:rsidR="003D5B95" w:rsidRPr="00D779E7" w:rsidRDefault="003D5B95" w:rsidP="00E77073">
      <w:pPr>
        <w:autoSpaceDE w:val="0"/>
        <w:autoSpaceDN w:val="0"/>
        <w:adjustRightInd w:val="0"/>
        <w:jc w:val="center"/>
        <w:rPr>
          <w:rFonts w:ascii="Arial" w:hAnsi="Arial" w:cs="Arial"/>
          <w:b/>
          <w:bCs/>
          <w:sz w:val="22"/>
          <w:szCs w:val="22"/>
          <w:lang w:val="pt-BR"/>
        </w:rPr>
      </w:pPr>
      <w:r w:rsidRPr="00D779E7">
        <w:rPr>
          <w:rFonts w:ascii="Arial" w:hAnsi="Arial" w:cs="Arial"/>
          <w:b/>
          <w:bCs/>
          <w:sz w:val="22"/>
          <w:szCs w:val="22"/>
          <w:lang w:val="pt-BR"/>
        </w:rPr>
        <w:t>ANEXO VII</w:t>
      </w:r>
      <w:bookmarkStart w:id="0" w:name="_GoBack"/>
      <w:bookmarkEnd w:id="0"/>
    </w:p>
    <w:p w:rsidR="003D5B95" w:rsidRPr="00D779E7" w:rsidRDefault="003D5B95" w:rsidP="00E77073">
      <w:pPr>
        <w:autoSpaceDE w:val="0"/>
        <w:autoSpaceDN w:val="0"/>
        <w:adjustRightInd w:val="0"/>
        <w:jc w:val="center"/>
        <w:rPr>
          <w:rFonts w:ascii="Arial" w:hAnsi="Arial" w:cs="Arial"/>
          <w:b/>
          <w:bCs/>
          <w:sz w:val="22"/>
          <w:szCs w:val="22"/>
          <w:lang w:val="pt-BR"/>
        </w:rPr>
      </w:pPr>
    </w:p>
    <w:p w:rsidR="003D5B95" w:rsidRPr="00D779E7" w:rsidRDefault="003D5B95" w:rsidP="00E77073">
      <w:pPr>
        <w:autoSpaceDE w:val="0"/>
        <w:autoSpaceDN w:val="0"/>
        <w:adjustRightInd w:val="0"/>
        <w:rPr>
          <w:rFonts w:ascii="Arial" w:hAnsi="Arial" w:cs="Arial"/>
          <w:b/>
          <w:bCs/>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MINUTA DE CONTRATO FIRMADO ENTRE O MUNICÍPIO DE PATOS DE MINAS E A EMPRESA ___________________ PARA PRESTAÇÃO DE</w:t>
      </w:r>
      <w:r w:rsidRPr="00D779E7">
        <w:rPr>
          <w:rFonts w:ascii="Arial" w:hAnsi="Arial" w:cs="Arial"/>
          <w:b/>
          <w:sz w:val="22"/>
          <w:szCs w:val="22"/>
          <w:lang w:val="pt-BR"/>
        </w:rPr>
        <w:t xml:space="preserve"> SERVIÇOS DE SAÚDE HOSPITALARES E/OU AMBULATORIAIS AOS USUÁRIOS DO SISTEMA ÚNICO DE SAÚDE LOCALIZADOS NO MUNICÍPIO DE PATOS DE MINAS</w:t>
      </w:r>
      <w:r w:rsidRPr="00D779E7">
        <w:rPr>
          <w:rFonts w:ascii="Arial" w:hAnsi="Arial" w:cs="Arial"/>
          <w:b/>
          <w:bCs/>
          <w:sz w:val="22"/>
          <w:szCs w:val="22"/>
          <w:lang w:val="pt-BR"/>
        </w:rPr>
        <w:t>.</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Aos ______________dias, do mês de_______________, do ano de ________________,na sede do Município de Patos de Minas, situado a Rua Dr. José Olympio de Melo, 151 - Eldorado, nesta cidade, compareceu de um lado, o Sr. Pedro Lucas Rodrigues, brasileiro, casado, CPF nº 534.206.326-49, RG M.4.004.483, órgão expedidor SSP/MG, residente e domiciliado à Rua Querino Fonseca, nº 221, Bairro Nossa Senhora das Graças, CEP 38.701-300, no uso das atribuições que o permite representar o Município de Patos de Minas, CNPJ n.º18.602.011/0001-07, doravante denominada CONTRATANTE e, de outro lado, a empresa ____________________________, inscrita no CNPJ sob nº ________________________, com sede __________________________, nº. __________ Bairro _____________________, na cidade de ______________________, aqui denominada simplesmente CONTRATADA, neste ato representada por seu representante legal que abaixo firmam o presente Contrato, com base nos termos do art. 25, caput, da Lei Federal n° 8.666/93, da Lei n° 8.080/90, a Portaria n° 1.034, de 05 de maio de 2010 do MS, RDC/ANVISA nº 11, de 13 de março de 2014, Portaria Nº 389 MS/SAS de 13 de março de 2014, Portaria GM/MS nº 1168 de 15 de junho de 2004, Portaria SAS/MS n º432 de 06/06/2006 e demais legislações aplicáveis, resolvem, de comum acordo, celebrar o presente instrumento, regendo-se pelas Cláusulas e Condições que seguem:</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Os serviços contratados serão executados na av/rua___________________________,nº _______ , Bairro_____________, Patos de Minas.</w:t>
      </w: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E77073">
      <w:pPr>
        <w:autoSpaceDE w:val="0"/>
        <w:autoSpaceDN w:val="0"/>
        <w:adjustRightInd w:val="0"/>
        <w:jc w:val="both"/>
        <w:rPr>
          <w:rFonts w:ascii="Arial" w:hAnsi="Arial" w:cs="Arial"/>
          <w:b/>
          <w:bCs/>
          <w:sz w:val="22"/>
          <w:szCs w:val="22"/>
          <w:lang w:val="pt-BR"/>
        </w:rPr>
      </w:pPr>
      <w:r w:rsidRPr="00D779E7">
        <w:rPr>
          <w:rFonts w:ascii="Arial" w:hAnsi="Arial" w:cs="Arial"/>
          <w:b/>
          <w:bCs/>
          <w:sz w:val="22"/>
          <w:szCs w:val="22"/>
          <w:lang w:val="pt-BR"/>
        </w:rPr>
        <w:t>CLÁUSULA PRIMEIRA - DO OBJETO</w:t>
      </w:r>
    </w:p>
    <w:p w:rsidR="003D5B95" w:rsidRPr="00D779E7" w:rsidRDefault="003D5B95" w:rsidP="00E77073">
      <w:pPr>
        <w:autoSpaceDE w:val="0"/>
        <w:autoSpaceDN w:val="0"/>
        <w:adjustRightInd w:val="0"/>
        <w:jc w:val="both"/>
        <w:rPr>
          <w:rFonts w:ascii="Arial" w:hAnsi="Arial" w:cs="Arial"/>
          <w:b/>
          <w:bCs/>
          <w:sz w:val="22"/>
          <w:szCs w:val="22"/>
          <w:lang w:val="pt-BR"/>
        </w:rPr>
      </w:pPr>
    </w:p>
    <w:p w:rsidR="003D5B95" w:rsidRPr="00D779E7" w:rsidRDefault="003D5B95" w:rsidP="00FE1835">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1.1</w:t>
      </w:r>
      <w:r w:rsidRPr="00D779E7">
        <w:rPr>
          <w:rFonts w:ascii="Arial" w:hAnsi="Arial" w:cs="Arial"/>
          <w:sz w:val="22"/>
          <w:szCs w:val="22"/>
          <w:lang w:val="pt-BR"/>
        </w:rPr>
        <w:t xml:space="preserve"> O presente instrumento tem por objeto integrar a CONTRATADA na Rede de Atenção à serviços de saúde hospitalares e/ou ambulatoriais aos usuários do Sistema Único de Saúde localizados no município de Patos de Minas, em conformidade com a Constituição Federal de 1988 em seu artigo 199, § 1º, combinado com o artigo 24 da Lei Federal nº 8.080/1990. </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w:t>
      </w:r>
      <w:r w:rsidRPr="00D779E7">
        <w:rPr>
          <w:rFonts w:ascii="Arial" w:hAnsi="Arial" w:cs="Arial"/>
          <w:sz w:val="22"/>
          <w:szCs w:val="22"/>
          <w:lang w:val="pt-BR"/>
        </w:rPr>
        <w:t xml:space="preserve"> Através do presente instrumento a </w:t>
      </w:r>
      <w:r w:rsidRPr="00D779E7">
        <w:rPr>
          <w:rFonts w:ascii="Arial" w:hAnsi="Arial" w:cs="Arial"/>
          <w:b/>
          <w:bCs/>
          <w:sz w:val="22"/>
          <w:szCs w:val="22"/>
          <w:lang w:val="pt-BR"/>
        </w:rPr>
        <w:t xml:space="preserve">CONTRATADA </w:t>
      </w:r>
      <w:r w:rsidRPr="00D779E7">
        <w:rPr>
          <w:rFonts w:ascii="Arial" w:hAnsi="Arial" w:cs="Arial"/>
          <w:sz w:val="22"/>
          <w:szCs w:val="22"/>
          <w:lang w:val="pt-BR"/>
        </w:rPr>
        <w:t>realizará os procedimentos, no limite anual de até ____(______________________________________), conforme Ficha de Programação Orçamentária –FPO, que integra este instrumento, para todos os efeitos legais.</w:t>
      </w: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FICHA DE PROGRAMAÇÃO ORÇAMENTÁRIA - FPO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pStyle w:val="Default"/>
        <w:spacing w:line="360" w:lineRule="auto"/>
        <w:jc w:val="both"/>
        <w:rPr>
          <w:color w:val="auto"/>
          <w:sz w:val="22"/>
          <w:szCs w:val="22"/>
        </w:rPr>
      </w:pPr>
      <w:r w:rsidRPr="00D779E7">
        <w:rPr>
          <w:b/>
          <w:color w:val="auto"/>
          <w:sz w:val="22"/>
          <w:szCs w:val="22"/>
        </w:rPr>
        <w:t>1.3</w:t>
      </w:r>
      <w:r w:rsidRPr="00D779E7">
        <w:rPr>
          <w:color w:val="auto"/>
          <w:sz w:val="22"/>
          <w:szCs w:val="22"/>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1.4</w:t>
      </w:r>
      <w:r w:rsidRPr="00D779E7">
        <w:rPr>
          <w:rFonts w:ascii="Arial" w:hAnsi="Arial" w:cs="Arial"/>
          <w:sz w:val="22"/>
          <w:szCs w:val="22"/>
          <w:lang w:val="pt-BR"/>
        </w:rPr>
        <w:t xml:space="preserve"> Os valores de referência à prestação dos serviços são os constantes da Tabela de Procedimentos do Sistema Único de Saúde e serão reajustados na mesma proporção, índices e épocas dos reajustes determinados pelo Ministério da Saúde.</w:t>
      </w:r>
    </w:p>
    <w:p w:rsidR="003D5B95" w:rsidRPr="00D779E7" w:rsidRDefault="003D5B95" w:rsidP="00E77073">
      <w:pPr>
        <w:pStyle w:val="Default"/>
        <w:spacing w:line="360" w:lineRule="auto"/>
        <w:jc w:val="both"/>
        <w:rPr>
          <w:color w:val="auto"/>
          <w:sz w:val="22"/>
          <w:szCs w:val="22"/>
        </w:rPr>
      </w:pPr>
    </w:p>
    <w:p w:rsidR="003D5B95" w:rsidRPr="00D779E7" w:rsidRDefault="003D5B95" w:rsidP="00E77073">
      <w:pPr>
        <w:pStyle w:val="Default"/>
        <w:spacing w:line="360" w:lineRule="auto"/>
        <w:jc w:val="both"/>
        <w:rPr>
          <w:snapToGrid w:val="0"/>
          <w:color w:val="auto"/>
          <w:sz w:val="22"/>
          <w:szCs w:val="22"/>
        </w:rPr>
      </w:pPr>
      <w:r w:rsidRPr="00D779E7">
        <w:rPr>
          <w:b/>
          <w:color w:val="auto"/>
          <w:sz w:val="22"/>
          <w:szCs w:val="22"/>
        </w:rPr>
        <w:t>1.5</w:t>
      </w:r>
      <w:r w:rsidRPr="00D779E7">
        <w:rPr>
          <w:color w:val="auto"/>
          <w:sz w:val="22"/>
          <w:szCs w:val="22"/>
        </w:rPr>
        <w:t xml:space="preserve">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1.6</w:t>
      </w:r>
      <w:r w:rsidRPr="00D779E7">
        <w:rPr>
          <w:rFonts w:ascii="Arial" w:hAnsi="Arial" w:cs="Arial"/>
          <w:sz w:val="22"/>
          <w:szCs w:val="22"/>
          <w:lang w:val="pt-BR"/>
        </w:rPr>
        <w:t xml:space="preserve"> Os serviços ora contratados estão referidos a uma base territorial populacional e a uma série histórica de produtividade, </w:t>
      </w:r>
      <w:r w:rsidRPr="00D779E7">
        <w:rPr>
          <w:rFonts w:ascii="Arial" w:hAnsi="Arial" w:cs="Arial"/>
          <w:snapToGrid w:val="0"/>
          <w:sz w:val="22"/>
          <w:szCs w:val="22"/>
          <w:lang w:val="pt-BR"/>
        </w:rPr>
        <w:t>Microrregião Noroeste, conforme PDR-MG/PPI</w:t>
      </w:r>
      <w:r w:rsidRPr="00D779E7">
        <w:rPr>
          <w:rFonts w:ascii="Arial" w:hAnsi="Arial" w:cs="Arial"/>
          <w:sz w:val="22"/>
          <w:szCs w:val="22"/>
          <w:lang w:val="pt-BR"/>
        </w:rPr>
        <w:t xml:space="preserve"> e serão ofertados conforme indicação técnica de planejamento da saúde, compatibilizando-se à demanda e à disponibilidade de recursos financeiros do SUS.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1.7</w:t>
      </w:r>
      <w:r w:rsidRPr="00D779E7">
        <w:rPr>
          <w:rFonts w:ascii="Arial" w:hAnsi="Arial" w:cs="Arial"/>
          <w:sz w:val="22"/>
          <w:szCs w:val="22"/>
          <w:lang w:val="pt-BR"/>
        </w:rPr>
        <w:t xml:space="preserve"> Mediante Termo Aditivo e, de acordo com a capacidade instalada da CONTRATADA e as necessidades da CONTRATANTE, os contraentes poderão fazer acréscimos ou supressões, em conformidade com a Lei 8666/93, durante o período de sua vigência, incluídas as prorrogações, mediante justificativa aprovada pelo Contratante.</w:t>
      </w: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FE1835">
      <w:pPr>
        <w:autoSpaceDE w:val="0"/>
        <w:autoSpaceDN w:val="0"/>
        <w:adjustRightInd w:val="0"/>
        <w:spacing w:line="360" w:lineRule="auto"/>
        <w:jc w:val="both"/>
        <w:rPr>
          <w:rFonts w:ascii="Arial" w:hAnsi="Arial" w:cs="Arial"/>
          <w:sz w:val="22"/>
          <w:szCs w:val="22"/>
          <w:lang w:val="pt-BR"/>
        </w:rPr>
      </w:pPr>
    </w:p>
    <w:p w:rsidR="003D5B95" w:rsidRPr="00D779E7" w:rsidRDefault="003D5B95" w:rsidP="00FE1835">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 xml:space="preserve">CLÁUSULA SEGUNDA </w:t>
      </w:r>
      <w:r w:rsidRPr="00D779E7">
        <w:rPr>
          <w:rFonts w:ascii="Arial" w:hAnsi="Arial" w:cs="Arial"/>
          <w:b/>
          <w:sz w:val="22"/>
          <w:szCs w:val="22"/>
          <w:lang w:val="pt-BR"/>
        </w:rPr>
        <w:t xml:space="preserve">- </w:t>
      </w:r>
      <w:r w:rsidRPr="00D779E7">
        <w:rPr>
          <w:rFonts w:ascii="Arial" w:hAnsi="Arial" w:cs="Arial"/>
          <w:b/>
          <w:bCs/>
          <w:sz w:val="22"/>
          <w:szCs w:val="22"/>
          <w:lang w:val="pt-BR"/>
        </w:rPr>
        <w:t>DA EXECUÇÃO DOS SERVIÇOS</w:t>
      </w:r>
    </w:p>
    <w:p w:rsidR="003D5B95" w:rsidRPr="00D779E7" w:rsidRDefault="003D5B95" w:rsidP="00FE1835">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FE1835">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FE1835">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Para o cumprimento do objeto deste contrato, o CONTRATADO obriga-se a oferecer ao usuário os recursos necessários a seu atendimento, conforme discriminação abaixo:</w:t>
      </w:r>
    </w:p>
    <w:p w:rsidR="003D5B95" w:rsidRPr="00D779E7" w:rsidRDefault="003D5B95" w:rsidP="00FE1835">
      <w:pPr>
        <w:spacing w:line="360" w:lineRule="auto"/>
        <w:jc w:val="both"/>
        <w:rPr>
          <w:rFonts w:ascii="Arial" w:hAnsi="Arial" w:cs="Arial"/>
          <w:snapToGrid w:val="0"/>
          <w:sz w:val="22"/>
          <w:szCs w:val="22"/>
          <w:lang w:val="pt-BR"/>
        </w:rPr>
      </w:pPr>
    </w:p>
    <w:p w:rsidR="003D5B95" w:rsidRPr="00D779E7" w:rsidRDefault="003D5B95" w:rsidP="00FE1835">
      <w:pPr>
        <w:spacing w:line="360" w:lineRule="auto"/>
        <w:jc w:val="both"/>
        <w:rPr>
          <w:rFonts w:ascii="Arial" w:hAnsi="Arial" w:cs="Arial"/>
          <w:snapToGrid w:val="0"/>
          <w:sz w:val="22"/>
          <w:szCs w:val="22"/>
          <w:lang w:val="pt-BR"/>
        </w:rPr>
      </w:pPr>
      <w:r w:rsidRPr="00D779E7">
        <w:rPr>
          <w:rFonts w:ascii="Arial" w:hAnsi="Arial" w:cs="Arial"/>
          <w:b/>
          <w:snapToGrid w:val="0"/>
          <w:sz w:val="22"/>
          <w:szCs w:val="22"/>
          <w:lang w:val="pt-BR"/>
        </w:rPr>
        <w:t xml:space="preserve"> 2.1</w:t>
      </w:r>
      <w:r w:rsidRPr="00D779E7">
        <w:rPr>
          <w:rFonts w:ascii="Arial" w:hAnsi="Arial" w:cs="Arial"/>
          <w:snapToGrid w:val="0"/>
          <w:sz w:val="22"/>
          <w:szCs w:val="22"/>
          <w:lang w:val="pt-BR"/>
        </w:rPr>
        <w:t xml:space="preserve"> - Assistência médico-ambulatorial, compreendendo:</w:t>
      </w:r>
    </w:p>
    <w:p w:rsidR="003D5B95" w:rsidRPr="00D779E7" w:rsidRDefault="003D5B95" w:rsidP="00FE1835">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a) Atendimento médico, por especialidade, com realização de todos os procedimentos específicos necessários para cada área, incluindo os de rotina, urgência ou emergência;</w:t>
      </w:r>
    </w:p>
    <w:p w:rsidR="003D5B95" w:rsidRPr="00D779E7" w:rsidRDefault="003D5B95" w:rsidP="00FE1835">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b) Assistência social;</w:t>
      </w:r>
    </w:p>
    <w:p w:rsidR="003D5B95" w:rsidRPr="00D779E7" w:rsidRDefault="003D5B95" w:rsidP="00FE1835">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c) Atendimento odontológico, quando disponível;</w:t>
      </w:r>
    </w:p>
    <w:p w:rsidR="003D5B95" w:rsidRPr="00D779E7" w:rsidRDefault="003D5B95" w:rsidP="00FE1835">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d) Assistência farmacêutica, de enfermagem, de nutrição e outras, quando indicadas.</w:t>
      </w:r>
    </w:p>
    <w:p w:rsidR="003D5B95" w:rsidRPr="00D779E7" w:rsidRDefault="003D5B95" w:rsidP="00FE1835">
      <w:pPr>
        <w:spacing w:line="360" w:lineRule="auto"/>
        <w:jc w:val="both"/>
        <w:rPr>
          <w:rFonts w:ascii="Arial" w:hAnsi="Arial" w:cs="Arial"/>
          <w:snapToGrid w:val="0"/>
          <w:sz w:val="22"/>
          <w:szCs w:val="22"/>
          <w:lang w:val="pt-BR"/>
        </w:rPr>
      </w:pPr>
    </w:p>
    <w:p w:rsidR="003D5B95" w:rsidRPr="00D779E7" w:rsidRDefault="003D5B95" w:rsidP="00FE1835">
      <w:pPr>
        <w:spacing w:line="360" w:lineRule="auto"/>
        <w:jc w:val="both"/>
        <w:rPr>
          <w:rFonts w:ascii="Arial" w:hAnsi="Arial" w:cs="Arial"/>
          <w:snapToGrid w:val="0"/>
          <w:sz w:val="22"/>
          <w:szCs w:val="22"/>
          <w:lang w:val="pt-BR"/>
        </w:rPr>
      </w:pPr>
      <w:r w:rsidRPr="00D779E7">
        <w:rPr>
          <w:rFonts w:ascii="Arial" w:hAnsi="Arial" w:cs="Arial"/>
          <w:b/>
          <w:snapToGrid w:val="0"/>
          <w:sz w:val="22"/>
          <w:szCs w:val="22"/>
          <w:lang w:val="pt-BR"/>
        </w:rPr>
        <w:t xml:space="preserve"> 2.2</w:t>
      </w:r>
      <w:r w:rsidRPr="00D779E7">
        <w:rPr>
          <w:rFonts w:ascii="Arial" w:hAnsi="Arial" w:cs="Arial"/>
          <w:snapToGrid w:val="0"/>
          <w:sz w:val="22"/>
          <w:szCs w:val="22"/>
          <w:lang w:val="pt-BR"/>
        </w:rPr>
        <w:t xml:space="preserve"> - Assistência técnico-profissional e hospitalar, compreendendo:</w:t>
      </w:r>
    </w:p>
    <w:p w:rsidR="003D5B95" w:rsidRPr="00D779E7" w:rsidRDefault="003D5B95"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a) todos os recursos de diagnóstico e tratamento disponíveis necessários ao atendimento dos usuários do SUS;</w:t>
      </w:r>
    </w:p>
    <w:p w:rsidR="003D5B95" w:rsidRPr="00D779E7" w:rsidRDefault="003D5B95"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b) encargos profissionais (incluindo plantonistas) e nasocomiais necessários;</w:t>
      </w:r>
    </w:p>
    <w:p w:rsidR="003D5B95" w:rsidRPr="00D779E7" w:rsidRDefault="003D5B95"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c) utilização de sala de cirurgia, material e serviços do centro cirúrgico e instalações correlatas;</w:t>
      </w:r>
    </w:p>
    <w:p w:rsidR="003D5B95" w:rsidRPr="00D779E7" w:rsidRDefault="003D5B95"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d) medicamentos receitados e outros materiais utilizados, sangue e hemoderivados;</w:t>
      </w:r>
    </w:p>
    <w:p w:rsidR="003D5B95" w:rsidRPr="00D779E7" w:rsidRDefault="003D5B95"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e) serviços de enfermagem;</w:t>
      </w:r>
    </w:p>
    <w:p w:rsidR="003D5B95" w:rsidRPr="00D779E7" w:rsidRDefault="003D5B95"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f) serviços gerais;</w:t>
      </w:r>
    </w:p>
    <w:p w:rsidR="003D5B95" w:rsidRPr="00D779E7" w:rsidRDefault="003D5B95"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g) fornecimento de roupa hospitalar;</w:t>
      </w:r>
    </w:p>
    <w:p w:rsidR="003D5B95" w:rsidRPr="00D779E7" w:rsidRDefault="003D5B95"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h) alimentação com observância das dietas prescritas;</w:t>
      </w:r>
    </w:p>
    <w:p w:rsidR="003D5B95" w:rsidRPr="00D779E7" w:rsidRDefault="003D5B95" w:rsidP="00FE1835">
      <w:pPr>
        <w:spacing w:line="360" w:lineRule="auto"/>
        <w:jc w:val="both"/>
        <w:rPr>
          <w:rFonts w:ascii="Arial" w:hAnsi="Arial" w:cs="Arial"/>
          <w:snapToGrid w:val="0"/>
          <w:color w:val="000000"/>
          <w:sz w:val="22"/>
          <w:szCs w:val="22"/>
          <w:lang w:val="pt-BR"/>
        </w:rPr>
      </w:pPr>
      <w:r w:rsidRPr="00D779E7">
        <w:rPr>
          <w:rFonts w:ascii="Arial" w:hAnsi="Arial" w:cs="Arial"/>
          <w:snapToGrid w:val="0"/>
          <w:color w:val="000000"/>
          <w:sz w:val="22"/>
          <w:szCs w:val="22"/>
          <w:lang w:val="pt-BR"/>
        </w:rPr>
        <w:t>i) procedimentos especiais, como hemodiálise, fisioterapia, fonoaudiologia, terapia ocupacional, endoscopia e outros necessários ao adequado atendimento do usuário, de acordo com a capacidade instalada e complexidade do CONTRATADO.</w:t>
      </w:r>
    </w:p>
    <w:p w:rsidR="003D5B95" w:rsidRPr="00D779E7" w:rsidRDefault="003D5B95" w:rsidP="00FE1835">
      <w:pPr>
        <w:autoSpaceDE w:val="0"/>
        <w:autoSpaceDN w:val="0"/>
        <w:adjustRightInd w:val="0"/>
        <w:spacing w:line="360" w:lineRule="auto"/>
        <w:jc w:val="both"/>
        <w:rPr>
          <w:rFonts w:ascii="Arial" w:hAnsi="Arial" w:cs="Arial"/>
          <w:b/>
          <w:color w:val="000000"/>
          <w:sz w:val="22"/>
          <w:szCs w:val="22"/>
          <w:lang w:val="pt-BR"/>
        </w:rPr>
      </w:pPr>
    </w:p>
    <w:p w:rsidR="003D5B95" w:rsidRPr="00D779E7" w:rsidRDefault="003D5B95" w:rsidP="00FE1835">
      <w:pPr>
        <w:pStyle w:val="Heading1"/>
        <w:numPr>
          <w:ilvl w:val="0"/>
          <w:numId w:val="0"/>
        </w:numPr>
        <w:jc w:val="both"/>
        <w:rPr>
          <w:rFonts w:ascii="Arial" w:hAnsi="Arial" w:cs="Arial"/>
          <w:b w:val="0"/>
          <w:sz w:val="22"/>
          <w:szCs w:val="22"/>
          <w:lang w:val="pt-BR"/>
        </w:rPr>
      </w:pPr>
      <w:r w:rsidRPr="00D779E7">
        <w:rPr>
          <w:rFonts w:ascii="Arial" w:hAnsi="Arial" w:cs="Arial"/>
          <w:sz w:val="22"/>
          <w:szCs w:val="22"/>
          <w:lang w:val="pt-BR"/>
        </w:rPr>
        <w:t xml:space="preserve"> 2.3</w:t>
      </w:r>
      <w:r w:rsidRPr="00D779E7">
        <w:rPr>
          <w:rFonts w:ascii="Arial" w:hAnsi="Arial" w:cs="Arial"/>
          <w:b w:val="0"/>
          <w:sz w:val="22"/>
          <w:szCs w:val="22"/>
          <w:lang w:val="pt-BR"/>
        </w:rPr>
        <w:t>. Os serviços devem obedecer às legislações vigentes,</w:t>
      </w:r>
      <w:r w:rsidRPr="00D779E7">
        <w:rPr>
          <w:rFonts w:ascii="Arial" w:hAnsi="Arial" w:cs="Arial"/>
          <w:b w:val="0"/>
          <w:caps/>
          <w:color w:val="000000"/>
          <w:sz w:val="22"/>
          <w:szCs w:val="22"/>
          <w:lang w:val="pt-BR"/>
        </w:rPr>
        <w:t xml:space="preserve"> </w:t>
      </w:r>
      <w:r w:rsidRPr="00D779E7">
        <w:rPr>
          <w:rFonts w:ascii="Arial" w:hAnsi="Arial" w:cs="Arial"/>
          <w:b w:val="0"/>
          <w:sz w:val="22"/>
          <w:szCs w:val="22"/>
          <w:lang w:val="pt-BR"/>
        </w:rPr>
        <w:t xml:space="preserve">ou outras que venham a substituí-las: </w:t>
      </w:r>
    </w:p>
    <w:p w:rsidR="003D5B95" w:rsidRPr="00D779E7" w:rsidRDefault="003D5B95" w:rsidP="00FE1835">
      <w:pPr>
        <w:rPr>
          <w:rFonts w:ascii="Arial" w:hAnsi="Arial" w:cs="Arial"/>
          <w:sz w:val="22"/>
          <w:szCs w:val="22"/>
          <w:lang w:val="pt-BR"/>
        </w:rPr>
      </w:pPr>
    </w:p>
    <w:p w:rsidR="003D5B95" w:rsidRPr="00D779E7" w:rsidRDefault="003D5B95" w:rsidP="00FE1835">
      <w:pPr>
        <w:spacing w:line="360" w:lineRule="auto"/>
        <w:jc w:val="both"/>
        <w:rPr>
          <w:rFonts w:ascii="Arial" w:hAnsi="Arial" w:cs="Arial"/>
          <w:sz w:val="22"/>
          <w:szCs w:val="22"/>
          <w:lang w:val="pt-BR"/>
        </w:rPr>
      </w:pPr>
      <w:r w:rsidRPr="00D779E7">
        <w:rPr>
          <w:rFonts w:ascii="Arial" w:hAnsi="Arial" w:cs="Arial"/>
          <w:sz w:val="22"/>
          <w:szCs w:val="22"/>
          <w:lang w:val="pt-BR"/>
        </w:rPr>
        <w:t xml:space="preserve">- </w:t>
      </w:r>
      <w:r w:rsidRPr="00D779E7">
        <w:rPr>
          <w:rFonts w:ascii="Arial" w:hAnsi="Arial" w:cs="Arial"/>
          <w:b/>
          <w:sz w:val="22"/>
          <w:szCs w:val="22"/>
          <w:lang w:val="pt-BR"/>
        </w:rPr>
        <w:t>Portaria nº 3.432/MS/GM, de 12 de agosto de 1998</w:t>
      </w:r>
      <w:r w:rsidRPr="00D779E7">
        <w:rPr>
          <w:rFonts w:ascii="Arial" w:hAnsi="Arial" w:cs="Arial"/>
          <w:sz w:val="22"/>
          <w:szCs w:val="22"/>
          <w:lang w:val="pt-BR"/>
        </w:rPr>
        <w:t>, estabelece critérios de classificação entre as Unidades de Tratamento Intensivo, de acordo com a incorporação de tecnologia, a especialização dos recursos humanos e a área física disponível;</w:t>
      </w:r>
    </w:p>
    <w:p w:rsidR="003D5B95" w:rsidRPr="00D779E7" w:rsidRDefault="003D5B95" w:rsidP="00FE1835">
      <w:pPr>
        <w:spacing w:line="360" w:lineRule="auto"/>
        <w:jc w:val="both"/>
        <w:rPr>
          <w:rFonts w:ascii="Arial" w:hAnsi="Arial" w:cs="Arial"/>
          <w:sz w:val="22"/>
          <w:szCs w:val="22"/>
          <w:lang w:val="pt-BR"/>
        </w:rPr>
      </w:pPr>
    </w:p>
    <w:p w:rsidR="003D5B95" w:rsidRPr="00D779E7" w:rsidRDefault="003D5B95" w:rsidP="00FE1835">
      <w:pPr>
        <w:spacing w:line="360" w:lineRule="auto"/>
        <w:jc w:val="both"/>
        <w:rPr>
          <w:rFonts w:ascii="Arial" w:hAnsi="Arial" w:cs="Arial"/>
          <w:sz w:val="22"/>
          <w:szCs w:val="22"/>
          <w:lang w:val="pt-BR"/>
        </w:rPr>
      </w:pPr>
      <w:r w:rsidRPr="00D779E7">
        <w:rPr>
          <w:rFonts w:ascii="Arial" w:hAnsi="Arial" w:cs="Arial"/>
          <w:sz w:val="22"/>
          <w:szCs w:val="22"/>
          <w:lang w:val="pt-BR"/>
        </w:rPr>
        <w:t xml:space="preserve">- </w:t>
      </w:r>
      <w:r w:rsidRPr="00D779E7">
        <w:rPr>
          <w:rFonts w:ascii="Arial" w:hAnsi="Arial" w:cs="Arial"/>
          <w:b/>
          <w:sz w:val="22"/>
          <w:szCs w:val="22"/>
          <w:lang w:val="pt-BR"/>
        </w:rPr>
        <w:t>Resolução RDC/ANVISA nº 50 de 21 de fevereiro de 2002</w:t>
      </w:r>
      <w:r w:rsidRPr="00D779E7">
        <w:rPr>
          <w:rFonts w:ascii="Arial" w:hAnsi="Arial" w:cs="Arial"/>
          <w:sz w:val="22"/>
          <w:szCs w:val="22"/>
          <w:lang w:val="pt-BR"/>
        </w:rPr>
        <w:t>, ou outra que venha a substituí-la, quanto às normas específicas referentes às áreas de engenharia, arquitetura e vigilância sanitária em vigor, com vistas a garantir as condições físicas adequadas ao atendimento da clientela;</w:t>
      </w:r>
    </w:p>
    <w:p w:rsidR="003D5B95" w:rsidRPr="00D779E7" w:rsidRDefault="003D5B95" w:rsidP="00FE1835">
      <w:pPr>
        <w:spacing w:line="360" w:lineRule="auto"/>
        <w:jc w:val="both"/>
        <w:rPr>
          <w:rFonts w:ascii="Arial" w:hAnsi="Arial" w:cs="Arial"/>
          <w:sz w:val="22"/>
          <w:szCs w:val="22"/>
          <w:lang w:val="pt-BR"/>
        </w:rPr>
      </w:pPr>
    </w:p>
    <w:p w:rsidR="003D5B95" w:rsidRPr="00D779E7" w:rsidRDefault="003D5B95" w:rsidP="00FE1835">
      <w:pPr>
        <w:spacing w:line="360" w:lineRule="auto"/>
        <w:jc w:val="both"/>
        <w:rPr>
          <w:rFonts w:ascii="Arial" w:hAnsi="Arial" w:cs="Arial"/>
          <w:sz w:val="22"/>
          <w:szCs w:val="22"/>
          <w:lang w:val="pt-BR"/>
        </w:rPr>
      </w:pPr>
      <w:r w:rsidRPr="00D779E7">
        <w:rPr>
          <w:rFonts w:ascii="Arial" w:hAnsi="Arial" w:cs="Arial"/>
          <w:sz w:val="22"/>
          <w:szCs w:val="22"/>
          <w:lang w:val="pt-BR"/>
        </w:rPr>
        <w:t xml:space="preserve">- </w:t>
      </w:r>
      <w:r w:rsidRPr="00D779E7">
        <w:rPr>
          <w:rFonts w:ascii="Arial" w:hAnsi="Arial" w:cs="Arial"/>
          <w:b/>
          <w:sz w:val="22"/>
          <w:szCs w:val="22"/>
          <w:lang w:val="pt-BR"/>
        </w:rPr>
        <w:t>Resolução-RDC nº 7, de 24 de fevereiro de 2010</w:t>
      </w:r>
      <w:r w:rsidRPr="00D779E7">
        <w:rPr>
          <w:rFonts w:ascii="Arial" w:hAnsi="Arial" w:cs="Arial"/>
          <w:sz w:val="22"/>
          <w:szCs w:val="22"/>
          <w:lang w:val="pt-BR"/>
        </w:rPr>
        <w:t>, Dispõe sobre os requisitos mínimos para funcionamento de Unidades de Terapia Intensiva e dá outras providências;</w:t>
      </w:r>
    </w:p>
    <w:p w:rsidR="003D5B95" w:rsidRPr="00D779E7" w:rsidRDefault="003D5B95" w:rsidP="00FE1835">
      <w:pPr>
        <w:spacing w:line="360" w:lineRule="auto"/>
        <w:jc w:val="both"/>
        <w:rPr>
          <w:rFonts w:ascii="Arial" w:hAnsi="Arial" w:cs="Arial"/>
          <w:sz w:val="22"/>
          <w:szCs w:val="22"/>
          <w:lang w:val="pt-BR"/>
        </w:rPr>
      </w:pPr>
    </w:p>
    <w:p w:rsidR="003D5B95" w:rsidRPr="00D779E7" w:rsidRDefault="003D5B95" w:rsidP="00FE1835">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 xml:space="preserve"> 2.4.</w:t>
      </w:r>
      <w:r w:rsidRPr="00D779E7">
        <w:rPr>
          <w:rFonts w:ascii="Arial" w:hAnsi="Arial" w:cs="Arial"/>
          <w:sz w:val="22"/>
          <w:szCs w:val="22"/>
          <w:lang w:val="pt-BR"/>
        </w:rPr>
        <w:t xml:space="preserve"> Os interessados são responsáveis pela continuidade do tratamento dos pacientes, inclusive nos fins de semanas e de feriados.</w:t>
      </w: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CLAUSULA TERCEIRA - DO PREÇO, RECURSO ORÇAMENTÁRIOS E DA DOTAÇÃO</w:t>
      </w: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p>
    <w:p w:rsidR="003D5B95" w:rsidRPr="00DE69F0" w:rsidRDefault="003D5B95" w:rsidP="001D3536">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3.1</w:t>
      </w:r>
      <w:r w:rsidRPr="00DE69F0">
        <w:rPr>
          <w:rFonts w:ascii="Arial" w:hAnsi="Arial" w:cs="Arial"/>
          <w:b/>
          <w:sz w:val="22"/>
          <w:szCs w:val="22"/>
          <w:lang w:val="pt-BR"/>
        </w:rPr>
        <w:t>.</w:t>
      </w:r>
      <w:r w:rsidRPr="00DE69F0">
        <w:rPr>
          <w:rFonts w:ascii="Arial" w:hAnsi="Arial" w:cs="Arial"/>
          <w:sz w:val="22"/>
          <w:szCs w:val="22"/>
          <w:lang w:val="pt-BR"/>
        </w:rPr>
        <w:t xml:space="preserve">  A CONTRATANTE pagará, mensalmente, a CONTRATADA, pelos serviços previamente encaminhados, autorizados pela Secretaria Municipal de Saúde, e efetivamente prestados, a importância correspondente a cada procedimento mensal, observado os limites quantitativos contratados, conforme Tabela de Procedimentos, Medicamentos e OPM do SUS, em vigor na data da assinatura do Contrato nos limites quantitativos explicitados na Cláusula Primeira.</w:t>
      </w:r>
    </w:p>
    <w:p w:rsidR="003D5B95" w:rsidRPr="00DE69F0" w:rsidRDefault="003D5B95" w:rsidP="001D3536">
      <w:pPr>
        <w:autoSpaceDE w:val="0"/>
        <w:autoSpaceDN w:val="0"/>
        <w:adjustRightInd w:val="0"/>
        <w:spacing w:line="360" w:lineRule="auto"/>
        <w:jc w:val="both"/>
        <w:rPr>
          <w:rFonts w:ascii="Arial" w:hAnsi="Arial" w:cs="Arial"/>
          <w:sz w:val="22"/>
          <w:szCs w:val="22"/>
          <w:lang w:val="pt-BR"/>
        </w:rPr>
      </w:pPr>
      <w:r w:rsidRPr="00DE69F0">
        <w:rPr>
          <w:rFonts w:ascii="Arial" w:hAnsi="Arial" w:cs="Arial"/>
          <w:b/>
          <w:sz w:val="22"/>
          <w:szCs w:val="22"/>
          <w:lang w:val="pt-BR"/>
        </w:rPr>
        <w:t>3.1.1.</w:t>
      </w:r>
      <w:r w:rsidRPr="00DE69F0">
        <w:rPr>
          <w:rFonts w:ascii="Arial" w:hAnsi="Arial" w:cs="Arial"/>
          <w:sz w:val="22"/>
          <w:szCs w:val="22"/>
          <w:lang w:val="pt-BR"/>
        </w:rPr>
        <w:t xml:space="preserve"> As despesas decorrentes de atendimento ambulatorial e SADT, consignadas no Sistema de Informação Ambulatorial – SIA, tem valor anual estimado de até R$_________________(____), ou seja, R$ ___________(___________) por mês, conforme estimativa financeira constante na FICHA DE PROGRAMAÇÃO ORÇAMENTÁRIA – FPO, sendo a estimativa de R$ _________(_______) mensais para os procedimentos financiados pelo FUNDO DE AÇÕES ESTRATÉGICAS E COMPENSAÇÃO – FAEC e o limite de R$_________(_______________) mensais para os procedimentos de MÉDIA COMPLEXIDADE da Tabela de Procedimentos, Medicamentos e OPM do SUS, que serão custeados pela CONTRATANTE, com recurso repassado mensalmente ao FUNDO MUNICIPAL DE SAÚDE – FMS pelo FUNDO NACIONAL DA SAÚDE – FNS, classificado como BLOCO DE MÉDIA E ALTA COMPLEXIDADE – MAC.</w:t>
      </w:r>
    </w:p>
    <w:p w:rsidR="003D5B95" w:rsidRPr="00DE69F0"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3.2.</w:t>
      </w:r>
      <w:r w:rsidRPr="00D779E7">
        <w:rPr>
          <w:rFonts w:ascii="Arial" w:hAnsi="Arial" w:cs="Arial"/>
          <w:sz w:val="22"/>
          <w:szCs w:val="22"/>
          <w:lang w:val="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D779E7">
        <w:rPr>
          <w:rFonts w:ascii="Arial" w:hAnsi="Arial" w:cs="Arial"/>
          <w:sz w:val="22"/>
          <w:szCs w:val="22"/>
          <w:shd w:val="clear" w:color="auto" w:fill="FFFFFF"/>
          <w:lang w:val="pt-BR"/>
        </w:rPr>
        <w:t>Portaria nº 204/GM/MS, de 29 de janeiro de 2007</w:t>
      </w:r>
      <w:r w:rsidRPr="00D779E7">
        <w:rPr>
          <w:rFonts w:ascii="Arial" w:hAnsi="Arial" w:cs="Arial"/>
          <w:sz w:val="22"/>
          <w:szCs w:val="22"/>
          <w:lang w:val="pt-BR"/>
        </w:rPr>
        <w:t xml:space="preserve">, e conforme estipulado na </w:t>
      </w:r>
      <w:r w:rsidRPr="00D779E7">
        <w:rPr>
          <w:rStyle w:val="Strong"/>
          <w:rFonts w:ascii="Arial" w:hAnsi="Arial" w:cs="Arial"/>
          <w:b w:val="0"/>
          <w:sz w:val="22"/>
          <w:szCs w:val="22"/>
          <w:shd w:val="clear" w:color="auto" w:fill="FFFFFF"/>
          <w:lang w:val="pt-BR"/>
        </w:rPr>
        <w:t>PORTARIA N 1.744, DE 22 DE OUTUBRO DE 2015</w:t>
      </w:r>
      <w:r w:rsidRPr="00D779E7">
        <w:rPr>
          <w:rFonts w:ascii="Arial" w:hAnsi="Arial" w:cs="Arial"/>
          <w:sz w:val="22"/>
          <w:szCs w:val="22"/>
          <w:lang w:val="pt-BR"/>
        </w:rPr>
        <w:t>, que estabelece os repasses do FUNDO DE AÇÕES ESTRATÉGICAS E COMPENSAÇÕES – FAEC,  ou outras Portarias que venham a atualizá-las.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3.3</w:t>
      </w:r>
      <w:r w:rsidRPr="00D779E7">
        <w:rPr>
          <w:rFonts w:ascii="Arial" w:hAnsi="Arial" w:cs="Arial"/>
          <w:sz w:val="22"/>
          <w:szCs w:val="22"/>
          <w:lang w:val="pt-BR"/>
        </w:rPr>
        <w:t xml:space="preserve">. As despesas decorrentes das contratações correrá por conta da dotação orçamentária abaixo, referente ao orçamento vigente e, nos próximos exercícios, a conta de dotação própria.  </w:t>
      </w:r>
    </w:p>
    <w:p w:rsidR="003D5B95" w:rsidRPr="00D779E7" w:rsidRDefault="003D5B95" w:rsidP="00E77073">
      <w:pPr>
        <w:spacing w:line="360" w:lineRule="auto"/>
        <w:jc w:val="both"/>
        <w:rPr>
          <w:rFonts w:ascii="Arial" w:hAnsi="Arial" w:cs="Arial"/>
          <w:sz w:val="22"/>
          <w:szCs w:val="22"/>
          <w:lang w:val="pt-BR"/>
        </w:rPr>
      </w:pPr>
      <w:r w:rsidRPr="00D779E7">
        <w:rPr>
          <w:rFonts w:ascii="Arial" w:hAnsi="Arial" w:cs="Arial"/>
          <w:sz w:val="22"/>
          <w:szCs w:val="22"/>
          <w:lang w:val="pt-BR"/>
        </w:rPr>
        <w:t xml:space="preserve">09.01.00.10.302.0022.2.0117 (1.114)  - Aquisição de Serviços Ambulatoriais e Hospitalares </w:t>
      </w:r>
    </w:p>
    <w:p w:rsidR="003D5B95" w:rsidRPr="00D779E7" w:rsidRDefault="003D5B95" w:rsidP="00E77073">
      <w:pPr>
        <w:spacing w:line="360" w:lineRule="auto"/>
        <w:jc w:val="both"/>
        <w:rPr>
          <w:rFonts w:ascii="Arial" w:hAnsi="Arial" w:cs="Arial"/>
          <w:sz w:val="22"/>
          <w:szCs w:val="22"/>
          <w:lang w:val="pt-BR"/>
        </w:rPr>
      </w:pPr>
      <w:r w:rsidRPr="00D779E7">
        <w:rPr>
          <w:rFonts w:ascii="Arial" w:hAnsi="Arial" w:cs="Arial"/>
          <w:sz w:val="22"/>
          <w:szCs w:val="22"/>
          <w:lang w:val="pt-BR"/>
        </w:rPr>
        <w:t xml:space="preserve">Fonte de Recursos Federal: 01.0049.0100.0000 -  Média e Alta Complexidade. </w:t>
      </w:r>
    </w:p>
    <w:p w:rsidR="003D5B95" w:rsidRPr="00D779E7" w:rsidRDefault="003D5B95" w:rsidP="00E77073">
      <w:pPr>
        <w:spacing w:line="360" w:lineRule="auto"/>
        <w:jc w:val="both"/>
        <w:rPr>
          <w:rFonts w:ascii="Arial" w:hAnsi="Arial" w:cs="Arial"/>
          <w:sz w:val="22"/>
          <w:szCs w:val="22"/>
          <w:lang w:val="pt-BR"/>
        </w:rPr>
      </w:pPr>
      <w:r w:rsidRPr="00D779E7">
        <w:rPr>
          <w:rFonts w:ascii="Arial" w:hAnsi="Arial" w:cs="Arial"/>
          <w:sz w:val="22"/>
          <w:szCs w:val="22"/>
          <w:lang w:val="pt-BR"/>
        </w:rPr>
        <w:t>Fonte de Recursos Estadual: 01.0055.0207.0000  - Outras Rec. Média e Alta Complexidade.</w:t>
      </w:r>
    </w:p>
    <w:p w:rsidR="003D5B95" w:rsidRPr="00D779E7" w:rsidRDefault="003D5B95" w:rsidP="00E77073">
      <w:pPr>
        <w:spacing w:line="360" w:lineRule="auto"/>
        <w:jc w:val="both"/>
        <w:rPr>
          <w:rFonts w:ascii="Arial" w:hAnsi="Arial" w:cs="Arial"/>
          <w:sz w:val="22"/>
          <w:szCs w:val="22"/>
          <w:lang w:val="pt-BR"/>
        </w:rPr>
      </w:pPr>
      <w:r w:rsidRPr="00D779E7">
        <w:rPr>
          <w:rFonts w:ascii="Arial" w:hAnsi="Arial" w:cs="Arial"/>
          <w:sz w:val="22"/>
          <w:szCs w:val="22"/>
          <w:lang w:val="pt-BR"/>
        </w:rPr>
        <w:t>Fonte de Recursos Municipal: 01.0002.0000.0000  -  Rec. Imp. e Transf. Imp. Vinc. à Saúde.</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3.4.</w:t>
      </w:r>
      <w:r w:rsidRPr="00D779E7">
        <w:rPr>
          <w:rFonts w:ascii="Arial" w:hAnsi="Arial" w:cs="Arial"/>
          <w:sz w:val="22"/>
          <w:szCs w:val="22"/>
          <w:lang w:val="pt-BR"/>
        </w:rPr>
        <w:t xml:space="preserve"> A Tabela de Procedimentos Medicamentos OPM do SUS vigente poderá ser acessada no endereço eletrônico http//:www.sigtap.datasus.gov.br;</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3.5.</w:t>
      </w:r>
      <w:r w:rsidRPr="00D779E7">
        <w:rPr>
          <w:rFonts w:ascii="Arial" w:hAnsi="Arial" w:cs="Arial"/>
          <w:sz w:val="22"/>
          <w:szCs w:val="22"/>
          <w:lang w:val="pt-BR"/>
        </w:rPr>
        <w:t xml:space="preserve"> Os serviços ambulatoriais contratados obedecerão aos valores quantitativos e financeiros estimados conforme FICHA DE PROGRAMAÇÃO ORÇAMENTÁRIA – FPO.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AA7579">
      <w:pPr>
        <w:spacing w:line="360" w:lineRule="auto"/>
        <w:jc w:val="both"/>
        <w:rPr>
          <w:rFonts w:ascii="Arial" w:hAnsi="Arial" w:cs="Arial"/>
          <w:snapToGrid w:val="0"/>
          <w:sz w:val="22"/>
          <w:szCs w:val="22"/>
          <w:lang w:val="pt-BR"/>
        </w:rPr>
      </w:pPr>
      <w:r w:rsidRPr="00D779E7">
        <w:rPr>
          <w:rFonts w:ascii="Arial" w:hAnsi="Arial" w:cs="Arial"/>
          <w:b/>
          <w:sz w:val="22"/>
          <w:szCs w:val="22"/>
          <w:lang w:val="pt-BR"/>
        </w:rPr>
        <w:t xml:space="preserve">3.6. </w:t>
      </w:r>
      <w:r w:rsidRPr="00D779E7">
        <w:rPr>
          <w:rFonts w:ascii="Arial" w:hAnsi="Arial" w:cs="Arial"/>
          <w:snapToGrid w:val="0"/>
          <w:sz w:val="22"/>
          <w:szCs w:val="22"/>
          <w:lang w:val="pt-BR"/>
        </w:rPr>
        <w:t>O não-cumprimento pelo Ministério da Saúde da obrigação de repassar os recursos correspondentes aos valores constantes deste contrato não transfere para o CONTRATANTE a obrigação de pagar os serviços ora contratados, os quais são de responsabilidade do Ministério da Saúde para todos os efeitos legais.</w:t>
      </w:r>
    </w:p>
    <w:p w:rsidR="003D5B95" w:rsidRPr="00D779E7" w:rsidRDefault="003D5B95" w:rsidP="00AA7579">
      <w:pPr>
        <w:spacing w:line="360" w:lineRule="auto"/>
        <w:jc w:val="both"/>
        <w:rPr>
          <w:rFonts w:ascii="Arial" w:hAnsi="Arial" w:cs="Arial"/>
          <w:snapToGrid w:val="0"/>
          <w:sz w:val="22"/>
          <w:szCs w:val="22"/>
          <w:lang w:val="pt-BR"/>
        </w:rPr>
      </w:pPr>
    </w:p>
    <w:p w:rsidR="003D5B95" w:rsidRPr="00D779E7" w:rsidRDefault="003D5B95" w:rsidP="00AA7579">
      <w:pPr>
        <w:spacing w:line="360" w:lineRule="auto"/>
        <w:jc w:val="both"/>
        <w:rPr>
          <w:rFonts w:ascii="Arial" w:hAnsi="Arial" w:cs="Arial"/>
          <w:snapToGrid w:val="0"/>
          <w:sz w:val="22"/>
          <w:szCs w:val="22"/>
          <w:lang w:val="pt-BR"/>
        </w:rPr>
      </w:pPr>
      <w:r w:rsidRPr="00D779E7">
        <w:rPr>
          <w:rFonts w:ascii="Arial" w:hAnsi="Arial" w:cs="Arial"/>
          <w:b/>
          <w:snapToGrid w:val="0"/>
          <w:sz w:val="22"/>
          <w:szCs w:val="22"/>
          <w:lang w:val="pt-BR"/>
        </w:rPr>
        <w:t xml:space="preserve">3.6.1 - </w:t>
      </w:r>
      <w:r w:rsidRPr="00D779E7">
        <w:rPr>
          <w:rFonts w:ascii="Arial" w:hAnsi="Arial" w:cs="Arial"/>
          <w:snapToGrid w:val="0"/>
          <w:sz w:val="22"/>
          <w:szCs w:val="22"/>
          <w:lang w:val="pt-BR"/>
        </w:rPr>
        <w:t>O CONTRATANTE responderá pelos encargos financeiros assumidos além do limite dos recursos que lhe são destinados (extrapolamentos), quando esses valores forem gerados por internações hospitalares de média e alta complexidade de população própria regulada. No caso dos valores gerados, extrapolamento, por internações hospitalares de média e alta complexidade de população de referência reguladas, os valores só serão assumidos pelo Contratante, em caso de ressarcimento pelo Estado, conforme Deliberação CIB-SUS nº 404 de 06 de dezembro de 2.006 e Deliberação CIB-SUS nº 1.024 de 07 de dezembro de 2.011 e repassados aos Contratados proporcionalmente com os atendimentos dos critérios exigidos pelas Deliberações citadas acima.</w:t>
      </w:r>
    </w:p>
    <w:p w:rsidR="003D5B95" w:rsidRPr="00D779E7" w:rsidRDefault="003D5B95" w:rsidP="00E77073">
      <w:pPr>
        <w:autoSpaceDE w:val="0"/>
        <w:autoSpaceDN w:val="0"/>
        <w:adjustRightInd w:val="0"/>
        <w:spacing w:line="360" w:lineRule="auto"/>
        <w:jc w:val="both"/>
        <w:rPr>
          <w:rFonts w:ascii="Arial" w:hAnsi="Arial" w:cs="Arial"/>
          <w:b/>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QUARTA - DO REAJUSTE</w:t>
      </w: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4.1</w:t>
      </w:r>
      <w:r w:rsidRPr="00D779E7">
        <w:rPr>
          <w:rFonts w:ascii="Arial" w:hAnsi="Arial" w:cs="Arial"/>
          <w:sz w:val="22"/>
          <w:szCs w:val="22"/>
          <w:lang w:val="pt-BR"/>
        </w:rPr>
        <w:t xml:space="preserve"> Os repasses financeiros relativos à prestação de serviços terão como referência a Tabela de Procedimentos, Medicamentos e OPM do SUS, e serão reajustados na mesma proporção, índices e épocas dos reajustes determinados pelo Ministério da Saúde, nos termos do art. 26 da lei nº. 8080/90.</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4.2</w:t>
      </w:r>
      <w:r w:rsidRPr="00D779E7">
        <w:rPr>
          <w:rFonts w:ascii="Arial" w:hAnsi="Arial" w:cs="Arial"/>
          <w:sz w:val="22"/>
          <w:szCs w:val="22"/>
          <w:lang w:val="pt-BR"/>
        </w:rPr>
        <w:t xml:space="preserve"> A variação do valor contratual para fazer face ao reajuste de preços da Tabela de Procedimentos Medicamentos OPM do SUS, compensações ou penalizações financeiras bem como o empenho de dotações orçamentárias suplementares até o limite do seu valor corrigido, podem ser registrados por simples apostila, dispensando a celebração de aditamento em conformidade com o § 8 do art. 65 da Lei Federal 8666/93, ou outra que venha a substituí-la, por se tratar de reajuste dos valores unitários da Tabela, estabelecida pelo Ministério da Saúde.</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CLAUSULA QUINTA - DA VIGÊNCIA</w:t>
      </w: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E77073">
      <w:pPr>
        <w:spacing w:line="360" w:lineRule="auto"/>
        <w:jc w:val="both"/>
        <w:rPr>
          <w:rFonts w:ascii="Arial" w:hAnsi="Arial" w:cs="Arial"/>
          <w:sz w:val="22"/>
          <w:szCs w:val="22"/>
          <w:lang w:val="pt-BR"/>
        </w:rPr>
      </w:pPr>
      <w:r w:rsidRPr="00D779E7">
        <w:rPr>
          <w:rFonts w:ascii="Arial" w:hAnsi="Arial" w:cs="Arial"/>
          <w:b/>
          <w:sz w:val="22"/>
          <w:szCs w:val="22"/>
          <w:lang w:val="pt-BR"/>
        </w:rPr>
        <w:t>5.1</w:t>
      </w:r>
      <w:r w:rsidRPr="00D779E7">
        <w:rPr>
          <w:rFonts w:ascii="Arial" w:hAnsi="Arial" w:cs="Arial"/>
          <w:sz w:val="22"/>
          <w:szCs w:val="22"/>
          <w:lang w:val="pt-BR"/>
        </w:rPr>
        <w:t xml:space="preserve"> A vigência do Contrato será de pelo período de 12 (doze) meses a partir da data de sua assinatura, podendo ser prorrogado por períodos subsequentes, desde que obedecidas às mesmas condições estipuladas no Instrumento  Contratual, até o limite de 60 (sessenta) meses, anuência da credenciada, nos termos do inciso II, do art. 57, da Lei Federal 8.666/93.</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5.2</w:t>
      </w:r>
      <w:r w:rsidRPr="00D779E7">
        <w:rPr>
          <w:rFonts w:ascii="Arial" w:hAnsi="Arial" w:cs="Arial"/>
          <w:sz w:val="22"/>
          <w:szCs w:val="22"/>
          <w:lang w:val="pt-BR"/>
        </w:rPr>
        <w:t xml:space="preserve"> A continuação da prestação de serviços nos exercícios financeiros subseqüentes ao presente, respeitando prazo de vigência do Contrato, fica condicionada à aprovação das dotações próprias para as referidas despesas no orçamento do Fundo Municipal da Saúde – FMS </w:t>
      </w:r>
      <w:r w:rsidRPr="00D779E7">
        <w:rPr>
          <w:rFonts w:ascii="Arial" w:hAnsi="Arial" w:cs="Arial"/>
          <w:i/>
          <w:iCs/>
          <w:sz w:val="22"/>
          <w:szCs w:val="22"/>
          <w:lang w:val="pt-BR"/>
        </w:rPr>
        <w:t xml:space="preserve">e </w:t>
      </w:r>
      <w:r w:rsidRPr="00D779E7">
        <w:rPr>
          <w:rFonts w:ascii="Arial" w:hAnsi="Arial" w:cs="Arial"/>
          <w:sz w:val="22"/>
          <w:szCs w:val="22"/>
          <w:lang w:val="pt-BR"/>
        </w:rPr>
        <w:t>do FUNDO DE AÇÕES ESTRATÉGICAS E COMPENSAÇÕES – FAEC.</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CLAUSULA SEXTA - DA APRESENTAÇÃO DAS CONTAS E DAS CONDIÇÕES DE PAGAMENTO</w:t>
      </w: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6.1.</w:t>
      </w:r>
      <w:r w:rsidRPr="00D779E7">
        <w:rPr>
          <w:rFonts w:ascii="Arial" w:hAnsi="Arial" w:cs="Arial"/>
          <w:sz w:val="22"/>
          <w:szCs w:val="22"/>
          <w:lang w:val="pt-BR"/>
        </w:rPr>
        <w:t xml:space="preserve"> A Contratada fica obrigado a apresentar a produção sob a forma de Boletim de Produção Ambulatorial Consolidado (BPAC), Boletim de Produção Ambulatorial Individualizado (BPAI), Autorização de Procedimentos de Alto Custo (APAC) e outros que vierem a sucedê-los, ou, que a estes forem acrescidos, no quinto dia útil de cada mês subseqüente à prestação dos serviços, obedecendo os prazos estabelecidos pelo Ministério da Saúde e devidamente gerenciados pela Contratante.</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6.2.</w:t>
      </w:r>
      <w:r w:rsidRPr="00D779E7">
        <w:rPr>
          <w:rFonts w:ascii="Arial" w:hAnsi="Arial" w:cs="Arial"/>
          <w:sz w:val="22"/>
          <w:szCs w:val="22"/>
          <w:lang w:val="pt-BR"/>
        </w:rPr>
        <w:t xml:space="preserve"> A Contratante fica responsável pelo envio dos dados de produção da Contratada ao DATASUS, que após consistência dos mesmos, irá gerar os valores de produção aprovados.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6.3.</w:t>
      </w:r>
      <w:r w:rsidRPr="00D779E7">
        <w:rPr>
          <w:rFonts w:ascii="Arial" w:hAnsi="Arial" w:cs="Arial"/>
          <w:sz w:val="22"/>
          <w:szCs w:val="22"/>
          <w:lang w:val="pt-BR"/>
        </w:rPr>
        <w:t xml:space="preserve"> Após a revisão dos documentos e sua aprovação a Contratante efetuará o pagamento do valor apurado, em até 30 (trinta) dias após emissão da nota fiscal.</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6.4. </w:t>
      </w:r>
      <w:r w:rsidRPr="00D779E7">
        <w:rPr>
          <w:rFonts w:ascii="Arial" w:hAnsi="Arial" w:cs="Arial"/>
          <w:sz w:val="22"/>
          <w:szCs w:val="22"/>
          <w:lang w:val="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6.5. </w:t>
      </w:r>
      <w:r w:rsidRPr="00D779E7">
        <w:rPr>
          <w:rFonts w:ascii="Arial" w:hAnsi="Arial" w:cs="Arial"/>
          <w:sz w:val="22"/>
          <w:szCs w:val="22"/>
          <w:lang w:val="pt-BR"/>
        </w:rPr>
        <w:t xml:space="preserve">Serão descontados no processamento apresentado, os procedimentos glosados pelas revisões técnica e administrativa. </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6.6. </w:t>
      </w:r>
      <w:r w:rsidRPr="00D779E7">
        <w:rPr>
          <w:rFonts w:ascii="Arial" w:hAnsi="Arial" w:cs="Arial"/>
          <w:sz w:val="22"/>
          <w:szCs w:val="22"/>
          <w:lang w:val="pt-BR"/>
        </w:rPr>
        <w:t>Caso os pagamentos rejeitados já tenham sido efetuados, fica a SMS/SUS/Patos de Minas, autorizada a debitar o valor pago indevidamente no mês seguinte, através do BDP/Boletim de Diferença de Pagamento no SIASUS.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6.7</w:t>
      </w:r>
      <w:r w:rsidRPr="00D779E7">
        <w:rPr>
          <w:rFonts w:ascii="Arial" w:hAnsi="Arial" w:cs="Arial"/>
          <w:sz w:val="22"/>
          <w:szCs w:val="22"/>
          <w:lang w:val="pt-BR"/>
        </w:rPr>
        <w:t>. O pagamento dos serviços ambulatoriais prestados de acordo com as Programações Pactuadas e Integradas, aprovadas pelas Comissões Intergestores Bipartite e regularmente faturados com contrato válido e vigente, até o quinto dia útil, após o cumprimento pelo Ministério da Saúde das seguintes condições: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 crédito na conta bancária do Fundo Municipal de Saúde, pelo Fundo Nacional de Saúde e pelo Fundo de Ações Estratégicas e Compensação - FAEC.</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b) disponibilização dos arquivos de processamento no SIASUS nos sites dos respectivos sistemas de informação, pelo DATASUS.</w:t>
      </w:r>
    </w:p>
    <w:p w:rsidR="003D5B95" w:rsidRPr="00D779E7" w:rsidRDefault="003D5B95" w:rsidP="00E77073">
      <w:pPr>
        <w:autoSpaceDE w:val="0"/>
        <w:autoSpaceDN w:val="0"/>
        <w:adjustRightInd w:val="0"/>
        <w:spacing w:line="360" w:lineRule="auto"/>
        <w:jc w:val="both"/>
        <w:rPr>
          <w:rFonts w:ascii="Arial" w:hAnsi="Arial" w:cs="Arial"/>
          <w:b/>
          <w:sz w:val="22"/>
          <w:szCs w:val="22"/>
          <w:lang w:val="pt-BR"/>
        </w:rPr>
      </w:pPr>
      <w:r w:rsidRPr="00D779E7">
        <w:rPr>
          <w:rFonts w:ascii="Arial" w:hAnsi="Arial" w:cs="Arial"/>
          <w:b/>
          <w:sz w:val="22"/>
          <w:szCs w:val="22"/>
          <w:lang w:val="pt-BR"/>
        </w:rPr>
        <w:t>Parágrafo Único - O prazo de 05 (cinco) dias úteis contará a partir da data em que se efetivar a última das condições referidas.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6.8.</w:t>
      </w:r>
      <w:r w:rsidRPr="00D779E7">
        <w:rPr>
          <w:rFonts w:ascii="Arial" w:hAnsi="Arial" w:cs="Arial"/>
          <w:sz w:val="22"/>
          <w:szCs w:val="22"/>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SÉTIMA - DAS OBRIGAÇÕES DA CONTRATADA</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7.1</w:t>
      </w:r>
      <w:r w:rsidRPr="00D779E7">
        <w:rPr>
          <w:rFonts w:ascii="Arial" w:hAnsi="Arial" w:cs="Arial"/>
          <w:sz w:val="22"/>
          <w:szCs w:val="22"/>
          <w:lang w:val="pt-BR"/>
        </w:rPr>
        <w:t xml:space="preserve"> Para o cumprimento do objeto deste contrato, a CONTRATADA obriga-se a prestar os serviços em estrita observância às exigências contidas no Edital de Chamamento Público nº                                                                                                                                                                                                                                                                                        </w:t>
      </w:r>
      <w:r w:rsidRPr="00D779E7">
        <w:rPr>
          <w:rFonts w:ascii="Arial" w:hAnsi="Arial" w:cs="Arial"/>
          <w:color w:val="FF0000"/>
          <w:sz w:val="22"/>
          <w:szCs w:val="22"/>
          <w:lang w:val="pt-BR"/>
        </w:rPr>
        <w:t>19526/2015</w:t>
      </w:r>
      <w:r w:rsidRPr="00D779E7">
        <w:rPr>
          <w:rFonts w:ascii="Arial" w:hAnsi="Arial" w:cs="Arial"/>
          <w:sz w:val="22"/>
          <w:szCs w:val="22"/>
          <w:lang w:val="pt-BR"/>
        </w:rPr>
        <w:t>, devendo: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 - Manter a disposição do SUS a capacidade total ofertada neste Contrato;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II - Assegurar o cumprimento integral das normas e diretrizes do SUS, assim como de normas complementares estaduais e municipais, no que couber;</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III - Ofertar os serviços contratados de acordo com as legislações pertinentes ao objeto deste contrato;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IV - Atender as diretrizes da Política Nacional de Humanização – PNH;</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V - Submeter-se a avaliações sistemáticas, de acordo com o Programa Nacional de Avaliação de Serviços de Saúde – PNASS e promover as adequações necessárias, quando for o caso;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 xml:space="preserve">VI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deverão ser comunicados imediatamente à SECRETARIA com proposta de solução </w:t>
      </w:r>
      <w:r w:rsidRPr="00D779E7">
        <w:rPr>
          <w:rFonts w:ascii="Arial" w:hAnsi="Arial" w:cs="Arial"/>
          <w:b/>
          <w:sz w:val="22"/>
          <w:szCs w:val="22"/>
          <w:lang w:val="pt-BR"/>
        </w:rPr>
        <w:t>visando a não interrupção da assistência</w:t>
      </w:r>
      <w:r w:rsidRPr="00D779E7">
        <w:rPr>
          <w:rFonts w:ascii="Arial" w:hAnsi="Arial" w:cs="Arial"/>
          <w:sz w:val="22"/>
          <w:szCs w:val="22"/>
          <w:lang w:val="pt-BR"/>
        </w:rPr>
        <w:t>.</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VII - Garantir quadro de recursos humanos qualificado e compatível aos serviços ora contratados, de modo que a prestação se dê de forma contínua e ininterrupta;</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VIII - Manter afixado em lugar visível placa informando que a CONTRATADA atende pelo SUS e da gratuidade dos serviços prestados nessa condição;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IX - Atender o usuário do SUS com dignidade e respeito, de modo universal e igualitário, mantendo a qualidade na prestação de serviços. Disponibilizando acesso único aos usuários, não importando se o atendimento se dará através do SUS ou por qualquer outro tipo de convênio;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w:t>
      </w:r>
      <w:r w:rsidRPr="00D779E7">
        <w:rPr>
          <w:rFonts w:ascii="Arial" w:hAnsi="Arial" w:cs="Arial"/>
          <w:b/>
          <w:bCs/>
          <w:sz w:val="22"/>
          <w:szCs w:val="22"/>
          <w:lang w:val="pt-BR"/>
        </w:rPr>
        <w:t xml:space="preserve"> -  </w:t>
      </w:r>
      <w:r w:rsidRPr="00D779E7">
        <w:rPr>
          <w:rFonts w:ascii="Arial" w:hAnsi="Arial" w:cs="Arial"/>
          <w:sz w:val="22"/>
          <w:szCs w:val="22"/>
          <w:lang w:val="pt-BR"/>
        </w:rPr>
        <w:t>É vedada a cobrança dos serviços, direta ou indiretamente ao usuário, no que tange aos serviços cobertos pelo SUS, assim como solicitar doações em dinheiro ou que o mesmo forneça material ou medicamento para exames.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XI - Responder pelas obrigações fiscais, eventualmente devidas, de qualquer natureza, relativa à equipe, sendo-lhe defeso invocar a existência desse Contrato para tentar eximir-se daquelas obrigações ou transferi-las à CONTRATANTE;</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XII - Manter registro atualizado de todos os atendimentos efetuados, disponibilizando a qualquer momento à CONTRATANTE e auditorias do SUS as fichas e prontuários dos usuários do SUS, que deverão estar em conformidade com as Resoluções dos Conselhos de Classe pertinentes e a Portaria MS/SAS 389/2014, assim como todos os demais documentos que comprovem a confiabilidade e segurança dos serviços prestados;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XIII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XIV - Arcar com todo e qualquer dano ou prejuízo, de qualquer natureza, causados à CONTRATANTE e/ou a terceiros por sua culpa ou em conseqüência de erros, imperícia própria ou de auxiliares, que estejam sob sua responsabilidade na execução dos serviços contratados;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XV - Garantir a desinfecção, esterilização e anti-sepsia,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XVI - Alimentar o Sistema de Informações Ambulatórias (SIA) para registro das informações dos serviços prestados, obedecendo aos prazos, fluxos e rotinas de entrega da produção à CONTRATANTE; ou outro sistema de informações que venha a ser implementado no âmbito do Sistema Único de Saúde (SUS) em substituição ou complementar a este;</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XVIII - Não negar atendimento ao paciente encaminhado pela CONTRATANTE, no que se refere aos serviços ora contratados;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XIX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 - A fiscalização ou o acompanhamento da execução deste contrato pelos órgãos competentes da CONTRATANTE não exclui, nem reduz, a responsabilidade da CONTRATADA, nos termos da legislação vigente;</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XXI - A responsabilidade de que trata esta Cláusula estende-se aos casos de danos causados por defeitos relativos à prestação dos serviços, nos estritos termos do art. 14 da Lei 8.078, de 11/09/90 (Código de Defesa do Consumidor).</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XXII - Garantir o cumprimento das recomendações da RDC/ANVISA nº. 11 de 13 de março de 2014.</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XXIII - A Contratada deverá fazer comunicação imediata a Contratante de qualquer mudança de responsável técnico.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XXIV - Submeter-se aos critérios de autorização e regulação estabelecidos por esta SMS;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XXV - Manter, durante a execução do contrato, em compatibilidade com as obrigações anteriores e com as condições de habilitação exigidas neste instrumento;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XXVI - A Contratada obriga-se a enviar à Central de Marcação de Consulta/CMCE/SMS a escala de consultas disponibilizadas, conforme critérios da CMCE/SMS.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XXVII - O contratado deverá fornecer, semanalmente, à Diretoria de Regulação da SMS os pedidos dos exames devidamente assinados pelos pacientes, juntamente com o valor total destes pedidos. Este procedimento deverá ser realizado até as 14:00 horas da quarta-feira da semana subseqüente ao período avaliado. No caso de feriado o contratado deverá entregar a documentação no primeiro dia útil imediatamente anterior.</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XXVIII</w:t>
      </w:r>
      <w:r w:rsidRPr="00D779E7">
        <w:rPr>
          <w:rFonts w:ascii="Arial" w:hAnsi="Arial" w:cs="Arial"/>
          <w:b/>
          <w:bCs/>
          <w:sz w:val="22"/>
          <w:szCs w:val="22"/>
          <w:lang w:val="pt-BR"/>
        </w:rPr>
        <w:t xml:space="preserve"> - </w:t>
      </w:r>
      <w:r w:rsidRPr="00D779E7">
        <w:rPr>
          <w:rFonts w:ascii="Arial" w:hAnsi="Arial" w:cs="Arial"/>
          <w:sz w:val="22"/>
          <w:szCs w:val="22"/>
          <w:lang w:val="pt-BR"/>
        </w:rPr>
        <w:t>Providenciar imediata correção das não conformidades apontadas pela Secretaria Municipal de Saúde, quando da execução e qualidade da assistência.</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XXIX</w:t>
      </w:r>
      <w:r w:rsidRPr="00D779E7">
        <w:rPr>
          <w:rFonts w:ascii="Arial" w:hAnsi="Arial" w:cs="Arial"/>
          <w:b/>
          <w:bCs/>
          <w:sz w:val="22"/>
          <w:szCs w:val="22"/>
          <w:lang w:val="pt-BR"/>
        </w:rPr>
        <w:t xml:space="preserve"> - </w:t>
      </w:r>
      <w:r w:rsidRPr="00D779E7">
        <w:rPr>
          <w:rFonts w:ascii="Arial" w:hAnsi="Arial" w:cs="Arial"/>
          <w:sz w:val="22"/>
          <w:szCs w:val="22"/>
          <w:lang w:val="pt-BR"/>
        </w:rPr>
        <w:t>Esclarecer ao usuário do SUS sobre seus direitos e assuntos pertinentes oferecidos.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XXX</w:t>
      </w:r>
      <w:r w:rsidRPr="00D779E7">
        <w:rPr>
          <w:rFonts w:ascii="Arial" w:hAnsi="Arial" w:cs="Arial"/>
          <w:b/>
          <w:bCs/>
          <w:sz w:val="22"/>
          <w:szCs w:val="22"/>
          <w:lang w:val="pt-BR"/>
        </w:rPr>
        <w:t xml:space="preserve"> - </w:t>
      </w:r>
      <w:r w:rsidRPr="00D779E7">
        <w:rPr>
          <w:rFonts w:ascii="Arial" w:hAnsi="Arial" w:cs="Arial"/>
          <w:sz w:val="22"/>
          <w:szCs w:val="22"/>
          <w:lang w:val="pt-BR"/>
        </w:rPr>
        <w:t>Respeitar a decisão do paciente ao consentir ou recusar a prestação de serviços de saúde, salvo nos casos de iminente perigo de vida ou obrigação legal.</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XXXI</w:t>
      </w:r>
      <w:r w:rsidRPr="00D779E7">
        <w:rPr>
          <w:rFonts w:ascii="Arial" w:hAnsi="Arial" w:cs="Arial"/>
          <w:b/>
          <w:bCs/>
          <w:sz w:val="22"/>
          <w:szCs w:val="22"/>
          <w:lang w:val="pt-BR"/>
        </w:rPr>
        <w:t xml:space="preserve"> - </w:t>
      </w:r>
      <w:r w:rsidRPr="00D779E7">
        <w:rPr>
          <w:rFonts w:ascii="Arial" w:hAnsi="Arial" w:cs="Arial"/>
          <w:sz w:val="22"/>
          <w:szCs w:val="22"/>
          <w:lang w:val="pt-BR"/>
        </w:rPr>
        <w:t>Justificar à SECRETARIA, ao paciente, ou seu representante, por escrito, as razões técnicas alegadas quando da decisão da não realização de qualquer ato profissional necessário à execução dos procedimentos previstos neste Edital.</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XXXII</w:t>
      </w:r>
      <w:r w:rsidRPr="00D779E7">
        <w:rPr>
          <w:rFonts w:ascii="Arial" w:hAnsi="Arial" w:cs="Arial"/>
          <w:b/>
          <w:bCs/>
          <w:sz w:val="22"/>
          <w:szCs w:val="22"/>
          <w:lang w:val="pt-BR"/>
        </w:rPr>
        <w:t xml:space="preserve"> - </w:t>
      </w:r>
      <w:r w:rsidRPr="00D779E7">
        <w:rPr>
          <w:rFonts w:ascii="Arial" w:hAnsi="Arial" w:cs="Arial"/>
          <w:sz w:val="22"/>
          <w:szCs w:val="22"/>
          <w:lang w:val="pt-BR"/>
        </w:rPr>
        <w:t>Garantir a confidencialidade e confiabilidade dos dados e informações dos pacientes.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XXXIII</w:t>
      </w:r>
      <w:r w:rsidRPr="00D779E7">
        <w:rPr>
          <w:rFonts w:ascii="Arial" w:hAnsi="Arial" w:cs="Arial"/>
          <w:b/>
          <w:bCs/>
          <w:sz w:val="22"/>
          <w:szCs w:val="22"/>
          <w:lang w:val="pt-BR"/>
        </w:rPr>
        <w:t xml:space="preserve"> - </w:t>
      </w:r>
      <w:r w:rsidRPr="00D779E7">
        <w:rPr>
          <w:rFonts w:ascii="Arial" w:hAnsi="Arial" w:cs="Arial"/>
          <w:sz w:val="22"/>
          <w:szCs w:val="22"/>
          <w:lang w:val="pt-BR"/>
        </w:rPr>
        <w:t>Não utilizar, nem permitir que terceiros utilizem o paciente para fins de experimentação, sem aprovação do Comitê de Ética em Pesquisa, segundo art. 7º, inciso II da Resolução nº. 196 do Conselho Nacional de Saúde de 10.10.1996.</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XXXVI</w:t>
      </w:r>
      <w:r w:rsidRPr="00D779E7">
        <w:rPr>
          <w:rFonts w:ascii="Arial" w:hAnsi="Arial" w:cs="Arial"/>
          <w:b/>
          <w:bCs/>
          <w:sz w:val="22"/>
          <w:szCs w:val="22"/>
          <w:lang w:val="pt-BR"/>
        </w:rPr>
        <w:t xml:space="preserve"> - </w:t>
      </w:r>
      <w:r w:rsidRPr="00D779E7">
        <w:rPr>
          <w:rFonts w:ascii="Arial" w:hAnsi="Arial" w:cs="Arial"/>
          <w:sz w:val="22"/>
          <w:szCs w:val="22"/>
          <w:lang w:val="pt-BR"/>
        </w:rPr>
        <w:t>São, ainda, obrigações dos prestadores de serviços de saúde ao SUS/Patos de Minas:</w:t>
      </w:r>
    </w:p>
    <w:p w:rsidR="003D5B95" w:rsidRPr="00D779E7" w:rsidRDefault="003D5B95" w:rsidP="00E77073">
      <w:pPr>
        <w:autoSpaceDE w:val="0"/>
        <w:autoSpaceDN w:val="0"/>
        <w:adjustRightInd w:val="0"/>
        <w:spacing w:line="360" w:lineRule="auto"/>
        <w:jc w:val="both"/>
        <w:rPr>
          <w:rFonts w:ascii="Arial" w:hAnsi="Arial" w:cs="Arial"/>
          <w:b/>
          <w:sz w:val="22"/>
          <w:szCs w:val="22"/>
          <w:lang w:val="pt-BR"/>
        </w:rPr>
      </w:pPr>
      <w:r w:rsidRPr="00D779E7">
        <w:rPr>
          <w:rFonts w:ascii="Arial" w:hAnsi="Arial" w:cs="Arial"/>
          <w:bCs/>
          <w:sz w:val="22"/>
          <w:szCs w:val="22"/>
          <w:lang w:val="pt-BR"/>
        </w:rPr>
        <w:t>XXXVII -</w:t>
      </w:r>
      <w:r w:rsidRPr="00D779E7">
        <w:rPr>
          <w:rFonts w:ascii="Arial" w:hAnsi="Arial" w:cs="Arial"/>
          <w:b/>
          <w:bCs/>
          <w:sz w:val="22"/>
          <w:szCs w:val="22"/>
          <w:lang w:val="pt-BR"/>
        </w:rPr>
        <w:t xml:space="preserve"> </w:t>
      </w:r>
      <w:r w:rsidRPr="00D779E7">
        <w:rPr>
          <w:rFonts w:ascii="Arial" w:hAnsi="Arial" w:cs="Arial"/>
          <w:sz w:val="22"/>
          <w:szCs w:val="22"/>
          <w:lang w:val="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 CNES;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XXXVIII</w:t>
      </w:r>
      <w:r w:rsidRPr="00D779E7">
        <w:rPr>
          <w:rFonts w:ascii="Arial" w:hAnsi="Arial" w:cs="Arial"/>
          <w:sz w:val="22"/>
          <w:szCs w:val="22"/>
          <w:lang w:val="pt-BR"/>
        </w:rPr>
        <w:t xml:space="preserve"> - Cumprir, dentro dos prazos estabelecidos, as obrigações assumidas por força deste termo de referência;</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 xml:space="preserve">XL </w:t>
      </w:r>
      <w:r w:rsidRPr="00D779E7">
        <w:rPr>
          <w:rFonts w:ascii="Arial" w:hAnsi="Arial" w:cs="Arial"/>
          <w:sz w:val="22"/>
          <w:szCs w:val="22"/>
          <w:lang w:val="pt-BR"/>
        </w:rPr>
        <w:t>- Permitir acesso dos supervisores, auditores e outros profissionais, eventual ou permanentemente designados pela Secretaria Municipal de Saúde, para supervisionar, acompanhar e auditar a execução dos serviços prestados.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XLI</w:t>
      </w:r>
      <w:r w:rsidRPr="00D779E7">
        <w:rPr>
          <w:rFonts w:ascii="Arial" w:hAnsi="Arial" w:cs="Arial"/>
          <w:sz w:val="22"/>
          <w:szCs w:val="22"/>
          <w:lang w:val="pt-BR"/>
        </w:rPr>
        <w:t xml:space="preserve"> - Contribuir para a melhoria da qualidade da assistência informando à Diretoria de Regulação e ao Controle e Avaliação Ambulatorial da Secretaria Municipal de Saúde sobre não conformidades detectadas nas solicitações e encaminhamentos de exames pela Rede Municipal ao serviço.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bCs/>
          <w:sz w:val="22"/>
          <w:szCs w:val="22"/>
          <w:lang w:val="pt-BR"/>
        </w:rPr>
        <w:t>XLII</w:t>
      </w:r>
      <w:r w:rsidRPr="00D779E7">
        <w:rPr>
          <w:rFonts w:ascii="Arial" w:hAnsi="Arial" w:cs="Arial"/>
          <w:b/>
          <w:bCs/>
          <w:sz w:val="22"/>
          <w:szCs w:val="22"/>
          <w:lang w:val="pt-BR"/>
        </w:rPr>
        <w:t xml:space="preserve"> - </w:t>
      </w:r>
      <w:r w:rsidRPr="00D779E7">
        <w:rPr>
          <w:rFonts w:ascii="Arial" w:hAnsi="Arial" w:cs="Arial"/>
          <w:sz w:val="22"/>
          <w:szCs w:val="22"/>
          <w:lang w:val="pt-BR"/>
        </w:rPr>
        <w:t>Sem prejuízo do acompanhamento, da fiscalização, da auditoria e da normatividade suplementar exercidos pela Secretaria Municipal de Saúde sobre a execução do objeto do Contrato, fica desde já reconhecida a prerrogativa de controle e a autoridade normativa nos termos da Lei Federal nº. 8.080/90, do Decreto Federal nº. 1.651/95.</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OITAVA - DAS OBRIGAÇÕES DA CONTRATANTE</w:t>
      </w: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I - </w:t>
      </w:r>
      <w:r w:rsidRPr="00D779E7">
        <w:rPr>
          <w:rFonts w:ascii="Arial" w:hAnsi="Arial" w:cs="Arial"/>
          <w:color w:val="000000"/>
          <w:sz w:val="22"/>
          <w:szCs w:val="22"/>
          <w:lang w:val="pt-BR"/>
        </w:rPr>
        <w:t>Credenciar, perante o prestador, mediante documento hábil, o servidor autorizado a solicitar, acompanhar, supervisionar, fiscalizar e auditar os procedimentos e a execução dos serviços de saúde nos termos do Decreto Municipal nº 2.360/01 e Lei Complementar 45 de 31/01/97.</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II - </w:t>
      </w:r>
      <w:r w:rsidRPr="00D779E7">
        <w:rPr>
          <w:rFonts w:ascii="Arial" w:hAnsi="Arial" w:cs="Arial"/>
          <w:color w:val="000000"/>
          <w:sz w:val="22"/>
          <w:szCs w:val="22"/>
          <w:lang w:val="pt-BR"/>
        </w:rPr>
        <w:t>Periodicamente vistoriar as instalações da entidade prestadora de serviços, para verificar se persistem as mesmas condições técnicas básicas comprovadas na ocasião da assinatura do Contrato.</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III - </w:t>
      </w:r>
      <w:r w:rsidRPr="00D779E7">
        <w:rPr>
          <w:rFonts w:ascii="Arial" w:hAnsi="Arial" w:cs="Arial"/>
          <w:sz w:val="22"/>
          <w:szCs w:val="22"/>
          <w:lang w:val="pt-BR"/>
        </w:rPr>
        <w:t>Estabelecer mecanismos de controle da oferta e demanda de ações e serviços de saúde</w:t>
      </w:r>
      <w:r w:rsidRPr="00D779E7">
        <w:rPr>
          <w:rFonts w:ascii="Arial" w:hAnsi="Arial" w:cs="Arial"/>
          <w:color w:val="000000"/>
          <w:sz w:val="22"/>
          <w:szCs w:val="22"/>
          <w:lang w:val="pt-BR"/>
        </w:rPr>
        <w:t xml:space="preserve"> </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color w:val="000000"/>
          <w:sz w:val="22"/>
          <w:szCs w:val="22"/>
          <w:lang w:val="pt-BR"/>
        </w:rPr>
        <w:t>IV -</w:t>
      </w:r>
      <w:r w:rsidRPr="00D779E7">
        <w:rPr>
          <w:rFonts w:ascii="Arial" w:hAnsi="Arial" w:cs="Arial"/>
          <w:color w:val="000000"/>
          <w:sz w:val="22"/>
          <w:szCs w:val="22"/>
          <w:lang w:val="pt-BR"/>
        </w:rPr>
        <w:t xml:space="preserve"> Exercer o controle e avaliação dos serviços prestados, autorizando os procedimentos a serem realizados.</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V - </w:t>
      </w:r>
      <w:r w:rsidRPr="00D779E7">
        <w:rPr>
          <w:rFonts w:ascii="Arial" w:hAnsi="Arial" w:cs="Arial"/>
          <w:sz w:val="22"/>
          <w:szCs w:val="22"/>
          <w:lang w:val="pt-BR"/>
        </w:rPr>
        <w:t>Transferir os recursos previstos neste Contrato à CONTRATADA, conforme Cláusula Quinta deste termo</w:t>
      </w:r>
      <w:r w:rsidRPr="00D779E7">
        <w:rPr>
          <w:rFonts w:ascii="Arial" w:hAnsi="Arial" w:cs="Arial"/>
          <w:color w:val="000000"/>
          <w:sz w:val="22"/>
          <w:szCs w:val="22"/>
          <w:lang w:val="pt-BR"/>
        </w:rPr>
        <w:t>, correspondente aos serviços efetivamente prestados.</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VI - </w:t>
      </w:r>
      <w:r w:rsidRPr="00D779E7">
        <w:rPr>
          <w:rFonts w:ascii="Arial" w:hAnsi="Arial" w:cs="Arial"/>
          <w:sz w:val="22"/>
          <w:szCs w:val="22"/>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VIII - </w:t>
      </w:r>
      <w:r w:rsidRPr="00D779E7">
        <w:rPr>
          <w:rFonts w:ascii="Arial" w:hAnsi="Arial" w:cs="Arial"/>
          <w:color w:val="000000"/>
          <w:sz w:val="22"/>
          <w:szCs w:val="22"/>
          <w:lang w:val="pt-BR"/>
        </w:rPr>
        <w:t>Esclarecer aos pacientes do SUS/Patos de Minas e Municípios pactuados sobre seus direitos e prestar todas as informações necessárias, pertinentes aos serviços ofertados pela Contratada.</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IX - </w:t>
      </w:r>
      <w:r w:rsidRPr="00D779E7">
        <w:rPr>
          <w:rFonts w:ascii="Arial" w:hAnsi="Arial" w:cs="Arial"/>
          <w:color w:val="000000"/>
          <w:sz w:val="22"/>
          <w:szCs w:val="22"/>
          <w:lang w:val="pt-BR"/>
        </w:rPr>
        <w:t>Monitorar o funcionamento do estabelecimento de saúde do prestador, notificando o prestador, fixando-lhe prazo para corrigir defeitos ou irregularidades encontradas.</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X - </w:t>
      </w:r>
      <w:r w:rsidRPr="00D779E7">
        <w:rPr>
          <w:rFonts w:ascii="Arial" w:hAnsi="Arial" w:cs="Arial"/>
          <w:color w:val="000000"/>
          <w:sz w:val="22"/>
          <w:szCs w:val="22"/>
          <w:lang w:val="pt-BR"/>
        </w:rPr>
        <w:t>Providenciar a publicação do extrato do Contrato no Diário Oficial do Estado - DOE, no prazo estabelecido no parágrafo único, do artigo 61, da Lei Federal nº. 8.666/93.</w:t>
      </w: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NONA - DOS INSTRUMENTOS DE CONTROLE E AVALIAÇÃO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 xml:space="preserve">Observado o disposto no artigo 67 da Lei nº 8.666/93, a gestão/fiscalização do contrato será realizada por servidores devidamente designados em Portaria especifica pela Prefeitura de Patos de Minas. </w:t>
      </w:r>
    </w:p>
    <w:p w:rsidR="003D5B95" w:rsidRPr="00D779E7" w:rsidRDefault="003D5B95" w:rsidP="00E77073">
      <w:pPr>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 - A Comissão de que trata esta cláusula poderá incluir representantes da CONTRATADA;</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II - As atribuições desta Comissão, dentre outras, serão de acompanhar a execução do presente Contrato;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III - A CONTRATADA fica obrigada a fornecer à Comissão de Acompanhamento todos os documentos e informações necessárias ao cumprimento de suas finalidades;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IV - A existência da Comissão mencionada nesta Cláusula não impede nem substitui as atividades próprias do Sistema Nacional de Auditoria (Federal, Estadual e Municipal).</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V - A execução do presente contrato será avaliada pelos órgãos competentes do SUS, mediante procedimentos de supervisão, os quais observarão o cumprimento das cláusulas e condições estabelecidas neste instrumento.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DÉCIMA – PENALIDADES</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10.1. </w:t>
      </w:r>
      <w:r w:rsidRPr="00D779E7">
        <w:rPr>
          <w:rFonts w:ascii="Arial" w:hAnsi="Arial" w:cs="Arial"/>
          <w:color w:val="000000"/>
          <w:sz w:val="22"/>
          <w:szCs w:val="22"/>
          <w:lang w:val="pt-BR"/>
        </w:rPr>
        <w:t>A inobservância, pelo prestador de cláusula(s) ou obrigação (ões) constantes do Contrato a ser firmado, ou de dever originado de norma legal ou regulamentar pertinente, ensejará à Secretaria Municipal de Saúde, garantido o direito de defesa prévia, aplicação, em cada caso, das sanções previstas na Lei nº. 8.666/93 e no Regulamento do Sistema Municipal de Auditoria do SUS/Patos de Minas:</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10.1.1. Advertência escrita</w:t>
      </w:r>
      <w:r w:rsidRPr="00D779E7">
        <w:rPr>
          <w:rFonts w:ascii="Arial" w:hAnsi="Arial" w:cs="Arial"/>
          <w:color w:val="000000"/>
          <w:sz w:val="22"/>
          <w:szCs w:val="22"/>
          <w:lang w:val="pt-BR"/>
        </w:rPr>
        <w:t>: Cabe advertência em faltas leves, que não constituírem dolo ou naquelas que não implicarem em prejuízo direto ao usuário, nem em ato lesivo ao SUS, apenas caracterizando negligência gerencial.</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10.1.2. Multa</w:t>
      </w:r>
      <w:r w:rsidRPr="00D779E7">
        <w:rPr>
          <w:rFonts w:ascii="Arial" w:hAnsi="Arial" w:cs="Arial"/>
          <w:color w:val="000000"/>
          <w:sz w:val="22"/>
          <w:szCs w:val="22"/>
          <w:lang w:val="pt-BR"/>
        </w:rPr>
        <w:t>: A multa de 2% a 5% do valor anual do ajuste, imposta ao prestador de serviços pela inexecução total ou parcial das obrigações ou pelo atraso na sua execução.</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10.1.2.1. </w:t>
      </w:r>
      <w:r w:rsidRPr="00D779E7">
        <w:rPr>
          <w:rFonts w:ascii="Arial" w:hAnsi="Arial" w:cs="Arial"/>
          <w:color w:val="000000"/>
          <w:sz w:val="22"/>
          <w:szCs w:val="22"/>
          <w:lang w:val="pt-BR"/>
        </w:rPr>
        <w:t>Até 2% (dois por cento) sobre o valor anual do Contrato, por atraso na execução das obrigações assumidas;</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10.1.2.2. </w:t>
      </w:r>
      <w:r w:rsidRPr="00D779E7">
        <w:rPr>
          <w:rFonts w:ascii="Arial" w:hAnsi="Arial" w:cs="Arial"/>
          <w:color w:val="000000"/>
          <w:sz w:val="22"/>
          <w:szCs w:val="22"/>
          <w:lang w:val="pt-BR"/>
        </w:rPr>
        <w:t>Até 3% (três por cento) sobre o valor anual do Contrato, por inexecução parcial das obrigações assumidas;</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10.1.2.3. </w:t>
      </w:r>
      <w:r w:rsidRPr="00D779E7">
        <w:rPr>
          <w:rFonts w:ascii="Arial" w:hAnsi="Arial" w:cs="Arial"/>
          <w:color w:val="000000"/>
          <w:sz w:val="22"/>
          <w:szCs w:val="22"/>
          <w:lang w:val="pt-BR"/>
        </w:rPr>
        <w:t>Até 5% (cinco por cento) sobre o valor anual do Contrato, por inexecução total das obrigações assumidas;</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10.1.2.4. Multa-dia </w:t>
      </w:r>
      <w:r w:rsidRPr="00D779E7">
        <w:rPr>
          <w:rFonts w:ascii="Arial" w:hAnsi="Arial" w:cs="Arial"/>
          <w:color w:val="000000"/>
          <w:sz w:val="22"/>
          <w:szCs w:val="22"/>
          <w:lang w:val="pt-BR"/>
        </w:rPr>
        <w:t>de 1/30(um trinta avos) a 10/30 (dez trinta avos) do valor mensal do Contrato, por negligência, imprudência ou conduta faltosa (dolosa ou não) do prestador ou ainda:</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a) </w:t>
      </w:r>
      <w:r w:rsidRPr="00D779E7">
        <w:rPr>
          <w:rFonts w:ascii="Arial" w:hAnsi="Arial" w:cs="Arial"/>
          <w:color w:val="000000"/>
          <w:sz w:val="22"/>
          <w:szCs w:val="22"/>
          <w:lang w:val="pt-BR"/>
        </w:rPr>
        <w:t>Por contas julgadas irregulares de que resulte débito, nos Termos da comprovação da auditoria realizada;</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b) </w:t>
      </w:r>
      <w:r w:rsidRPr="00D779E7">
        <w:rPr>
          <w:rFonts w:ascii="Arial" w:hAnsi="Arial" w:cs="Arial"/>
          <w:color w:val="000000"/>
          <w:sz w:val="22"/>
          <w:szCs w:val="22"/>
          <w:lang w:val="pt-BR"/>
        </w:rPr>
        <w:t>Por irregularidade que resulte dano ao Fundo Municipal de Saúde/FMS ou ao erário, decorrente de ato ilegítimo ou antieconômico;</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c) </w:t>
      </w:r>
      <w:r w:rsidRPr="00D779E7">
        <w:rPr>
          <w:rFonts w:ascii="Arial" w:hAnsi="Arial" w:cs="Arial"/>
          <w:color w:val="000000"/>
          <w:sz w:val="22"/>
          <w:szCs w:val="22"/>
          <w:lang w:val="pt-BR"/>
        </w:rPr>
        <w:t>Por infração à norma legal ou regulamentar do SUS, de natureza operacional, contábil ou financeira.</w:t>
      </w:r>
    </w:p>
    <w:p w:rsidR="003D5B95" w:rsidRPr="00D779E7" w:rsidRDefault="003D5B95" w:rsidP="00E77073">
      <w:pPr>
        <w:autoSpaceDE w:val="0"/>
        <w:autoSpaceDN w:val="0"/>
        <w:adjustRightInd w:val="0"/>
        <w:spacing w:line="360" w:lineRule="auto"/>
        <w:jc w:val="both"/>
        <w:rPr>
          <w:rFonts w:ascii="Arial" w:hAnsi="Arial" w:cs="Arial"/>
          <w:b/>
          <w:bCs/>
          <w:color w:val="000000"/>
          <w:sz w:val="22"/>
          <w:szCs w:val="22"/>
          <w:lang w:val="pt-BR"/>
        </w:rPr>
      </w:pPr>
      <w:r w:rsidRPr="00D779E7">
        <w:rPr>
          <w:rFonts w:ascii="Arial" w:hAnsi="Arial" w:cs="Arial"/>
          <w:b/>
          <w:bCs/>
          <w:color w:val="000000"/>
          <w:sz w:val="22"/>
          <w:szCs w:val="22"/>
          <w:lang w:val="pt-BR"/>
        </w:rPr>
        <w:t>10.1.3. Suspensão temporária</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10.1.3.1. </w:t>
      </w:r>
      <w:r w:rsidRPr="00D779E7">
        <w:rPr>
          <w:rFonts w:ascii="Arial" w:hAnsi="Arial" w:cs="Arial"/>
          <w:color w:val="000000"/>
          <w:sz w:val="22"/>
          <w:szCs w:val="22"/>
          <w:lang w:val="pt-BR"/>
        </w:rPr>
        <w:t>Cabe suspensão temporária de encaminhamento do usuário do SUS à assistência médico-hospitalar, ambulatorial, apoio diagnóstico terapêutico, por reincidência nas infrações, ou seja, naquelas ações que resultem em danos pecuniários ao SUS, ou naquelas que infringem as normas reguladoras do sistema de saúde de natureza operacional, administrativa ou contratual ou naquelas que levarem prejuízos à assistência do usuário. A aplicação desta penalidade é de competência do Secretário Municipal de Saúde.</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10.1.3.2. </w:t>
      </w:r>
      <w:r w:rsidRPr="00D779E7">
        <w:rPr>
          <w:rFonts w:ascii="Arial" w:hAnsi="Arial" w:cs="Arial"/>
          <w:color w:val="000000"/>
          <w:sz w:val="22"/>
          <w:szCs w:val="22"/>
          <w:lang w:val="pt-BR"/>
        </w:rPr>
        <w:t>Cabe suspensão temporária 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10.2. </w:t>
      </w:r>
      <w:r w:rsidRPr="00D779E7">
        <w:rPr>
          <w:rFonts w:ascii="Arial" w:hAnsi="Arial" w:cs="Arial"/>
          <w:color w:val="000000"/>
          <w:sz w:val="22"/>
          <w:szCs w:val="22"/>
          <w:lang w:val="pt-BR"/>
        </w:rPr>
        <w:t xml:space="preserve">A imposição das sanções previstas no item </w:t>
      </w:r>
      <w:r w:rsidRPr="00D779E7">
        <w:rPr>
          <w:rFonts w:ascii="Arial" w:hAnsi="Arial" w:cs="Arial"/>
          <w:b/>
          <w:color w:val="000000"/>
          <w:sz w:val="22"/>
          <w:szCs w:val="22"/>
          <w:lang w:val="pt-BR"/>
        </w:rPr>
        <w:t>10</w:t>
      </w:r>
      <w:r w:rsidRPr="00D779E7">
        <w:rPr>
          <w:rFonts w:ascii="Arial" w:hAnsi="Arial" w:cs="Arial"/>
          <w:color w:val="000000"/>
          <w:sz w:val="22"/>
          <w:szCs w:val="22"/>
          <w:lang w:val="pt-BR"/>
        </w:rPr>
        <w:t xml:space="preserve"> ocorrerá depois de efetiva auditagem assistencial ou inspeção, e dela será notificado o prestador.</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10.3. </w:t>
      </w:r>
      <w:r w:rsidRPr="00D779E7">
        <w:rPr>
          <w:rFonts w:ascii="Arial" w:hAnsi="Arial" w:cs="Arial"/>
          <w:color w:val="000000"/>
          <w:sz w:val="22"/>
          <w:szCs w:val="22"/>
          <w:lang w:val="pt-BR"/>
        </w:rPr>
        <w:t xml:space="preserve">Os valores pecuniários relativos às alíneas do subitem </w:t>
      </w:r>
      <w:r w:rsidRPr="00D779E7">
        <w:rPr>
          <w:rFonts w:ascii="Arial" w:hAnsi="Arial" w:cs="Arial"/>
          <w:b/>
          <w:color w:val="000000"/>
          <w:sz w:val="22"/>
          <w:szCs w:val="22"/>
          <w:lang w:val="pt-BR"/>
        </w:rPr>
        <w:t>10.1.2</w:t>
      </w:r>
      <w:r w:rsidRPr="00D779E7">
        <w:rPr>
          <w:rFonts w:ascii="Arial" w:hAnsi="Arial" w:cs="Arial"/>
          <w:color w:val="000000"/>
          <w:sz w:val="22"/>
          <w:szCs w:val="22"/>
          <w:lang w:val="pt-BR"/>
        </w:rPr>
        <w:t xml:space="preserve"> serão ressarcidos à SMS/Patos de Minas, através de desconto efetuado em créditos existentes do faturamento Ambulatorial/Hospitalar do prestador de serviços do SUS, após o envio do processo de Auditoria com a devida instrução da aplicação da penalidade devida.</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10.4. </w:t>
      </w:r>
      <w:r w:rsidRPr="00D779E7">
        <w:rPr>
          <w:rFonts w:ascii="Arial" w:hAnsi="Arial" w:cs="Arial"/>
          <w:color w:val="000000"/>
          <w:sz w:val="22"/>
          <w:szCs w:val="22"/>
          <w:lang w:val="pt-BR"/>
        </w:rPr>
        <w:t xml:space="preserve">Na aplicação das penalidades previstas nos subitens </w:t>
      </w:r>
      <w:r w:rsidRPr="00D779E7">
        <w:rPr>
          <w:rFonts w:ascii="Arial" w:hAnsi="Arial" w:cs="Arial"/>
          <w:b/>
          <w:color w:val="000000"/>
          <w:sz w:val="22"/>
          <w:szCs w:val="22"/>
          <w:lang w:val="pt-BR"/>
        </w:rPr>
        <w:t>10.1.1, 10.1.2 e 10.1.3</w:t>
      </w:r>
      <w:r w:rsidRPr="00D779E7">
        <w:rPr>
          <w:rFonts w:ascii="Arial" w:hAnsi="Arial" w:cs="Arial"/>
          <w:color w:val="000000"/>
          <w:sz w:val="22"/>
          <w:szCs w:val="22"/>
          <w:lang w:val="pt-BR"/>
        </w:rPr>
        <w:t>, o prestador poderá interpor recurso administrativo, dirigido às autoridades competentes, nos prazos determinados pela lei e Regulamentação de Controle e Auditoria do SUS-MG.</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10.5. Declaração de inidoneidade </w:t>
      </w:r>
      <w:r w:rsidRPr="00D779E7">
        <w:rPr>
          <w:rFonts w:ascii="Arial" w:hAnsi="Arial" w:cs="Arial"/>
          <w:color w:val="000000"/>
          <w:sz w:val="22"/>
          <w:szCs w:val="22"/>
          <w:lang w:val="pt-BR"/>
        </w:rPr>
        <w:t>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DÉCIMA PRIMEIRA – RESCISÃO</w:t>
      </w:r>
    </w:p>
    <w:p w:rsidR="003D5B95" w:rsidRPr="00D779E7" w:rsidRDefault="003D5B95" w:rsidP="00E77073">
      <w:pPr>
        <w:autoSpaceDE w:val="0"/>
        <w:autoSpaceDN w:val="0"/>
        <w:adjustRightInd w:val="0"/>
        <w:spacing w:line="360" w:lineRule="auto"/>
        <w:jc w:val="both"/>
        <w:rPr>
          <w:rFonts w:ascii="Arial" w:hAnsi="Arial" w:cs="Arial"/>
          <w:b/>
          <w:bCs/>
          <w:color w:val="000000"/>
          <w:sz w:val="22"/>
          <w:szCs w:val="22"/>
          <w:lang w:val="pt-BR"/>
        </w:rPr>
      </w:pPr>
      <w:r w:rsidRPr="00D779E7">
        <w:rPr>
          <w:rFonts w:ascii="Arial" w:hAnsi="Arial" w:cs="Arial"/>
          <w:color w:val="000000"/>
          <w:sz w:val="22"/>
          <w:szCs w:val="22"/>
          <w:lang w:val="pt-BR"/>
        </w:rPr>
        <w:t>Constituem motivos para rescisão ou denúncia dos Contratos a serem firmados o não</w:t>
      </w:r>
      <w:r w:rsidRPr="00D779E7">
        <w:rPr>
          <w:rFonts w:ascii="Arial" w:hAnsi="Arial" w:cs="Arial"/>
          <w:b/>
          <w:bCs/>
          <w:color w:val="000000"/>
          <w:sz w:val="22"/>
          <w:szCs w:val="22"/>
          <w:lang w:val="pt-BR"/>
        </w:rPr>
        <w:t xml:space="preserve"> </w:t>
      </w:r>
      <w:r w:rsidRPr="00D779E7">
        <w:rPr>
          <w:rFonts w:ascii="Arial" w:hAnsi="Arial" w:cs="Arial"/>
          <w:color w:val="000000"/>
          <w:sz w:val="22"/>
          <w:szCs w:val="22"/>
          <w:lang w:val="pt-BR"/>
        </w:rPr>
        <w:t>cumprimento de quaisquer de suas cláusulas e condições, bem como os motivos previstos na</w:t>
      </w:r>
      <w:r w:rsidRPr="00D779E7">
        <w:rPr>
          <w:rFonts w:ascii="Arial" w:hAnsi="Arial" w:cs="Arial"/>
          <w:b/>
          <w:bCs/>
          <w:color w:val="000000"/>
          <w:sz w:val="22"/>
          <w:szCs w:val="22"/>
          <w:lang w:val="pt-BR"/>
        </w:rPr>
        <w:t xml:space="preserve"> </w:t>
      </w:r>
      <w:r w:rsidRPr="00D779E7">
        <w:rPr>
          <w:rFonts w:ascii="Arial" w:hAnsi="Arial" w:cs="Arial"/>
          <w:color w:val="000000"/>
          <w:sz w:val="22"/>
          <w:szCs w:val="22"/>
          <w:lang w:val="pt-BR"/>
        </w:rPr>
        <w:t>Lei Federal nº. 8.666/93, sem prejuízo das multas cominadas no subitem 14.1.2, quais sejam:</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 </w:t>
      </w:r>
      <w:r w:rsidRPr="00D779E7">
        <w:rPr>
          <w:rFonts w:ascii="Arial" w:hAnsi="Arial" w:cs="Arial"/>
          <w:color w:val="000000"/>
          <w:sz w:val="22"/>
          <w:szCs w:val="22"/>
          <w:lang w:val="pt-BR"/>
        </w:rPr>
        <w:t>O não cumprimento de cláusulas contratuais;</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11.2. </w:t>
      </w:r>
      <w:r w:rsidRPr="00D779E7">
        <w:rPr>
          <w:rFonts w:ascii="Arial" w:hAnsi="Arial" w:cs="Arial"/>
          <w:color w:val="000000"/>
          <w:sz w:val="22"/>
          <w:szCs w:val="22"/>
          <w:lang w:val="pt-BR"/>
        </w:rPr>
        <w:t>Cobrar qualquer sobretaxa em relação à tabela de preços;</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11.3. </w:t>
      </w:r>
      <w:r w:rsidRPr="00D779E7">
        <w:rPr>
          <w:rFonts w:ascii="Arial" w:hAnsi="Arial" w:cs="Arial"/>
          <w:color w:val="000000"/>
          <w:sz w:val="22"/>
          <w:szCs w:val="22"/>
          <w:lang w:val="pt-BR"/>
        </w:rPr>
        <w:t>Cobrar quaisquer serviços, direta ou indiretamente ao usuário;</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11.4. </w:t>
      </w:r>
      <w:r w:rsidRPr="00D779E7">
        <w:rPr>
          <w:rFonts w:ascii="Arial" w:hAnsi="Arial" w:cs="Arial"/>
          <w:color w:val="000000"/>
          <w:sz w:val="22"/>
          <w:szCs w:val="22"/>
          <w:lang w:val="pt-BR"/>
        </w:rPr>
        <w:t>Solicitar e/ou exigir que o usuário assine fatura ou guia de atendimento em branco;</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11.5. </w:t>
      </w:r>
      <w:r w:rsidRPr="00D779E7">
        <w:rPr>
          <w:rFonts w:ascii="Arial" w:hAnsi="Arial" w:cs="Arial"/>
          <w:color w:val="000000"/>
          <w:sz w:val="22"/>
          <w:szCs w:val="22"/>
          <w:lang w:val="pt-BR"/>
        </w:rPr>
        <w:t>Solicitar qualquer tipo de doação;</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11.6. </w:t>
      </w:r>
      <w:r w:rsidRPr="00D779E7">
        <w:rPr>
          <w:rFonts w:ascii="Arial" w:hAnsi="Arial" w:cs="Arial"/>
          <w:color w:val="000000"/>
          <w:sz w:val="22"/>
          <w:szCs w:val="22"/>
          <w:lang w:val="pt-BR"/>
        </w:rPr>
        <w:t>O atraso injustificado no início do serviço;</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11.7. </w:t>
      </w:r>
      <w:r w:rsidRPr="00D779E7">
        <w:rPr>
          <w:rFonts w:ascii="Arial" w:hAnsi="Arial" w:cs="Arial"/>
          <w:color w:val="000000"/>
          <w:sz w:val="22"/>
          <w:szCs w:val="22"/>
          <w:lang w:val="pt-BR"/>
        </w:rPr>
        <w:t>A paralisação do serviço sem justa causa e prévia comunicação à Administração;</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11.8. </w:t>
      </w:r>
      <w:r w:rsidRPr="00D779E7">
        <w:rPr>
          <w:rFonts w:ascii="Arial" w:hAnsi="Arial" w:cs="Arial"/>
          <w:color w:val="000000"/>
          <w:sz w:val="22"/>
          <w:szCs w:val="22"/>
          <w:lang w:val="pt-BR"/>
        </w:rPr>
        <w:t>O atraso na entrega dos pedidos de exames na Regulação da SMS em até 05 (cinco) remessas ao longo do ano ou 03 (três) remessas consecutivas;</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11.9. </w:t>
      </w:r>
      <w:r w:rsidRPr="00D779E7">
        <w:rPr>
          <w:rFonts w:ascii="Arial" w:hAnsi="Arial" w:cs="Arial"/>
          <w:color w:val="000000"/>
          <w:sz w:val="22"/>
          <w:szCs w:val="22"/>
          <w:lang w:val="pt-BR"/>
        </w:rPr>
        <w:t>Desempenho insatisfatório do prestador;</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11.10. </w:t>
      </w:r>
      <w:r w:rsidRPr="00D779E7">
        <w:rPr>
          <w:rFonts w:ascii="Arial" w:hAnsi="Arial" w:cs="Arial"/>
          <w:color w:val="000000"/>
          <w:sz w:val="22"/>
          <w:szCs w:val="22"/>
          <w:lang w:val="pt-BR"/>
        </w:rPr>
        <w:t>Qualquer alteração ou modificação que importe em diminuição da capacidade operativa do prestador poderá ensejar a rescisão do contrato.</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11.11. </w:t>
      </w:r>
      <w:r w:rsidRPr="00D779E7">
        <w:rPr>
          <w:rFonts w:ascii="Arial" w:hAnsi="Arial" w:cs="Arial"/>
          <w:color w:val="000000"/>
          <w:sz w:val="22"/>
          <w:szCs w:val="22"/>
          <w:lang w:val="pt-BR"/>
        </w:rPr>
        <w:t>Não atendimento a solicitação de esclarecimento encaminhada pela Diretoria de Regulação, Gerência de Controle e Avaliação, Gerência de Auditoria e/ou autoridade superior da CONTRATANTE sobre o atendimento do usuário;</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11.12. </w:t>
      </w:r>
      <w:r w:rsidRPr="00D779E7">
        <w:rPr>
          <w:rFonts w:ascii="Arial" w:hAnsi="Arial" w:cs="Arial"/>
          <w:color w:val="000000"/>
          <w:sz w:val="22"/>
          <w:szCs w:val="22"/>
          <w:lang w:val="pt-BR"/>
        </w:rPr>
        <w:t>O não atendimento das determinações regulares do Supervisor/Auditor designado para acompanhar e fiscalizar a sua execução, assim como, as de seus superiores;</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11.13. </w:t>
      </w:r>
      <w:r w:rsidRPr="00D779E7">
        <w:rPr>
          <w:rFonts w:ascii="Arial" w:hAnsi="Arial" w:cs="Arial"/>
          <w:color w:val="000000"/>
          <w:sz w:val="22"/>
          <w:szCs w:val="22"/>
          <w:lang w:val="pt-BR"/>
        </w:rPr>
        <w:t>O cometimento reiterado de faltas na sua execução;</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11.14. </w:t>
      </w:r>
      <w:r w:rsidRPr="00D779E7">
        <w:rPr>
          <w:rFonts w:ascii="Arial" w:hAnsi="Arial" w:cs="Arial"/>
          <w:color w:val="000000"/>
          <w:sz w:val="22"/>
          <w:szCs w:val="22"/>
          <w:lang w:val="pt-BR"/>
        </w:rPr>
        <w:t>Razões de interesse público, de alta relevância e amplo conhecimento, justificadas e determinadas pelo Gestor do SUS/Patos de Minas e Municípios pactuados;</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11.15. </w:t>
      </w:r>
      <w:r w:rsidRPr="00D779E7">
        <w:rPr>
          <w:rFonts w:ascii="Arial" w:hAnsi="Arial" w:cs="Arial"/>
          <w:color w:val="000000"/>
          <w:sz w:val="22"/>
          <w:szCs w:val="22"/>
          <w:lang w:val="pt-BR"/>
        </w:rPr>
        <w:t>Nos casos enumerados nos incisos IX, X, XI, XIV, XV, XVII e XVIII, do artigo 78, da Lei Federal nº. 8.666/93.</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11.16. </w:t>
      </w:r>
      <w:r w:rsidRPr="00D779E7">
        <w:rPr>
          <w:rFonts w:ascii="Arial" w:hAnsi="Arial" w:cs="Arial"/>
          <w:color w:val="000000"/>
          <w:sz w:val="22"/>
          <w:szCs w:val="22"/>
          <w:lang w:val="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11.17. </w:t>
      </w:r>
      <w:r w:rsidRPr="00D779E7">
        <w:rPr>
          <w:rFonts w:ascii="Arial" w:hAnsi="Arial" w:cs="Arial"/>
          <w:color w:val="000000"/>
          <w:sz w:val="22"/>
          <w:szCs w:val="22"/>
          <w:lang w:val="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11.18. </w:t>
      </w:r>
      <w:r w:rsidRPr="00D779E7">
        <w:rPr>
          <w:rFonts w:ascii="Arial" w:hAnsi="Arial" w:cs="Arial"/>
          <w:color w:val="000000"/>
          <w:sz w:val="22"/>
          <w:szCs w:val="22"/>
          <w:lang w:val="pt-BR"/>
        </w:rPr>
        <w:t>Da decisão da Secretaria Municipal de Saúde de rescindir os Contratos, caberá ao prestador pedido de recurso, no prazo de 05 (cinco) dias úteis, a contar da intimação do ato.</w:t>
      </w: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color w:val="000000"/>
          <w:sz w:val="22"/>
          <w:szCs w:val="22"/>
          <w:lang w:val="pt-BR"/>
        </w:rPr>
      </w:pPr>
      <w:r w:rsidRPr="00D779E7">
        <w:rPr>
          <w:rFonts w:ascii="Arial" w:hAnsi="Arial" w:cs="Arial"/>
          <w:b/>
          <w:bCs/>
          <w:color w:val="000000"/>
          <w:sz w:val="22"/>
          <w:szCs w:val="22"/>
          <w:lang w:val="pt-BR"/>
        </w:rPr>
        <w:t xml:space="preserve">11.19. </w:t>
      </w:r>
      <w:r w:rsidRPr="00D779E7">
        <w:rPr>
          <w:rFonts w:ascii="Arial" w:hAnsi="Arial" w:cs="Arial"/>
          <w:color w:val="000000"/>
          <w:sz w:val="22"/>
          <w:szCs w:val="22"/>
          <w:lang w:val="pt-BR"/>
        </w:rPr>
        <w:t>Sobre o pedido de reconsideração, formulado nos termos do subitem anterior, a Secretaria Municipal de Saúde/SUS-PM deverá manifestar-se no prazo de 05 (cinco) dias úteis e terá efeito suspensivo.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spacing w:line="360" w:lineRule="auto"/>
        <w:jc w:val="both"/>
        <w:rPr>
          <w:rFonts w:ascii="Arial" w:hAnsi="Arial" w:cs="Arial"/>
          <w:sz w:val="22"/>
          <w:szCs w:val="22"/>
          <w:lang w:val="pt-BR"/>
        </w:rPr>
      </w:pPr>
      <w:r w:rsidRPr="00D779E7">
        <w:rPr>
          <w:rFonts w:ascii="Arial" w:hAnsi="Arial" w:cs="Arial"/>
          <w:b/>
          <w:sz w:val="22"/>
          <w:szCs w:val="22"/>
          <w:lang w:val="pt-BR"/>
        </w:rPr>
        <w:t>11.20</w:t>
      </w:r>
      <w:r w:rsidRPr="00D779E7">
        <w:rPr>
          <w:rFonts w:ascii="Arial" w:hAnsi="Arial" w:cs="Arial"/>
          <w:sz w:val="22"/>
          <w:szCs w:val="22"/>
          <w:lang w:val="pt-BR"/>
        </w:rPr>
        <w:t>. Este Contrato ainda poderá ser rescindido, por mútuo acordo entre as partes, atendida a conveniência do Município, mediante termo próprio e medição rescisória, recebendo a Contratada tão somente o valor dos serviços já executados até o momento da rescisão, não cabendo à Contratada nenhum outro tipo de indenização.</w:t>
      </w:r>
    </w:p>
    <w:p w:rsidR="003D5B95" w:rsidRPr="00D779E7" w:rsidRDefault="003D5B95" w:rsidP="00E77073">
      <w:pPr>
        <w:spacing w:line="360" w:lineRule="auto"/>
        <w:jc w:val="both"/>
        <w:rPr>
          <w:rFonts w:ascii="Arial" w:hAnsi="Arial" w:cs="Arial"/>
          <w:sz w:val="22"/>
          <w:szCs w:val="22"/>
          <w:lang w:val="pt-BR"/>
        </w:rPr>
      </w:pPr>
    </w:p>
    <w:p w:rsidR="003D5B95" w:rsidRPr="00D779E7" w:rsidRDefault="003D5B95" w:rsidP="00E77073">
      <w:pPr>
        <w:spacing w:line="360" w:lineRule="auto"/>
        <w:jc w:val="both"/>
        <w:rPr>
          <w:rFonts w:ascii="Arial" w:hAnsi="Arial" w:cs="Arial"/>
          <w:sz w:val="22"/>
          <w:szCs w:val="22"/>
          <w:lang w:val="pt-BR"/>
        </w:rPr>
      </w:pPr>
      <w:r w:rsidRPr="00D779E7">
        <w:rPr>
          <w:rFonts w:ascii="Arial" w:hAnsi="Arial" w:cs="Arial"/>
          <w:b/>
          <w:sz w:val="22"/>
          <w:szCs w:val="22"/>
          <w:lang w:val="pt-BR"/>
        </w:rPr>
        <w:t>11.21</w:t>
      </w:r>
      <w:r w:rsidRPr="00D779E7">
        <w:rPr>
          <w:rFonts w:ascii="Arial" w:hAnsi="Arial" w:cs="Arial"/>
          <w:sz w:val="22"/>
          <w:szCs w:val="22"/>
          <w:lang w:val="pt-BR"/>
        </w:rPr>
        <w:t>. No interesse da Contratante poderá ser declarado rescindido este contrato, mesmo que a Contratada não tenha praticado qualquer ato que possa dar causa à rescisão. Neste caso também a Contratada receberá apenas os pagamentos dos serviços já realizados e eventualmente não pagos.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DÉCIMA PRIMEIRA - DO FORO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Fica eleito e convencionado, para fins legais e para questões derivadas deste contrato, o Foro da Comarca de Patos de Minas, Estado de Minas Gerais, com renúncia expressa a qualquer outro.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CLÁUSULA DÉCIMA SEGUNDA - DISPOSIÇÕES GERAIS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12.1 Fazem parte deste Contrato, como se nele fossem transcritas, as Leis Federais 8.080/90, 8666/93, com suas alterações, o Edital de Chamamento Público processo administrativo  01952/2015 e seus anexos.</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12.2 Para constar e valer em todos os seus efeitos de direito, celebrou-se o presente que lido e achado conforme vai pelas partes assinado.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DF16C5">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CONTRATANTE                                                                                                          CONTRATADO</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Default="003D5B95" w:rsidP="00E77073">
      <w:pPr>
        <w:autoSpaceDE w:val="0"/>
        <w:autoSpaceDN w:val="0"/>
        <w:adjustRightInd w:val="0"/>
        <w:spacing w:line="360" w:lineRule="auto"/>
        <w:jc w:val="both"/>
        <w:rPr>
          <w:rFonts w:ascii="Arial" w:hAnsi="Arial" w:cs="Arial"/>
          <w:sz w:val="22"/>
          <w:szCs w:val="22"/>
          <w:lang w:val="pt-BR"/>
        </w:rPr>
      </w:pPr>
    </w:p>
    <w:p w:rsidR="003D5B95"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p w:rsidR="003D5B95" w:rsidRPr="00D779E7" w:rsidRDefault="003D5B95" w:rsidP="00E77073">
      <w:pPr>
        <w:autoSpaceDE w:val="0"/>
        <w:autoSpaceDN w:val="0"/>
        <w:adjustRightInd w:val="0"/>
        <w:spacing w:line="360" w:lineRule="auto"/>
        <w:jc w:val="both"/>
        <w:rPr>
          <w:rFonts w:ascii="Arial" w:hAnsi="Arial" w:cs="Arial"/>
          <w:b/>
          <w:sz w:val="22"/>
          <w:szCs w:val="22"/>
          <w:lang w:val="pt-BR"/>
        </w:rPr>
      </w:pPr>
      <w:r w:rsidRPr="00D779E7">
        <w:rPr>
          <w:rFonts w:ascii="Arial" w:hAnsi="Arial" w:cs="Arial"/>
          <w:b/>
          <w:sz w:val="22"/>
          <w:szCs w:val="22"/>
          <w:lang w:val="pt-BR"/>
        </w:rPr>
        <w:t xml:space="preserve">                                                                        ANEXO VIII</w:t>
      </w:r>
    </w:p>
    <w:p w:rsidR="003D5B95" w:rsidRPr="00D779E7" w:rsidRDefault="003D5B95" w:rsidP="0029124B">
      <w:pPr>
        <w:pStyle w:val="NoSpacing"/>
        <w:spacing w:line="360" w:lineRule="auto"/>
        <w:jc w:val="center"/>
        <w:rPr>
          <w:rFonts w:ascii="Arial" w:hAnsi="Arial" w:cs="Arial"/>
          <w:b/>
          <w:snapToGrid w:val="0"/>
          <w:sz w:val="22"/>
          <w:szCs w:val="22"/>
        </w:rPr>
      </w:pPr>
      <w:r w:rsidRPr="00D779E7">
        <w:rPr>
          <w:rFonts w:ascii="Arial" w:hAnsi="Arial" w:cs="Arial"/>
          <w:b/>
          <w:snapToGrid w:val="0"/>
          <w:sz w:val="22"/>
          <w:szCs w:val="22"/>
        </w:rPr>
        <w:t>TERMO DE REFERÊNCIA</w:t>
      </w:r>
    </w:p>
    <w:p w:rsidR="003D5B95" w:rsidRPr="00D779E7" w:rsidRDefault="003D5B95" w:rsidP="0029124B">
      <w:pPr>
        <w:pStyle w:val="NoSpacing"/>
        <w:spacing w:line="360" w:lineRule="auto"/>
        <w:jc w:val="center"/>
        <w:rPr>
          <w:rFonts w:ascii="Arial" w:hAnsi="Arial" w:cs="Arial"/>
          <w:b/>
          <w:snapToGrid w:val="0"/>
          <w:sz w:val="22"/>
          <w:szCs w:val="22"/>
        </w:rPr>
      </w:pPr>
    </w:p>
    <w:p w:rsidR="003D5B95" w:rsidRPr="00D779E7" w:rsidRDefault="003D5B95" w:rsidP="0029124B">
      <w:pPr>
        <w:pStyle w:val="NoSpacing"/>
        <w:spacing w:line="360" w:lineRule="auto"/>
        <w:rPr>
          <w:rFonts w:ascii="Arial" w:hAnsi="Arial" w:cs="Arial"/>
          <w:b/>
          <w:snapToGrid w:val="0"/>
          <w:sz w:val="22"/>
          <w:szCs w:val="22"/>
        </w:rPr>
      </w:pPr>
      <w:r w:rsidRPr="00D779E7">
        <w:rPr>
          <w:rFonts w:ascii="Arial" w:hAnsi="Arial" w:cs="Arial"/>
          <w:b/>
          <w:snapToGrid w:val="0"/>
          <w:sz w:val="22"/>
          <w:szCs w:val="22"/>
        </w:rPr>
        <w:t>1 – JUSTIFICATIVA</w:t>
      </w:r>
    </w:p>
    <w:p w:rsidR="003D5B95" w:rsidRPr="00D779E7" w:rsidRDefault="003D5B95" w:rsidP="0029124B">
      <w:pPr>
        <w:pStyle w:val="NoSpacing"/>
        <w:spacing w:line="360" w:lineRule="auto"/>
        <w:rPr>
          <w:rFonts w:ascii="Arial" w:hAnsi="Arial" w:cs="Arial"/>
          <w:b/>
          <w:snapToGrid w:val="0"/>
          <w:sz w:val="22"/>
          <w:szCs w:val="22"/>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sz w:val="22"/>
          <w:szCs w:val="22"/>
          <w:lang w:val="pt-BR"/>
        </w:rPr>
        <w:t>A Constituição Federal de 1988 afirma que a saúde é direito de todos e dever do Estado, garantindo mediante políticas sociais e econômicas que visem tanto à redução do risco de doença e de outros agravos, quanto ao acesso universal e igualitário às ações e serviços de saúde para sua promoção, proteção e recuperação. As ações e serviços obedecem aos princípios de:</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sz w:val="22"/>
          <w:szCs w:val="22"/>
          <w:lang w:val="pt-BR"/>
        </w:rPr>
        <w:t>I - Universalidade de acesso aos serviços de saúde em todos os níveis de assistência;</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sz w:val="22"/>
          <w:szCs w:val="22"/>
          <w:lang w:val="pt-BR"/>
        </w:rPr>
        <w:t>II - Integralidade de assistência em todos os níveis de complexidade do sistema e</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sz w:val="22"/>
          <w:szCs w:val="22"/>
          <w:lang w:val="pt-BR"/>
        </w:rPr>
        <w:t>III- Equidade da assistência à saúde, através da conjugação dos recursos financeiros, tecnológicos, materiais e humanos do Estado e dos Municípios na prestação de serviços de assistência à saúde a população.</w:t>
      </w:r>
    </w:p>
    <w:p w:rsidR="003D5B95" w:rsidRPr="00D779E7" w:rsidRDefault="003D5B95" w:rsidP="0029124B">
      <w:pPr>
        <w:pStyle w:val="NoSpacing"/>
        <w:spacing w:line="360" w:lineRule="auto"/>
        <w:rPr>
          <w:rFonts w:ascii="Arial" w:hAnsi="Arial" w:cs="Arial"/>
          <w:snapToGrid w:val="0"/>
          <w:sz w:val="22"/>
          <w:szCs w:val="22"/>
        </w:rPr>
      </w:pPr>
    </w:p>
    <w:p w:rsidR="003D5B95" w:rsidRPr="00D779E7" w:rsidRDefault="003D5B95" w:rsidP="0029124B">
      <w:pPr>
        <w:pStyle w:val="NoSpacing"/>
        <w:spacing w:line="360" w:lineRule="auto"/>
        <w:rPr>
          <w:rFonts w:ascii="Arial" w:hAnsi="Arial" w:cs="Arial"/>
          <w:b/>
          <w:snapToGrid w:val="0"/>
          <w:sz w:val="22"/>
          <w:szCs w:val="22"/>
        </w:rPr>
      </w:pPr>
      <w:r w:rsidRPr="00D779E7">
        <w:rPr>
          <w:rFonts w:ascii="Arial" w:hAnsi="Arial" w:cs="Arial"/>
          <w:b/>
          <w:snapToGrid w:val="0"/>
          <w:sz w:val="22"/>
          <w:szCs w:val="22"/>
        </w:rPr>
        <w:t>2 - OBJETO</w:t>
      </w:r>
    </w:p>
    <w:p w:rsidR="003D5B95" w:rsidRPr="00D779E7" w:rsidRDefault="003D5B95" w:rsidP="0029124B">
      <w:pPr>
        <w:pStyle w:val="NoSpacing"/>
        <w:spacing w:line="360" w:lineRule="auto"/>
        <w:jc w:val="both"/>
        <w:rPr>
          <w:rFonts w:ascii="Arial" w:hAnsi="Arial" w:cs="Arial"/>
          <w:snapToGrid w:val="0"/>
          <w:sz w:val="22"/>
          <w:szCs w:val="22"/>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2.1. </w:t>
      </w:r>
      <w:r w:rsidRPr="00D779E7">
        <w:rPr>
          <w:rFonts w:ascii="Arial" w:hAnsi="Arial" w:cs="Arial"/>
          <w:sz w:val="22"/>
          <w:szCs w:val="22"/>
          <w:lang w:val="pt-BR"/>
        </w:rPr>
        <w:t xml:space="preserve">Constitui objeto deste termo de referência o Credenciamento de pessoas jurídicas prestadoras de serviços de saúde hospitalares e/ou ambulatoriais aos usuários do Sistema Único de Saúde, integrantes da rede privada de serviços de saúde localizados no município de Patos de Minas, em conformidade com a Constituição Federal de 1988 em seu artigo 199, § 1º, combinado com o artigo 24 da Lei Federal nº 8.080/1990.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2.1.1</w:t>
      </w:r>
      <w:r w:rsidRPr="00D779E7">
        <w:rPr>
          <w:rFonts w:ascii="Arial" w:hAnsi="Arial" w:cs="Arial"/>
          <w:sz w:val="22"/>
          <w:szCs w:val="22"/>
          <w:lang w:val="pt-BR"/>
        </w:rPr>
        <w:t xml:space="preserve"> Os interessados irão credenciar-se junto à Secretaria Municipal de Saúde de Patos de Minas, para celebrar </w:t>
      </w:r>
      <w:r w:rsidRPr="00D779E7">
        <w:rPr>
          <w:rFonts w:ascii="Arial" w:hAnsi="Arial" w:cs="Arial"/>
          <w:b/>
          <w:bCs/>
          <w:sz w:val="22"/>
          <w:szCs w:val="22"/>
          <w:lang w:val="pt-BR"/>
        </w:rPr>
        <w:t>CONTRATO</w:t>
      </w:r>
      <w:r w:rsidRPr="00D779E7">
        <w:rPr>
          <w:rFonts w:ascii="Arial" w:hAnsi="Arial" w:cs="Arial"/>
          <w:sz w:val="22"/>
          <w:szCs w:val="22"/>
          <w:lang w:val="pt-BR"/>
        </w:rPr>
        <w:t>, de forma complementar, de acordo com a necessidade da SMS/SUS/Patos de Minas e Municípios pactuados, nos termos deste Termo de Referência.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2.2.</w:t>
      </w:r>
      <w:r w:rsidRPr="00D779E7">
        <w:rPr>
          <w:rFonts w:ascii="Arial" w:hAnsi="Arial" w:cs="Arial"/>
          <w:sz w:val="22"/>
          <w:szCs w:val="22"/>
          <w:lang w:val="pt-BR"/>
        </w:rPr>
        <w:t xml:space="preserve"> As quantidades previstas para a realização do objeto deste Termo de Referência serão contratadas de acordo com as necessidades do gestor, conforme </w:t>
      </w:r>
      <w:r w:rsidRPr="00D779E7">
        <w:rPr>
          <w:rFonts w:ascii="Arial" w:hAnsi="Arial" w:cs="Arial"/>
          <w:b/>
          <w:bCs/>
          <w:sz w:val="22"/>
          <w:szCs w:val="22"/>
          <w:lang w:val="pt-BR"/>
        </w:rPr>
        <w:t xml:space="preserve">estimativa mensal </w:t>
      </w:r>
      <w:r w:rsidRPr="00D779E7">
        <w:rPr>
          <w:rFonts w:ascii="Arial" w:hAnsi="Arial" w:cs="Arial"/>
          <w:sz w:val="22"/>
          <w:szCs w:val="22"/>
          <w:lang w:val="pt-BR"/>
        </w:rPr>
        <w:t>do ANEXO I.</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2.2.1</w:t>
      </w:r>
      <w:r w:rsidRPr="00D779E7">
        <w:rPr>
          <w:rFonts w:ascii="Arial" w:hAnsi="Arial" w:cs="Arial"/>
          <w:sz w:val="22"/>
          <w:szCs w:val="22"/>
          <w:lang w:val="pt-BR"/>
        </w:rPr>
        <w:t xml:space="preserve"> Os quantitativos físicos e financeiros mensais para cada prestador habilitado serão previstos contratualmente;</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2.2.2</w:t>
      </w:r>
      <w:r w:rsidRPr="00D779E7">
        <w:rPr>
          <w:rFonts w:ascii="Arial" w:hAnsi="Arial" w:cs="Arial"/>
          <w:sz w:val="22"/>
          <w:szCs w:val="22"/>
          <w:lang w:val="pt-BR"/>
        </w:rPr>
        <w:t xml:space="preserve"> Mediante termo aditivo e, de acordo com a capacidade operacional da CONTRATADA e as necessidades da CONTRATANTE, os contraentes poderão fazer acréscimos ou supressões, em conformidade com a Lei 8666/93, durante o período de sua vigência, incluídas as prorrogações, mediante justificativa aprovada pela contratante.</w:t>
      </w:r>
    </w:p>
    <w:p w:rsidR="003D5B95" w:rsidRPr="00D779E7" w:rsidRDefault="003D5B95" w:rsidP="0029124B">
      <w:pPr>
        <w:autoSpaceDE w:val="0"/>
        <w:autoSpaceDN w:val="0"/>
        <w:adjustRightInd w:val="0"/>
        <w:rPr>
          <w:rFonts w:ascii="Arial" w:hAnsi="Arial" w:cs="Arial"/>
          <w:snapToGrid w:val="0"/>
          <w:sz w:val="22"/>
          <w:szCs w:val="22"/>
          <w:lang w:val="pt-BR"/>
        </w:rPr>
      </w:pPr>
    </w:p>
    <w:p w:rsidR="003D5B95" w:rsidRPr="00D779E7" w:rsidRDefault="003D5B95" w:rsidP="0029124B">
      <w:pPr>
        <w:pStyle w:val="Default"/>
        <w:spacing w:line="360" w:lineRule="auto"/>
        <w:jc w:val="both"/>
        <w:rPr>
          <w:snapToGrid w:val="0"/>
          <w:color w:val="auto"/>
          <w:sz w:val="22"/>
          <w:szCs w:val="22"/>
        </w:rPr>
      </w:pPr>
      <w:r w:rsidRPr="00D779E7">
        <w:rPr>
          <w:b/>
          <w:snapToGrid w:val="0"/>
          <w:color w:val="auto"/>
          <w:sz w:val="22"/>
          <w:szCs w:val="22"/>
        </w:rPr>
        <w:t>2.3.</w:t>
      </w:r>
      <w:r w:rsidRPr="00D779E7">
        <w:rPr>
          <w:snapToGrid w:val="0"/>
          <w:color w:val="auto"/>
          <w:sz w:val="22"/>
          <w:szCs w:val="22"/>
        </w:rPr>
        <w:t xml:space="preserve"> Os serviços ora contratados estão referidos a uma base territorial populacional, Microrregião Noroeste, conforme PDR-MG/PPI e serão ofertados conforme indicações técnicas de planejamento da saúde, compatibilizando-se demanda e disponibilidade de recursos financeiros do SUS.</w:t>
      </w:r>
    </w:p>
    <w:p w:rsidR="003D5B95" w:rsidRPr="00D779E7" w:rsidRDefault="003D5B95" w:rsidP="0029124B">
      <w:pPr>
        <w:pStyle w:val="Default"/>
        <w:spacing w:line="360" w:lineRule="auto"/>
        <w:jc w:val="both"/>
        <w:rPr>
          <w:snapToGrid w:val="0"/>
          <w:color w:val="auto"/>
          <w:sz w:val="22"/>
          <w:szCs w:val="22"/>
        </w:rPr>
      </w:pPr>
    </w:p>
    <w:p w:rsidR="003D5B95" w:rsidRPr="00D779E7" w:rsidRDefault="003D5B95" w:rsidP="0029124B">
      <w:pPr>
        <w:pStyle w:val="Default"/>
        <w:spacing w:line="360" w:lineRule="auto"/>
        <w:jc w:val="both"/>
        <w:rPr>
          <w:color w:val="auto"/>
          <w:sz w:val="22"/>
          <w:szCs w:val="22"/>
        </w:rPr>
      </w:pPr>
      <w:r w:rsidRPr="00D779E7">
        <w:rPr>
          <w:b/>
          <w:color w:val="auto"/>
          <w:sz w:val="22"/>
          <w:szCs w:val="22"/>
        </w:rPr>
        <w:t>2.4.</w:t>
      </w:r>
      <w:r w:rsidRPr="00D779E7">
        <w:rPr>
          <w:color w:val="auto"/>
          <w:sz w:val="22"/>
          <w:szCs w:val="22"/>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3D5B95" w:rsidRPr="00D779E7" w:rsidRDefault="003D5B95" w:rsidP="0029124B">
      <w:pPr>
        <w:pStyle w:val="Default"/>
        <w:spacing w:line="360" w:lineRule="auto"/>
        <w:jc w:val="both"/>
        <w:rPr>
          <w:color w:val="auto"/>
          <w:sz w:val="22"/>
          <w:szCs w:val="22"/>
        </w:rPr>
      </w:pPr>
    </w:p>
    <w:p w:rsidR="003D5B95" w:rsidRPr="00D779E7" w:rsidRDefault="003D5B95" w:rsidP="0029124B">
      <w:pPr>
        <w:pStyle w:val="Default"/>
        <w:spacing w:line="360" w:lineRule="auto"/>
        <w:jc w:val="both"/>
        <w:rPr>
          <w:snapToGrid w:val="0"/>
          <w:color w:val="auto"/>
          <w:sz w:val="22"/>
          <w:szCs w:val="22"/>
        </w:rPr>
      </w:pPr>
      <w:r w:rsidRPr="00D779E7">
        <w:rPr>
          <w:b/>
          <w:color w:val="auto"/>
          <w:sz w:val="22"/>
          <w:szCs w:val="22"/>
        </w:rPr>
        <w:t>2.5</w:t>
      </w:r>
      <w:r w:rsidRPr="00D779E7">
        <w:rPr>
          <w:color w:val="auto"/>
          <w:sz w:val="22"/>
          <w:szCs w:val="22"/>
        </w:rPr>
        <w:t>.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3D5B95" w:rsidRPr="00D779E7" w:rsidRDefault="003D5B95" w:rsidP="0029124B">
      <w:pPr>
        <w:pStyle w:val="Default"/>
        <w:spacing w:line="360" w:lineRule="auto"/>
        <w:jc w:val="both"/>
        <w:rPr>
          <w:snapToGrid w:val="0"/>
          <w:color w:val="auto"/>
          <w:sz w:val="22"/>
          <w:szCs w:val="22"/>
        </w:rPr>
      </w:pP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3 - CONDIÇÕES PARA PARTICIPAÇÃO</w:t>
      </w: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u w:val="single"/>
          <w:lang w:val="pt-BR"/>
        </w:rPr>
      </w:pPr>
      <w:r w:rsidRPr="00D779E7">
        <w:rPr>
          <w:rFonts w:ascii="Arial" w:hAnsi="Arial" w:cs="Arial"/>
          <w:b/>
          <w:sz w:val="22"/>
          <w:szCs w:val="22"/>
          <w:lang w:val="pt-BR"/>
        </w:rPr>
        <w:t xml:space="preserve">3.1.  </w:t>
      </w:r>
      <w:r w:rsidRPr="00D779E7">
        <w:rPr>
          <w:rFonts w:ascii="Arial" w:hAnsi="Arial" w:cs="Arial"/>
          <w:sz w:val="22"/>
          <w:szCs w:val="22"/>
          <w:lang w:val="pt-BR"/>
        </w:rPr>
        <w:t xml:space="preserve">Poderá participar deste processo qualquer entidade legalmente constituída, que possua matriz ou filial com domicílio no município de Patos de Minas, desde que satisfaça as exigências deste Termo de Referência e seus anexos, </w:t>
      </w:r>
      <w:r w:rsidRPr="00D779E7">
        <w:rPr>
          <w:rFonts w:ascii="Arial" w:hAnsi="Arial" w:cs="Arial"/>
          <w:b/>
          <w:bCs/>
          <w:iCs/>
          <w:sz w:val="22"/>
          <w:szCs w:val="22"/>
          <w:lang w:val="pt-BR"/>
        </w:rPr>
        <w:t>preste serviço compatível com o objeto do Credenciamento</w:t>
      </w:r>
      <w:r w:rsidRPr="00D779E7">
        <w:rPr>
          <w:rFonts w:ascii="Arial" w:hAnsi="Arial" w:cs="Arial"/>
          <w:sz w:val="22"/>
          <w:szCs w:val="22"/>
          <w:lang w:val="pt-BR"/>
        </w:rPr>
        <w:t xml:space="preserve"> e realizem, efetivamente, o serviço ofertado</w:t>
      </w:r>
      <w:r w:rsidRPr="00D779E7">
        <w:rPr>
          <w:rFonts w:ascii="Arial" w:hAnsi="Arial" w:cs="Arial"/>
          <w:sz w:val="22"/>
          <w:szCs w:val="22"/>
          <w:u w:val="single"/>
          <w:lang w:val="pt-BR"/>
        </w:rPr>
        <w:t>;</w:t>
      </w:r>
    </w:p>
    <w:p w:rsidR="003D5B95" w:rsidRPr="00D779E7" w:rsidRDefault="003D5B95" w:rsidP="0029124B">
      <w:pPr>
        <w:autoSpaceDE w:val="0"/>
        <w:autoSpaceDN w:val="0"/>
        <w:adjustRightInd w:val="0"/>
        <w:spacing w:line="360" w:lineRule="auto"/>
        <w:jc w:val="both"/>
        <w:rPr>
          <w:rFonts w:ascii="Arial" w:hAnsi="Arial" w:cs="Arial"/>
          <w:sz w:val="22"/>
          <w:szCs w:val="22"/>
          <w:u w:val="single"/>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3.2</w:t>
      </w:r>
      <w:r w:rsidRPr="00D779E7">
        <w:rPr>
          <w:rFonts w:ascii="Arial" w:hAnsi="Arial" w:cs="Arial"/>
          <w:sz w:val="22"/>
          <w:szCs w:val="22"/>
          <w:lang w:val="pt-BR"/>
        </w:rPr>
        <w:t>. Não poderão participar as pessoas jurídicas:</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3.2.1</w:t>
      </w:r>
      <w:r w:rsidRPr="00D779E7">
        <w:rPr>
          <w:rFonts w:ascii="Arial" w:hAnsi="Arial" w:cs="Arial"/>
          <w:sz w:val="22"/>
          <w:szCs w:val="22"/>
          <w:lang w:val="pt-BR"/>
        </w:rPr>
        <w:t xml:space="preserve"> Concordatárias ou em processo de falência, sob concurso de credores, em dissolução ou em liquidação;</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3.2.2</w:t>
      </w:r>
      <w:r w:rsidRPr="00D779E7">
        <w:rPr>
          <w:rFonts w:ascii="Arial" w:hAnsi="Arial" w:cs="Arial"/>
          <w:sz w:val="22"/>
          <w:szCs w:val="22"/>
          <w:lang w:val="pt-BR"/>
        </w:rPr>
        <w:t xml:space="preserve"> Que tenham sido declaradas inidôneas por órgão da Administração Pública, direta ou indireta, federal, estadual, municipal ou do Distrito Federal, por meio de ato publicado no Diário Oficial da União, do Estado ou do Município, pelo órgão que o praticou, enquanto perdurarem os motivos determinantes da punição; </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3.2.3</w:t>
      </w:r>
      <w:r w:rsidRPr="00D779E7">
        <w:rPr>
          <w:rFonts w:ascii="Arial" w:hAnsi="Arial" w:cs="Arial"/>
          <w:sz w:val="22"/>
          <w:szCs w:val="22"/>
          <w:lang w:val="pt-BR"/>
        </w:rPr>
        <w:t xml:space="preserve"> Que estejam temporariamente suspensas de participar em licitação ou contratar com a Administração Pública federal, estadual ou municipal;</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3.2.4</w:t>
      </w:r>
      <w:r w:rsidRPr="00D779E7">
        <w:rPr>
          <w:rFonts w:ascii="Arial" w:hAnsi="Arial" w:cs="Arial"/>
          <w:sz w:val="22"/>
          <w:szCs w:val="22"/>
          <w:lang w:val="pt-BR"/>
        </w:rPr>
        <w:t xml:space="preserve"> Que tenham proprietários, administradores e dirigentes que exercem cargos de chefia ou função de confiança no Sistema Único de Saúde (SUS), conforme disposto no artigo 24, § 4º da Lei Federal nº 8.080/1990 e artigo 9º, inciso III, da Lei Federal nº 8.666/1993;</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3.2.5</w:t>
      </w:r>
      <w:r w:rsidRPr="00D779E7">
        <w:rPr>
          <w:rFonts w:ascii="Arial" w:hAnsi="Arial" w:cs="Arial"/>
          <w:sz w:val="22"/>
          <w:szCs w:val="22"/>
          <w:lang w:val="pt-BR"/>
        </w:rPr>
        <w:t xml:space="preserve"> Que incorram em outros impedimentos previstos em lei. </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3.3. </w:t>
      </w:r>
      <w:r w:rsidRPr="00D779E7">
        <w:rPr>
          <w:rFonts w:ascii="Arial" w:hAnsi="Arial" w:cs="Arial"/>
          <w:sz w:val="22"/>
          <w:szCs w:val="22"/>
          <w:lang w:val="pt-BR"/>
        </w:rPr>
        <w:t xml:space="preserve">Todos os interessados em prestar serviços deverão participar do chamamento, </w:t>
      </w:r>
      <w:r w:rsidRPr="00D779E7">
        <w:rPr>
          <w:rFonts w:ascii="Arial" w:hAnsi="Arial" w:cs="Arial"/>
          <w:b/>
          <w:sz w:val="22"/>
          <w:szCs w:val="22"/>
          <w:lang w:val="pt-BR"/>
        </w:rPr>
        <w:t>INCLUSIVE AS EMPRESAS JÁ CREDENCIADAS</w:t>
      </w:r>
      <w:r w:rsidRPr="00D779E7">
        <w:rPr>
          <w:rFonts w:ascii="Arial" w:hAnsi="Arial" w:cs="Arial"/>
          <w:sz w:val="22"/>
          <w:szCs w:val="22"/>
          <w:lang w:val="pt-BR"/>
        </w:rPr>
        <w:t>, igualmente obrigadas a apresentar a documentação exigida e demonstrar o cumprimento dos requisitos deste termo de referência e legislação vigente;</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 xml:space="preserve">3.4. </w:t>
      </w:r>
      <w:r w:rsidRPr="00D779E7">
        <w:rPr>
          <w:rFonts w:ascii="Arial" w:hAnsi="Arial" w:cs="Arial"/>
          <w:sz w:val="22"/>
          <w:szCs w:val="22"/>
          <w:lang w:val="pt-BR"/>
        </w:rPr>
        <w:t>Os interessados deverão aceitar os valores de referência à prestação dos serviços constantes da Tabela de Procedimentos do Sistema Único de Saúde e serão reajustados na mesma proporção, índices e épocas dos reajustes determinados pelo Ministério da Saúde.</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sz w:val="22"/>
          <w:szCs w:val="22"/>
          <w:lang w:val="pt-BR"/>
        </w:rPr>
      </w:pPr>
      <w:r w:rsidRPr="00D779E7">
        <w:rPr>
          <w:rFonts w:ascii="Arial" w:hAnsi="Arial" w:cs="Arial"/>
          <w:b/>
          <w:sz w:val="22"/>
          <w:szCs w:val="22"/>
          <w:lang w:val="pt-BR"/>
        </w:rPr>
        <w:t xml:space="preserve">4 – SOLICITAÇÃO DE CREDENCIAMENTO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4.1</w:t>
      </w:r>
      <w:r w:rsidRPr="00D779E7">
        <w:rPr>
          <w:rFonts w:ascii="Arial" w:hAnsi="Arial" w:cs="Arial"/>
          <w:sz w:val="22"/>
          <w:szCs w:val="22"/>
          <w:lang w:val="pt-BR"/>
        </w:rPr>
        <w:t>. A solicitação de credenciamento deverá ser apresentada no envelope, em uma via, datilografada ou impressa por qualquer processo eletrônico, em papel timbrado, com as páginas numeradas e rubricadas, em língua nacional, sem emendas, acréscimos, borrões, rasuras, ressalvas, entrelinhas, ou omissões, devendo ser datada e assinada pelo representante do interessado.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 xml:space="preserve">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4.2</w:t>
      </w:r>
      <w:r w:rsidRPr="00D779E7">
        <w:rPr>
          <w:rFonts w:ascii="Arial" w:hAnsi="Arial" w:cs="Arial"/>
          <w:sz w:val="22"/>
          <w:szCs w:val="22"/>
          <w:lang w:val="pt-BR"/>
        </w:rPr>
        <w:t>. A solicitação deverá conter, na forma e no conteúdo, as exigências deste Termo de Referência, e especialmente:</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4.2.1</w:t>
      </w:r>
      <w:r w:rsidRPr="00D779E7">
        <w:rPr>
          <w:rFonts w:ascii="Arial" w:hAnsi="Arial" w:cs="Arial"/>
          <w:sz w:val="22"/>
          <w:szCs w:val="22"/>
          <w:lang w:val="pt-BR"/>
        </w:rPr>
        <w:t xml:space="preserve">. Razão social completa do interessado, CNPJ, Inscrição Estadual, Código CNES, endereço, telefone, fax, e e-mail, se houver;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4.2.2.</w:t>
      </w:r>
      <w:r w:rsidRPr="00D779E7">
        <w:rPr>
          <w:rFonts w:ascii="Arial" w:hAnsi="Arial" w:cs="Arial"/>
          <w:sz w:val="22"/>
          <w:szCs w:val="22"/>
          <w:lang w:val="pt-BR"/>
        </w:rPr>
        <w:t xml:space="preserve"> Número do Edital do Chamamento Público;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 xml:space="preserve">4.2.3. </w:t>
      </w:r>
      <w:r w:rsidRPr="00D779E7">
        <w:rPr>
          <w:rFonts w:ascii="Arial" w:hAnsi="Arial" w:cs="Arial"/>
          <w:sz w:val="22"/>
          <w:szCs w:val="22"/>
          <w:lang w:val="pt-BR"/>
        </w:rPr>
        <w:t>Nome e número do Banco e da Agência e número da conta corrente;</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 xml:space="preserve">4.2.4. </w:t>
      </w:r>
      <w:r w:rsidRPr="00D779E7">
        <w:rPr>
          <w:rFonts w:ascii="Arial" w:hAnsi="Arial" w:cs="Arial"/>
          <w:sz w:val="22"/>
          <w:szCs w:val="22"/>
          <w:lang w:val="pt-BR"/>
        </w:rPr>
        <w:t>Proposta de procedimentos máximos ofertados, preenchida de acordo com o modelo contido no ANEXO II;</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4.2.5</w:t>
      </w:r>
      <w:r w:rsidRPr="00D779E7">
        <w:rPr>
          <w:rFonts w:ascii="Arial" w:hAnsi="Arial" w:cs="Arial"/>
          <w:sz w:val="22"/>
          <w:szCs w:val="22"/>
          <w:lang w:val="pt-BR"/>
        </w:rPr>
        <w:t>. Considerando que o quantitativo de cada procedimento é baseado na Portaria nº 1.631 GM/MS, de 01/10/2015, tratando-se, portanto, de uma estimativa, será considerado para efeito de acompanhamento da execução do contrato o valor financeiro total de cada grupo. Assim, poderá ocorrer, a critério da SMS o remanejamento nos quantitativos dos procedimentos elencados em cada grupo.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4.3</w:t>
      </w:r>
      <w:r w:rsidRPr="00D779E7">
        <w:rPr>
          <w:rFonts w:ascii="Arial" w:hAnsi="Arial" w:cs="Arial"/>
          <w:sz w:val="22"/>
          <w:szCs w:val="22"/>
          <w:lang w:val="pt-BR"/>
        </w:rPr>
        <w:t xml:space="preserve">. O prestador deverá apresentar sua oferta em consonância com sua capacidade técnica operacional, devidamente cadastrada no CNES/Cadastro de Estabelecimento de Saúde.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4.4</w:t>
      </w:r>
      <w:r w:rsidRPr="00D779E7">
        <w:rPr>
          <w:rFonts w:ascii="Arial" w:hAnsi="Arial" w:cs="Arial"/>
          <w:sz w:val="22"/>
          <w:szCs w:val="22"/>
          <w:lang w:val="pt-BR"/>
        </w:rPr>
        <w:t>. A Comissão poderá solicitar à Vigilância Sanitária Municipal parecer conclusivo quanto à viabilidade da proposta/oferta do prestador no tocante à capacidade técnica operacional.</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4.5.</w:t>
      </w:r>
      <w:r w:rsidRPr="00D779E7">
        <w:rPr>
          <w:rFonts w:ascii="Arial" w:hAnsi="Arial" w:cs="Arial"/>
          <w:sz w:val="22"/>
          <w:szCs w:val="22"/>
          <w:lang w:val="pt-BR"/>
        </w:rPr>
        <w:t xml:space="preserve"> Declaração do prestador renunciando expressamente a qualquer pleito ou reivindicação de prestação mínima de serviços, ficando comprometido a manter os quantitativos constantes na proposta de oferta de serviços.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sz w:val="22"/>
          <w:szCs w:val="22"/>
          <w:lang w:val="pt-BR"/>
        </w:rPr>
      </w:pPr>
      <w:r w:rsidRPr="00D779E7">
        <w:rPr>
          <w:rFonts w:ascii="Arial" w:hAnsi="Arial" w:cs="Arial"/>
          <w:b/>
          <w:sz w:val="22"/>
          <w:szCs w:val="22"/>
          <w:lang w:val="pt-BR"/>
        </w:rPr>
        <w:t xml:space="preserve">5 - DO CREDENCIAMENTO DOS INTERESSADOS </w:t>
      </w:r>
    </w:p>
    <w:p w:rsidR="003D5B95" w:rsidRPr="00D779E7" w:rsidRDefault="003D5B95" w:rsidP="0029124B">
      <w:pPr>
        <w:autoSpaceDE w:val="0"/>
        <w:autoSpaceDN w:val="0"/>
        <w:adjustRightInd w:val="0"/>
        <w:spacing w:line="360" w:lineRule="auto"/>
        <w:jc w:val="both"/>
        <w:rPr>
          <w:rFonts w:ascii="Arial" w:hAnsi="Arial" w:cs="Arial"/>
          <w:b/>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5.1.</w:t>
      </w:r>
      <w:r w:rsidRPr="00D779E7">
        <w:rPr>
          <w:rFonts w:ascii="Arial" w:hAnsi="Arial" w:cs="Arial"/>
          <w:sz w:val="22"/>
          <w:szCs w:val="22"/>
          <w:lang w:val="pt-BR"/>
        </w:rPr>
        <w:t xml:space="preserve"> O credenciamento dos prestadores ocorrerá nas seguintes condições: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5.1.1.</w:t>
      </w:r>
      <w:r w:rsidRPr="00D779E7">
        <w:rPr>
          <w:rFonts w:ascii="Arial" w:hAnsi="Arial" w:cs="Arial"/>
          <w:sz w:val="22"/>
          <w:szCs w:val="22"/>
          <w:lang w:val="pt-BR"/>
        </w:rPr>
        <w:t xml:space="preserve"> Todo o prestador que atender às condições estabelecidas nesse Termo de Referência e seus Anexos serão credenciados.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5.1.2.</w:t>
      </w:r>
      <w:r w:rsidRPr="00D779E7">
        <w:rPr>
          <w:rFonts w:ascii="Arial" w:hAnsi="Arial" w:cs="Arial"/>
          <w:sz w:val="22"/>
          <w:szCs w:val="22"/>
          <w:lang w:val="pt-BR"/>
        </w:rPr>
        <w:t xml:space="preserve"> Os prestadores deverão estar com a documentação exigida neste Termo de Referência, em vigor.</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5.1.3.</w:t>
      </w:r>
      <w:r w:rsidRPr="00D779E7">
        <w:rPr>
          <w:rFonts w:ascii="Arial" w:hAnsi="Arial" w:cs="Arial"/>
          <w:sz w:val="22"/>
          <w:szCs w:val="22"/>
          <w:lang w:val="pt-BR"/>
        </w:rPr>
        <w:t xml:space="preserve"> Serão selecionados para contratação somente os estabelecimentos de saúde que efetivamente encontram-se em atividade, e com capacidade técnica para prestar serviços segundo o fluxo de autorização e encaminhamentos definidos pela Secretaria Municipal de Saúde.</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sz w:val="22"/>
          <w:szCs w:val="22"/>
          <w:lang w:val="pt-BR"/>
        </w:rPr>
      </w:pPr>
      <w:r w:rsidRPr="00D779E7">
        <w:rPr>
          <w:rFonts w:ascii="Arial" w:hAnsi="Arial" w:cs="Arial"/>
          <w:b/>
          <w:sz w:val="22"/>
          <w:szCs w:val="22"/>
          <w:lang w:val="pt-BR"/>
        </w:rPr>
        <w:t>6 - DA DOCUMENTAÇÃO</w:t>
      </w:r>
    </w:p>
    <w:p w:rsidR="003D5B95" w:rsidRPr="00D779E7" w:rsidRDefault="003D5B95" w:rsidP="0029124B">
      <w:pPr>
        <w:autoSpaceDE w:val="0"/>
        <w:autoSpaceDN w:val="0"/>
        <w:adjustRightInd w:val="0"/>
        <w:spacing w:line="360" w:lineRule="auto"/>
        <w:jc w:val="both"/>
        <w:rPr>
          <w:rFonts w:ascii="Arial" w:hAnsi="Arial" w:cs="Arial"/>
          <w:b/>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 xml:space="preserve">Os interessados deverão apresentar os documentos em uma via, listando todos os documentos que deverão ser apresentados em cópia autenticada, ou então em cópias simples, desde que acompanhados do original, para autenticação pela Comissão de Licitação, atualizados e vigentes, entregues conforme abaixo discriminados: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6.1.</w:t>
      </w:r>
      <w:r w:rsidRPr="00D779E7">
        <w:rPr>
          <w:rFonts w:ascii="Arial" w:hAnsi="Arial" w:cs="Arial"/>
          <w:sz w:val="22"/>
          <w:szCs w:val="22"/>
          <w:lang w:val="pt-BR"/>
        </w:rPr>
        <w:t xml:space="preserve"> Para a comprovação da Qualificação Técnica referente aos serviços ambulatoriais e médico-hospitalares de Média Complexidade, os interessados deverão apresentar os seguintes documentos:</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a</w:t>
      </w:r>
      <w:r w:rsidRPr="00D779E7">
        <w:rPr>
          <w:rFonts w:ascii="Arial" w:hAnsi="Arial" w:cs="Arial"/>
          <w:sz w:val="22"/>
          <w:szCs w:val="22"/>
          <w:lang w:val="pt-BR"/>
        </w:rPr>
        <w:t>. Cópia autenticada da certidão de pessoa jurídica, junto ao respectivo Conselho Federal e/ou Conselho Regional, em vigor;</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b</w:t>
      </w:r>
      <w:r w:rsidRPr="00D779E7">
        <w:rPr>
          <w:rFonts w:ascii="Arial" w:hAnsi="Arial" w:cs="Arial"/>
          <w:sz w:val="22"/>
          <w:szCs w:val="22"/>
          <w:lang w:val="pt-BR"/>
        </w:rPr>
        <w:t xml:space="preserve">. Cópia autenticada do documento da CI e do CPF do responsável técnico pelo Serviço ofertado, em vigor;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c</w:t>
      </w:r>
      <w:r w:rsidRPr="00D779E7">
        <w:rPr>
          <w:rFonts w:ascii="Arial" w:hAnsi="Arial" w:cs="Arial"/>
          <w:sz w:val="22"/>
          <w:szCs w:val="22"/>
          <w:lang w:val="pt-BR"/>
        </w:rPr>
        <w:t>.</w:t>
      </w:r>
      <w:r w:rsidRPr="00D779E7">
        <w:rPr>
          <w:rFonts w:ascii="Arial" w:hAnsi="Arial" w:cs="Arial"/>
          <w:b/>
          <w:sz w:val="22"/>
          <w:szCs w:val="22"/>
          <w:lang w:val="pt-BR"/>
        </w:rPr>
        <w:t xml:space="preserve"> </w:t>
      </w:r>
      <w:r w:rsidRPr="00D779E7">
        <w:rPr>
          <w:rFonts w:ascii="Arial" w:hAnsi="Arial" w:cs="Arial"/>
          <w:sz w:val="22"/>
          <w:szCs w:val="22"/>
          <w:lang w:val="pt-BR"/>
        </w:rPr>
        <w:t>Documento que comprove a inscrição do responsável técnico pelo serviço ofertado no respectivo Conselho Federal e/ou Conselho Regional;</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d</w:t>
      </w:r>
      <w:r w:rsidRPr="00D779E7">
        <w:rPr>
          <w:rFonts w:ascii="Arial" w:hAnsi="Arial" w:cs="Arial"/>
          <w:sz w:val="22"/>
          <w:szCs w:val="22"/>
          <w:lang w:val="pt-BR"/>
        </w:rPr>
        <w:t>. Cópia autenticada do Certificado de Entidade Beneficente de Assistência Social em Saúde (CEBAS), expedido pelo Ministério da Saúde ou Lei de Utilidade Pública federal, estadual ou municipal, quando instituições filantrópicas;</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e.</w:t>
      </w:r>
      <w:r w:rsidRPr="00D779E7">
        <w:rPr>
          <w:rFonts w:ascii="Arial" w:hAnsi="Arial" w:cs="Arial"/>
          <w:sz w:val="22"/>
          <w:szCs w:val="22"/>
          <w:lang w:val="pt-BR"/>
        </w:rPr>
        <w:t xml:space="preserve"> Cópia autenticada do Alvará de Fiscalização da Vigilância Sanitária Municipal, em vigor;; </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f</w:t>
      </w:r>
      <w:r w:rsidRPr="00D779E7">
        <w:rPr>
          <w:rFonts w:ascii="Arial" w:hAnsi="Arial" w:cs="Arial"/>
          <w:sz w:val="22"/>
          <w:szCs w:val="22"/>
          <w:lang w:val="pt-BR"/>
        </w:rPr>
        <w:t xml:space="preserve">. Cópia autenticada do Relatório de Inspeção Sanitária atualizado, emitido pela Vigilância Sanitária municipal, dentro do período de um ano; </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g.</w:t>
      </w:r>
      <w:r w:rsidRPr="00D779E7">
        <w:rPr>
          <w:rFonts w:ascii="Arial" w:hAnsi="Arial" w:cs="Arial"/>
          <w:sz w:val="22"/>
          <w:szCs w:val="22"/>
          <w:lang w:val="pt-BR"/>
        </w:rPr>
        <w:t xml:space="preserve"> Ficha Completa do CNES devidamente atualizada, assinada e carimbada, contendo a identificação do assinante.</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6.2.</w:t>
      </w:r>
      <w:r w:rsidRPr="00D779E7">
        <w:rPr>
          <w:rFonts w:ascii="Arial" w:hAnsi="Arial" w:cs="Arial"/>
          <w:sz w:val="22"/>
          <w:szCs w:val="22"/>
          <w:lang w:val="pt-BR"/>
        </w:rPr>
        <w:t xml:space="preserve"> Os interessados deverão apresentar ainda os seguintes documentos: </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a</w:t>
      </w:r>
      <w:r w:rsidRPr="00D779E7">
        <w:rPr>
          <w:rFonts w:ascii="Arial" w:hAnsi="Arial" w:cs="Arial"/>
          <w:sz w:val="22"/>
          <w:szCs w:val="22"/>
          <w:lang w:val="pt-BR"/>
        </w:rPr>
        <w:t>. Declaração indicando o representante legal, que irá assinar o Contrato, apresentando cópia do RG e CPF do mesmo;</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b</w:t>
      </w:r>
      <w:r w:rsidRPr="00D779E7">
        <w:rPr>
          <w:rFonts w:ascii="Arial" w:hAnsi="Arial" w:cs="Arial"/>
          <w:sz w:val="22"/>
          <w:szCs w:val="22"/>
          <w:lang w:val="pt-BR"/>
        </w:rPr>
        <w:t xml:space="preserve">. Declaração de inexistência de fato impeditivo da habilitação, ficando o prestador obrigado a declarar a superveniência de qualquer fato, na forma do § 2º, do artigo 32, da Lei 8.666/93; </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c.</w:t>
      </w:r>
      <w:r w:rsidRPr="00D779E7">
        <w:rPr>
          <w:rFonts w:ascii="Arial" w:hAnsi="Arial" w:cs="Arial"/>
          <w:sz w:val="22"/>
          <w:szCs w:val="22"/>
          <w:lang w:val="pt-BR"/>
        </w:rPr>
        <w:t xml:space="preserve"> Declaração de que a entidade não possui em seu quadro de pessoal empregado(s) menor(es) de dezoito anos em trabalho noturno, perigoso ou insalubre e de dezesseis anos em qualquer trabalho, salvo na condição de aprendiz, a partir de quatorze anos, nos termos do inciso XXXIII do artigo 7º da Constituição Federal de 1988 (Lei nº 9.854/1999);</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d</w:t>
      </w:r>
      <w:r w:rsidRPr="00D779E7">
        <w:rPr>
          <w:rFonts w:ascii="Arial" w:hAnsi="Arial" w:cs="Arial"/>
          <w:sz w:val="22"/>
          <w:szCs w:val="22"/>
          <w:lang w:val="pt-BR"/>
        </w:rPr>
        <w:t xml:space="preserve">. Declaração de que o(s) proprietário(s) e/ou diretor(es) e/ou provedor(es) do estabelecimento a ser contratado não pertence(m) ao quadro de servidores públicos da SMS-Patos de Minas (artigo 9º, inciso III, da Lei nº 8.666/1993), e nem exerce(m) cargo de chefia ou função de confiança no SUS federal, estadual ou municipal (artigo 26, § 4º da Lei nº 8.080/1990);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e</w:t>
      </w:r>
      <w:r w:rsidRPr="00D779E7">
        <w:rPr>
          <w:rFonts w:ascii="Arial" w:hAnsi="Arial" w:cs="Arial"/>
          <w:sz w:val="22"/>
          <w:szCs w:val="22"/>
          <w:lang w:val="pt-BR"/>
        </w:rPr>
        <w:t xml:space="preserve">. Declaração firmada pelos sócios e/ou diretores da instituição que, expressamente: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 xml:space="preserve"> - conhecem e aceitam as condições de remuneração dos serviços, na conformidade da Tabela Unificada de Procedimentos, Medicamentos e Insumos Estratégicos do SUS e de acordo com o programa de repasse e liberação de pagamentos, disponibilizado à Secretaria Municipal da Saúde; e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 xml:space="preserve"> - têm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6.3.</w:t>
      </w:r>
      <w:r w:rsidRPr="00D779E7">
        <w:rPr>
          <w:rFonts w:ascii="Arial" w:hAnsi="Arial" w:cs="Arial"/>
          <w:sz w:val="22"/>
          <w:szCs w:val="22"/>
          <w:lang w:val="pt-BR"/>
        </w:rPr>
        <w:t xml:space="preserve"> A falta de quaisquer dos documentos ou o descumprimento das exigências previstas nos subitens anteriores implicará a INABILITAÇÃO do participante.</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6.4.</w:t>
      </w:r>
      <w:r w:rsidRPr="00D779E7">
        <w:rPr>
          <w:rFonts w:ascii="Arial" w:hAnsi="Arial" w:cs="Arial"/>
          <w:sz w:val="22"/>
          <w:szCs w:val="22"/>
          <w:lang w:val="pt-BR"/>
        </w:rPr>
        <w:t xml:space="preserve"> A(s) entidade(s) habilitada(s) terá(ão) mera expectativa de direito quanto à sua contratação. </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6.5. </w:t>
      </w:r>
      <w:r w:rsidRPr="00D779E7">
        <w:rPr>
          <w:rFonts w:ascii="Arial" w:hAnsi="Arial" w:cs="Arial"/>
          <w:sz w:val="22"/>
          <w:szCs w:val="22"/>
          <w:lang w:val="pt-BR"/>
        </w:rPr>
        <w:t xml:space="preserve">As Declarações exigidas no item </w:t>
      </w:r>
      <w:r w:rsidRPr="00D779E7">
        <w:rPr>
          <w:rFonts w:ascii="Arial" w:hAnsi="Arial" w:cs="Arial"/>
          <w:b/>
          <w:sz w:val="22"/>
          <w:szCs w:val="22"/>
          <w:lang w:val="pt-BR"/>
        </w:rPr>
        <w:t>6.2</w:t>
      </w:r>
      <w:r w:rsidRPr="00D779E7">
        <w:rPr>
          <w:rFonts w:ascii="Arial" w:hAnsi="Arial" w:cs="Arial"/>
          <w:sz w:val="22"/>
          <w:szCs w:val="22"/>
          <w:lang w:val="pt-BR"/>
        </w:rPr>
        <w:t xml:space="preserve"> deverão ser apresentadas em documento original, em papel timbrado ou com carimbo do prestador.</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7 -</w:t>
      </w:r>
      <w:r w:rsidRPr="00D779E7">
        <w:rPr>
          <w:rFonts w:ascii="Arial" w:hAnsi="Arial" w:cs="Arial"/>
          <w:sz w:val="22"/>
          <w:szCs w:val="22"/>
          <w:lang w:val="pt-BR"/>
        </w:rPr>
        <w:t xml:space="preserve"> </w:t>
      </w:r>
      <w:r w:rsidRPr="00D779E7">
        <w:rPr>
          <w:rFonts w:ascii="Arial" w:hAnsi="Arial" w:cs="Arial"/>
          <w:b/>
          <w:sz w:val="22"/>
          <w:szCs w:val="22"/>
          <w:lang w:val="pt-BR"/>
        </w:rPr>
        <w:t>DOS CRITÉRIOS DE AVALIAÇÃO TÉCNICA E DA HABILITAÇÃO</w:t>
      </w:r>
      <w:r w:rsidRPr="00D779E7">
        <w:rPr>
          <w:rFonts w:ascii="Arial" w:hAnsi="Arial" w:cs="Arial"/>
          <w:sz w:val="22"/>
          <w:szCs w:val="22"/>
          <w:lang w:val="pt-BR"/>
        </w:rPr>
        <w:t xml:space="preserve">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7.1 -</w:t>
      </w:r>
      <w:r w:rsidRPr="00D779E7">
        <w:rPr>
          <w:rFonts w:ascii="Arial" w:hAnsi="Arial" w:cs="Arial"/>
          <w:sz w:val="22"/>
          <w:szCs w:val="22"/>
          <w:lang w:val="pt-BR"/>
        </w:rPr>
        <w:t xml:space="preserve"> Considerar-se-ão aptas à avaliação técnica, que será realizada pela comissão examinadora designada na Portaria Nº 3.515 de 13 de agosto de 2015, as entidades que apresentarem todos os documentos solicitados no </w:t>
      </w:r>
      <w:r w:rsidRPr="00D779E7">
        <w:rPr>
          <w:rFonts w:ascii="Arial" w:hAnsi="Arial" w:cs="Arial"/>
          <w:b/>
          <w:sz w:val="22"/>
          <w:szCs w:val="22"/>
          <w:lang w:val="pt-BR"/>
        </w:rPr>
        <w:t>Item 6.</w:t>
      </w:r>
      <w:r w:rsidRPr="00D779E7">
        <w:rPr>
          <w:rFonts w:ascii="Arial" w:hAnsi="Arial" w:cs="Arial"/>
          <w:sz w:val="22"/>
          <w:szCs w:val="22"/>
          <w:lang w:val="pt-BR"/>
        </w:rPr>
        <w:t xml:space="preserve">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7.2 -</w:t>
      </w:r>
      <w:r w:rsidRPr="00D779E7">
        <w:rPr>
          <w:rFonts w:ascii="Arial" w:hAnsi="Arial" w:cs="Arial"/>
          <w:sz w:val="22"/>
          <w:szCs w:val="22"/>
          <w:lang w:val="pt-BR"/>
        </w:rPr>
        <w:t xml:space="preserve"> As entidades que não atenderem aos requisitos exigidos pelo presente termo de referência serão consideradas inabilitadas;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7.3 -</w:t>
      </w:r>
      <w:r w:rsidRPr="00D779E7">
        <w:rPr>
          <w:rFonts w:ascii="Arial" w:hAnsi="Arial" w:cs="Arial"/>
          <w:sz w:val="22"/>
          <w:szCs w:val="22"/>
          <w:lang w:val="pt-BR"/>
        </w:rPr>
        <w:t xml:space="preserve"> A Secretaria Municipal de Saúde poderá celebrar contrato de prestação de serviço, de acordo com estabelecido neste termo de referência, com as entidades consideradas habilitadas;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7.4 -</w:t>
      </w:r>
      <w:r w:rsidRPr="00D779E7">
        <w:rPr>
          <w:rFonts w:ascii="Arial" w:hAnsi="Arial" w:cs="Arial"/>
          <w:sz w:val="22"/>
          <w:szCs w:val="22"/>
          <w:lang w:val="pt-BR"/>
        </w:rPr>
        <w:t xml:space="preserve"> A Secretaria Municipal de Saúde não se obriga a contratar todos os serviços oferecidos, mas a quantidade viável para atender a demanda da população residente na área de abrangência da Gestão do SUS no Município de Patos de Minas e disponibilidade orçamentária e financeira.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 xml:space="preserve">8 – DO PREÇO, DA DOTAÇÃO ORÇAMENTÁRIA e </w:t>
      </w:r>
      <w:r w:rsidRPr="00D779E7">
        <w:rPr>
          <w:rFonts w:ascii="Arial" w:hAnsi="Arial" w:cs="Arial"/>
          <w:b/>
          <w:sz w:val="22"/>
          <w:szCs w:val="22"/>
          <w:lang w:val="pt-BR"/>
        </w:rPr>
        <w:t>RECURSOS FINANCEIROS.</w:t>
      </w: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8.1. </w:t>
      </w:r>
      <w:r w:rsidRPr="00D779E7">
        <w:rPr>
          <w:rFonts w:ascii="Arial" w:hAnsi="Arial" w:cs="Arial"/>
          <w:sz w:val="22"/>
          <w:szCs w:val="22"/>
          <w:lang w:val="pt-BR"/>
        </w:rPr>
        <w:t xml:space="preserve">O prestador somente fará jus aos valores correspondentes aos serviços previamente encaminhados, autorizados pela Secretaria Municipal de Saúde, e efetivamente prestados.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8.1.1. </w:t>
      </w:r>
      <w:r w:rsidRPr="00D779E7">
        <w:rPr>
          <w:rFonts w:ascii="Arial" w:hAnsi="Arial" w:cs="Arial"/>
          <w:sz w:val="22"/>
          <w:szCs w:val="22"/>
          <w:lang w:val="pt-BR"/>
        </w:rPr>
        <w:t xml:space="preserve">As propostas de ofertas de serviços aprovadas provenientes deste Termo de Referência, não implicarão em nenhuma previsão de crédito em favor do prestador;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8.1.2. </w:t>
      </w:r>
      <w:r w:rsidRPr="00D779E7">
        <w:rPr>
          <w:rFonts w:ascii="Arial" w:hAnsi="Arial" w:cs="Arial"/>
          <w:sz w:val="22"/>
          <w:szCs w:val="22"/>
          <w:lang w:val="pt-BR"/>
        </w:rPr>
        <w:t xml:space="preserve">Os valores estipulados dos procedimentos serão reajustados na mesma proporção, índices, e épocas dos reajustes concedidos pelo Ministério da Saúde.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 xml:space="preserve">8.1.3. </w:t>
      </w:r>
      <w:r w:rsidRPr="00D779E7">
        <w:rPr>
          <w:rFonts w:ascii="Arial" w:hAnsi="Arial" w:cs="Arial"/>
          <w:sz w:val="22"/>
          <w:szCs w:val="22"/>
          <w:lang w:val="pt-BR"/>
        </w:rPr>
        <w:t>Vedação expressa de pagamento de qualquer sobretaxa em relação aos valores na Tabela SUS e as referidas Portarias.</w:t>
      </w:r>
    </w:p>
    <w:p w:rsidR="003D5B95" w:rsidRPr="00D779E7" w:rsidRDefault="003D5B95" w:rsidP="0029124B">
      <w:pPr>
        <w:autoSpaceDE w:val="0"/>
        <w:autoSpaceDN w:val="0"/>
        <w:adjustRightInd w:val="0"/>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8.2.</w:t>
      </w:r>
      <w:r w:rsidRPr="00D779E7">
        <w:rPr>
          <w:rFonts w:ascii="Arial" w:hAnsi="Arial" w:cs="Arial"/>
          <w:sz w:val="22"/>
          <w:szCs w:val="22"/>
          <w:lang w:val="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D779E7">
        <w:rPr>
          <w:rFonts w:ascii="Arial" w:hAnsi="Arial" w:cs="Arial"/>
          <w:sz w:val="22"/>
          <w:szCs w:val="22"/>
          <w:shd w:val="clear" w:color="auto" w:fill="FFFFFF"/>
          <w:lang w:val="pt-BR"/>
        </w:rPr>
        <w:t>Portaria nº 204/GM/MS, de 29 de janeiro de 2007</w:t>
      </w:r>
      <w:r w:rsidRPr="00D779E7">
        <w:rPr>
          <w:rFonts w:ascii="Arial" w:hAnsi="Arial" w:cs="Arial"/>
          <w:sz w:val="22"/>
          <w:szCs w:val="22"/>
          <w:lang w:val="pt-BR"/>
        </w:rPr>
        <w:t xml:space="preserve">, e conforme estipulado na </w:t>
      </w:r>
      <w:r w:rsidRPr="00D779E7">
        <w:rPr>
          <w:rStyle w:val="Strong"/>
          <w:rFonts w:ascii="Arial" w:hAnsi="Arial" w:cs="Arial"/>
          <w:b w:val="0"/>
          <w:sz w:val="22"/>
          <w:szCs w:val="22"/>
          <w:shd w:val="clear" w:color="auto" w:fill="FFFFFF"/>
          <w:lang w:val="pt-BR"/>
        </w:rPr>
        <w:t>PORTARIA N 1.253, de 12 de novembro de 2013</w:t>
      </w:r>
      <w:r w:rsidRPr="00D779E7">
        <w:rPr>
          <w:rFonts w:ascii="Arial" w:hAnsi="Arial" w:cs="Arial"/>
          <w:sz w:val="22"/>
          <w:szCs w:val="22"/>
          <w:lang w:val="pt-BR"/>
        </w:rPr>
        <w:t>, que estabelece os repasses do FUNDO DE AÇÕES ESTRATÉGICAS E COMPENSAÇÕES – FAEC, ou outras Portarias que venham a atualizá-las.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8.3.</w:t>
      </w:r>
      <w:r w:rsidRPr="00D779E7">
        <w:rPr>
          <w:rFonts w:ascii="Arial" w:hAnsi="Arial" w:cs="Arial"/>
          <w:sz w:val="22"/>
          <w:szCs w:val="22"/>
          <w:lang w:val="pt-BR"/>
        </w:rPr>
        <w:t xml:space="preserve"> A variação do valor contratual para fazer face ao reajuste de preços da Tabela de Procedimentos Medicamentos órteses próteses e materiais especiais (OPM) do SUS, compensações ou penalizações financeiras bem como o empenho de dotações orçamentárias suplementares até o limite do seu valor corrigido, podem ser registrados por simples apostila, dispensando a celebração de aditamento, por tratar-se de ajuste dos valores unitários da tabela estabelecidos pelo Ministério da Saúde.</w:t>
      </w: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8.4.  </w:t>
      </w:r>
      <w:r w:rsidRPr="00D779E7">
        <w:rPr>
          <w:rFonts w:ascii="Arial" w:hAnsi="Arial" w:cs="Arial"/>
          <w:sz w:val="22"/>
          <w:szCs w:val="22"/>
          <w:lang w:val="pt-BR"/>
        </w:rPr>
        <w:t xml:space="preserve">As despesas decorrentes de atendimento ambulatorial e Hospitalar consignadas no Sistema de Informação SIA e SIHD tem valor anual estimado de até </w:t>
      </w:r>
      <w:r w:rsidRPr="00D779E7">
        <w:rPr>
          <w:rFonts w:ascii="Arial" w:hAnsi="Arial" w:cs="Arial"/>
          <w:bCs/>
          <w:sz w:val="22"/>
          <w:szCs w:val="22"/>
          <w:lang w:val="pt-BR"/>
        </w:rPr>
        <w:t>R$ 19.624.421,29</w:t>
      </w:r>
      <w:r w:rsidRPr="00D779E7">
        <w:rPr>
          <w:rFonts w:ascii="Arial" w:hAnsi="Arial" w:cs="Arial"/>
          <w:sz w:val="22"/>
          <w:szCs w:val="22"/>
          <w:lang w:val="pt-BR"/>
        </w:rPr>
        <w:t xml:space="preserve"> (Dezenove milhões seiscentos e vinte e quatro mil quatrocentos e vinte e um reais e vinte e nove centavos), conforme estimativa financeira constante na FICHA DE PROGRAMAÇÃO ORÇAMENTÁRIA – FPO, sendo a estimativa de R$315.000,00 (Trezentos e quinze mil reais) anuais para os procedimentos financiados pelo FUNDO DE AÇÕES ESTRATÉGICAS E COMPENSAÇÃO – FAEC e o limite de R$19.309.421,29 (Dezenove milhões trezentos e nove mil quatrocentos e vinte e um reais e vinte e nove centavos) anuais para os procedimentos de MÉDIA COMPLEXIDADE da Tabela de Procedimentos, Medicamentos e OPM do SUS, que serão custeados pela CONTRATANTE, com recurso repassado mensalmente ao FUNDO MUNICIPAL DE SAÚDE – FMS pelo FUNDO NACIONAL DA SAÚDE – FNS, classificado como BLOCO DE MÉDIA E ALTA COMPLEXIDADE – MAC.</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b/>
          <w:sz w:val="22"/>
          <w:szCs w:val="22"/>
          <w:lang w:val="pt-BR"/>
        </w:rPr>
        <w:t>8.5</w:t>
      </w:r>
      <w:r w:rsidRPr="00D779E7">
        <w:rPr>
          <w:rFonts w:ascii="Arial" w:hAnsi="Arial" w:cs="Arial"/>
          <w:sz w:val="22"/>
          <w:szCs w:val="22"/>
          <w:lang w:val="pt-BR"/>
        </w:rPr>
        <w:t xml:space="preserve">. </w:t>
      </w:r>
      <w:r w:rsidRPr="00D779E7">
        <w:rPr>
          <w:rFonts w:ascii="Arial" w:hAnsi="Arial" w:cs="Arial"/>
          <w:snapToGrid w:val="0"/>
          <w:sz w:val="22"/>
          <w:szCs w:val="22"/>
          <w:lang w:val="pt-BR"/>
        </w:rPr>
        <w:t>O não-cumprimento pelo Ministério da Saúde da obrigação de repassar os recursos correspondentes aos valores constantes deste contrato não transfere para o CONTRATANTE a obrigação de pagar os serviços ora contratados, os quais são de responsabilidade do Ministério da Saúde para todos os efeitos legais.</w:t>
      </w:r>
    </w:p>
    <w:p w:rsidR="003D5B95" w:rsidRPr="00D779E7" w:rsidRDefault="003D5B95" w:rsidP="0029124B">
      <w:pPr>
        <w:spacing w:line="360" w:lineRule="auto"/>
        <w:jc w:val="both"/>
        <w:rPr>
          <w:rFonts w:ascii="Arial" w:hAnsi="Arial" w:cs="Arial"/>
          <w:snapToGrid w:val="0"/>
          <w:sz w:val="22"/>
          <w:szCs w:val="22"/>
          <w:lang w:val="pt-BR"/>
        </w:rPr>
      </w:pP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b/>
          <w:snapToGrid w:val="0"/>
          <w:sz w:val="22"/>
          <w:szCs w:val="22"/>
          <w:lang w:val="pt-BR"/>
        </w:rPr>
        <w:t xml:space="preserve">8.5.1 - </w:t>
      </w:r>
      <w:r w:rsidRPr="00D779E7">
        <w:rPr>
          <w:rFonts w:ascii="Arial" w:hAnsi="Arial" w:cs="Arial"/>
          <w:snapToGrid w:val="0"/>
          <w:sz w:val="22"/>
          <w:szCs w:val="22"/>
          <w:lang w:val="pt-BR"/>
        </w:rPr>
        <w:t>O CONTRATANTE responderá pelos encargos financeiros assumidos além do limite dos recursos que lhe são destinados (extrapolamentos), quando esses valores forem gerados por internações hospitalares de média e alta complexidade de população própria regulada. No caso dos valores gerados, extrapolamento, por internações hospitalares de média e alta complexidade de população de referência reguladas, os valores só serão assumidos pelo Contratante, em caso de ressarcimento pelo Estado, conforme Deliberação CIB-SUS nº 404 de 06 de dezembro de 2.006 e Deliberação CIB-SUS nº 1.024 de 07 de dezembro de 2.011 e repassados aos Contratados proporcionalmente com os atendimentos dos critérios exigidos pelas Deliberações citadas acima.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8.6. </w:t>
      </w:r>
      <w:r w:rsidRPr="00D779E7">
        <w:rPr>
          <w:rFonts w:ascii="Arial" w:hAnsi="Arial" w:cs="Arial"/>
          <w:sz w:val="22"/>
          <w:szCs w:val="22"/>
          <w:lang w:val="pt-BR"/>
        </w:rPr>
        <w:t xml:space="preserve">As despesas decorrentes das contratações correrão por conta da dotação orçamentária abaixo, referente ao orçamento vigente e, nos próximos exercícios, a conta de dotação própria.  </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sz w:val="22"/>
          <w:szCs w:val="22"/>
          <w:lang w:val="pt-BR"/>
        </w:rPr>
        <w:t xml:space="preserve">09.01.00.10.302.0022.2.0117 (1.114)  - Aquisição de Serviços Ambulatoriais e Hospitalares </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sz w:val="22"/>
          <w:szCs w:val="22"/>
          <w:lang w:val="pt-BR"/>
        </w:rPr>
        <w:t xml:space="preserve">Fonte de Recursos Federal: 01.0049.0100.0000 -  Média e Alta Complexidade. </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sz w:val="22"/>
          <w:szCs w:val="22"/>
          <w:lang w:val="pt-BR"/>
        </w:rPr>
        <w:t>Fonte de Recursos Estadual: 01.0055.0207.0000  - Outras Rec. Média e Alta Complexidade.</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sz w:val="22"/>
          <w:szCs w:val="22"/>
          <w:lang w:val="pt-BR"/>
        </w:rPr>
        <w:t>Fonte de Recursos Municipal: 01.0002.0000.0000  -  Rec. Imp. e Transf. Imp. Vinc. à Saúde.</w:t>
      </w:r>
    </w:p>
    <w:p w:rsidR="003D5B95" w:rsidRPr="00D779E7" w:rsidRDefault="003D5B95" w:rsidP="0029124B">
      <w:pPr>
        <w:spacing w:line="360" w:lineRule="auto"/>
        <w:jc w:val="both"/>
        <w:rPr>
          <w:rFonts w:ascii="Arial" w:hAnsi="Arial" w:cs="Arial"/>
          <w:b/>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sz w:val="22"/>
          <w:szCs w:val="22"/>
          <w:lang w:val="pt-BR"/>
        </w:rPr>
      </w:pPr>
      <w:r w:rsidRPr="00D779E7">
        <w:rPr>
          <w:rFonts w:ascii="Arial" w:hAnsi="Arial" w:cs="Arial"/>
          <w:b/>
          <w:sz w:val="22"/>
          <w:szCs w:val="22"/>
          <w:lang w:val="pt-BR"/>
        </w:rPr>
        <w:t>9 - DA VIGÊNCIA</w:t>
      </w: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9.1.</w:t>
      </w:r>
      <w:r w:rsidRPr="00D779E7">
        <w:rPr>
          <w:rFonts w:ascii="Arial" w:hAnsi="Arial" w:cs="Arial"/>
          <w:sz w:val="22"/>
          <w:szCs w:val="22"/>
          <w:lang w:val="pt-BR"/>
        </w:rPr>
        <w:t xml:space="preserve"> A vigência do Contrato será de pelo período de 12 (doze) meses a partir da data de sua assinatura, podendo ser prorrogado por períodos subsequentes, desde que obedecidas às mesmas condições estipuladas no Instrumento  Contratual, até o limite de 60 (sessenta) meses, com anuência da credenciada, nos termos do inciso II, do art. 57, da Lei Federal 8.666/93.</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sz w:val="22"/>
          <w:szCs w:val="22"/>
          <w:lang w:val="pt-BR"/>
        </w:rPr>
        <w:t>9.2</w:t>
      </w:r>
      <w:r w:rsidRPr="00D779E7">
        <w:rPr>
          <w:rFonts w:ascii="Arial" w:hAnsi="Arial" w:cs="Arial"/>
          <w:sz w:val="22"/>
          <w:szCs w:val="22"/>
          <w:lang w:val="pt-BR"/>
        </w:rPr>
        <w:t xml:space="preserve">. A continuidade da prestação de serviços nos exercícios financeiros subsequentes ao presente, respeitando o prazo de vigência do Contrato, fica condicionada à aprovação das dotações próprias para as referidas despesas no orçamento do Fundo Municipal da Saúde – FMS </w:t>
      </w:r>
      <w:r w:rsidRPr="00D779E7">
        <w:rPr>
          <w:rFonts w:ascii="Arial" w:hAnsi="Arial" w:cs="Arial"/>
          <w:i/>
          <w:iCs/>
          <w:sz w:val="22"/>
          <w:szCs w:val="22"/>
          <w:lang w:val="pt-BR"/>
        </w:rPr>
        <w:t xml:space="preserve">e </w:t>
      </w:r>
      <w:r w:rsidRPr="00D779E7">
        <w:rPr>
          <w:rFonts w:ascii="Arial" w:hAnsi="Arial" w:cs="Arial"/>
          <w:sz w:val="22"/>
          <w:szCs w:val="22"/>
          <w:lang w:val="pt-BR"/>
        </w:rPr>
        <w:t>do FUNDO DE AÇÕES ESTRATÉGICAS E COMPENSAÇÕES – FAEC.</w:t>
      </w:r>
    </w:p>
    <w:p w:rsidR="003D5B95" w:rsidRPr="00D779E7" w:rsidRDefault="003D5B95" w:rsidP="0029124B">
      <w:pPr>
        <w:spacing w:line="360" w:lineRule="auto"/>
        <w:jc w:val="both"/>
        <w:rPr>
          <w:rFonts w:ascii="Arial" w:hAnsi="Arial" w:cs="Arial"/>
          <w:b/>
          <w:sz w:val="22"/>
          <w:szCs w:val="22"/>
          <w:lang w:val="pt-BR"/>
        </w:rPr>
      </w:pPr>
    </w:p>
    <w:p w:rsidR="003D5B95" w:rsidRPr="00D779E7" w:rsidRDefault="003D5B95" w:rsidP="0029124B">
      <w:pPr>
        <w:spacing w:line="360" w:lineRule="auto"/>
        <w:jc w:val="both"/>
        <w:rPr>
          <w:rFonts w:ascii="Arial" w:hAnsi="Arial" w:cs="Arial"/>
          <w:b/>
          <w:sz w:val="22"/>
          <w:szCs w:val="22"/>
          <w:lang w:val="pt-BR"/>
        </w:rPr>
      </w:pPr>
      <w:r w:rsidRPr="00D779E7">
        <w:rPr>
          <w:rFonts w:ascii="Arial" w:hAnsi="Arial" w:cs="Arial"/>
          <w:b/>
          <w:sz w:val="22"/>
          <w:szCs w:val="22"/>
          <w:lang w:val="pt-BR"/>
        </w:rPr>
        <w:t xml:space="preserve">10 – DA CONTRATAÇÃO DOS SERVIÇOS </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10.1.</w:t>
      </w:r>
      <w:r w:rsidRPr="00D779E7">
        <w:rPr>
          <w:rFonts w:ascii="Arial" w:hAnsi="Arial" w:cs="Arial"/>
          <w:sz w:val="22"/>
          <w:szCs w:val="22"/>
          <w:lang w:val="pt-BR"/>
        </w:rPr>
        <w:t xml:space="preserve"> Entre todas as entidades habilitadas, a preferência legal para contratação é das entidades privadas sem fins lucrativos e as entidades filantrópicas, sendo que as entidades privadas com fins lucrativos somente serão contratadas quando as primeiras não possuírem condições e/ou interesse em absorver a totalidade dos serviços. </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10.2.</w:t>
      </w:r>
      <w:r w:rsidRPr="00D779E7">
        <w:rPr>
          <w:rFonts w:ascii="Arial" w:hAnsi="Arial" w:cs="Arial"/>
          <w:sz w:val="22"/>
          <w:szCs w:val="22"/>
          <w:lang w:val="pt-BR"/>
        </w:rPr>
        <w:t xml:space="preserve"> Caso seja credenciada mais de uma entidade que se enquadre na mesma natureza jurídica (entidades privadas sem fins lucrativos e as entidades filantrópicas ou entidades privadas com fins lucrativos) deverá ser celebrado contrato com todas elas, sendo o recurso financeiro dividido igualmente, podendo obedecer a capacidade operacional de cada um, desde que devidamente demonstrado e fundamentado pela comissão examinadora designada na Portaria Nº 3.515 de 13 de agosto de 2015. </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10.3.</w:t>
      </w:r>
      <w:r w:rsidRPr="00D779E7">
        <w:rPr>
          <w:rFonts w:ascii="Arial" w:hAnsi="Arial" w:cs="Arial"/>
          <w:sz w:val="22"/>
          <w:szCs w:val="22"/>
          <w:lang w:val="pt-BR"/>
        </w:rPr>
        <w:t xml:space="preserve"> Como exigências imprescindíveis para a formalização e manutenção do Contrato, a entidade habilitada deverá atender às seguintes condições:</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a</w:t>
      </w:r>
      <w:r w:rsidRPr="00D779E7">
        <w:rPr>
          <w:rFonts w:ascii="Arial" w:hAnsi="Arial" w:cs="Arial"/>
          <w:sz w:val="22"/>
          <w:szCs w:val="22"/>
          <w:lang w:val="pt-BR"/>
        </w:rPr>
        <w:t>. Atender às normas deste Termo de Referência e seus Anexos;</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b.</w:t>
      </w:r>
      <w:r w:rsidRPr="00D779E7">
        <w:rPr>
          <w:rFonts w:ascii="Arial" w:hAnsi="Arial" w:cs="Arial"/>
          <w:sz w:val="22"/>
          <w:szCs w:val="22"/>
          <w:lang w:val="pt-BR"/>
        </w:rPr>
        <w:t xml:space="preserve"> Realizar os serviços de acordo com as tabelas SIA/SUS e SIH/SUS vigentes; </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c.</w:t>
      </w:r>
      <w:r w:rsidRPr="00D779E7">
        <w:rPr>
          <w:rFonts w:ascii="Arial" w:hAnsi="Arial" w:cs="Arial"/>
          <w:sz w:val="22"/>
          <w:szCs w:val="22"/>
          <w:lang w:val="pt-BR"/>
        </w:rPr>
        <w:t xml:space="preserve"> Manter em suas instalações físicas arquivo permanente dos prontuários dos pacientes SUS contendo material biológico, material patológico, mapas de trabalho, arquivos dos exames de imagens acompanhados dos respectivos laudos; </w:t>
      </w: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d.</w:t>
      </w:r>
      <w:r w:rsidRPr="00D779E7">
        <w:rPr>
          <w:rFonts w:ascii="Arial" w:hAnsi="Arial" w:cs="Arial"/>
          <w:sz w:val="22"/>
          <w:szCs w:val="22"/>
          <w:lang w:val="pt-BR"/>
        </w:rPr>
        <w:t xml:space="preserve"> Apresentar qualquer documento prontamente, sempre que solicitado pela SMS - Patos de Minas - MG, no prazo máximo de cinco dias úteis, sob pena de rescisão contratual. </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10.4.</w:t>
      </w:r>
      <w:r w:rsidRPr="00D779E7">
        <w:rPr>
          <w:rFonts w:ascii="Arial" w:hAnsi="Arial" w:cs="Arial"/>
          <w:sz w:val="22"/>
          <w:szCs w:val="22"/>
          <w:lang w:val="pt-BR"/>
        </w:rPr>
        <w:t xml:space="preserve"> A entidade que for contratada deverá informar à SMS - Patos de Minas - MG, de imediato, qualquer alteração em suas instalações físicas ou endereço de atendimento, que analisará a conveniência de manter os serviços prestados em outro endereço, bem como qualquer alteração do capital social da entidade ou de sua composição societária, com a apresentação do documento modificativo, sob pena de descredenciamento da Contratada. </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10.5.</w:t>
      </w:r>
      <w:r w:rsidRPr="00D779E7">
        <w:rPr>
          <w:rFonts w:ascii="Arial" w:hAnsi="Arial" w:cs="Arial"/>
          <w:sz w:val="22"/>
          <w:szCs w:val="22"/>
          <w:lang w:val="pt-BR"/>
        </w:rPr>
        <w:t xml:space="preserve"> A mudança do responsável técnico pelo serviço também deverá ser comunicada à Secretaria Municipal de Saúde.</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10.6. </w:t>
      </w:r>
      <w:r w:rsidRPr="00D779E7">
        <w:rPr>
          <w:rFonts w:ascii="Arial" w:hAnsi="Arial" w:cs="Arial"/>
          <w:sz w:val="22"/>
          <w:szCs w:val="22"/>
          <w:lang w:val="pt-BR"/>
        </w:rPr>
        <w:t xml:space="preserve">Na ocorrência das situações previstas nos subitens </w:t>
      </w:r>
      <w:r w:rsidRPr="00D779E7">
        <w:rPr>
          <w:rFonts w:ascii="Arial" w:hAnsi="Arial" w:cs="Arial"/>
          <w:b/>
          <w:sz w:val="22"/>
          <w:szCs w:val="22"/>
          <w:lang w:val="pt-BR"/>
        </w:rPr>
        <w:t>10.4 e 10.5</w:t>
      </w:r>
      <w:r w:rsidRPr="00D779E7">
        <w:rPr>
          <w:rFonts w:ascii="Arial" w:hAnsi="Arial" w:cs="Arial"/>
          <w:sz w:val="22"/>
          <w:szCs w:val="22"/>
          <w:lang w:val="pt-BR"/>
        </w:rPr>
        <w:t>, deverá ser procedida alteração cadastral no CNES - Cadastro Nacional de Estabelecimentos de Saúde, junto à Vigilância Sanitária da SMS - Patos de Minas - MG.</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10.7. </w:t>
      </w:r>
      <w:r w:rsidRPr="00D779E7">
        <w:rPr>
          <w:rFonts w:ascii="Arial" w:hAnsi="Arial" w:cs="Arial"/>
          <w:sz w:val="22"/>
          <w:szCs w:val="22"/>
          <w:lang w:val="pt-BR"/>
        </w:rPr>
        <w:t>Alterações cadastrais que impliquem mudanças de preço na Planilha de Oferta de Serviços aprovada devem ser previamente autorizadas pela Secretaria Municipal de Saúde.</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sz w:val="22"/>
          <w:szCs w:val="22"/>
          <w:lang w:val="pt-BR"/>
        </w:rPr>
        <w:t xml:space="preserve">11 - </w:t>
      </w:r>
      <w:r w:rsidRPr="00D779E7">
        <w:rPr>
          <w:rFonts w:ascii="Arial" w:hAnsi="Arial" w:cs="Arial"/>
          <w:b/>
          <w:bCs/>
          <w:sz w:val="22"/>
          <w:szCs w:val="22"/>
          <w:lang w:val="pt-BR"/>
        </w:rPr>
        <w:t>DA EXECUÇÃO DOS SERVIÇOS</w:t>
      </w: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Para o cumprimento do objeto deste contrato, o CONTRATADO obriga-se a oferecer ao usuário os recursos necessários a seu atendimento, conforme discriminação abaixo:</w:t>
      </w:r>
    </w:p>
    <w:p w:rsidR="003D5B95" w:rsidRPr="00D779E7" w:rsidRDefault="003D5B95" w:rsidP="0029124B">
      <w:pPr>
        <w:spacing w:line="360" w:lineRule="auto"/>
        <w:jc w:val="both"/>
        <w:rPr>
          <w:rFonts w:ascii="Arial" w:hAnsi="Arial" w:cs="Arial"/>
          <w:snapToGrid w:val="0"/>
          <w:sz w:val="22"/>
          <w:szCs w:val="22"/>
          <w:lang w:val="pt-BR"/>
        </w:rPr>
      </w:pP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b/>
          <w:snapToGrid w:val="0"/>
          <w:sz w:val="22"/>
          <w:szCs w:val="22"/>
          <w:lang w:val="pt-BR"/>
        </w:rPr>
        <w:t>11.1</w:t>
      </w:r>
      <w:r w:rsidRPr="00D779E7">
        <w:rPr>
          <w:rFonts w:ascii="Arial" w:hAnsi="Arial" w:cs="Arial"/>
          <w:snapToGrid w:val="0"/>
          <w:sz w:val="22"/>
          <w:szCs w:val="22"/>
          <w:lang w:val="pt-BR"/>
        </w:rPr>
        <w:t xml:space="preserve"> - Assistência médico-ambulatorial, compreendendo:</w:t>
      </w: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a) Atendimento médico, por especialidade, com realização de todos os procedimentos específicos necessários para cada área, incluindo os de rotina, urgência ou emergência;</w:t>
      </w: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b) Assistência social;</w:t>
      </w: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c) Atendimento odontológico, quando disponível;</w:t>
      </w: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d) Assistência farmacêutica, de enfermagem, de nutrição e outras, quando indicadas.</w:t>
      </w:r>
    </w:p>
    <w:p w:rsidR="003D5B95" w:rsidRPr="00D779E7" w:rsidRDefault="003D5B95" w:rsidP="0029124B">
      <w:pPr>
        <w:spacing w:line="360" w:lineRule="auto"/>
        <w:jc w:val="both"/>
        <w:rPr>
          <w:rFonts w:ascii="Arial" w:hAnsi="Arial" w:cs="Arial"/>
          <w:snapToGrid w:val="0"/>
          <w:sz w:val="22"/>
          <w:szCs w:val="22"/>
          <w:lang w:val="pt-BR"/>
        </w:rPr>
      </w:pP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b/>
          <w:snapToGrid w:val="0"/>
          <w:sz w:val="22"/>
          <w:szCs w:val="22"/>
          <w:lang w:val="pt-BR"/>
        </w:rPr>
        <w:t>11.2</w:t>
      </w:r>
      <w:r w:rsidRPr="00D779E7">
        <w:rPr>
          <w:rFonts w:ascii="Arial" w:hAnsi="Arial" w:cs="Arial"/>
          <w:snapToGrid w:val="0"/>
          <w:sz w:val="22"/>
          <w:szCs w:val="22"/>
          <w:lang w:val="pt-BR"/>
        </w:rPr>
        <w:t xml:space="preserve"> - Assistência técnico-profissional e hospitalar, compreendendo:</w:t>
      </w: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a) todos os recursos de diagnóstico e tratamento disponíveis necessários ao atendimento dos usuários do SUS;</w:t>
      </w: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b) encargos profissionais (incluindo plantonistas) e nasocomiais necessários;</w:t>
      </w: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c) utilização de sala de cirurgia, material e serviços do centro cirúrgico e instalações correlatas;</w:t>
      </w: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d) medicamentos receitados e outros materiais utilizados, sangue e hemoderivados;</w:t>
      </w: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e) serviços de enfermagem;</w:t>
      </w: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f) serviços gerais;</w:t>
      </w: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g) fornecimento de roupa hospitalar;</w:t>
      </w: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h) alimentação com observância das dietas prescritas;</w:t>
      </w:r>
    </w:p>
    <w:p w:rsidR="003D5B95" w:rsidRPr="00D779E7" w:rsidRDefault="003D5B95" w:rsidP="0029124B">
      <w:pPr>
        <w:spacing w:line="360" w:lineRule="auto"/>
        <w:jc w:val="both"/>
        <w:rPr>
          <w:rFonts w:ascii="Arial" w:hAnsi="Arial" w:cs="Arial"/>
          <w:snapToGrid w:val="0"/>
          <w:sz w:val="22"/>
          <w:szCs w:val="22"/>
          <w:lang w:val="pt-BR"/>
        </w:rPr>
      </w:pPr>
      <w:r w:rsidRPr="00D779E7">
        <w:rPr>
          <w:rFonts w:ascii="Arial" w:hAnsi="Arial" w:cs="Arial"/>
          <w:snapToGrid w:val="0"/>
          <w:sz w:val="22"/>
          <w:szCs w:val="22"/>
          <w:lang w:val="pt-BR"/>
        </w:rPr>
        <w:t>i) procedimentos especiais, como hemodiálise, fisioterapia, fonoaudiologia, terapia ocupacional, endoscopia e outros necessários ao adequado atendimento do usuário, de acordo com a capacidade instalada e complexidade do CONTRATADO.</w:t>
      </w:r>
    </w:p>
    <w:p w:rsidR="003D5B95" w:rsidRPr="00D779E7" w:rsidRDefault="003D5B95" w:rsidP="0029124B">
      <w:pPr>
        <w:autoSpaceDE w:val="0"/>
        <w:autoSpaceDN w:val="0"/>
        <w:adjustRightInd w:val="0"/>
        <w:spacing w:line="360" w:lineRule="auto"/>
        <w:jc w:val="both"/>
        <w:rPr>
          <w:rFonts w:ascii="Arial" w:hAnsi="Arial" w:cs="Arial"/>
          <w:b/>
          <w:sz w:val="22"/>
          <w:szCs w:val="22"/>
          <w:lang w:val="pt-BR"/>
        </w:rPr>
      </w:pPr>
    </w:p>
    <w:p w:rsidR="003D5B95" w:rsidRPr="00D779E7" w:rsidRDefault="003D5B95" w:rsidP="0029124B">
      <w:pPr>
        <w:pStyle w:val="Heading1"/>
        <w:jc w:val="both"/>
        <w:rPr>
          <w:rFonts w:ascii="Arial" w:hAnsi="Arial" w:cs="Arial"/>
          <w:b w:val="0"/>
          <w:sz w:val="22"/>
          <w:szCs w:val="22"/>
          <w:lang w:val="pt-BR"/>
        </w:rPr>
      </w:pPr>
      <w:r w:rsidRPr="00D779E7">
        <w:rPr>
          <w:rFonts w:ascii="Arial" w:hAnsi="Arial" w:cs="Arial"/>
          <w:sz w:val="22"/>
          <w:szCs w:val="22"/>
          <w:lang w:val="pt-BR"/>
        </w:rPr>
        <w:t>11.3</w:t>
      </w:r>
      <w:r w:rsidRPr="00D779E7">
        <w:rPr>
          <w:rFonts w:ascii="Arial" w:hAnsi="Arial" w:cs="Arial"/>
          <w:b w:val="0"/>
          <w:sz w:val="22"/>
          <w:szCs w:val="22"/>
          <w:lang w:val="pt-BR"/>
        </w:rPr>
        <w:t>. Os serviços devem obedecer às legislações vigentes,</w:t>
      </w:r>
      <w:r w:rsidRPr="00D779E7">
        <w:rPr>
          <w:rFonts w:ascii="Arial" w:hAnsi="Arial" w:cs="Arial"/>
          <w:b w:val="0"/>
          <w:caps/>
          <w:color w:val="000000"/>
          <w:sz w:val="22"/>
          <w:szCs w:val="22"/>
          <w:lang w:val="pt-BR"/>
        </w:rPr>
        <w:t xml:space="preserve"> </w:t>
      </w:r>
      <w:r w:rsidRPr="00D779E7">
        <w:rPr>
          <w:rFonts w:ascii="Arial" w:hAnsi="Arial" w:cs="Arial"/>
          <w:b w:val="0"/>
          <w:sz w:val="22"/>
          <w:szCs w:val="22"/>
          <w:lang w:val="pt-BR"/>
        </w:rPr>
        <w:t xml:space="preserve">ou outras que venham a substituí-las: </w:t>
      </w:r>
    </w:p>
    <w:p w:rsidR="003D5B95" w:rsidRPr="00D779E7" w:rsidRDefault="003D5B95" w:rsidP="0029124B">
      <w:pPr>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sz w:val="22"/>
          <w:szCs w:val="22"/>
          <w:lang w:val="pt-BR"/>
        </w:rPr>
        <w:t xml:space="preserve">- </w:t>
      </w:r>
      <w:r w:rsidRPr="00D779E7">
        <w:rPr>
          <w:rFonts w:ascii="Arial" w:hAnsi="Arial" w:cs="Arial"/>
          <w:b/>
          <w:sz w:val="22"/>
          <w:szCs w:val="22"/>
          <w:lang w:val="pt-BR"/>
        </w:rPr>
        <w:t>Portaria nº 3.432/MS/GM, de 12 de agosto de 1998</w:t>
      </w:r>
      <w:r w:rsidRPr="00D779E7">
        <w:rPr>
          <w:rFonts w:ascii="Arial" w:hAnsi="Arial" w:cs="Arial"/>
          <w:sz w:val="22"/>
          <w:szCs w:val="22"/>
          <w:lang w:val="pt-BR"/>
        </w:rPr>
        <w:t>, estabelece critérios de classificação entre as Unidades de Tratamento Intensivo, de acordo com a incorporação de tecnologia, a especialização dos recursos humanos e a área física disponível;</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sz w:val="22"/>
          <w:szCs w:val="22"/>
          <w:lang w:val="pt-BR"/>
        </w:rPr>
        <w:t xml:space="preserve">- </w:t>
      </w:r>
      <w:r w:rsidRPr="00D779E7">
        <w:rPr>
          <w:rFonts w:ascii="Arial" w:hAnsi="Arial" w:cs="Arial"/>
          <w:b/>
          <w:sz w:val="22"/>
          <w:szCs w:val="22"/>
          <w:lang w:val="pt-BR"/>
        </w:rPr>
        <w:t>Resolução RDC/ANVISA nº 50 de 21 de fevereiro de 2002</w:t>
      </w:r>
      <w:r w:rsidRPr="00D779E7">
        <w:rPr>
          <w:rFonts w:ascii="Arial" w:hAnsi="Arial" w:cs="Arial"/>
          <w:sz w:val="22"/>
          <w:szCs w:val="22"/>
          <w:lang w:val="pt-BR"/>
        </w:rPr>
        <w:t>, ou outra que venha a substituí-la, quanto às normas específicas referentes às áreas de engenharia, arquitetura e vigilância sanitária em vigor, com vistas a garantir as condições físicas adequadas ao atendimento da clientela;</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sz w:val="22"/>
          <w:szCs w:val="22"/>
          <w:lang w:val="pt-BR"/>
        </w:rPr>
        <w:t xml:space="preserve">- </w:t>
      </w:r>
      <w:r w:rsidRPr="00D779E7">
        <w:rPr>
          <w:rFonts w:ascii="Arial" w:hAnsi="Arial" w:cs="Arial"/>
          <w:b/>
          <w:sz w:val="22"/>
          <w:szCs w:val="22"/>
          <w:lang w:val="pt-BR"/>
        </w:rPr>
        <w:t>Resolução-RDC nº 7, de 24 de fevereiro de 2010</w:t>
      </w:r>
      <w:r w:rsidRPr="00D779E7">
        <w:rPr>
          <w:rFonts w:ascii="Arial" w:hAnsi="Arial" w:cs="Arial"/>
          <w:sz w:val="22"/>
          <w:szCs w:val="22"/>
          <w:lang w:val="pt-BR"/>
        </w:rPr>
        <w:t>, Dispõe sobre os requisitos mínimos para funcionamento de Unidades de Terapia Intensiva e dá outras providências;</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11.4.</w:t>
      </w:r>
      <w:r w:rsidRPr="00D779E7">
        <w:rPr>
          <w:rFonts w:ascii="Arial" w:hAnsi="Arial" w:cs="Arial"/>
          <w:sz w:val="22"/>
          <w:szCs w:val="22"/>
          <w:lang w:val="pt-BR"/>
        </w:rPr>
        <w:t xml:space="preserve"> Os interessados são responsáveis pela continuidade do tratamento dos pacientes, inclusive nos fins de semanas e de feriados.</w:t>
      </w:r>
    </w:p>
    <w:p w:rsidR="003D5B95" w:rsidRPr="00D779E7" w:rsidRDefault="003D5B95" w:rsidP="0029124B">
      <w:pPr>
        <w:spacing w:line="360" w:lineRule="auto"/>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12 - DAS OBRIGAÇÕES DOS PRESTADORES</w:t>
      </w: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Para o cumprimento do objeto desta contratualização, a CONTRATADA obriga-se a prestar os serviços em estrita observância às exigências contidas neste Termo de Referência, devendo: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w:t>
      </w:r>
      <w:r w:rsidRPr="00D779E7">
        <w:rPr>
          <w:rFonts w:ascii="Arial" w:hAnsi="Arial" w:cs="Arial"/>
          <w:sz w:val="22"/>
          <w:szCs w:val="22"/>
          <w:lang w:val="pt-BR"/>
        </w:rPr>
        <w:t xml:space="preserve"> - Manter à disposição do SUS a capacidade total ofertada neste Contrato;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12.2</w:t>
      </w:r>
      <w:r w:rsidRPr="00D779E7">
        <w:rPr>
          <w:rFonts w:ascii="Arial" w:hAnsi="Arial" w:cs="Arial"/>
          <w:sz w:val="22"/>
          <w:szCs w:val="22"/>
          <w:lang w:val="pt-BR"/>
        </w:rPr>
        <w:t xml:space="preserve"> - Assegurar o cumprimento integral das normas e diretrizes do SUS, assim como de normas complementares estaduais e municipais, no que couber;</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12.3</w:t>
      </w:r>
      <w:r w:rsidRPr="00D779E7">
        <w:rPr>
          <w:rFonts w:ascii="Arial" w:hAnsi="Arial" w:cs="Arial"/>
          <w:sz w:val="22"/>
          <w:szCs w:val="22"/>
          <w:lang w:val="pt-BR"/>
        </w:rPr>
        <w:t xml:space="preserve"> - Ofertar os serviços contratados de acordo com as legislações pertinentes ao objeto deste contrato;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12.4</w:t>
      </w:r>
      <w:r w:rsidRPr="00D779E7">
        <w:rPr>
          <w:rFonts w:ascii="Arial" w:hAnsi="Arial" w:cs="Arial"/>
          <w:sz w:val="22"/>
          <w:szCs w:val="22"/>
          <w:lang w:val="pt-BR"/>
        </w:rPr>
        <w:t xml:space="preserve"> - Atender às diretrizes da Política Nacional de Humanização – PNH;</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12.5</w:t>
      </w:r>
      <w:r w:rsidRPr="00D779E7">
        <w:rPr>
          <w:rFonts w:ascii="Arial" w:hAnsi="Arial" w:cs="Arial"/>
          <w:sz w:val="22"/>
          <w:szCs w:val="22"/>
          <w:lang w:val="pt-BR"/>
        </w:rPr>
        <w:t xml:space="preserve"> - Submeter-se a avaliações sistemáticas, de acordo com o Programa Nacional de Avaliação de Serviços de Saúde – PNASS e promover as adequações necessárias, quando for o caso;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12.6</w:t>
      </w:r>
      <w:r w:rsidRPr="00D779E7">
        <w:rPr>
          <w:rFonts w:ascii="Arial" w:hAnsi="Arial" w:cs="Arial"/>
          <w:sz w:val="22"/>
          <w:szCs w:val="22"/>
          <w:lang w:val="pt-BR"/>
        </w:rPr>
        <w:t xml:space="preserve">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deverá ser comunicado imediatamente à esta SECRETARIA com proposta de solução </w:t>
      </w:r>
      <w:r w:rsidRPr="00D779E7">
        <w:rPr>
          <w:rFonts w:ascii="Arial" w:hAnsi="Arial" w:cs="Arial"/>
          <w:b/>
          <w:sz w:val="22"/>
          <w:szCs w:val="22"/>
          <w:lang w:val="pt-BR"/>
        </w:rPr>
        <w:t>visando a não interrupção da assistência</w:t>
      </w:r>
      <w:r w:rsidRPr="00D779E7">
        <w:rPr>
          <w:rFonts w:ascii="Arial" w:hAnsi="Arial" w:cs="Arial"/>
          <w:sz w:val="22"/>
          <w:szCs w:val="22"/>
          <w:lang w:val="pt-BR"/>
        </w:rPr>
        <w:t>.</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12.7</w:t>
      </w:r>
      <w:r w:rsidRPr="00D779E7">
        <w:rPr>
          <w:rFonts w:ascii="Arial" w:hAnsi="Arial" w:cs="Arial"/>
          <w:sz w:val="22"/>
          <w:szCs w:val="22"/>
          <w:lang w:val="pt-BR"/>
        </w:rPr>
        <w:t xml:space="preserve"> - Garantir quadro de recursos humanos qualificados e compatível aos serviços ora contratados, de modo que a prestação se dê de forma contínua e ininterrupta;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12.8</w:t>
      </w:r>
      <w:r w:rsidRPr="00D779E7">
        <w:rPr>
          <w:rFonts w:ascii="Arial" w:hAnsi="Arial" w:cs="Arial"/>
          <w:sz w:val="22"/>
          <w:szCs w:val="22"/>
          <w:lang w:val="pt-BR"/>
        </w:rPr>
        <w:t xml:space="preserve"> - Manter afixado em lugar visível placa informando que a CONTRATADA atende pelo SUS e da gratuidade dos serviços prestados nessa condição;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12.9</w:t>
      </w:r>
      <w:r w:rsidRPr="00D779E7">
        <w:rPr>
          <w:rFonts w:ascii="Arial" w:hAnsi="Arial" w:cs="Arial"/>
          <w:sz w:val="22"/>
          <w:szCs w:val="22"/>
          <w:lang w:val="pt-BR"/>
        </w:rPr>
        <w:t xml:space="preserve"> - Atender o usuário do SUS com dignidade e respeito, de modo universal e igualitário, mantendo a qualidade na prestação de serviços,disponibilizando acesso único aos usuários, não importando se o atendimento se dará através do SUS ou por qualquer outro tipo de convênio;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12.10 -  </w:t>
      </w:r>
      <w:r w:rsidRPr="00D779E7">
        <w:rPr>
          <w:rFonts w:ascii="Arial" w:hAnsi="Arial" w:cs="Arial"/>
          <w:sz w:val="22"/>
          <w:szCs w:val="22"/>
          <w:lang w:val="pt-BR"/>
        </w:rPr>
        <w:t>É vedada a cobrança dos serviços, direta ou indiretamente ao usuário, no que tange aos serviços cobertos pelo SUS, assim como solicitar doações em dinheiro ou que o mesmo forneça material ou medicamento para exames.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12.11</w:t>
      </w:r>
      <w:r w:rsidRPr="00D779E7">
        <w:rPr>
          <w:rFonts w:ascii="Arial" w:hAnsi="Arial" w:cs="Arial"/>
          <w:sz w:val="22"/>
          <w:szCs w:val="22"/>
          <w:lang w:val="pt-BR"/>
        </w:rPr>
        <w:t xml:space="preserve"> - Responder pelas obrigações fiscais, eventualmente devidas, de qualquer natureza, relativa à equipe, sendo-lhe defeso invocar a existência desse Contrato para tentar eximir-se daquelas obrigações ou transferí-las à CONTRATANTE;</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12.12</w:t>
      </w:r>
      <w:r w:rsidRPr="00D779E7">
        <w:rPr>
          <w:rFonts w:ascii="Arial" w:hAnsi="Arial" w:cs="Arial"/>
          <w:sz w:val="22"/>
          <w:szCs w:val="22"/>
          <w:lang w:val="pt-BR"/>
        </w:rPr>
        <w:t xml:space="preserve"> - Manter registro atualizado de todos os atendimentos efetuados, disponibilizando a qualquer momento à CONTRATANTE e auditorias do SUS as fichas e prontuários dos usuários do SUS, que deverão estar em conformidade com as Resoluções dos Conselhos de Classe pertinentes e portarias correlatas, assim como todos os demais documentos que comprovem a confiabilidade e segurança dos serviços prestados;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12.13</w:t>
      </w:r>
      <w:r w:rsidRPr="00D779E7">
        <w:rPr>
          <w:rFonts w:ascii="Arial" w:hAnsi="Arial" w:cs="Arial"/>
          <w:sz w:val="22"/>
          <w:szCs w:val="22"/>
          <w:lang w:val="pt-BR"/>
        </w:rPr>
        <w:t xml:space="preserve">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12.14</w:t>
      </w:r>
      <w:r w:rsidRPr="00D779E7">
        <w:rPr>
          <w:rFonts w:ascii="Arial" w:hAnsi="Arial" w:cs="Arial"/>
          <w:sz w:val="22"/>
          <w:szCs w:val="22"/>
          <w:lang w:val="pt-BR"/>
        </w:rPr>
        <w:t xml:space="preserve"> - Arcar com todo e qualquer dano ou prejuízo, de qualquer natureza, causados à CONTRATANTE e/ou a terceiros por sua culpa ou em consequência de erros, imperícia própria ou de auxiliares, que estejam sob sua responsabilidade na execução dos serviços contratados;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12.15</w:t>
      </w:r>
      <w:r w:rsidRPr="00D779E7">
        <w:rPr>
          <w:rFonts w:ascii="Arial" w:hAnsi="Arial" w:cs="Arial"/>
          <w:sz w:val="22"/>
          <w:szCs w:val="22"/>
          <w:lang w:val="pt-BR"/>
        </w:rPr>
        <w:t xml:space="preserve"> - Garantir a desinfecção, esterilização e antissepsia,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12.16</w:t>
      </w:r>
      <w:r w:rsidRPr="00D779E7">
        <w:rPr>
          <w:rFonts w:ascii="Arial" w:hAnsi="Arial" w:cs="Arial"/>
          <w:sz w:val="22"/>
          <w:szCs w:val="22"/>
          <w:lang w:val="pt-BR"/>
        </w:rPr>
        <w:t xml:space="preserve"> - Alimentar o Sistema de Informações Ambulatórias e Hospitalares (SIA e SIHD) para registro das informações dos serviços prestados, obedecendo aos prazos, fluxos e rotinas de entrega da produção à CONTRATANTE; ou outro sistema de informações que venha a ser implantado no âmbito do Sistema Único de Saúde (SUS) em substituição ou complementar a este;</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12.17</w:t>
      </w:r>
      <w:r w:rsidRPr="00D779E7">
        <w:rPr>
          <w:rFonts w:ascii="Arial" w:hAnsi="Arial" w:cs="Arial"/>
          <w:sz w:val="22"/>
          <w:szCs w:val="22"/>
          <w:lang w:val="pt-BR"/>
        </w:rPr>
        <w:t xml:space="preserve"> - Não negar atendimento ao paciente encaminhado pela CONTRATANTE, no que se refere aos serviços ora contratados;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12.18</w:t>
      </w:r>
      <w:r w:rsidRPr="00D779E7">
        <w:rPr>
          <w:rFonts w:ascii="Arial" w:hAnsi="Arial" w:cs="Arial"/>
          <w:sz w:val="22"/>
          <w:szCs w:val="22"/>
          <w:lang w:val="pt-BR"/>
        </w:rPr>
        <w:t xml:space="preserve">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12.19</w:t>
      </w:r>
      <w:r w:rsidRPr="00D779E7">
        <w:rPr>
          <w:rFonts w:ascii="Arial" w:hAnsi="Arial" w:cs="Arial"/>
          <w:sz w:val="22"/>
          <w:szCs w:val="22"/>
          <w:lang w:val="pt-BR"/>
        </w:rPr>
        <w:t xml:space="preserve"> - A fiscalização ou o acompanhamento da execução deste contrato pelos órgãos competentes da CONTRATANTE não exclui, nem reduz, a responsabilidade da CONTRATADA, nos termos da legislação vigente;</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12.20</w:t>
      </w:r>
      <w:r w:rsidRPr="00D779E7">
        <w:rPr>
          <w:rFonts w:ascii="Arial" w:hAnsi="Arial" w:cs="Arial"/>
          <w:sz w:val="22"/>
          <w:szCs w:val="22"/>
          <w:lang w:val="pt-BR"/>
        </w:rPr>
        <w:t xml:space="preserve"> - A responsabilidade de que trata esta cláusula estende-se aos casos de danos causados por defeitos relativos à prestação dos serviços, nos estritos termos do art. 14 da Lei 8.078, de 11de setembro de 1990 (Código de Defesa do Consumidor).</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12.21</w:t>
      </w:r>
      <w:r w:rsidRPr="00D779E7">
        <w:rPr>
          <w:rFonts w:ascii="Arial" w:hAnsi="Arial" w:cs="Arial"/>
          <w:sz w:val="22"/>
          <w:szCs w:val="22"/>
          <w:lang w:val="pt-BR"/>
        </w:rPr>
        <w:t xml:space="preserve"> - A Contratada deverá fazer comunicação imediata à Contratante de qualquer mudança de responsável técnico.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12.22</w:t>
      </w:r>
      <w:r w:rsidRPr="00D779E7">
        <w:rPr>
          <w:rFonts w:ascii="Arial" w:hAnsi="Arial" w:cs="Arial"/>
          <w:sz w:val="22"/>
          <w:szCs w:val="22"/>
          <w:lang w:val="pt-BR"/>
        </w:rPr>
        <w:t xml:space="preserve"> - Submeter-se aos critérios de autorização e regulação estabelecidos pela SMS/Patos de Minas;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12.23</w:t>
      </w:r>
      <w:r w:rsidRPr="00D779E7">
        <w:rPr>
          <w:rFonts w:ascii="Arial" w:hAnsi="Arial" w:cs="Arial"/>
          <w:sz w:val="22"/>
          <w:szCs w:val="22"/>
          <w:lang w:val="pt-BR"/>
        </w:rPr>
        <w:t xml:space="preserve"> - Manter, durante a execução do contrato, em compatibilidade com as obrigações anteriores e com as condições de habilitação exigidas neste instrumento;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12.24</w:t>
      </w:r>
      <w:r w:rsidRPr="00D779E7">
        <w:rPr>
          <w:rFonts w:ascii="Arial" w:hAnsi="Arial" w:cs="Arial"/>
          <w:sz w:val="22"/>
          <w:szCs w:val="22"/>
          <w:lang w:val="pt-BR"/>
        </w:rPr>
        <w:t xml:space="preserve"> - A Contratada obriga-se a enviar à Central de Marcação de Consulta/CMCE/SMS a escala de consultas disponibilizadas, conforme critérios da CMCE/SMS.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12.25</w:t>
      </w:r>
      <w:r w:rsidRPr="00D779E7">
        <w:rPr>
          <w:rFonts w:ascii="Arial" w:hAnsi="Arial" w:cs="Arial"/>
          <w:sz w:val="22"/>
          <w:szCs w:val="22"/>
          <w:lang w:val="pt-BR"/>
        </w:rPr>
        <w:t xml:space="preserve"> - O contratado deverá fornecer, semanalmente, à Diretoria de Regulação da SMS/Patos de Minas os pedidos dos exames devidamente assinados pelos pacientes, juntamente com o valor total destes pedidos. Este procedimento deverá ser realizado até às 14 horas da quarta-feira da semana subsequente ao período avaliado. No caso de feriado o contratado deverá entregar a documentação no primeiro dia útil imediatamente anterior.</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12.26 - </w:t>
      </w:r>
      <w:r w:rsidRPr="00D779E7">
        <w:rPr>
          <w:rFonts w:ascii="Arial" w:hAnsi="Arial" w:cs="Arial"/>
          <w:sz w:val="22"/>
          <w:szCs w:val="22"/>
          <w:lang w:val="pt-BR"/>
        </w:rPr>
        <w:t>Providenciar imediata correção das não conformidades apontadas pela Secretaria Municipal de Saúde de Patos de Minas, quando da execução e qualidade da assistência.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12.27</w:t>
      </w:r>
      <w:r w:rsidRPr="00D779E7">
        <w:rPr>
          <w:rFonts w:ascii="Arial" w:hAnsi="Arial" w:cs="Arial"/>
          <w:bCs/>
          <w:sz w:val="22"/>
          <w:szCs w:val="22"/>
          <w:lang w:val="pt-BR"/>
        </w:rPr>
        <w:t xml:space="preserve"> </w:t>
      </w:r>
      <w:r w:rsidRPr="00D779E7">
        <w:rPr>
          <w:rFonts w:ascii="Arial" w:hAnsi="Arial" w:cs="Arial"/>
          <w:b/>
          <w:bCs/>
          <w:sz w:val="22"/>
          <w:szCs w:val="22"/>
          <w:lang w:val="pt-BR"/>
        </w:rPr>
        <w:t xml:space="preserve">- </w:t>
      </w:r>
      <w:r w:rsidRPr="00D779E7">
        <w:rPr>
          <w:rFonts w:ascii="Arial" w:hAnsi="Arial" w:cs="Arial"/>
          <w:sz w:val="22"/>
          <w:szCs w:val="22"/>
          <w:lang w:val="pt-BR"/>
        </w:rPr>
        <w:t>Esclarecer ao usuário do SUS sobre seus direitos e assuntos pertinentes oferecidos.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12.28</w:t>
      </w:r>
      <w:r w:rsidRPr="00D779E7">
        <w:rPr>
          <w:rFonts w:ascii="Arial" w:hAnsi="Arial" w:cs="Arial"/>
          <w:bCs/>
          <w:sz w:val="22"/>
          <w:szCs w:val="22"/>
          <w:lang w:val="pt-BR"/>
        </w:rPr>
        <w:t xml:space="preserve"> </w:t>
      </w:r>
      <w:r w:rsidRPr="00D779E7">
        <w:rPr>
          <w:rFonts w:ascii="Arial" w:hAnsi="Arial" w:cs="Arial"/>
          <w:b/>
          <w:bCs/>
          <w:sz w:val="22"/>
          <w:szCs w:val="22"/>
          <w:lang w:val="pt-BR"/>
        </w:rPr>
        <w:t xml:space="preserve">- </w:t>
      </w:r>
      <w:r w:rsidRPr="00D779E7">
        <w:rPr>
          <w:rFonts w:ascii="Arial" w:hAnsi="Arial" w:cs="Arial"/>
          <w:sz w:val="22"/>
          <w:szCs w:val="22"/>
          <w:lang w:val="pt-BR"/>
        </w:rPr>
        <w:t>Respeitar a decisão do paciente ao consentir ou recusar a prestação de serviços de saúde, salvo nos casos de iminente perigo de vida ou obrigação legal.</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12.29 - </w:t>
      </w:r>
      <w:r w:rsidRPr="00D779E7">
        <w:rPr>
          <w:rFonts w:ascii="Arial" w:hAnsi="Arial" w:cs="Arial"/>
          <w:sz w:val="22"/>
          <w:szCs w:val="22"/>
          <w:lang w:val="pt-BR"/>
        </w:rPr>
        <w:t>Justificar à SECRETARIA, ao paciente, ou seu representante, por escrito, as razões técnicas alegadas quando da decisão da não realização de qualquer ato profissional necessário à execução dos procedimentos previstos neste Edital.</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12.30 - </w:t>
      </w:r>
      <w:r w:rsidRPr="00D779E7">
        <w:rPr>
          <w:rFonts w:ascii="Arial" w:hAnsi="Arial" w:cs="Arial"/>
          <w:sz w:val="22"/>
          <w:szCs w:val="22"/>
          <w:lang w:val="pt-BR"/>
        </w:rPr>
        <w:t>Garantir a confidencialidade e confiabilidade dos dados e informações dos pacientes.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12.31 - </w:t>
      </w:r>
      <w:r w:rsidRPr="00D779E7">
        <w:rPr>
          <w:rFonts w:ascii="Arial" w:hAnsi="Arial" w:cs="Arial"/>
          <w:sz w:val="22"/>
          <w:szCs w:val="22"/>
          <w:lang w:val="pt-BR"/>
        </w:rPr>
        <w:t>Não utilizar, nem permitir que terceiros utilizem o paciente para fins de experimentação, sem aprovação do Comitê de Ética em Pesquisa, segundo art. 7º, inciso II da Resolução nº. 196 do Conselho Nacional de Saúde de 10 de outubro de.1996.</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12.32 - </w:t>
      </w:r>
      <w:r w:rsidRPr="00D779E7">
        <w:rPr>
          <w:rFonts w:ascii="Arial" w:hAnsi="Arial" w:cs="Arial"/>
          <w:sz w:val="22"/>
          <w:szCs w:val="22"/>
          <w:lang w:val="pt-BR"/>
        </w:rPr>
        <w:t>São, ainda, obrigações dos prestadores de serviços de saúde ao SUS/Patos de Minas:</w:t>
      </w:r>
    </w:p>
    <w:p w:rsidR="003D5B95" w:rsidRPr="00D779E7" w:rsidRDefault="003D5B95" w:rsidP="0029124B">
      <w:pPr>
        <w:autoSpaceDE w:val="0"/>
        <w:autoSpaceDN w:val="0"/>
        <w:adjustRightInd w:val="0"/>
        <w:spacing w:line="360" w:lineRule="auto"/>
        <w:jc w:val="both"/>
        <w:rPr>
          <w:rFonts w:ascii="Arial" w:hAnsi="Arial" w:cs="Arial"/>
          <w:b/>
          <w:sz w:val="22"/>
          <w:szCs w:val="22"/>
          <w:lang w:val="pt-BR"/>
        </w:rPr>
      </w:pPr>
      <w:r w:rsidRPr="00D779E7">
        <w:rPr>
          <w:rFonts w:ascii="Arial" w:hAnsi="Arial" w:cs="Arial"/>
          <w:b/>
          <w:bCs/>
          <w:sz w:val="22"/>
          <w:szCs w:val="22"/>
          <w:lang w:val="pt-BR"/>
        </w:rPr>
        <w:t>12.33</w:t>
      </w:r>
      <w:r w:rsidRPr="00D779E7">
        <w:rPr>
          <w:rFonts w:ascii="Arial" w:hAnsi="Arial" w:cs="Arial"/>
          <w:bCs/>
          <w:sz w:val="22"/>
          <w:szCs w:val="22"/>
          <w:lang w:val="pt-BR"/>
        </w:rPr>
        <w:t xml:space="preserve"> -</w:t>
      </w:r>
      <w:r w:rsidRPr="00D779E7">
        <w:rPr>
          <w:rFonts w:ascii="Arial" w:hAnsi="Arial" w:cs="Arial"/>
          <w:b/>
          <w:bCs/>
          <w:sz w:val="22"/>
          <w:szCs w:val="22"/>
          <w:lang w:val="pt-BR"/>
        </w:rPr>
        <w:t xml:space="preserve"> </w:t>
      </w:r>
      <w:r w:rsidRPr="00D779E7">
        <w:rPr>
          <w:rFonts w:ascii="Arial" w:hAnsi="Arial" w:cs="Arial"/>
          <w:sz w:val="22"/>
          <w:szCs w:val="22"/>
          <w:lang w:val="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ao CNES;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12.34</w:t>
      </w:r>
      <w:r w:rsidRPr="00D779E7">
        <w:rPr>
          <w:rFonts w:ascii="Arial" w:hAnsi="Arial" w:cs="Arial"/>
          <w:sz w:val="22"/>
          <w:szCs w:val="22"/>
          <w:lang w:val="pt-BR"/>
        </w:rPr>
        <w:t xml:space="preserve"> - Cumprir, dentro dos prazos estabelecidos, as obrigações assumidas por força deste Termo de Referência;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12.35</w:t>
      </w:r>
      <w:r w:rsidRPr="00D779E7">
        <w:rPr>
          <w:rFonts w:ascii="Arial" w:hAnsi="Arial" w:cs="Arial"/>
          <w:bCs/>
          <w:sz w:val="22"/>
          <w:szCs w:val="22"/>
          <w:lang w:val="pt-BR"/>
        </w:rPr>
        <w:t xml:space="preserve"> </w:t>
      </w:r>
      <w:r w:rsidRPr="00D779E7">
        <w:rPr>
          <w:rFonts w:ascii="Arial" w:hAnsi="Arial" w:cs="Arial"/>
          <w:sz w:val="22"/>
          <w:szCs w:val="22"/>
          <w:lang w:val="pt-BR"/>
        </w:rPr>
        <w:t>- Permitir acesso dos supervisores, auditores e outros profissionais, eventual ou permanentemente designados pela Secretaria Municipal de Saúde, para supervisionar, acompanhar e auditar a execução dos serviços prestados.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12.36</w:t>
      </w:r>
      <w:r w:rsidRPr="00D779E7">
        <w:rPr>
          <w:rFonts w:ascii="Arial" w:hAnsi="Arial" w:cs="Arial"/>
          <w:sz w:val="22"/>
          <w:szCs w:val="22"/>
          <w:lang w:val="pt-BR"/>
        </w:rPr>
        <w:t xml:space="preserve"> - Contribuir para a melhoria da qualidade da assistência informando à Diretoria de Regulação e ao Controle e Avaliação Ambulatorial da Secretaria Municipal de Saúde de Patos de Minas sobre não conformidades detectadas nas solicitações e encaminhamentos de exames pela Rede Municipal ao serviço.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12.37 - </w:t>
      </w:r>
      <w:r w:rsidRPr="00D779E7">
        <w:rPr>
          <w:rFonts w:ascii="Arial" w:hAnsi="Arial" w:cs="Arial"/>
          <w:sz w:val="22"/>
          <w:szCs w:val="22"/>
          <w:lang w:val="pt-BR"/>
        </w:rPr>
        <w:t>Sem prejuízo do acompanhamento, da fiscalização, da auditoria e da normatividade suplementar exercidos pela Secretaria Municipal de Saúde de Patos de Minas sobre a execução do objeto do Contrato, fica desde já reconhecida a prerrogativa de controle e a autoridade normativa nos termos da Lei Federal nº. 8.080/90, do Decreto Federal nº. 1.651/95.</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13 – DAS OBRIGAÇÕES DA SECRETARIA MUNICIPAL DE SAÚDE</w:t>
      </w: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13.1. </w:t>
      </w:r>
      <w:r w:rsidRPr="00D779E7">
        <w:rPr>
          <w:rFonts w:ascii="Arial" w:hAnsi="Arial" w:cs="Arial"/>
          <w:sz w:val="22"/>
          <w:szCs w:val="22"/>
          <w:lang w:val="pt-BR"/>
        </w:rPr>
        <w:t>Credenciar, perante o prestador, mediante documento hábil, o servidor autorizado a solicitar, acompanhar, supervisionar, fiscalizar e auditar os procedimentos e a execução dos serviços de saúde nos termos do Decreto Municipal nº 2.360/01 e Lei Complementar 45 de 31 de janeiro de 1997.</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13.2. </w:t>
      </w:r>
      <w:r w:rsidRPr="00D779E7">
        <w:rPr>
          <w:rFonts w:ascii="Arial" w:hAnsi="Arial" w:cs="Arial"/>
          <w:sz w:val="22"/>
          <w:szCs w:val="22"/>
          <w:lang w:val="pt-BR"/>
        </w:rPr>
        <w:t>Periodicamente vistoriar as instalações da entidade prestadora de serviços, para verificar se persistem as mesmas condições técnicas básicas comprovadas na ocasião da assinatura do Contrato.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13.3. </w:t>
      </w:r>
      <w:r w:rsidRPr="00D779E7">
        <w:rPr>
          <w:rFonts w:ascii="Arial" w:hAnsi="Arial" w:cs="Arial"/>
          <w:sz w:val="22"/>
          <w:szCs w:val="22"/>
          <w:lang w:val="pt-BR"/>
        </w:rPr>
        <w:t xml:space="preserve">Estabelecer mecanismos de controle da oferta e demanda de ações e serviços de saúde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13.4.</w:t>
      </w:r>
      <w:r w:rsidRPr="00D779E7">
        <w:rPr>
          <w:rFonts w:ascii="Arial" w:hAnsi="Arial" w:cs="Arial"/>
          <w:sz w:val="22"/>
          <w:szCs w:val="22"/>
          <w:lang w:val="pt-BR"/>
        </w:rPr>
        <w:t xml:space="preserve"> Exercer o controle e avaliação dos serviços prestados, autorizando os procedimentos a serem realizados.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13.5. </w:t>
      </w:r>
      <w:r w:rsidRPr="00D779E7">
        <w:rPr>
          <w:rFonts w:ascii="Arial" w:hAnsi="Arial" w:cs="Arial"/>
          <w:sz w:val="22"/>
          <w:szCs w:val="22"/>
          <w:lang w:val="pt-BR"/>
        </w:rPr>
        <w:t>Transferir os recursos previstos neste Contrato à CONTRATADA, conforme Cláusula oitava deste termo, correspondente aos serviços efetivamente prestados.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13.6. </w:t>
      </w:r>
      <w:r w:rsidRPr="00D779E7">
        <w:rPr>
          <w:rFonts w:ascii="Arial" w:hAnsi="Arial" w:cs="Arial"/>
          <w:sz w:val="22"/>
          <w:szCs w:val="22"/>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13.7. </w:t>
      </w:r>
      <w:r w:rsidRPr="00D779E7">
        <w:rPr>
          <w:rFonts w:ascii="Arial" w:hAnsi="Arial" w:cs="Arial"/>
          <w:sz w:val="22"/>
          <w:szCs w:val="22"/>
          <w:lang w:val="pt-BR"/>
        </w:rPr>
        <w:t>Esclarecer aos pacientes do SUS/Patos de Minas e Municípios pactuados sobre seus direitos e prestar todas as informações necessárias, pertinentes aos serviços ofertados pela Contratada.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13.8. </w:t>
      </w:r>
      <w:r w:rsidRPr="00D779E7">
        <w:rPr>
          <w:rFonts w:ascii="Arial" w:hAnsi="Arial" w:cs="Arial"/>
          <w:sz w:val="22"/>
          <w:szCs w:val="22"/>
          <w:lang w:val="pt-BR"/>
        </w:rPr>
        <w:t>Monitorar o funcionamento do estabelecimento de saúde do prestador, notificando o prestador, fixando-lhe prazo para corrigir defeitos ou irregularidades encontradas.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13.9. </w:t>
      </w:r>
      <w:r w:rsidRPr="00D779E7">
        <w:rPr>
          <w:rFonts w:ascii="Arial" w:hAnsi="Arial" w:cs="Arial"/>
          <w:sz w:val="22"/>
          <w:szCs w:val="22"/>
          <w:lang w:val="pt-BR"/>
        </w:rPr>
        <w:t>Providenciar a publicação do extrato do Contrato no Diário Oficial do Estado - DOE, no prazo estabelecido no parágrafo único, do artigo 61, da Lei Federal nº. 8.666/93.</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14 – DO DESCREDENCIAMENTO</w:t>
      </w: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14.1. </w:t>
      </w:r>
      <w:r w:rsidRPr="00D779E7">
        <w:rPr>
          <w:rFonts w:ascii="Arial" w:hAnsi="Arial" w:cs="Arial"/>
          <w:sz w:val="22"/>
          <w:szCs w:val="22"/>
          <w:lang w:val="pt-BR"/>
        </w:rPr>
        <w:t>Durante a prestação dos serviços, o prestador fica proibido de:</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14.1.1. </w:t>
      </w:r>
      <w:r w:rsidRPr="00D779E7">
        <w:rPr>
          <w:rFonts w:ascii="Arial" w:hAnsi="Arial" w:cs="Arial"/>
          <w:sz w:val="22"/>
          <w:szCs w:val="22"/>
          <w:lang w:val="pt-BR"/>
        </w:rPr>
        <w:t>Cobrar qualquer sobretaxa em relação à tabela de preços do SUS;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14.1.2. </w:t>
      </w:r>
      <w:r w:rsidRPr="00D779E7">
        <w:rPr>
          <w:rFonts w:ascii="Arial" w:hAnsi="Arial" w:cs="Arial"/>
          <w:sz w:val="22"/>
          <w:szCs w:val="22"/>
          <w:lang w:val="pt-BR"/>
        </w:rPr>
        <w:t>Cobrar quaisquer serviços, direta ou indiretamente ao usuário;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14.1.3. </w:t>
      </w:r>
      <w:r w:rsidRPr="00D779E7">
        <w:rPr>
          <w:rFonts w:ascii="Arial" w:hAnsi="Arial" w:cs="Arial"/>
          <w:sz w:val="22"/>
          <w:szCs w:val="22"/>
          <w:lang w:val="pt-BR"/>
        </w:rPr>
        <w:t>Solicitar e/ou exigir que o usuário assine fatura ou guia de atendimento em branco;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14.1.4. </w:t>
      </w:r>
      <w:r w:rsidRPr="00D779E7">
        <w:rPr>
          <w:rFonts w:ascii="Arial" w:hAnsi="Arial" w:cs="Arial"/>
          <w:sz w:val="22"/>
          <w:szCs w:val="22"/>
          <w:lang w:val="pt-BR"/>
        </w:rPr>
        <w:t>Solicitar qualquer tipo de doação;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14.1.5 </w:t>
      </w:r>
      <w:r w:rsidRPr="00D779E7">
        <w:rPr>
          <w:rFonts w:ascii="Arial" w:hAnsi="Arial" w:cs="Arial"/>
          <w:sz w:val="22"/>
          <w:szCs w:val="22"/>
          <w:lang w:val="pt-BR"/>
        </w:rPr>
        <w:t>Não atendimento à solicitação de esclarecimento e/ou documentação encaminhada pelos setores de Regulação, Controle e Avaliação, Auditoria da SMS sobre atendimento do usuário.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14.1.6. </w:t>
      </w:r>
      <w:r w:rsidRPr="00D779E7">
        <w:rPr>
          <w:rFonts w:ascii="Arial" w:hAnsi="Arial" w:cs="Arial"/>
          <w:sz w:val="22"/>
          <w:szCs w:val="22"/>
          <w:lang w:val="pt-BR"/>
        </w:rPr>
        <w:t>Qualquer alteração ou modificação que importe em diminuição da capacidade operativa do prestador poderá ensejar a rescisão do contrato.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14.1.7. </w:t>
      </w:r>
      <w:r w:rsidRPr="00D779E7">
        <w:rPr>
          <w:rFonts w:ascii="Arial" w:hAnsi="Arial" w:cs="Arial"/>
          <w:sz w:val="22"/>
          <w:szCs w:val="22"/>
          <w:lang w:val="pt-BR"/>
        </w:rPr>
        <w:t>Atraso injustificado na execução da prestação do serviço, bem como a sua paralisação sem justa causa e prévia comunicação à SMS/SUS/Patos de Minas.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14.1.8. </w:t>
      </w:r>
      <w:r w:rsidRPr="00D779E7">
        <w:rPr>
          <w:rFonts w:ascii="Arial" w:hAnsi="Arial" w:cs="Arial"/>
          <w:sz w:val="22"/>
          <w:szCs w:val="22"/>
          <w:lang w:val="pt-BR"/>
        </w:rPr>
        <w:t>O atraso na entrega dos pedidos de exames na Regulação da SMS em até 05 (cinco) remessas ao longo do ano ou 03 (três) remessas consecutivas.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14.1.9. </w:t>
      </w:r>
      <w:r w:rsidRPr="00D779E7">
        <w:rPr>
          <w:rFonts w:ascii="Arial" w:hAnsi="Arial" w:cs="Arial"/>
          <w:sz w:val="22"/>
          <w:szCs w:val="22"/>
          <w:lang w:val="pt-BR"/>
        </w:rPr>
        <w:t>Desempenho insatisfatório do prestador.</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14.2. </w:t>
      </w:r>
      <w:r w:rsidRPr="00D779E7">
        <w:rPr>
          <w:rFonts w:ascii="Arial" w:hAnsi="Arial" w:cs="Arial"/>
          <w:sz w:val="22"/>
          <w:szCs w:val="22"/>
          <w:lang w:val="pt-BR"/>
        </w:rPr>
        <w:t>O prestador será descredenciado nos casos de descumprimento de regras e condições fixadas para o atendimento, sendo excluído do rol de credenciados de forma imediata.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15</w:t>
      </w:r>
      <w:r w:rsidRPr="00D779E7">
        <w:rPr>
          <w:rFonts w:ascii="Arial" w:hAnsi="Arial" w:cs="Arial"/>
          <w:sz w:val="22"/>
          <w:szCs w:val="22"/>
          <w:lang w:val="pt-BR"/>
        </w:rPr>
        <w:t xml:space="preserve">. </w:t>
      </w:r>
      <w:r w:rsidRPr="00D779E7">
        <w:rPr>
          <w:rFonts w:ascii="Arial" w:hAnsi="Arial" w:cs="Arial"/>
          <w:b/>
          <w:sz w:val="22"/>
          <w:szCs w:val="22"/>
          <w:lang w:val="pt-BR"/>
        </w:rPr>
        <w:t>DA VISTORIA TÉCNICA</w:t>
      </w:r>
      <w:r w:rsidRPr="00D779E7">
        <w:rPr>
          <w:rFonts w:ascii="Arial" w:hAnsi="Arial" w:cs="Arial"/>
          <w:sz w:val="22"/>
          <w:szCs w:val="22"/>
          <w:lang w:val="pt-BR"/>
        </w:rPr>
        <w:t xml:space="preserve"> </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15.1</w:t>
      </w:r>
      <w:r w:rsidRPr="00D779E7">
        <w:rPr>
          <w:rFonts w:ascii="Arial" w:hAnsi="Arial" w:cs="Arial"/>
          <w:sz w:val="22"/>
          <w:szCs w:val="22"/>
          <w:lang w:val="pt-BR"/>
        </w:rPr>
        <w:t xml:space="preserve"> As instituições contratadas deverão cumprir, durante toda a execução, todos os requisitos exigidos para habilitação e poderão ser vistoriadas por representantes da SMS - Patos de Minas - MG a qualquer momento, sem aviso prévio.</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15.2</w:t>
      </w:r>
      <w:r w:rsidRPr="00D779E7">
        <w:rPr>
          <w:rFonts w:ascii="Arial" w:hAnsi="Arial" w:cs="Arial"/>
          <w:sz w:val="22"/>
          <w:szCs w:val="22"/>
          <w:lang w:val="pt-BR"/>
        </w:rPr>
        <w:t xml:space="preserve"> Durante a vistoria técnica, além da comprovação da veracidade das informações prestadas pela instituição no processo de habilitação, poderão ser analisados os itens descritos no Sistema do Cadastro Nacional de Estabelecimentos de Saúde (SCNES), a fim de validar tais informações.</w:t>
      </w:r>
    </w:p>
    <w:p w:rsidR="003D5B95" w:rsidRPr="00D779E7" w:rsidRDefault="003D5B95" w:rsidP="0029124B">
      <w:pPr>
        <w:spacing w:line="360" w:lineRule="auto"/>
        <w:jc w:val="both"/>
        <w:rPr>
          <w:rFonts w:ascii="Arial" w:hAnsi="Arial" w:cs="Arial"/>
          <w:sz w:val="22"/>
          <w:szCs w:val="22"/>
          <w:lang w:val="pt-BR"/>
        </w:rPr>
      </w:pPr>
    </w:p>
    <w:p w:rsidR="003D5B95" w:rsidRPr="00D779E7" w:rsidRDefault="003D5B95" w:rsidP="0029124B">
      <w:pPr>
        <w:spacing w:line="360" w:lineRule="auto"/>
        <w:jc w:val="both"/>
        <w:rPr>
          <w:rFonts w:ascii="Arial" w:hAnsi="Arial" w:cs="Arial"/>
          <w:sz w:val="22"/>
          <w:szCs w:val="22"/>
          <w:lang w:val="pt-BR"/>
        </w:rPr>
      </w:pPr>
      <w:r w:rsidRPr="00D779E7">
        <w:rPr>
          <w:rFonts w:ascii="Arial" w:hAnsi="Arial" w:cs="Arial"/>
          <w:b/>
          <w:sz w:val="22"/>
          <w:szCs w:val="22"/>
          <w:lang w:val="pt-BR"/>
        </w:rPr>
        <w:t>15.3</w:t>
      </w:r>
      <w:r w:rsidRPr="00D779E7">
        <w:rPr>
          <w:rFonts w:ascii="Arial" w:hAnsi="Arial" w:cs="Arial"/>
          <w:sz w:val="22"/>
          <w:szCs w:val="22"/>
          <w:lang w:val="pt-BR"/>
        </w:rPr>
        <w:t xml:space="preserve"> A vistoria técnica não será pressuposto para habilitação, entretanto a divergência entre as informações prestadas pelo interessado e o certificado através da vistoria técnica, poderá acarretar na rescisão do Contrato eventualmente firmado com o Município, sem prejuízo da imposição das penalidades legais.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16 – DAS SANÇÕES ADMINISTRATIVAS</w:t>
      </w: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16.1. </w:t>
      </w:r>
      <w:r w:rsidRPr="00D779E7">
        <w:rPr>
          <w:rFonts w:ascii="Arial" w:hAnsi="Arial" w:cs="Arial"/>
          <w:sz w:val="22"/>
          <w:szCs w:val="22"/>
          <w:lang w:val="pt-BR"/>
        </w:rPr>
        <w:t>A inobservância, pelo prestador de cláusula(s) ou obrigação (ões) constantes do Contrato a ser firmado, ou de dever originado de norma legal ou regulamentar pertinente, ensejará à Secretaria Municipal de Saúde de Patos de Minas, garantido o direito de defesa prévia, aplicação, em cada caso, das sanções previstas na Lei nº. 8.666/93 e no Regulamento do Sistema Municipal de Auditoria do SUS/Patos de Minas: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16.1.1. Advertência escrita</w:t>
      </w:r>
      <w:r w:rsidRPr="00D779E7">
        <w:rPr>
          <w:rFonts w:ascii="Arial" w:hAnsi="Arial" w:cs="Arial"/>
          <w:sz w:val="22"/>
          <w:szCs w:val="22"/>
          <w:lang w:val="pt-BR"/>
        </w:rPr>
        <w:t>: Cabe advertência em faltas leves, que não constituírem dolo ou naquelas que não implicarem em prejuízo direto ao usuário, nem em ato lesivo ao SUS, apenas caracterizando negligência gerencial.</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16.1.2. Multa</w:t>
      </w:r>
      <w:r w:rsidRPr="00D779E7">
        <w:rPr>
          <w:rFonts w:ascii="Arial" w:hAnsi="Arial" w:cs="Arial"/>
          <w:sz w:val="22"/>
          <w:szCs w:val="22"/>
          <w:lang w:val="pt-BR"/>
        </w:rPr>
        <w:t>: A multa de 2% a 5% do valor anual do ajuste, imposta ao prestador de serviços pela inexecução total ou parcial das obrigações ou pelo atraso na sua execução.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16.1.2.1. </w:t>
      </w:r>
      <w:r w:rsidRPr="00D779E7">
        <w:rPr>
          <w:rFonts w:ascii="Arial" w:hAnsi="Arial" w:cs="Arial"/>
          <w:sz w:val="22"/>
          <w:szCs w:val="22"/>
          <w:lang w:val="pt-BR"/>
        </w:rPr>
        <w:t>Até 2% (dois por cento) sobre o valor anual do Contrato, por atraso na execução das obrigações assumidas;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16.1.2.2. </w:t>
      </w:r>
      <w:r w:rsidRPr="00D779E7">
        <w:rPr>
          <w:rFonts w:ascii="Arial" w:hAnsi="Arial" w:cs="Arial"/>
          <w:sz w:val="22"/>
          <w:szCs w:val="22"/>
          <w:lang w:val="pt-BR"/>
        </w:rPr>
        <w:t>Até 3% (três por cento) sobre o valor anual do Contrato, por inexecução parcial das obrigações assumidas;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16.1.2.3. </w:t>
      </w:r>
      <w:r w:rsidRPr="00D779E7">
        <w:rPr>
          <w:rFonts w:ascii="Arial" w:hAnsi="Arial" w:cs="Arial"/>
          <w:sz w:val="22"/>
          <w:szCs w:val="22"/>
          <w:lang w:val="pt-BR"/>
        </w:rPr>
        <w:t>Até 5% (cinco por cento) sobre o valor anual do Contrato, por inexecução total das obrigações assumidas;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16.1.2.4. Multa-dia </w:t>
      </w:r>
      <w:r w:rsidRPr="00D779E7">
        <w:rPr>
          <w:rFonts w:ascii="Arial" w:hAnsi="Arial" w:cs="Arial"/>
          <w:sz w:val="22"/>
          <w:szCs w:val="22"/>
          <w:lang w:val="pt-BR"/>
        </w:rPr>
        <w:t>de 1/30 (um trinta avos) a 10/30 (dez trinta avos) do valor mensal do Contrato, por negligência, imprudência ou conduta faltosa (dolosa ou não) do prestador ou ainda: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a) </w:t>
      </w:r>
      <w:r w:rsidRPr="00D779E7">
        <w:rPr>
          <w:rFonts w:ascii="Arial" w:hAnsi="Arial" w:cs="Arial"/>
          <w:sz w:val="22"/>
          <w:szCs w:val="22"/>
          <w:lang w:val="pt-BR"/>
        </w:rPr>
        <w:t>Por contas julgadas irregulares de que resulte débito, nos Termos da comprovação da auditoria realizada;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b) </w:t>
      </w:r>
      <w:r w:rsidRPr="00D779E7">
        <w:rPr>
          <w:rFonts w:ascii="Arial" w:hAnsi="Arial" w:cs="Arial"/>
          <w:sz w:val="22"/>
          <w:szCs w:val="22"/>
          <w:lang w:val="pt-BR"/>
        </w:rPr>
        <w:t>Por irregularidade que resulte dano ao Fundo Municipal de Saúde/FMS ou ao Erário, decorrente de ato ilegítimo ou antieconômico;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c) </w:t>
      </w:r>
      <w:r w:rsidRPr="00D779E7">
        <w:rPr>
          <w:rFonts w:ascii="Arial" w:hAnsi="Arial" w:cs="Arial"/>
          <w:sz w:val="22"/>
          <w:szCs w:val="22"/>
          <w:lang w:val="pt-BR"/>
        </w:rPr>
        <w:t>Por infração à norma legal ou regulamentar do SUS, de natureza operacional, contábil ou financeira.</w:t>
      </w: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16.1.3. Suspensão temporária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16.1.3.1. </w:t>
      </w:r>
      <w:r w:rsidRPr="00D779E7">
        <w:rPr>
          <w:rFonts w:ascii="Arial" w:hAnsi="Arial" w:cs="Arial"/>
          <w:sz w:val="22"/>
          <w:szCs w:val="22"/>
          <w:lang w:val="pt-BR"/>
        </w:rPr>
        <w:t>Cabe suspensão temporária de encaminhamento do usuário do SUS à assistência médico-hospitalar, ambulatorial, apoio diagnóstico terapêutico, por reincidência nas infrações, ou seja, naquelas ações que resultem em danos pecuniários ao SUS, ou naquelas que infringem as normas reguladoras do sistema de saúde de natureza operacional, administrativa ou contratual ou naquelas que levarem prejuízos à assistência do usuário. A aplicação desta penalidade é de competência do Secretário Municipal de Saúde.</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16.1.3.2. </w:t>
      </w:r>
      <w:r w:rsidRPr="00D779E7">
        <w:rPr>
          <w:rFonts w:ascii="Arial" w:hAnsi="Arial" w:cs="Arial"/>
          <w:sz w:val="22"/>
          <w:szCs w:val="22"/>
          <w:lang w:val="pt-BR"/>
        </w:rPr>
        <w:t>Cabe suspensão temporária 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16.2. </w:t>
      </w:r>
      <w:r w:rsidRPr="00D779E7">
        <w:rPr>
          <w:rFonts w:ascii="Arial" w:hAnsi="Arial" w:cs="Arial"/>
          <w:sz w:val="22"/>
          <w:szCs w:val="22"/>
          <w:lang w:val="pt-BR"/>
        </w:rPr>
        <w:t xml:space="preserve">A imposição das sanções previstas no item </w:t>
      </w:r>
      <w:r w:rsidRPr="00D779E7">
        <w:rPr>
          <w:rFonts w:ascii="Arial" w:hAnsi="Arial" w:cs="Arial"/>
          <w:b/>
          <w:sz w:val="22"/>
          <w:szCs w:val="22"/>
          <w:lang w:val="pt-BR"/>
        </w:rPr>
        <w:t>16</w:t>
      </w:r>
      <w:r w:rsidRPr="00D779E7">
        <w:rPr>
          <w:rFonts w:ascii="Arial" w:hAnsi="Arial" w:cs="Arial"/>
          <w:sz w:val="22"/>
          <w:szCs w:val="22"/>
          <w:lang w:val="pt-BR"/>
        </w:rPr>
        <w:t xml:space="preserve"> ocorrerá depois de efetiva auditagem assistencial ou inspeção, e dela será notificado o prestador.</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16.3. </w:t>
      </w:r>
      <w:r w:rsidRPr="00D779E7">
        <w:rPr>
          <w:rFonts w:ascii="Arial" w:hAnsi="Arial" w:cs="Arial"/>
          <w:sz w:val="22"/>
          <w:szCs w:val="22"/>
          <w:lang w:val="pt-BR"/>
        </w:rPr>
        <w:t xml:space="preserve">Os valores pecuniários relativos às alíneas do subitem </w:t>
      </w:r>
      <w:r w:rsidRPr="00D779E7">
        <w:rPr>
          <w:rFonts w:ascii="Arial" w:hAnsi="Arial" w:cs="Arial"/>
          <w:b/>
          <w:sz w:val="22"/>
          <w:szCs w:val="22"/>
          <w:lang w:val="pt-BR"/>
        </w:rPr>
        <w:t>16.1.2</w:t>
      </w:r>
      <w:r w:rsidRPr="00D779E7">
        <w:rPr>
          <w:rFonts w:ascii="Arial" w:hAnsi="Arial" w:cs="Arial"/>
          <w:sz w:val="22"/>
          <w:szCs w:val="22"/>
          <w:lang w:val="pt-BR"/>
        </w:rPr>
        <w:t xml:space="preserve"> serão ressarcidos à SMS/Patos de Minas, através de desconto efetuado em créditos existentes do faturamento Ambulatorial/Hospitalar do prestador de serviços do SUS, após o envio do processo de Auditoria com a devida instrução da aplicação da penalidade devida.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16.4. </w:t>
      </w:r>
      <w:r w:rsidRPr="00D779E7">
        <w:rPr>
          <w:rFonts w:ascii="Arial" w:hAnsi="Arial" w:cs="Arial"/>
          <w:sz w:val="22"/>
          <w:szCs w:val="22"/>
          <w:lang w:val="pt-BR"/>
        </w:rPr>
        <w:t xml:space="preserve">Na aplicação das penalidades previstas nos subitens </w:t>
      </w:r>
      <w:r w:rsidRPr="00D779E7">
        <w:rPr>
          <w:rFonts w:ascii="Arial" w:hAnsi="Arial" w:cs="Arial"/>
          <w:b/>
          <w:sz w:val="22"/>
          <w:szCs w:val="22"/>
          <w:lang w:val="pt-BR"/>
        </w:rPr>
        <w:t>16.1.1, .16.1.2 e 16.1.3</w:t>
      </w:r>
      <w:r w:rsidRPr="00D779E7">
        <w:rPr>
          <w:rFonts w:ascii="Arial" w:hAnsi="Arial" w:cs="Arial"/>
          <w:sz w:val="22"/>
          <w:szCs w:val="22"/>
          <w:lang w:val="pt-BR"/>
        </w:rPr>
        <w:t>, o prestador poderá interpor recurso administrativo, dirigido às autoridades competentes, nos prazos determinados pela lei e Regulamentação de Controle e Auditoria do SUS-MG.</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16.5. Declaração de inidoneidade </w:t>
      </w:r>
      <w:r w:rsidRPr="00D779E7">
        <w:rPr>
          <w:rFonts w:ascii="Arial" w:hAnsi="Arial" w:cs="Arial"/>
          <w:sz w:val="22"/>
          <w:szCs w:val="22"/>
          <w:lang w:val="pt-BR"/>
        </w:rPr>
        <w:t>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17 – DA APRESENTAÇÃO DAS FATURAS E DAS CONDIÇÕES DE PAGAMENTO</w:t>
      </w: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17.1.</w:t>
      </w:r>
      <w:r w:rsidRPr="00D779E7">
        <w:rPr>
          <w:rFonts w:ascii="Arial" w:hAnsi="Arial" w:cs="Arial"/>
          <w:sz w:val="22"/>
          <w:szCs w:val="22"/>
          <w:lang w:val="pt-BR"/>
        </w:rPr>
        <w:t xml:space="preserve"> A Contratada fica obrigada a apresentar a produção sob a forma de Boletim de Produção Ambulatorial Consolidado (BPAC), Boletim de Produção Ambulatorial Individualizado (BPAI), Autorização de Procedimentos de Alto Custo (APAC) e outros que vierem a sucedê-los, ou, que a estes forem acrescidos, obedecendo aos prazos estabelecidos pelo Ministério da Saúde e devidamente gerenciados pela Contratante.</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17.2.</w:t>
      </w:r>
      <w:r w:rsidRPr="00D779E7">
        <w:rPr>
          <w:rFonts w:ascii="Arial" w:hAnsi="Arial" w:cs="Arial"/>
          <w:sz w:val="22"/>
          <w:szCs w:val="22"/>
          <w:lang w:val="pt-BR"/>
        </w:rPr>
        <w:t xml:space="preserve"> A Contratante fica responsável pelo envio dos dados de produção da Contratada ao DATASUS, que após consistência dos mesmos, irá gerar os valores de produção aprovados.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17.3.</w:t>
      </w:r>
      <w:r w:rsidRPr="00D779E7">
        <w:rPr>
          <w:rFonts w:ascii="Arial" w:hAnsi="Arial" w:cs="Arial"/>
          <w:sz w:val="22"/>
          <w:szCs w:val="22"/>
          <w:lang w:val="pt-BR"/>
        </w:rPr>
        <w:t xml:space="preserve"> Após a revisão dos documentos e sua aprovação a Contratante efetuará o pagamento do valor apurado.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17.4. </w:t>
      </w:r>
      <w:r w:rsidRPr="00D779E7">
        <w:rPr>
          <w:rFonts w:ascii="Arial" w:hAnsi="Arial" w:cs="Arial"/>
          <w:sz w:val="22"/>
          <w:szCs w:val="22"/>
          <w:lang w:val="pt-BR"/>
        </w:rPr>
        <w:t xml:space="preserve">As cobranças rejeitadas quanto ao mérito serão objeto de análise pela Diretoria de Regulação da SMS/SUS/Patos de Minas,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17.5. </w:t>
      </w:r>
      <w:r w:rsidRPr="00D779E7">
        <w:rPr>
          <w:rFonts w:ascii="Arial" w:hAnsi="Arial" w:cs="Arial"/>
          <w:sz w:val="22"/>
          <w:szCs w:val="22"/>
          <w:lang w:val="pt-BR"/>
        </w:rPr>
        <w:t xml:space="preserve">Serão descontados no processamento apresentado, os procedimentos glosados pelas revisões técnica e administrativa. </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17.6. </w:t>
      </w:r>
      <w:r w:rsidRPr="00D779E7">
        <w:rPr>
          <w:rFonts w:ascii="Arial" w:hAnsi="Arial" w:cs="Arial"/>
          <w:sz w:val="22"/>
          <w:szCs w:val="22"/>
          <w:lang w:val="pt-BR"/>
        </w:rPr>
        <w:t>Caso os pagamentos rejeitados já tenham sido efetuados, fica a SMS/SUS/Patos de Minas, autorizada a debitar o valor pago indevidamente no mês seguinte, através do BDP/Boletim de Diferença de Pagamento no SIASUS.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17.7</w:t>
      </w:r>
      <w:r w:rsidRPr="00D779E7">
        <w:rPr>
          <w:rFonts w:ascii="Arial" w:hAnsi="Arial" w:cs="Arial"/>
          <w:sz w:val="22"/>
          <w:szCs w:val="22"/>
          <w:lang w:val="pt-BR"/>
        </w:rPr>
        <w:t>. O pagamento dos serviços ambulatoriais prestados de acordo com as Programações Pactuadas e Integradas, aprovadas pelas Comissões Intergestores Bipartite e regularmente faturados com contrato válido e vigente, até o quinto dia útil, após o cumprimento pelo Ministério da Saúde das seguintes condições: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 crédito na conta bancária do Fundo Municipal de Saúde, pelo Fundo Nacional de Saúde e pelo Fundo de Ações Estratégicas e Compensação - FAEC.</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b) disponibilização dos arquivos de processamento no SIA-SUS nos sites dos respectivos sistemas de informação, pelo DATASUS.</w:t>
      </w:r>
    </w:p>
    <w:p w:rsidR="003D5B95" w:rsidRPr="00D779E7" w:rsidRDefault="003D5B95" w:rsidP="0029124B">
      <w:pPr>
        <w:autoSpaceDE w:val="0"/>
        <w:autoSpaceDN w:val="0"/>
        <w:adjustRightInd w:val="0"/>
        <w:spacing w:line="360" w:lineRule="auto"/>
        <w:jc w:val="both"/>
        <w:rPr>
          <w:rFonts w:ascii="Arial" w:hAnsi="Arial" w:cs="Arial"/>
          <w:b/>
          <w:sz w:val="22"/>
          <w:szCs w:val="22"/>
          <w:lang w:val="pt-BR"/>
        </w:rPr>
      </w:pPr>
      <w:r w:rsidRPr="00D779E7">
        <w:rPr>
          <w:rFonts w:ascii="Arial" w:hAnsi="Arial" w:cs="Arial"/>
          <w:b/>
          <w:sz w:val="22"/>
          <w:szCs w:val="22"/>
          <w:lang w:val="pt-BR"/>
        </w:rPr>
        <w:t>Parágrafo Único - O prazo de 05 (cinco) dias úteis contará a partir da data em que se efetivar a última das condições referidas.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17.8.</w:t>
      </w:r>
      <w:r w:rsidRPr="00D779E7">
        <w:rPr>
          <w:rFonts w:ascii="Arial" w:hAnsi="Arial" w:cs="Arial"/>
          <w:sz w:val="22"/>
          <w:szCs w:val="22"/>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snapToGrid w:val="0"/>
          <w:sz w:val="22"/>
          <w:szCs w:val="22"/>
          <w:lang w:val="pt-BR"/>
        </w:rPr>
      </w:pPr>
      <w:r w:rsidRPr="00D779E7">
        <w:rPr>
          <w:rFonts w:ascii="Arial" w:hAnsi="Arial" w:cs="Arial"/>
          <w:b/>
          <w:sz w:val="22"/>
          <w:szCs w:val="22"/>
          <w:lang w:val="pt-BR"/>
        </w:rPr>
        <w:t xml:space="preserve">18. </w:t>
      </w:r>
      <w:r w:rsidRPr="00D779E7">
        <w:rPr>
          <w:rFonts w:ascii="Arial" w:hAnsi="Arial" w:cs="Arial"/>
          <w:b/>
          <w:snapToGrid w:val="0"/>
          <w:sz w:val="22"/>
          <w:szCs w:val="22"/>
          <w:lang w:val="pt-BR"/>
        </w:rPr>
        <w:t>DO CONTROLE, AVALIAÇÃO, VISTORIA E FISCALIZAÇÃO.</w:t>
      </w:r>
    </w:p>
    <w:p w:rsidR="003D5B95" w:rsidRPr="00D779E7" w:rsidRDefault="003D5B95" w:rsidP="0029124B">
      <w:pPr>
        <w:autoSpaceDE w:val="0"/>
        <w:autoSpaceDN w:val="0"/>
        <w:adjustRightInd w:val="0"/>
        <w:spacing w:line="360" w:lineRule="auto"/>
        <w:jc w:val="both"/>
        <w:rPr>
          <w:rFonts w:ascii="Arial" w:hAnsi="Arial" w:cs="Arial"/>
          <w:b/>
          <w:snapToGrid w:val="0"/>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 xml:space="preserve">Observado o disposto no artigo 67 da Lei nº 8.666/93, a gestão/fiscalização do contrato será realizada por servidores devidamente designados em Portaria específica pela Prefeitura de Patos de Minas. </w:t>
      </w:r>
    </w:p>
    <w:p w:rsidR="003D5B95" w:rsidRPr="00D779E7" w:rsidRDefault="003D5B95" w:rsidP="0029124B">
      <w:pPr>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18.1.</w:t>
      </w:r>
      <w:r w:rsidRPr="00D779E7">
        <w:rPr>
          <w:rFonts w:ascii="Arial" w:hAnsi="Arial" w:cs="Arial"/>
          <w:sz w:val="22"/>
          <w:szCs w:val="22"/>
          <w:lang w:val="pt-BR"/>
        </w:rPr>
        <w:t xml:space="preserve"> A Comissão de que trata esta cláusula poderá incluir representantes da CONTRATADA;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18.2.</w:t>
      </w:r>
      <w:r w:rsidRPr="00D779E7">
        <w:rPr>
          <w:rFonts w:ascii="Arial" w:hAnsi="Arial" w:cs="Arial"/>
          <w:sz w:val="22"/>
          <w:szCs w:val="22"/>
          <w:lang w:val="pt-BR"/>
        </w:rPr>
        <w:t xml:space="preserve"> As atribuições desta Comissão, dentre outras, serão de acompanhar a execução do presente Contrato;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18</w:t>
      </w:r>
      <w:r w:rsidRPr="00D779E7">
        <w:rPr>
          <w:rFonts w:ascii="Arial" w:hAnsi="Arial" w:cs="Arial"/>
          <w:sz w:val="22"/>
          <w:szCs w:val="22"/>
          <w:lang w:val="pt-BR"/>
        </w:rPr>
        <w:t>.3. A CONTRATADA fica obrigada a fornecer à Comissão de Acompanhamento todos os documentos e informações necessárias ao cumprimento de suas finalidades;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18.4</w:t>
      </w:r>
      <w:r w:rsidRPr="00D779E7">
        <w:rPr>
          <w:rFonts w:ascii="Arial" w:hAnsi="Arial" w:cs="Arial"/>
          <w:sz w:val="22"/>
          <w:szCs w:val="22"/>
          <w:lang w:val="pt-BR"/>
        </w:rPr>
        <w:t>. A existência da Comissão mencionada nesta Cláusula não impede nem substitui as atividades próprias do Sistema Nacional de Auditoria (Federal, Estadual e Municipal).</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18.5.</w:t>
      </w:r>
      <w:r w:rsidRPr="00D779E7">
        <w:rPr>
          <w:rFonts w:ascii="Arial" w:hAnsi="Arial" w:cs="Arial"/>
          <w:sz w:val="22"/>
          <w:szCs w:val="22"/>
          <w:lang w:val="pt-BR"/>
        </w:rPr>
        <w:t xml:space="preserve"> A execução do presente contrato será avaliada pelos órgãos competentes do SUS, mediante procedimentos de supervisão, os quais observarão o cumprimento das cláusulas e condições estabelecidas neste instrumento.</w:t>
      </w:r>
    </w:p>
    <w:p w:rsidR="003D5B95" w:rsidRPr="00D779E7" w:rsidRDefault="003D5B95" w:rsidP="0029124B">
      <w:pPr>
        <w:ind w:firstLine="1440"/>
        <w:jc w:val="both"/>
        <w:rPr>
          <w:rFonts w:ascii="Arial" w:hAnsi="Arial" w:cs="Arial"/>
          <w:b/>
          <w:snapToGrid w:val="0"/>
          <w:sz w:val="22"/>
          <w:szCs w:val="22"/>
          <w:lang w:val="pt-BR"/>
        </w:rPr>
      </w:pPr>
    </w:p>
    <w:p w:rsidR="003D5B95" w:rsidRPr="00D779E7" w:rsidRDefault="003D5B95" w:rsidP="0029124B">
      <w:pPr>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19 – DISPOSIÇÕES GERAIS</w:t>
      </w: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 </w:t>
      </w:r>
      <w:r w:rsidRPr="00D779E7">
        <w:rPr>
          <w:rFonts w:ascii="Arial" w:hAnsi="Arial" w:cs="Arial"/>
          <w:sz w:val="22"/>
          <w:szCs w:val="22"/>
          <w:lang w:val="pt-BR"/>
        </w:rPr>
        <w:t>O presente Credenciamento poderá ser revogado, no todo ou em parte, por razões de interesse público derivadas de fato superveniente devidamente comprovado, pertinente e suficiente para justificar tal conduta. Devendo ser anulado por ilegalidade, de ofício ou por provocação de terceiros mediante ato escrito e fundamentado, sem que caiba a qualquer prestador direito à indenização, garantidos o contraditório e a ampla defesa, nos termos do § 3º, do artigo 49, da Lei nº. 8666/93.</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19.2. </w:t>
      </w:r>
      <w:r w:rsidRPr="00D779E7">
        <w:rPr>
          <w:rFonts w:ascii="Arial" w:hAnsi="Arial" w:cs="Arial"/>
          <w:sz w:val="22"/>
          <w:szCs w:val="22"/>
          <w:lang w:val="pt-BR"/>
        </w:rPr>
        <w:t>Será facultado à Comissão de Licitação e a Diretoria de Regulação ou à autoridade superior, em qualquer fase do procedimento, promover diligência destinada a esclarecer ou complementar a instrução do processo, bem como solicitar a órgãos competentes a elaboração de pareceres técnicos destinados a fundamentar a decisão.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19.3</w:t>
      </w:r>
      <w:r w:rsidRPr="00D779E7">
        <w:rPr>
          <w:rFonts w:ascii="Arial" w:hAnsi="Arial" w:cs="Arial"/>
          <w:bCs/>
          <w:sz w:val="22"/>
          <w:szCs w:val="22"/>
          <w:lang w:val="pt-BR"/>
        </w:rPr>
        <w:t xml:space="preserve">. </w:t>
      </w:r>
      <w:r w:rsidRPr="00D779E7">
        <w:rPr>
          <w:rFonts w:ascii="Arial" w:hAnsi="Arial" w:cs="Arial"/>
          <w:sz w:val="22"/>
          <w:szCs w:val="22"/>
          <w:lang w:val="pt-BR"/>
        </w:rPr>
        <w:t>A Comissão de Licitação, após receber e conferir a documentação encaminhará o processo de credenciamento à comissão nomeada pela Portaria 3.515 de 13 de agosto de 2015, que emitirá parecer técnico sobre a avaliação dos documentos e propostas apresentadas pelos prestadores e, mediante este posicionamento serão adotados pela Comissão de Licitação os procedimentos necessários para a devida instrução processual.</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19.4. </w:t>
      </w:r>
      <w:r w:rsidRPr="00D779E7">
        <w:rPr>
          <w:rFonts w:ascii="Arial" w:hAnsi="Arial" w:cs="Arial"/>
          <w:sz w:val="22"/>
          <w:szCs w:val="22"/>
          <w:lang w:val="pt-BR"/>
        </w:rPr>
        <w:t>Estarão impedidos de participarem deste Credenciamento as entidades interessadas cujos sócios e/ou representantes se enquadrarem nas situações dispostas no artigo 9º, da Lei Federal nº. 8.666/93 e/ou § 4º, do artigo 26, da Lei Federal nº. 8.080/90.</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19.5. </w:t>
      </w:r>
      <w:r w:rsidRPr="00D779E7">
        <w:rPr>
          <w:rFonts w:ascii="Arial" w:hAnsi="Arial" w:cs="Arial"/>
          <w:sz w:val="22"/>
          <w:szCs w:val="22"/>
          <w:lang w:val="pt-BR"/>
        </w:rPr>
        <w:t>A Secretaria Municipal de Saúde de Patos de Minas poderá, em casos específicos e sob critérios definidos em normatização complementar, determinar a realização de auditoria.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19.6. </w:t>
      </w:r>
      <w:r w:rsidRPr="00D779E7">
        <w:rPr>
          <w:rFonts w:ascii="Arial" w:hAnsi="Arial" w:cs="Arial"/>
          <w:sz w:val="22"/>
          <w:szCs w:val="22"/>
          <w:lang w:val="pt-BR"/>
        </w:rPr>
        <w:t>Qualquer alteração ou modificação que importe em diminuição da capacidade operativa do prestador poderá ensejar a rescisão do Contrato proveniente deste Termo de Referência ou a revisão das condições ora estipuladas.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19.7. </w:t>
      </w:r>
      <w:r w:rsidRPr="00D779E7">
        <w:rPr>
          <w:rFonts w:ascii="Arial" w:hAnsi="Arial" w:cs="Arial"/>
          <w:sz w:val="22"/>
          <w:szCs w:val="22"/>
          <w:lang w:val="pt-BR"/>
        </w:rPr>
        <w:t>A fiscalização exercida pela Secretaria Municipal de Saúde sobre os serviços que vierem a ser contratados não eximirá o prestador da sua plena responsabilidade perante o Município de Patos de Minas ou para com os usuários e a terceiros, decorrentes de culpa ou dolo na execução do Instrumento proveniente deste Termo de Referência.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19.8. </w:t>
      </w:r>
      <w:r w:rsidRPr="00D779E7">
        <w:rPr>
          <w:rFonts w:ascii="Arial" w:hAnsi="Arial" w:cs="Arial"/>
          <w:sz w:val="22"/>
          <w:szCs w:val="22"/>
          <w:lang w:val="pt-BR"/>
        </w:rPr>
        <w:t>O prestador facilitará à Secretaria Municipal de Saúde o acompanhamento e a fiscalização permanente dos serviços e prestará todos os esclarecimentos que lhe forem solicitados pelos servidores da Secretaria Municipal de Saúde designados para tal fim.</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19.9. </w:t>
      </w:r>
      <w:r w:rsidRPr="00D779E7">
        <w:rPr>
          <w:rFonts w:ascii="Arial" w:hAnsi="Arial" w:cs="Arial"/>
          <w:sz w:val="22"/>
          <w:szCs w:val="22"/>
          <w:lang w:val="pt-BR"/>
        </w:rPr>
        <w:t>O credenciado poderá denunciar o ajuste, a qualquer tempo, bastando para tanto, notificar a Administração, com antecedência de 90 (noventa) dias.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b/>
          <w:bCs/>
          <w:sz w:val="22"/>
          <w:szCs w:val="22"/>
          <w:lang w:val="pt-BR"/>
        </w:rPr>
        <w:t xml:space="preserve">19.10. </w:t>
      </w:r>
      <w:r w:rsidRPr="00D779E7">
        <w:rPr>
          <w:rFonts w:ascii="Arial" w:hAnsi="Arial" w:cs="Arial"/>
          <w:sz w:val="22"/>
          <w:szCs w:val="22"/>
          <w:lang w:val="pt-BR"/>
        </w:rPr>
        <w:t>Constituem motivos para rescisão ou denúncia dos Contratos a serem firmados o não</w:t>
      </w:r>
      <w:r w:rsidRPr="00D779E7">
        <w:rPr>
          <w:rFonts w:ascii="Arial" w:hAnsi="Arial" w:cs="Arial"/>
          <w:b/>
          <w:bCs/>
          <w:sz w:val="22"/>
          <w:szCs w:val="22"/>
          <w:lang w:val="pt-BR"/>
        </w:rPr>
        <w:t xml:space="preserve"> </w:t>
      </w:r>
      <w:r w:rsidRPr="00D779E7">
        <w:rPr>
          <w:rFonts w:ascii="Arial" w:hAnsi="Arial" w:cs="Arial"/>
          <w:sz w:val="22"/>
          <w:szCs w:val="22"/>
          <w:lang w:val="pt-BR"/>
        </w:rPr>
        <w:t>cumprimento de quaisquer de suas cláusulas e condições, bem como os motivos previstos na</w:t>
      </w:r>
      <w:r w:rsidRPr="00D779E7">
        <w:rPr>
          <w:rFonts w:ascii="Arial" w:hAnsi="Arial" w:cs="Arial"/>
          <w:b/>
          <w:bCs/>
          <w:sz w:val="22"/>
          <w:szCs w:val="22"/>
          <w:lang w:val="pt-BR"/>
        </w:rPr>
        <w:t xml:space="preserve"> </w:t>
      </w:r>
      <w:r w:rsidRPr="00D779E7">
        <w:rPr>
          <w:rFonts w:ascii="Arial" w:hAnsi="Arial" w:cs="Arial"/>
          <w:sz w:val="22"/>
          <w:szCs w:val="22"/>
          <w:lang w:val="pt-BR"/>
        </w:rPr>
        <w:t>Lei Federal nº. 8.666/93, sem prejuízo das multas cominadas no item 14, quais sejam:</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19.10.1. </w:t>
      </w:r>
      <w:r w:rsidRPr="00D779E7">
        <w:rPr>
          <w:rFonts w:ascii="Arial" w:hAnsi="Arial" w:cs="Arial"/>
          <w:sz w:val="22"/>
          <w:szCs w:val="22"/>
          <w:lang w:val="pt-BR"/>
        </w:rPr>
        <w:t>O não cumprimento de cláusulas contratuais;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19.10.2. </w:t>
      </w:r>
      <w:r w:rsidRPr="00D779E7">
        <w:rPr>
          <w:rFonts w:ascii="Arial" w:hAnsi="Arial" w:cs="Arial"/>
          <w:sz w:val="22"/>
          <w:szCs w:val="22"/>
          <w:lang w:val="pt-BR"/>
        </w:rPr>
        <w:t>Cobrar qualquer sobretaxa em relação à tabela de preços;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19.10.3. </w:t>
      </w:r>
      <w:r w:rsidRPr="00D779E7">
        <w:rPr>
          <w:rFonts w:ascii="Arial" w:hAnsi="Arial" w:cs="Arial"/>
          <w:sz w:val="22"/>
          <w:szCs w:val="22"/>
          <w:lang w:val="pt-BR"/>
        </w:rPr>
        <w:t>Cobrar quaisquer serviços, direta ou indiretamente ao usuário;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19.10.4. </w:t>
      </w:r>
      <w:r w:rsidRPr="00D779E7">
        <w:rPr>
          <w:rFonts w:ascii="Arial" w:hAnsi="Arial" w:cs="Arial"/>
          <w:sz w:val="22"/>
          <w:szCs w:val="22"/>
          <w:lang w:val="pt-BR"/>
        </w:rPr>
        <w:t>Solicitar e/ou exigir que o usuário assine fatura ou guia de atendimento em branco;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19.10.5. </w:t>
      </w:r>
      <w:r w:rsidRPr="00D779E7">
        <w:rPr>
          <w:rFonts w:ascii="Arial" w:hAnsi="Arial" w:cs="Arial"/>
          <w:sz w:val="22"/>
          <w:szCs w:val="22"/>
          <w:lang w:val="pt-BR"/>
        </w:rPr>
        <w:t>Solicitar qualquer tipo de doação;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19.10.6. </w:t>
      </w:r>
      <w:r w:rsidRPr="00D779E7">
        <w:rPr>
          <w:rFonts w:ascii="Arial" w:hAnsi="Arial" w:cs="Arial"/>
          <w:sz w:val="22"/>
          <w:szCs w:val="22"/>
          <w:lang w:val="pt-BR"/>
        </w:rPr>
        <w:t>O atraso injustificado no início do serviço;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19.10.7. </w:t>
      </w:r>
      <w:r w:rsidRPr="00D779E7">
        <w:rPr>
          <w:rFonts w:ascii="Arial" w:hAnsi="Arial" w:cs="Arial"/>
          <w:sz w:val="22"/>
          <w:szCs w:val="22"/>
          <w:lang w:val="pt-BR"/>
        </w:rPr>
        <w:t>A paralisação do serviço sem justa causa e prévia comunicação à Administração;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19.10.8. </w:t>
      </w:r>
      <w:r w:rsidRPr="00D779E7">
        <w:rPr>
          <w:rFonts w:ascii="Arial" w:hAnsi="Arial" w:cs="Arial"/>
          <w:sz w:val="22"/>
          <w:szCs w:val="22"/>
          <w:lang w:val="pt-BR"/>
        </w:rPr>
        <w:t>O atraso na entrega dos pedidos de exames na Regulação da SMS em até 05 (cinco) remessas ao longo do ano ou 03 (três) remessas consecutivas;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19.10.9. </w:t>
      </w:r>
      <w:r w:rsidRPr="00D779E7">
        <w:rPr>
          <w:rFonts w:ascii="Arial" w:hAnsi="Arial" w:cs="Arial"/>
          <w:sz w:val="22"/>
          <w:szCs w:val="22"/>
          <w:lang w:val="pt-BR"/>
        </w:rPr>
        <w:t>Desempenho insatisfatório do prestador;</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19.10.10. </w:t>
      </w:r>
      <w:r w:rsidRPr="00D779E7">
        <w:rPr>
          <w:rFonts w:ascii="Arial" w:hAnsi="Arial" w:cs="Arial"/>
          <w:sz w:val="22"/>
          <w:szCs w:val="22"/>
          <w:lang w:val="pt-BR"/>
        </w:rPr>
        <w:t>Qualquer alteração ou modificação que importe em diminuição da capacidade operativa do prestador poderá ensejar a rescisão do contrato.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19.10.11 - </w:t>
      </w:r>
      <w:r w:rsidRPr="00D779E7">
        <w:rPr>
          <w:rFonts w:ascii="Arial" w:hAnsi="Arial" w:cs="Arial"/>
          <w:sz w:val="22"/>
          <w:szCs w:val="22"/>
          <w:lang w:val="pt-BR"/>
        </w:rPr>
        <w:t>Não atendimento a solicitação de esclarecimento e/ou documentação encaminhada pela Diretoria de Regulação, Gerência de Controle e Avaliação, Gerência de Auditoria e/ou autoridade superior da CONTRATANTE sobre o atendimento do usuário;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19.10.12 - </w:t>
      </w:r>
      <w:r w:rsidRPr="00D779E7">
        <w:rPr>
          <w:rFonts w:ascii="Arial" w:hAnsi="Arial" w:cs="Arial"/>
          <w:sz w:val="22"/>
          <w:szCs w:val="22"/>
          <w:lang w:val="pt-BR"/>
        </w:rPr>
        <w:t>O não atendimento das determinações regulares do Supervisor/Auditor designado para acompanhar e fiscalizar a sua execução, assim como, as de seus superiores;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19.10.13 - </w:t>
      </w:r>
      <w:r w:rsidRPr="00D779E7">
        <w:rPr>
          <w:rFonts w:ascii="Arial" w:hAnsi="Arial" w:cs="Arial"/>
          <w:sz w:val="22"/>
          <w:szCs w:val="22"/>
          <w:lang w:val="pt-BR"/>
        </w:rPr>
        <w:t>O cometimento reiterado de faltas na sua execução;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19.10.14 - </w:t>
      </w:r>
      <w:r w:rsidRPr="00D779E7">
        <w:rPr>
          <w:rFonts w:ascii="Arial" w:hAnsi="Arial" w:cs="Arial"/>
          <w:sz w:val="22"/>
          <w:szCs w:val="22"/>
          <w:lang w:val="pt-BR"/>
        </w:rPr>
        <w:t>Razões de interesse público, de alta relevância e amplo conhecimento, justificadas e determinadas pelo Gestor do SUS/Patos de Minas e Municípios pactuados;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19.10.15 - </w:t>
      </w:r>
      <w:r w:rsidRPr="00D779E7">
        <w:rPr>
          <w:rFonts w:ascii="Arial" w:hAnsi="Arial" w:cs="Arial"/>
          <w:sz w:val="22"/>
          <w:szCs w:val="22"/>
          <w:lang w:val="pt-BR"/>
        </w:rPr>
        <w:t>Nos casos enumerados nos incisos IX, X, XI, XIV, XV, XVII e XVIII, do artigo 78, da Lei Federal nº. 8.666/93.</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19.11 - </w:t>
      </w:r>
      <w:r w:rsidRPr="00D779E7">
        <w:rPr>
          <w:rFonts w:ascii="Arial" w:hAnsi="Arial" w:cs="Arial"/>
          <w:sz w:val="22"/>
          <w:szCs w:val="22"/>
          <w:lang w:val="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19.12 - </w:t>
      </w:r>
      <w:r w:rsidRPr="00D779E7">
        <w:rPr>
          <w:rFonts w:ascii="Arial" w:hAnsi="Arial" w:cs="Arial"/>
          <w:sz w:val="22"/>
          <w:szCs w:val="22"/>
          <w:lang w:val="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19.13 - </w:t>
      </w:r>
      <w:r w:rsidRPr="00D779E7">
        <w:rPr>
          <w:rFonts w:ascii="Arial" w:hAnsi="Arial" w:cs="Arial"/>
          <w:sz w:val="22"/>
          <w:szCs w:val="22"/>
          <w:lang w:val="pt-BR"/>
        </w:rPr>
        <w:t>Da decisão da Secretaria Municipal de Saúde de Patos de Minas de rescindir os Contratos, caberá ao prestador pedido de recurso, no prazo de 05 (cinco) dias úteis, a contar da intimação do ato.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19.14 - </w:t>
      </w:r>
      <w:r w:rsidRPr="00D779E7">
        <w:rPr>
          <w:rFonts w:ascii="Arial" w:hAnsi="Arial" w:cs="Arial"/>
          <w:sz w:val="22"/>
          <w:szCs w:val="22"/>
          <w:lang w:val="pt-BR"/>
        </w:rPr>
        <w:t>Sobre o pedido de reconsideração, formulado nos termos do subitem anterior, a Secretaria Municipal de Saúde/SUS-PM deverá manifestar-se no prazo de 05 (cinco) dias úteis e terá efeito suspensivo.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19.15 - </w:t>
      </w:r>
      <w:r w:rsidRPr="00D779E7">
        <w:rPr>
          <w:rFonts w:ascii="Arial" w:hAnsi="Arial" w:cs="Arial"/>
          <w:sz w:val="22"/>
          <w:szCs w:val="22"/>
          <w:lang w:val="pt-BR"/>
        </w:rPr>
        <w:t>Qualquer alteração do Contrato desde que legalmente permitido será objeto de Termo Aditivo.</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bCs/>
          <w:sz w:val="22"/>
          <w:szCs w:val="22"/>
          <w:lang w:val="pt-BR"/>
        </w:rPr>
        <w:t xml:space="preserve">19.16 - </w:t>
      </w:r>
      <w:r w:rsidRPr="00D779E7">
        <w:rPr>
          <w:rFonts w:ascii="Arial" w:hAnsi="Arial" w:cs="Arial"/>
          <w:sz w:val="22"/>
          <w:szCs w:val="22"/>
          <w:lang w:val="pt-BR"/>
        </w:rPr>
        <w:t>Os Contratos que vierem a ser assinados serão publicados, por extrato, no Diário Oficial do Estado de Minas Gerais, no prazo estabelecido pelo parágrafo único, do artigo 61, da Lei Federal 8.666/93.</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b/>
          <w:sz w:val="22"/>
          <w:szCs w:val="22"/>
          <w:lang w:val="pt-BR"/>
        </w:rPr>
        <w:t>19.17</w:t>
      </w:r>
      <w:r w:rsidRPr="00D779E7">
        <w:rPr>
          <w:rFonts w:ascii="Arial" w:hAnsi="Arial" w:cs="Arial"/>
          <w:sz w:val="22"/>
          <w:szCs w:val="22"/>
          <w:lang w:val="pt-BR"/>
        </w:rPr>
        <w:t xml:space="preserve"> - São partes do presente Termo de Referência, dele fazendo parte, como se nele fossem transcritos os seguintes Anexos: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I - Tabela de Procedimentos, OPM a serem contratualizados;</w:t>
      </w:r>
    </w:p>
    <w:p w:rsidR="003D5B95" w:rsidRPr="00D779E7" w:rsidRDefault="003D5B95" w:rsidP="0029124B">
      <w:pPr>
        <w:autoSpaceDE w:val="0"/>
        <w:autoSpaceDN w:val="0"/>
        <w:adjustRightInd w:val="0"/>
        <w:spacing w:line="360" w:lineRule="auto"/>
        <w:jc w:val="both"/>
        <w:rPr>
          <w:rFonts w:ascii="Arial" w:hAnsi="Arial" w:cs="Arial"/>
          <w:sz w:val="22"/>
          <w:szCs w:val="22"/>
          <w:lang w:val="pt-BR"/>
        </w:rPr>
      </w:pPr>
      <w:r w:rsidRPr="00D779E7">
        <w:rPr>
          <w:rFonts w:ascii="Arial" w:hAnsi="Arial" w:cs="Arial"/>
          <w:sz w:val="22"/>
          <w:szCs w:val="22"/>
          <w:lang w:val="pt-BR"/>
        </w:rPr>
        <w:t>ANEXO II - Proposta de Procedimentos Ofertados</w:t>
      </w: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Cs/>
          <w:sz w:val="22"/>
          <w:szCs w:val="22"/>
          <w:lang w:val="pt-BR"/>
        </w:rPr>
      </w:pPr>
      <w:r w:rsidRPr="00D779E7">
        <w:rPr>
          <w:rFonts w:ascii="Arial" w:hAnsi="Arial" w:cs="Arial"/>
          <w:b/>
          <w:bCs/>
          <w:sz w:val="22"/>
          <w:szCs w:val="22"/>
          <w:lang w:val="pt-BR"/>
        </w:rPr>
        <w:t>19.18</w:t>
      </w:r>
      <w:r w:rsidRPr="00D779E7">
        <w:rPr>
          <w:rFonts w:ascii="Arial" w:hAnsi="Arial" w:cs="Arial"/>
          <w:bCs/>
          <w:sz w:val="22"/>
          <w:szCs w:val="22"/>
          <w:lang w:val="pt-BR"/>
        </w:rPr>
        <w:t xml:space="preserve"> - Este documento e seus anexos foram elaborados pelas servidoras: Brenda Alice Parreira – TNS/Administradora – matrícula 5097, Sthefane Christina Silva Rodrigues – TNS/Enfermeira – matrícula 21.374.</w:t>
      </w:r>
    </w:p>
    <w:p w:rsidR="003D5B95" w:rsidRPr="00D779E7" w:rsidRDefault="003D5B95" w:rsidP="0029124B">
      <w:pPr>
        <w:autoSpaceDE w:val="0"/>
        <w:autoSpaceDN w:val="0"/>
        <w:adjustRightInd w:val="0"/>
        <w:spacing w:line="360" w:lineRule="auto"/>
        <w:jc w:val="both"/>
        <w:rPr>
          <w:rFonts w:ascii="Arial" w:hAnsi="Arial" w:cs="Arial"/>
          <w:bCs/>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Cs/>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Cs/>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p>
    <w:p w:rsidR="003D5B95" w:rsidRPr="00D779E7" w:rsidRDefault="003D5B95" w:rsidP="0029124B">
      <w:pPr>
        <w:spacing w:line="360" w:lineRule="auto"/>
        <w:ind w:firstLine="709"/>
        <w:jc w:val="center"/>
        <w:rPr>
          <w:rFonts w:ascii="Arial" w:hAnsi="Arial" w:cs="Arial"/>
          <w:sz w:val="22"/>
          <w:szCs w:val="22"/>
          <w:lang w:val="pt-BR"/>
        </w:rPr>
      </w:pPr>
      <w:r w:rsidRPr="00D779E7">
        <w:rPr>
          <w:rFonts w:ascii="Arial" w:hAnsi="Arial" w:cs="Arial"/>
          <w:sz w:val="22"/>
          <w:szCs w:val="22"/>
          <w:lang w:val="pt-BR"/>
        </w:rPr>
        <w:t>_____________________________________________</w:t>
      </w:r>
    </w:p>
    <w:p w:rsidR="003D5B95" w:rsidRPr="00D779E7" w:rsidRDefault="003D5B95" w:rsidP="0029124B">
      <w:pPr>
        <w:ind w:left="709"/>
        <w:jc w:val="center"/>
        <w:rPr>
          <w:rFonts w:ascii="Arial" w:hAnsi="Arial" w:cs="Arial"/>
          <w:b/>
          <w:sz w:val="22"/>
          <w:szCs w:val="22"/>
          <w:lang w:val="pt-BR"/>
        </w:rPr>
      </w:pPr>
      <w:r w:rsidRPr="00D779E7">
        <w:rPr>
          <w:rFonts w:ascii="Arial" w:hAnsi="Arial" w:cs="Arial"/>
          <w:b/>
          <w:sz w:val="22"/>
          <w:szCs w:val="22"/>
          <w:lang w:val="pt-BR"/>
        </w:rPr>
        <w:t>Libia Mohamed Sammour</w:t>
      </w:r>
    </w:p>
    <w:p w:rsidR="003D5B95" w:rsidRPr="00D779E7" w:rsidRDefault="003D5B95" w:rsidP="0029124B">
      <w:pPr>
        <w:ind w:left="709"/>
        <w:jc w:val="center"/>
        <w:rPr>
          <w:rFonts w:ascii="Arial" w:hAnsi="Arial" w:cs="Arial"/>
          <w:sz w:val="22"/>
          <w:szCs w:val="22"/>
          <w:lang w:val="pt-BR"/>
        </w:rPr>
      </w:pPr>
      <w:r w:rsidRPr="00D779E7">
        <w:rPr>
          <w:rFonts w:ascii="Arial" w:hAnsi="Arial" w:cs="Arial"/>
          <w:sz w:val="22"/>
          <w:szCs w:val="22"/>
          <w:lang w:val="pt-BR"/>
        </w:rPr>
        <w:t>Diretora de Regulação</w:t>
      </w:r>
      <w:r>
        <w:rPr>
          <w:rFonts w:ascii="Arial" w:hAnsi="Arial" w:cs="Arial"/>
          <w:sz w:val="22"/>
          <w:szCs w:val="22"/>
          <w:lang w:val="pt-BR"/>
        </w:rPr>
        <w:t xml:space="preserve"> </w:t>
      </w:r>
      <w:r w:rsidRPr="00D779E7">
        <w:rPr>
          <w:rFonts w:ascii="Arial" w:hAnsi="Arial" w:cs="Arial"/>
          <w:sz w:val="22"/>
          <w:szCs w:val="22"/>
          <w:lang w:val="pt-BR"/>
        </w:rPr>
        <w:t>Matrícula 23653</w:t>
      </w:r>
    </w:p>
    <w:p w:rsidR="003D5B95" w:rsidRPr="00D779E7" w:rsidRDefault="003D5B95" w:rsidP="0029124B">
      <w:pPr>
        <w:autoSpaceDE w:val="0"/>
        <w:autoSpaceDN w:val="0"/>
        <w:adjustRightInd w:val="0"/>
        <w:jc w:val="center"/>
        <w:rPr>
          <w:rFonts w:ascii="Arial" w:hAnsi="Arial" w:cs="Arial"/>
          <w:b/>
          <w:bCs/>
          <w:sz w:val="22"/>
          <w:szCs w:val="22"/>
          <w:lang w:val="pt-BR"/>
        </w:rPr>
      </w:pPr>
      <w:r w:rsidRPr="00D779E7">
        <w:rPr>
          <w:rFonts w:ascii="Arial" w:hAnsi="Arial" w:cs="Arial"/>
          <w:b/>
          <w:bCs/>
          <w:sz w:val="22"/>
          <w:szCs w:val="22"/>
          <w:lang w:val="pt-BR"/>
        </w:rPr>
        <w:t>ANEXO I</w:t>
      </w: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r w:rsidRPr="00D779E7">
        <w:rPr>
          <w:rFonts w:ascii="Arial" w:hAnsi="Arial" w:cs="Arial"/>
          <w:b/>
          <w:bCs/>
          <w:sz w:val="22"/>
          <w:szCs w:val="22"/>
          <w:lang w:val="pt-BR"/>
        </w:rPr>
        <w:t>TABELA DE PROCEDIMENTOS, MEDICAMENTOS E OPM DO SUS.</w:t>
      </w: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spacing w:line="360" w:lineRule="auto"/>
        <w:jc w:val="both"/>
        <w:rPr>
          <w:rFonts w:ascii="Arial" w:hAnsi="Arial" w:cs="Arial"/>
          <w:b/>
          <w:bCs/>
          <w:sz w:val="22"/>
          <w:szCs w:val="22"/>
          <w:lang w:val="pt-BR"/>
        </w:rPr>
      </w:pPr>
      <w:r w:rsidRPr="00D779E7">
        <w:rPr>
          <w:rFonts w:ascii="Arial" w:hAnsi="Arial" w:cs="Arial"/>
          <w:sz w:val="22"/>
          <w:szCs w:val="22"/>
          <w:lang w:val="pt-BR"/>
        </w:rPr>
        <w:t>A quantidade abaixo prevista para os serviços de saúde hospitalares e/ou ambulatoriais foi elaborada em virtude de registros históricos visando tão somente a formação do valor total da demanda dos serviços, mas não se limita aquele número exato de atendimento de cada procedimento, haja vista a imprevisibilidade da necessidade de cada paciente em tratamento, sendo que todos constam da tabela SIGTAP-SUS.</w:t>
      </w:r>
    </w:p>
    <w:p w:rsidR="003D5B95" w:rsidRPr="00D779E7" w:rsidRDefault="003D5B95" w:rsidP="0029124B">
      <w:pPr>
        <w:autoSpaceDE w:val="0"/>
        <w:autoSpaceDN w:val="0"/>
        <w:adjustRightInd w:val="0"/>
        <w:jc w:val="both"/>
        <w:rPr>
          <w:rFonts w:ascii="Arial" w:hAnsi="Arial" w:cs="Arial"/>
          <w:b/>
          <w:bCs/>
          <w:sz w:val="22"/>
          <w:szCs w:val="22"/>
        </w:rPr>
      </w:pPr>
      <w:r w:rsidRPr="00D779E7">
        <w:rPr>
          <w:rFonts w:ascii="Arial" w:hAnsi="Arial" w:cs="Arial"/>
          <w:sz w:val="22"/>
          <w:szCs w:val="22"/>
        </w:rPr>
        <w:t xml:space="preserve">. </w:t>
      </w:r>
    </w:p>
    <w:p w:rsidR="003D5B95" w:rsidRPr="00D779E7" w:rsidRDefault="003D5B95" w:rsidP="0029124B">
      <w:pPr>
        <w:autoSpaceDE w:val="0"/>
        <w:autoSpaceDN w:val="0"/>
        <w:adjustRightInd w:val="0"/>
        <w:jc w:val="center"/>
        <w:rPr>
          <w:rFonts w:ascii="Arial" w:hAnsi="Arial" w:cs="Arial"/>
          <w:b/>
          <w:bCs/>
          <w:sz w:val="22"/>
          <w:szCs w:val="22"/>
        </w:rPr>
      </w:pPr>
      <w:r w:rsidRPr="00D779E7">
        <w:rPr>
          <w:rFonts w:ascii="Arial" w:hAnsi="Arial" w:cs="Arial"/>
          <w:b/>
          <w:bCs/>
          <w:sz w:val="22"/>
          <w:szCs w:val="22"/>
        </w:rPr>
        <w:t>FICHA DE PROGRAMAÇÃO ORÇAMENTÁRIA - FPO</w:t>
      </w:r>
    </w:p>
    <w:p w:rsidR="003D5B95" w:rsidRPr="00D779E7" w:rsidRDefault="003D5B95" w:rsidP="0029124B">
      <w:pPr>
        <w:autoSpaceDE w:val="0"/>
        <w:autoSpaceDN w:val="0"/>
        <w:adjustRightInd w:val="0"/>
        <w:jc w:val="both"/>
        <w:rPr>
          <w:rFonts w:ascii="Arial" w:hAnsi="Arial" w:cs="Arial"/>
          <w:b/>
          <w:bCs/>
          <w:sz w:val="22"/>
          <w:szCs w:val="22"/>
        </w:rPr>
      </w:pPr>
    </w:p>
    <w:tbl>
      <w:tblPr>
        <w:tblW w:w="10363" w:type="dxa"/>
        <w:tblInd w:w="55" w:type="dxa"/>
        <w:tblCellMar>
          <w:left w:w="70" w:type="dxa"/>
          <w:right w:w="70" w:type="dxa"/>
        </w:tblCellMar>
        <w:tblLook w:val="00A0"/>
      </w:tblPr>
      <w:tblGrid>
        <w:gridCol w:w="993"/>
        <w:gridCol w:w="1151"/>
        <w:gridCol w:w="1273"/>
        <w:gridCol w:w="269"/>
        <w:gridCol w:w="724"/>
        <w:gridCol w:w="108"/>
        <w:gridCol w:w="983"/>
        <w:gridCol w:w="284"/>
        <w:gridCol w:w="199"/>
        <w:gridCol w:w="52"/>
        <w:gridCol w:w="15"/>
        <w:gridCol w:w="1119"/>
        <w:gridCol w:w="157"/>
        <w:gridCol w:w="142"/>
        <w:gridCol w:w="141"/>
        <w:gridCol w:w="1560"/>
        <w:gridCol w:w="283"/>
        <w:gridCol w:w="1134"/>
      </w:tblGrid>
      <w:tr w:rsidR="003D5B95" w:rsidRPr="001D3536"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1D3536"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1 - EXAMES RADIOLÓGICOS DA CABEÇA E PESCOÇO</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01</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214"/>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0204010012 DACRIOCISTOGRAFIA </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48,85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48,85 </w:t>
            </w:r>
          </w:p>
        </w:tc>
      </w:tr>
      <w:tr w:rsidR="003D5B95" w:rsidRPr="00D779E7" w:rsidTr="0029124B">
        <w:trPr>
          <w:gridAfter w:val="2"/>
          <w:wAfter w:w="1417" w:type="dxa"/>
          <w:trHeight w:val="48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204010039 RADIOGRAFIA BILATERAL DE ORBITAS (PA + OBLIQUAS + HIRTZ)</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31</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8,38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259,78 </w:t>
            </w:r>
          </w:p>
        </w:tc>
      </w:tr>
      <w:tr w:rsidR="003D5B95" w:rsidRPr="00D779E7" w:rsidTr="0029124B">
        <w:trPr>
          <w:gridAfter w:val="2"/>
          <w:wAfter w:w="1417" w:type="dxa"/>
          <w:trHeight w:val="48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204010055 RADIOGRAFIA DE ARTICULACAO TEMPORO-MANDIBULAR BILATERAL</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30</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8,38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251,40 </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204010098 RADIOGRAFIA DE LARINGE</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77</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5,74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441,98 </w:t>
            </w:r>
          </w:p>
        </w:tc>
      </w:tr>
      <w:tr w:rsidR="003D5B95" w:rsidRPr="00D779E7" w:rsidTr="0029124B">
        <w:trPr>
          <w:gridAfter w:val="2"/>
          <w:wAfter w:w="1417" w:type="dxa"/>
          <w:trHeight w:val="48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204010144 RADIOGRAFIA DE SEIOS DA FACE (FN + MN + LATERAL + HIRTZ)</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751</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7,32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5.497,32 </w:t>
            </w:r>
          </w:p>
        </w:tc>
      </w:tr>
      <w:tr w:rsidR="003D5B95" w:rsidRPr="00D779E7" w:rsidTr="0029124B">
        <w:trPr>
          <w:gridAfter w:val="2"/>
          <w:wAfter w:w="1417" w:type="dxa"/>
          <w:trHeight w:val="48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204010152 RADIOGRAFIA DE SELA TURSICA (PA + LATERAL + BRETTON)</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7,20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36,00 </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204010160 RADIOGRAFIA OCLUSAL</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105</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3,51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368,55 </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204010179 RADIOGRAFIA PANORAMICA</w:t>
            </w:r>
          </w:p>
        </w:tc>
        <w:tc>
          <w:tcPr>
            <w:tcW w:w="1260" w:type="dxa"/>
            <w:gridSpan w:val="3"/>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29</w:t>
            </w:r>
          </w:p>
        </w:tc>
        <w:tc>
          <w:tcPr>
            <w:tcW w:w="1626" w:type="dxa"/>
            <w:gridSpan w:val="6"/>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9,03 </w:t>
            </w:r>
          </w:p>
        </w:tc>
        <w:tc>
          <w:tcPr>
            <w:tcW w:w="1560" w:type="dxa"/>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261,87 </w:t>
            </w:r>
          </w:p>
        </w:tc>
      </w:tr>
      <w:tr w:rsidR="003D5B95" w:rsidRPr="00D779E7" w:rsidTr="0029124B">
        <w:trPr>
          <w:gridAfter w:val="2"/>
          <w:wAfter w:w="1417" w:type="dxa"/>
          <w:trHeight w:val="480"/>
        </w:trPr>
        <w:tc>
          <w:tcPr>
            <w:tcW w:w="4500" w:type="dxa"/>
            <w:gridSpan w:val="6"/>
            <w:tcBorders>
              <w:top w:val="single" w:sz="4" w:space="0" w:color="auto"/>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0204050138 RADIOGRAFIA DE ABDOMEN SIMPLES</w:t>
            </w:r>
          </w:p>
        </w:tc>
        <w:tc>
          <w:tcPr>
            <w:tcW w:w="1260" w:type="dxa"/>
            <w:gridSpan w:val="3"/>
            <w:tcBorders>
              <w:top w:val="single" w:sz="4" w:space="0" w:color="auto"/>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320</w:t>
            </w:r>
          </w:p>
        </w:tc>
        <w:tc>
          <w:tcPr>
            <w:tcW w:w="1626" w:type="dxa"/>
            <w:gridSpan w:val="6"/>
            <w:tcBorders>
              <w:top w:val="single" w:sz="4" w:space="0" w:color="auto"/>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7,17</w:t>
            </w:r>
          </w:p>
        </w:tc>
        <w:tc>
          <w:tcPr>
            <w:tcW w:w="1560" w:type="dxa"/>
            <w:tcBorders>
              <w:top w:val="single" w:sz="4" w:space="0" w:color="auto"/>
              <w:left w:val="nil"/>
              <w:bottom w:val="single" w:sz="4" w:space="0" w:color="auto"/>
              <w:right w:val="single" w:sz="4" w:space="0" w:color="auto"/>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R$         2.294,40</w:t>
            </w:r>
          </w:p>
        </w:tc>
      </w:tr>
      <w:tr w:rsidR="003D5B95" w:rsidRPr="00D779E7" w:rsidTr="0029124B">
        <w:trPr>
          <w:gridAfter w:val="2"/>
          <w:wAfter w:w="1417" w:type="dxa"/>
          <w:trHeight w:val="480"/>
        </w:trPr>
        <w:tc>
          <w:tcPr>
            <w:tcW w:w="4500" w:type="dxa"/>
            <w:gridSpan w:val="6"/>
            <w:tcBorders>
              <w:top w:val="single" w:sz="4" w:space="0" w:color="auto"/>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204010209 TELERADIOGRAFIA COM TRACADOS E SEM TRACADOS</w:t>
            </w:r>
          </w:p>
        </w:tc>
        <w:tc>
          <w:tcPr>
            <w:tcW w:w="1260" w:type="dxa"/>
            <w:gridSpan w:val="3"/>
            <w:tcBorders>
              <w:top w:val="single" w:sz="4" w:space="0" w:color="auto"/>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14</w:t>
            </w:r>
          </w:p>
        </w:tc>
        <w:tc>
          <w:tcPr>
            <w:tcW w:w="1626" w:type="dxa"/>
            <w:gridSpan w:val="6"/>
            <w:tcBorders>
              <w:top w:val="single" w:sz="4" w:space="0" w:color="auto"/>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6,44 </w:t>
            </w:r>
          </w:p>
        </w:tc>
        <w:tc>
          <w:tcPr>
            <w:tcW w:w="1560" w:type="dxa"/>
            <w:tcBorders>
              <w:top w:val="single" w:sz="4" w:space="0" w:color="auto"/>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90,16 </w:t>
            </w:r>
          </w:p>
        </w:tc>
      </w:tr>
      <w:tr w:rsidR="003D5B95" w:rsidRPr="00D779E7" w:rsidTr="0029124B">
        <w:trPr>
          <w:gridAfter w:val="2"/>
          <w:wAfter w:w="1417" w:type="dxa"/>
          <w:trHeight w:val="256"/>
        </w:trPr>
        <w:tc>
          <w:tcPr>
            <w:tcW w:w="4500" w:type="dxa"/>
            <w:gridSpan w:val="6"/>
            <w:tcBorders>
              <w:top w:val="single" w:sz="4" w:space="0" w:color="auto"/>
            </w:tcBorders>
            <w:vAlign w:val="bottom"/>
          </w:tcPr>
          <w:p w:rsidR="003D5B95" w:rsidRPr="00D779E7" w:rsidRDefault="003D5B95" w:rsidP="0029124B">
            <w:pPr>
              <w:rPr>
                <w:rFonts w:ascii="Arial" w:hAnsi="Arial" w:cs="Arial"/>
                <w:sz w:val="22"/>
                <w:szCs w:val="22"/>
              </w:rPr>
            </w:pPr>
          </w:p>
        </w:tc>
        <w:tc>
          <w:tcPr>
            <w:tcW w:w="1260" w:type="dxa"/>
            <w:gridSpan w:val="3"/>
            <w:tcBorders>
              <w:top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1.363</w:t>
            </w:r>
          </w:p>
        </w:tc>
        <w:tc>
          <w:tcPr>
            <w:tcW w:w="1626" w:type="dxa"/>
            <w:gridSpan w:val="6"/>
            <w:tcBorders>
              <w:top w:val="single" w:sz="4" w:space="0" w:color="auto"/>
            </w:tcBorders>
            <w:noWrap/>
            <w:vAlign w:val="bottom"/>
          </w:tcPr>
          <w:p w:rsidR="003D5B95" w:rsidRPr="00D779E7" w:rsidRDefault="003D5B95" w:rsidP="0029124B">
            <w:pPr>
              <w:rPr>
                <w:rFonts w:ascii="Arial" w:hAnsi="Arial" w:cs="Arial"/>
                <w:sz w:val="22"/>
                <w:szCs w:val="22"/>
              </w:rPr>
            </w:pPr>
          </w:p>
        </w:tc>
        <w:tc>
          <w:tcPr>
            <w:tcW w:w="1560" w:type="dxa"/>
            <w:tcBorders>
              <w:top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R$       9.550,31</w:t>
            </w:r>
          </w:p>
        </w:tc>
      </w:tr>
      <w:tr w:rsidR="003D5B95" w:rsidRPr="00D779E7" w:rsidTr="0029124B">
        <w:trPr>
          <w:gridAfter w:val="2"/>
          <w:wAfter w:w="1417" w:type="dxa"/>
          <w:trHeight w:val="240"/>
        </w:trPr>
        <w:tc>
          <w:tcPr>
            <w:tcW w:w="4500" w:type="dxa"/>
            <w:gridSpan w:val="6"/>
            <w:tcBorders>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left w:val="nil"/>
              <w:bottom w:val="nil"/>
              <w:right w:val="nil"/>
            </w:tcBorders>
            <w:noWrap/>
            <w:vAlign w:val="bottom"/>
          </w:tcPr>
          <w:p w:rsidR="003D5B95" w:rsidRPr="00D779E7" w:rsidRDefault="003D5B95" w:rsidP="0029124B">
            <w:pPr>
              <w:rPr>
                <w:rFonts w:ascii="Arial" w:hAnsi="Arial" w:cs="Arial"/>
                <w:sz w:val="22"/>
                <w:szCs w:val="22"/>
              </w:rPr>
            </w:pPr>
          </w:p>
        </w:tc>
        <w:tc>
          <w:tcPr>
            <w:tcW w:w="1626" w:type="dxa"/>
            <w:gridSpan w:val="6"/>
            <w:tcBorders>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left w:val="nil"/>
              <w:bottom w:val="nil"/>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w:t>
            </w:r>
          </w:p>
        </w:tc>
      </w:tr>
      <w:tr w:rsidR="003D5B95" w:rsidRPr="001D3536"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1D3536"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3 - EXAMES RADIOLÓGICOS DO TÓRAX E MEDIASTINO</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02</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256"/>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327" w:type="dxa"/>
            <w:gridSpan w:val="5"/>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559"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0204030030 MAMOGRAFIA UNILATERAL</w:t>
            </w:r>
          </w:p>
        </w:tc>
        <w:tc>
          <w:tcPr>
            <w:tcW w:w="1327" w:type="dxa"/>
            <w:gridSpan w:val="5"/>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1.904</w:t>
            </w:r>
          </w:p>
        </w:tc>
        <w:tc>
          <w:tcPr>
            <w:tcW w:w="1559"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22,50</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42.840,00</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0204030188 MAMOGRAFIA BILATERAL PARA RASTREAMENTO</w:t>
            </w:r>
          </w:p>
        </w:tc>
        <w:tc>
          <w:tcPr>
            <w:tcW w:w="1327" w:type="dxa"/>
            <w:gridSpan w:val="5"/>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7.000</w:t>
            </w:r>
          </w:p>
        </w:tc>
        <w:tc>
          <w:tcPr>
            <w:tcW w:w="1559"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45,00</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315.000,00</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327" w:type="dxa"/>
            <w:gridSpan w:val="5"/>
            <w:tcBorders>
              <w:top w:val="nil"/>
              <w:left w:val="nil"/>
              <w:bottom w:val="nil"/>
              <w:right w:val="nil"/>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8.904</w:t>
            </w:r>
          </w:p>
        </w:tc>
        <w:tc>
          <w:tcPr>
            <w:tcW w:w="1559"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357.840,00</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327" w:type="dxa"/>
            <w:gridSpan w:val="5"/>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59"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1D3536"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1D3536"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5 - EXAMES RADIOLÓGICOS DO ABDOMEN E PELVE</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03</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241"/>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0204050014 CLISTER OPACO C/ DUPLO CONTRASTE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103</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47,76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4.919,28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0204050065 HISTEROSSALPINGOGRAFIA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45,34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90,68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0204050081 PIELOGRAFIA ASCENDENTE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52,11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52,11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0204050146 RADIOGRAFIA DE ESTOMAGO E DUODENO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61</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35,22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2.148,42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0204050154 RADIOGRAFIA DE INTESTINO DELGADO (TRANSITO)</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18</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47,59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856,62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0204050170 URETROCISTOGRAFIA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64</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52,11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3.335,04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0204050189 UROGRAFIA VENOSA</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167</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57,40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9.585,80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416</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20.987,95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1D3536"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1D3536"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6 - EXAMES RADIOLÓGICOS DA CINTURA PÉLVICA E DOS MEMBROS INFERIORES</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04</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238"/>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327" w:type="dxa"/>
            <w:gridSpan w:val="5"/>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559"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72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0204060028 DENSITOMETRIA OSSEA DUO-ENERGETICA DE COLUNA (VERTEBRAS LOMBARES)</w:t>
            </w:r>
          </w:p>
        </w:tc>
        <w:tc>
          <w:tcPr>
            <w:tcW w:w="1327" w:type="dxa"/>
            <w:gridSpan w:val="5"/>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340</w:t>
            </w:r>
          </w:p>
        </w:tc>
        <w:tc>
          <w:tcPr>
            <w:tcW w:w="1559"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55,10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18.734,00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327" w:type="dxa"/>
            <w:gridSpan w:val="5"/>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340</w:t>
            </w:r>
          </w:p>
        </w:tc>
        <w:tc>
          <w:tcPr>
            <w:tcW w:w="1559"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18.734,00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327" w:type="dxa"/>
            <w:gridSpan w:val="5"/>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59"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1D3536"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1D3536"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5 - DIAGNÓSTICO POR ULTRA-SONOGRAFIA</w:t>
            </w:r>
          </w:p>
        </w:tc>
      </w:tr>
      <w:tr w:rsidR="003D5B95" w:rsidRPr="001D3536"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1 - ULTRA-SONOGRAFIAS DO SISTEMA CIRCULATÓRIO (QUALQUER REGIÃO ANATÔMICA)</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05</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152"/>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0205010032 ECOCARDIOGRAFIA TRANSTORACICA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120</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39,94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4.792,80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120</w:t>
            </w: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4.792,80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5 - DIAGNÓSTICO POR ULTRA-SONOGRAFIA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2 - ULTRA-SONOGRAFIAS DOS DEMAIS SISTEMAS</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06</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264"/>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0205020020 PAQUIMETRIA ULTRASSONICA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14,81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103,67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auto"/>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0205020046 ULTRA-SONOGRAFIA DE ABDOMEN TOTAL </w:t>
            </w:r>
          </w:p>
        </w:tc>
        <w:tc>
          <w:tcPr>
            <w:tcW w:w="1260" w:type="dxa"/>
            <w:gridSpan w:val="3"/>
            <w:tcBorders>
              <w:top w:val="nil"/>
              <w:left w:val="single" w:sz="4" w:space="0" w:color="000000"/>
              <w:bottom w:val="single" w:sz="4" w:space="0" w:color="auto"/>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769</w:t>
            </w:r>
          </w:p>
        </w:tc>
        <w:tc>
          <w:tcPr>
            <w:tcW w:w="1626" w:type="dxa"/>
            <w:gridSpan w:val="6"/>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37,95 </w:t>
            </w:r>
          </w:p>
        </w:tc>
        <w:tc>
          <w:tcPr>
            <w:tcW w:w="1560" w:type="dxa"/>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29.183,55 </w:t>
            </w:r>
          </w:p>
        </w:tc>
      </w:tr>
      <w:tr w:rsidR="003D5B95" w:rsidRPr="00D779E7" w:rsidTr="0029124B">
        <w:trPr>
          <w:gridAfter w:val="2"/>
          <w:wAfter w:w="1417" w:type="dxa"/>
          <w:trHeight w:val="480"/>
        </w:trPr>
        <w:tc>
          <w:tcPr>
            <w:tcW w:w="4500" w:type="dxa"/>
            <w:gridSpan w:val="6"/>
            <w:tcBorders>
              <w:top w:val="single" w:sz="4" w:space="0" w:color="auto"/>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0205020054 ULTRA-SONOGRAFIA DE APARELHO URINARIO</w:t>
            </w:r>
          </w:p>
        </w:tc>
        <w:tc>
          <w:tcPr>
            <w:tcW w:w="1260" w:type="dxa"/>
            <w:gridSpan w:val="3"/>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88</w:t>
            </w:r>
          </w:p>
        </w:tc>
        <w:tc>
          <w:tcPr>
            <w:tcW w:w="1626" w:type="dxa"/>
            <w:gridSpan w:val="6"/>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2.129,60 </w:t>
            </w:r>
          </w:p>
        </w:tc>
      </w:tr>
      <w:tr w:rsidR="003D5B95" w:rsidRPr="00D779E7" w:rsidTr="0029124B">
        <w:trPr>
          <w:gridAfter w:val="2"/>
          <w:wAfter w:w="1417" w:type="dxa"/>
          <w:trHeight w:val="480"/>
        </w:trPr>
        <w:tc>
          <w:tcPr>
            <w:tcW w:w="4500" w:type="dxa"/>
            <w:gridSpan w:val="6"/>
            <w:tcBorders>
              <w:top w:val="single" w:sz="4" w:space="0" w:color="auto"/>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0205020062 ULTRA-SONOGRAFIA DE ARTICULACAO</w:t>
            </w:r>
          </w:p>
        </w:tc>
        <w:tc>
          <w:tcPr>
            <w:tcW w:w="1260" w:type="dxa"/>
            <w:gridSpan w:val="3"/>
            <w:tcBorders>
              <w:top w:val="single" w:sz="4" w:space="0" w:color="auto"/>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75</w:t>
            </w:r>
          </w:p>
        </w:tc>
        <w:tc>
          <w:tcPr>
            <w:tcW w:w="1626" w:type="dxa"/>
            <w:gridSpan w:val="6"/>
            <w:tcBorders>
              <w:top w:val="single" w:sz="4" w:space="0" w:color="auto"/>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single" w:sz="4" w:space="0" w:color="auto"/>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1.815,00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auto"/>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0205020070 ULTRA-SONOGRAFIA DE BOLSA ESCROTAL </w:t>
            </w:r>
          </w:p>
        </w:tc>
        <w:tc>
          <w:tcPr>
            <w:tcW w:w="1260" w:type="dxa"/>
            <w:gridSpan w:val="3"/>
            <w:tcBorders>
              <w:top w:val="nil"/>
              <w:left w:val="single" w:sz="4" w:space="0" w:color="000000"/>
              <w:bottom w:val="single" w:sz="4" w:space="0" w:color="auto"/>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13</w:t>
            </w:r>
          </w:p>
        </w:tc>
        <w:tc>
          <w:tcPr>
            <w:tcW w:w="1626" w:type="dxa"/>
            <w:gridSpan w:val="6"/>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314,60 </w:t>
            </w:r>
          </w:p>
        </w:tc>
      </w:tr>
      <w:tr w:rsidR="003D5B95" w:rsidRPr="00D779E7" w:rsidTr="0029124B">
        <w:trPr>
          <w:gridAfter w:val="2"/>
          <w:wAfter w:w="1417" w:type="dxa"/>
          <w:trHeight w:val="480"/>
        </w:trPr>
        <w:tc>
          <w:tcPr>
            <w:tcW w:w="4500" w:type="dxa"/>
            <w:gridSpan w:val="6"/>
            <w:tcBorders>
              <w:top w:val="single" w:sz="4" w:space="0" w:color="auto"/>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0205020089 ULTRA-SONOGRAFIA DE GLOBO OCULAR / ORBITA (MONOCULAR) </w:t>
            </w:r>
          </w:p>
        </w:tc>
        <w:tc>
          <w:tcPr>
            <w:tcW w:w="1260" w:type="dxa"/>
            <w:gridSpan w:val="3"/>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32</w:t>
            </w:r>
          </w:p>
        </w:tc>
        <w:tc>
          <w:tcPr>
            <w:tcW w:w="1626" w:type="dxa"/>
            <w:gridSpan w:val="6"/>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774,40 </w:t>
            </w:r>
          </w:p>
        </w:tc>
      </w:tr>
      <w:tr w:rsidR="003D5B95" w:rsidRPr="00D779E7" w:rsidTr="0029124B">
        <w:trPr>
          <w:gridAfter w:val="2"/>
          <w:wAfter w:w="1417" w:type="dxa"/>
          <w:trHeight w:val="480"/>
        </w:trPr>
        <w:tc>
          <w:tcPr>
            <w:tcW w:w="4500" w:type="dxa"/>
            <w:gridSpan w:val="6"/>
            <w:tcBorders>
              <w:top w:val="single" w:sz="4" w:space="0" w:color="auto"/>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0205020097 ULTRA-SONOGRAFIA MAMARIA BILATERAL </w:t>
            </w:r>
          </w:p>
        </w:tc>
        <w:tc>
          <w:tcPr>
            <w:tcW w:w="1260" w:type="dxa"/>
            <w:gridSpan w:val="3"/>
            <w:tcBorders>
              <w:top w:val="single" w:sz="4" w:space="0" w:color="auto"/>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220</w:t>
            </w:r>
          </w:p>
        </w:tc>
        <w:tc>
          <w:tcPr>
            <w:tcW w:w="1626" w:type="dxa"/>
            <w:gridSpan w:val="6"/>
            <w:tcBorders>
              <w:top w:val="single" w:sz="4" w:space="0" w:color="auto"/>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single" w:sz="4" w:space="0" w:color="auto"/>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5.324,00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0205020100 ULTRA-SONOGRAFIA DE PROSTATA (VIA ABDOMINAL)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193</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4.670,60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0205020119 ULTRA-SONOGRAFIA DE PROSTATA (VIA TRANSRETAL)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30</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726,00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0205020135 ULTRA-SONOGRAFIA DE TORAX (EXTRACARDIACA)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96,80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0205020160 ULTRA-SONOGRAFIA PELVICA (GINECOLOGICA)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594</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14.374,80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0205020178 ULTRA-SONOGRAFIA TRANSFONTANELA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24</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580,80 </w:t>
            </w:r>
          </w:p>
        </w:tc>
      </w:tr>
      <w:tr w:rsidR="003D5B95" w:rsidRPr="00D779E7" w:rsidTr="0029124B">
        <w:trPr>
          <w:gridAfter w:val="2"/>
          <w:wAfter w:w="1417" w:type="dxa"/>
          <w:trHeight w:val="72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0205020194 MARCACAO DE LESAO PRE-CIRURGICA DE LESAO NAO PALPAVEL DE MAMA ASSOCIADA A ULTRA-SONOGRAFIA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142</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25,43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3.611,06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2.191</w:t>
            </w: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63.704,88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9 - DIAGNÓSTICO POR ENDOSCOPIA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1 - APARELHO DIGESTIVO</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07</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480"/>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0209010037 ESOFAGOGASTRODUODENOSCOPIA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206</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48,16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9.920,96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0209010053 RETOSSIGMOIDOSCOPIA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34</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23,13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786,42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240</w:t>
            </w:r>
          </w:p>
        </w:tc>
        <w:tc>
          <w:tcPr>
            <w:tcW w:w="1626" w:type="dxa"/>
            <w:gridSpan w:val="6"/>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10.707,38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9 - DIAGNÓSTICO POR ENDOSCOPIA</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4 - APARELHO RESPIRATÓRIO</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08</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480"/>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0209040017 BRONCOSCOPIA (BRONCOFIBROSCOPIA)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18</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36,02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648,36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0209040025 LARINGOSCOPIA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47,14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141,42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0209040041 VIDEOLARINGOSCOPIA </w:t>
            </w:r>
          </w:p>
        </w:tc>
        <w:tc>
          <w:tcPr>
            <w:tcW w:w="1260" w:type="dxa"/>
            <w:gridSpan w:val="3"/>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16</w:t>
            </w:r>
          </w:p>
        </w:tc>
        <w:tc>
          <w:tcPr>
            <w:tcW w:w="1626" w:type="dxa"/>
            <w:gridSpan w:val="6"/>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45,50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728,00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37</w:t>
            </w: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1.517,78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11 - MÉTODOS DIAGNÓSTICOS EM ESPECIALIDADES</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5 - DIAGNÓSTICO EM NEUROLOGIA</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09</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480"/>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480"/>
        </w:trPr>
        <w:tc>
          <w:tcPr>
            <w:tcW w:w="4500" w:type="dxa"/>
            <w:gridSpan w:val="6"/>
            <w:tcBorders>
              <w:top w:val="nil"/>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211050024 ELETROENCEFALOGRAFIA EM VIGILIA C/ OU S/ FOTO-ESTIMULO</w:t>
            </w:r>
          </w:p>
        </w:tc>
        <w:tc>
          <w:tcPr>
            <w:tcW w:w="1260" w:type="dxa"/>
            <w:gridSpan w:val="3"/>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126</w:t>
            </w:r>
          </w:p>
        </w:tc>
        <w:tc>
          <w:tcPr>
            <w:tcW w:w="1626" w:type="dxa"/>
            <w:gridSpan w:val="6"/>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11,34 </w:t>
            </w:r>
          </w:p>
        </w:tc>
        <w:tc>
          <w:tcPr>
            <w:tcW w:w="1560" w:type="dxa"/>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1.428,84 </w:t>
            </w:r>
          </w:p>
        </w:tc>
      </w:tr>
      <w:tr w:rsidR="003D5B95" w:rsidRPr="00D779E7" w:rsidTr="0029124B">
        <w:trPr>
          <w:gridAfter w:val="2"/>
          <w:wAfter w:w="1417" w:type="dxa"/>
          <w:trHeight w:val="433"/>
        </w:trPr>
        <w:tc>
          <w:tcPr>
            <w:tcW w:w="450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211050032 ELETROENCEFALOGRAMA EM SONO INDUZIDO C/ OU S/ MEDICAMENTO (EEG)</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102</w:t>
            </w:r>
          </w:p>
        </w:tc>
        <w:tc>
          <w:tcPr>
            <w:tcW w:w="1626"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25,00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2.550,00 </w:t>
            </w:r>
          </w:p>
        </w:tc>
      </w:tr>
      <w:tr w:rsidR="003D5B95" w:rsidRPr="00D779E7" w:rsidTr="0029124B">
        <w:trPr>
          <w:gridAfter w:val="2"/>
          <w:wAfter w:w="1417" w:type="dxa"/>
          <w:trHeight w:val="480"/>
        </w:trPr>
        <w:tc>
          <w:tcPr>
            <w:tcW w:w="450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211050059 ELETROENCEFALOGRAMA QUANTITATIVO C/ MAPEAMENTO (EEG)</w:t>
            </w:r>
          </w:p>
        </w:tc>
        <w:tc>
          <w:tcPr>
            <w:tcW w:w="1260" w:type="dxa"/>
            <w:gridSpan w:val="3"/>
            <w:tcBorders>
              <w:top w:val="single" w:sz="4" w:space="0" w:color="auto"/>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66</w:t>
            </w:r>
          </w:p>
        </w:tc>
        <w:tc>
          <w:tcPr>
            <w:tcW w:w="1626" w:type="dxa"/>
            <w:gridSpan w:val="6"/>
            <w:tcBorders>
              <w:top w:val="single" w:sz="4" w:space="0" w:color="auto"/>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25,00 </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1.650,00 </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211050083 ELETRONEUROMIOGRAMA (ENMG)</w:t>
            </w:r>
          </w:p>
        </w:tc>
        <w:tc>
          <w:tcPr>
            <w:tcW w:w="1260" w:type="dxa"/>
            <w:gridSpan w:val="3"/>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8</w:t>
            </w:r>
          </w:p>
        </w:tc>
        <w:tc>
          <w:tcPr>
            <w:tcW w:w="1626" w:type="dxa"/>
            <w:gridSpan w:val="6"/>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27,00 </w:t>
            </w:r>
          </w:p>
        </w:tc>
        <w:tc>
          <w:tcPr>
            <w:tcW w:w="1560" w:type="dxa"/>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216,00 </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211050113 POTENCIAL EVOCADO AUDITIVO</w:t>
            </w:r>
          </w:p>
        </w:tc>
        <w:tc>
          <w:tcPr>
            <w:tcW w:w="1260" w:type="dxa"/>
            <w:gridSpan w:val="3"/>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2</w:t>
            </w:r>
          </w:p>
        </w:tc>
        <w:tc>
          <w:tcPr>
            <w:tcW w:w="1626" w:type="dxa"/>
            <w:gridSpan w:val="6"/>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4,06 </w:t>
            </w:r>
          </w:p>
        </w:tc>
        <w:tc>
          <w:tcPr>
            <w:tcW w:w="1560" w:type="dxa"/>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8,12 </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211050130 POTENCIAL SOSMATO-SENSITIVO</w:t>
            </w:r>
          </w:p>
        </w:tc>
        <w:tc>
          <w:tcPr>
            <w:tcW w:w="1260" w:type="dxa"/>
            <w:gridSpan w:val="3"/>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626" w:type="dxa"/>
            <w:gridSpan w:val="6"/>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4,06 </w:t>
            </w:r>
          </w:p>
        </w:tc>
        <w:tc>
          <w:tcPr>
            <w:tcW w:w="1560" w:type="dxa"/>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4,06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305</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5.857,02</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11 - MÉTODOS DIAGNÓSTICOS EM ESPECIALIDADES</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6 - DIAGNÓSTICO EM OFTALMOLOGIA</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10</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480"/>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0211060011 BIOMETRIA ULTRASSONICA (MONOCULAR)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145,44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0211060020 BIOMICROSCOPIA DE FUNDO DE OLHO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223</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12,34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2.751,82 </w:t>
            </w:r>
          </w:p>
        </w:tc>
      </w:tr>
      <w:tr w:rsidR="003D5B95" w:rsidRPr="00D779E7" w:rsidTr="0029124B">
        <w:trPr>
          <w:gridAfter w:val="2"/>
          <w:wAfter w:w="1417" w:type="dxa"/>
          <w:trHeight w:val="517"/>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0211060038 CAMPIMETRIA COMPUTADORIZADA OU MANUAL COM GRFICO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53</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40,00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2.120,00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0211060054 CERATOMETRIA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16,85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0211060062 CURVA DIARIA DE PRESSAO OCULAR CDPO (MINIMO 3 MEDIDAS)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40</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10,11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404,40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0211060089 ELETRORETINOGRAFIA</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0211060097 ESTESIOMETRIA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52</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175,24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0211060100 FUNDOSCOPIA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967</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3.258,79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0211060119 GONIOSCOPIA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50</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6,74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337,00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0211060127 MAPEAMENTO DE RETINA COM GRFICO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363</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8.799,12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0211060135 MEDIDA DE OFUSCAMENTO E CONTRASTE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0211060143 MICROSCOPIA ESPECULAR DE CORNEA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0211060151 POTENCIAL DE ACUIDADE VISUAL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407</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1.371,59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0211060160 POTENCIAL VISUAL EVOCADO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121,20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0211060178 RETINOGRAFIA COLORIDA BINOCULAR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24,68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98,72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0211060186 RETINOGRAFIA FLUORESCENTE BINOCULAR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21</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64,00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1.344,00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0211060224 TESTE DE VISAO DE CORES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29</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97,73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auto"/>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0211060232 TESTE ORTOPTICO </w:t>
            </w:r>
          </w:p>
        </w:tc>
        <w:tc>
          <w:tcPr>
            <w:tcW w:w="1260" w:type="dxa"/>
            <w:gridSpan w:val="3"/>
            <w:tcBorders>
              <w:top w:val="nil"/>
              <w:left w:val="single" w:sz="4" w:space="0" w:color="000000"/>
              <w:bottom w:val="single" w:sz="4" w:space="0" w:color="auto"/>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69</w:t>
            </w:r>
          </w:p>
        </w:tc>
        <w:tc>
          <w:tcPr>
            <w:tcW w:w="1626" w:type="dxa"/>
            <w:gridSpan w:val="6"/>
            <w:tcBorders>
              <w:top w:val="nil"/>
              <w:left w:val="nil"/>
              <w:bottom w:val="single" w:sz="4" w:space="0" w:color="auto"/>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12,34 </w:t>
            </w:r>
          </w:p>
        </w:tc>
        <w:tc>
          <w:tcPr>
            <w:tcW w:w="1560" w:type="dxa"/>
            <w:tcBorders>
              <w:top w:val="nil"/>
              <w:left w:val="nil"/>
              <w:bottom w:val="single" w:sz="4" w:space="0" w:color="auto"/>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851,46 </w:t>
            </w:r>
          </w:p>
        </w:tc>
      </w:tr>
      <w:tr w:rsidR="003D5B95" w:rsidRPr="00D779E7" w:rsidTr="0029124B">
        <w:trPr>
          <w:gridAfter w:val="2"/>
          <w:wAfter w:w="1417" w:type="dxa"/>
          <w:trHeight w:val="480"/>
        </w:trPr>
        <w:tc>
          <w:tcPr>
            <w:tcW w:w="450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0211060240 TESTE P/ ADAPTACAO DE LENTE DE CONTATO </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19</w:t>
            </w:r>
          </w:p>
        </w:tc>
        <w:tc>
          <w:tcPr>
            <w:tcW w:w="1626"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12,34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234,46 </w:t>
            </w:r>
          </w:p>
        </w:tc>
      </w:tr>
      <w:tr w:rsidR="003D5B95" w:rsidRPr="00D779E7" w:rsidTr="0029124B">
        <w:trPr>
          <w:gridAfter w:val="2"/>
          <w:wAfter w:w="1417" w:type="dxa"/>
          <w:trHeight w:val="240"/>
        </w:trPr>
        <w:tc>
          <w:tcPr>
            <w:tcW w:w="4500" w:type="dxa"/>
            <w:gridSpan w:val="6"/>
            <w:tcBorders>
              <w:top w:val="single" w:sz="4" w:space="0" w:color="auto"/>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0211060259 TONOMETRIA </w:t>
            </w:r>
          </w:p>
        </w:tc>
        <w:tc>
          <w:tcPr>
            <w:tcW w:w="1260" w:type="dxa"/>
            <w:gridSpan w:val="3"/>
            <w:tcBorders>
              <w:top w:val="single" w:sz="4" w:space="0" w:color="auto"/>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1.916</w:t>
            </w:r>
          </w:p>
        </w:tc>
        <w:tc>
          <w:tcPr>
            <w:tcW w:w="1626" w:type="dxa"/>
            <w:gridSpan w:val="6"/>
            <w:tcBorders>
              <w:top w:val="single" w:sz="4" w:space="0" w:color="auto"/>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560" w:type="dxa"/>
            <w:tcBorders>
              <w:top w:val="single" w:sz="4" w:space="0" w:color="auto"/>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6.456,92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0211060267 TOPOGRAFIA COMPUTADORIZADA DE CORNEA</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4.242</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28.691,16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11 - MÉTODOS DIAGNÓSTICOS EM ESPECIALIDADES</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7 - DIAGNÓSTICO EM OTORRINOLARINGOLOGIA/FONOAUDIOLOGIA</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11</w:t>
            </w:r>
          </w:p>
        </w:tc>
      </w:tr>
      <w:tr w:rsidR="003D5B95" w:rsidRPr="00D779E7" w:rsidTr="0029124B">
        <w:trPr>
          <w:gridAfter w:val="2"/>
          <w:wAfter w:w="1417" w:type="dxa"/>
          <w:trHeight w:val="240"/>
        </w:trPr>
        <w:tc>
          <w:tcPr>
            <w:tcW w:w="4500" w:type="dxa"/>
            <w:gridSpan w:val="6"/>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center"/>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480"/>
        </w:trPr>
        <w:tc>
          <w:tcPr>
            <w:tcW w:w="4500" w:type="dxa"/>
            <w:gridSpan w:val="6"/>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w:t>
            </w:r>
          </w:p>
        </w:tc>
        <w:tc>
          <w:tcPr>
            <w:tcW w:w="1260"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626" w:type="dxa"/>
            <w:gridSpan w:val="6"/>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0211070041 AUDIOMETRIA TONAL LIMIAR (VIA AEREA / OSSEA)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936</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21,00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19.656,00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0211070050 AVALIACAO AUDITIVA COMPORTAMENTAL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100</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18,00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1.800,00 </w:t>
            </w:r>
          </w:p>
        </w:tc>
      </w:tr>
      <w:tr w:rsidR="003D5B95" w:rsidRPr="00D779E7" w:rsidTr="0029124B">
        <w:trPr>
          <w:gridAfter w:val="2"/>
          <w:wAfter w:w="1417" w:type="dxa"/>
          <w:trHeight w:val="48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0211070149 EMISSOES OTOACUSTICAS EVOCADAS P/ TRIAGEM AUDITIVA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100</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13,51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1.351,00 </w:t>
            </w:r>
          </w:p>
        </w:tc>
      </w:tr>
      <w:tr w:rsidR="003D5B95" w:rsidRPr="00D779E7" w:rsidTr="0029124B">
        <w:trPr>
          <w:gridAfter w:val="2"/>
          <w:wAfter w:w="1417" w:type="dxa"/>
          <w:trHeight w:val="240"/>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0211070203 IMITANCIOMETRIA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480</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23,00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11.040,00 </w:t>
            </w:r>
          </w:p>
        </w:tc>
      </w:tr>
      <w:tr w:rsidR="003D5B95" w:rsidRPr="00D779E7" w:rsidTr="0029124B">
        <w:trPr>
          <w:gridAfter w:val="2"/>
          <w:wAfter w:w="1417" w:type="dxa"/>
          <w:trHeight w:val="287"/>
        </w:trPr>
        <w:tc>
          <w:tcPr>
            <w:tcW w:w="45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0211070211 LOGOAUDIOMETRIA (LDV-IRF-LRF) </w:t>
            </w:r>
          </w:p>
        </w:tc>
        <w:tc>
          <w:tcPr>
            <w:tcW w:w="1260" w:type="dxa"/>
            <w:gridSpan w:val="3"/>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936</w:t>
            </w:r>
          </w:p>
        </w:tc>
        <w:tc>
          <w:tcPr>
            <w:tcW w:w="1626" w:type="dxa"/>
            <w:gridSpan w:val="6"/>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26,25 </w:t>
            </w:r>
          </w:p>
        </w:tc>
        <w:tc>
          <w:tcPr>
            <w:tcW w:w="1560"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24.570,00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2.552</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58.417,00 </w:t>
            </w:r>
          </w:p>
        </w:tc>
      </w:tr>
      <w:tr w:rsidR="003D5B95" w:rsidRPr="00D779E7" w:rsidTr="0029124B">
        <w:trPr>
          <w:gridAfter w:val="2"/>
          <w:wAfter w:w="1417" w:type="dxa"/>
          <w:trHeight w:val="240"/>
        </w:trPr>
        <w:tc>
          <w:tcPr>
            <w:tcW w:w="45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626"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560"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626"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GRUPO3 - PROCEDIMENTOS CLÍNICOS</w:t>
            </w:r>
          </w:p>
        </w:tc>
      </w:tr>
      <w:tr w:rsidR="003D5B95" w:rsidRPr="00D779E7"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9 - TERAPIAS ESPECIALIZADAS</w:t>
            </w:r>
          </w:p>
        </w:tc>
      </w:tr>
      <w:tr w:rsidR="003D5B95" w:rsidRPr="00DE69F0" w:rsidTr="0029124B">
        <w:trPr>
          <w:gridAfter w:val="2"/>
          <w:wAfter w:w="1417" w:type="dxa"/>
          <w:trHeight w:val="240"/>
        </w:trPr>
        <w:tc>
          <w:tcPr>
            <w:tcW w:w="8946" w:type="dxa"/>
            <w:gridSpan w:val="16"/>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3 - TERAPIAS DO APARELHO GENITURINÁRIO</w:t>
            </w:r>
          </w:p>
        </w:tc>
      </w:tr>
      <w:tr w:rsidR="003D5B95" w:rsidRPr="00D779E7" w:rsidTr="0029124B">
        <w:trPr>
          <w:gridAfter w:val="2"/>
          <w:wAfter w:w="1417" w:type="dxa"/>
          <w:trHeight w:val="240"/>
        </w:trPr>
        <w:tc>
          <w:tcPr>
            <w:tcW w:w="8946" w:type="dxa"/>
            <w:gridSpan w:val="16"/>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12</w:t>
            </w:r>
          </w:p>
        </w:tc>
      </w:tr>
      <w:tr w:rsidR="003D5B95" w:rsidRPr="00D779E7" w:rsidTr="0029124B">
        <w:trPr>
          <w:gridAfter w:val="2"/>
          <w:wAfter w:w="1417" w:type="dxa"/>
          <w:trHeight w:val="240"/>
        </w:trPr>
        <w:tc>
          <w:tcPr>
            <w:tcW w:w="45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4446" w:type="dxa"/>
            <w:gridSpan w:val="10"/>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2"/>
          <w:wAfter w:w="1417" w:type="dxa"/>
          <w:trHeight w:val="480"/>
        </w:trPr>
        <w:tc>
          <w:tcPr>
            <w:tcW w:w="45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327" w:type="dxa"/>
            <w:gridSpan w:val="5"/>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559"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560"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2"/>
          <w:wAfter w:w="1417" w:type="dxa"/>
          <w:trHeight w:val="72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0309030129 LITOTRIPSIA EXTRACORPÓREA (ONDA DE CHOQUE PARCIAL / COMPLETA EM 1 REGIAO RENAL) </w:t>
            </w:r>
          </w:p>
        </w:tc>
        <w:tc>
          <w:tcPr>
            <w:tcW w:w="1327" w:type="dxa"/>
            <w:gridSpan w:val="5"/>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559" w:type="dxa"/>
            <w:gridSpan w:val="4"/>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172,00 </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13.760,00  </w:t>
            </w:r>
          </w:p>
        </w:tc>
      </w:tr>
      <w:tr w:rsidR="003D5B95" w:rsidRPr="00D779E7" w:rsidTr="0029124B">
        <w:trPr>
          <w:gridAfter w:val="2"/>
          <w:wAfter w:w="1417" w:type="dxa"/>
          <w:trHeight w:val="72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shd w:val="clear" w:color="auto" w:fill="FFFFFF"/>
                <w:lang w:val="pt-BR"/>
              </w:rPr>
              <w:t xml:space="preserve">03.09.03.010-2 </w:t>
            </w:r>
            <w:r w:rsidRPr="00D779E7">
              <w:rPr>
                <w:rFonts w:ascii="Arial" w:hAnsi="Arial" w:cs="Arial"/>
                <w:sz w:val="22"/>
                <w:szCs w:val="22"/>
                <w:bdr w:val="none" w:sz="0" w:space="0" w:color="auto" w:frame="1"/>
                <w:lang w:val="pt-BR"/>
              </w:rPr>
              <w:t>LITOTRIPSIA EXTRACORPÓREA (ONDA DE CHOQUE - TRATATAMENTO SUBSEQUENTE EM 1 REGIÃO RENAL)</w:t>
            </w:r>
          </w:p>
        </w:tc>
        <w:tc>
          <w:tcPr>
            <w:tcW w:w="1327" w:type="dxa"/>
            <w:gridSpan w:val="5"/>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559" w:type="dxa"/>
            <w:gridSpan w:val="4"/>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R$         172,00</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13.760,00</w:t>
            </w:r>
          </w:p>
        </w:tc>
      </w:tr>
      <w:tr w:rsidR="003D5B95" w:rsidRPr="00D779E7" w:rsidTr="0029124B">
        <w:trPr>
          <w:gridAfter w:val="2"/>
          <w:wAfter w:w="1417" w:type="dxa"/>
          <w:trHeight w:val="72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shd w:val="clear" w:color="auto" w:fill="FFFFFF"/>
                <w:lang w:val="pt-BR"/>
              </w:rPr>
              <w:t>03.09.03.011-0 - LITOTRIPSIA EXTRACORPÓREA (ONDA DE CHOQUE - TRATATAMENTO SUBSEQUENTE EM 2 REGIÕES RENAIS)</w:t>
            </w:r>
          </w:p>
        </w:tc>
        <w:tc>
          <w:tcPr>
            <w:tcW w:w="1327" w:type="dxa"/>
            <w:gridSpan w:val="5"/>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559" w:type="dxa"/>
            <w:gridSpan w:val="4"/>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Style w:val="apple-converted-space"/>
                <w:rFonts w:ascii="Arial" w:hAnsi="Arial" w:cs="Arial"/>
                <w:sz w:val="22"/>
                <w:szCs w:val="22"/>
                <w:shd w:val="clear" w:color="auto" w:fill="FFFFFF"/>
              </w:rPr>
              <w:t>R$         </w:t>
            </w:r>
            <w:r w:rsidRPr="00D779E7">
              <w:rPr>
                <w:rStyle w:val="dinheiro"/>
                <w:rFonts w:ascii="Arial" w:hAnsi="Arial" w:cs="Arial"/>
                <w:sz w:val="22"/>
                <w:szCs w:val="22"/>
                <w:bdr w:val="none" w:sz="0" w:space="0" w:color="auto" w:frame="1"/>
                <w:shd w:val="clear" w:color="auto" w:fill="FFFFFF"/>
              </w:rPr>
              <w:t>150,50</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12.040,00</w:t>
            </w:r>
          </w:p>
        </w:tc>
      </w:tr>
      <w:tr w:rsidR="003D5B95" w:rsidRPr="00D779E7" w:rsidTr="0029124B">
        <w:trPr>
          <w:gridAfter w:val="2"/>
          <w:wAfter w:w="1417" w:type="dxa"/>
          <w:trHeight w:val="720"/>
        </w:trPr>
        <w:tc>
          <w:tcPr>
            <w:tcW w:w="45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shd w:val="clear" w:color="auto" w:fill="FFFFFF"/>
                <w:lang w:val="pt-BR"/>
              </w:rPr>
              <w:t>03.09.03.013-7 - LITOTRIPSIA EXTRACORPÓREA (ONDA DE CHOQUE PARCIAL / COMPLETA EM 2 REGIÕES RENAIS)</w:t>
            </w:r>
          </w:p>
        </w:tc>
        <w:tc>
          <w:tcPr>
            <w:tcW w:w="1327" w:type="dxa"/>
            <w:gridSpan w:val="5"/>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559" w:type="dxa"/>
            <w:gridSpan w:val="4"/>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Style w:val="apple-converted-space"/>
                <w:rFonts w:ascii="Arial" w:hAnsi="Arial" w:cs="Arial"/>
                <w:sz w:val="22"/>
                <w:szCs w:val="22"/>
                <w:shd w:val="clear" w:color="auto" w:fill="FFFFFF"/>
              </w:rPr>
              <w:t>R$         </w:t>
            </w:r>
            <w:r w:rsidRPr="00D779E7">
              <w:rPr>
                <w:rStyle w:val="dinheiro"/>
                <w:rFonts w:ascii="Arial" w:hAnsi="Arial" w:cs="Arial"/>
                <w:sz w:val="22"/>
                <w:szCs w:val="22"/>
                <w:bdr w:val="none" w:sz="0" w:space="0" w:color="auto" w:frame="1"/>
                <w:shd w:val="clear" w:color="auto" w:fill="FFFFFF"/>
              </w:rPr>
              <w:t>150,50</w:t>
            </w:r>
          </w:p>
        </w:tc>
        <w:tc>
          <w:tcPr>
            <w:tcW w:w="1560"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12.040,00</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327" w:type="dxa"/>
            <w:gridSpan w:val="5"/>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320</w:t>
            </w:r>
          </w:p>
        </w:tc>
        <w:tc>
          <w:tcPr>
            <w:tcW w:w="1559" w:type="dxa"/>
            <w:gridSpan w:val="4"/>
            <w:tcBorders>
              <w:top w:val="nil"/>
              <w:left w:val="nil"/>
              <w:bottom w:val="nil"/>
              <w:right w:val="nil"/>
            </w:tcBorders>
            <w:noWrap/>
            <w:vAlign w:val="bottom"/>
          </w:tcPr>
          <w:p w:rsidR="003D5B95" w:rsidRPr="00D779E7" w:rsidRDefault="003D5B95" w:rsidP="0029124B">
            <w:pPr>
              <w:jc w:val="right"/>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51.600,00 </w:t>
            </w: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327" w:type="dxa"/>
            <w:gridSpan w:val="5"/>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559"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2"/>
          <w:wAfter w:w="1417" w:type="dxa"/>
          <w:trHeight w:val="240"/>
        </w:trPr>
        <w:tc>
          <w:tcPr>
            <w:tcW w:w="45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327" w:type="dxa"/>
            <w:gridSpan w:val="5"/>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59"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560"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134" w:type="dxa"/>
          <w:trHeight w:val="240"/>
        </w:trPr>
        <w:tc>
          <w:tcPr>
            <w:tcW w:w="9229"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1 – DIÁRIAS</w:t>
            </w:r>
          </w:p>
        </w:tc>
      </w:tr>
      <w:tr w:rsidR="003D5B95" w:rsidRPr="00D779E7" w:rsidTr="0029124B">
        <w:trPr>
          <w:gridAfter w:val="1"/>
          <w:wAfter w:w="1134" w:type="dxa"/>
          <w:trHeight w:val="240"/>
        </w:trPr>
        <w:tc>
          <w:tcPr>
            <w:tcW w:w="9229"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14</w:t>
            </w:r>
          </w:p>
        </w:tc>
      </w:tr>
      <w:tr w:rsidR="003D5B95" w:rsidRPr="00D779E7" w:rsidTr="0029124B">
        <w:trPr>
          <w:gridAfter w:val="1"/>
          <w:wAfter w:w="1134" w:type="dxa"/>
          <w:trHeight w:val="315"/>
        </w:trPr>
        <w:tc>
          <w:tcPr>
            <w:tcW w:w="3417" w:type="dxa"/>
            <w:gridSpan w:val="3"/>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5812" w:type="dxa"/>
            <w:gridSpan w:val="14"/>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1"/>
          <w:wAfter w:w="1134" w:type="dxa"/>
          <w:trHeight w:val="480"/>
        </w:trPr>
        <w:tc>
          <w:tcPr>
            <w:tcW w:w="3417" w:type="dxa"/>
            <w:gridSpan w:val="3"/>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993" w:type="dxa"/>
            <w:gridSpan w:val="2"/>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rPr>
                <w:rFonts w:ascii="Arial" w:hAnsi="Arial" w:cs="Arial"/>
                <w:b/>
                <w:bCs/>
                <w:sz w:val="22"/>
                <w:szCs w:val="22"/>
              </w:rPr>
            </w:pPr>
            <w:r w:rsidRPr="00D779E7">
              <w:rPr>
                <w:rFonts w:ascii="Arial" w:hAnsi="Arial" w:cs="Arial"/>
                <w:b/>
                <w:bCs/>
                <w:sz w:val="22"/>
                <w:szCs w:val="22"/>
              </w:rPr>
              <w:t>Nº Leitos¹</w:t>
            </w:r>
          </w:p>
        </w:tc>
        <w:tc>
          <w:tcPr>
            <w:tcW w:w="1151"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Nº Internações</w:t>
            </w:r>
          </w:p>
        </w:tc>
        <w:tc>
          <w:tcPr>
            <w:tcW w:w="1542" w:type="dxa"/>
            <w:gridSpan w:val="5"/>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Custo Médio AIH</w:t>
            </w:r>
          </w:p>
        </w:tc>
        <w:tc>
          <w:tcPr>
            <w:tcW w:w="2126" w:type="dxa"/>
            <w:gridSpan w:val="4"/>
            <w:tcBorders>
              <w:top w:val="single" w:sz="4" w:space="0" w:color="auto"/>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134" w:type="dxa"/>
          <w:trHeight w:val="600"/>
        </w:trPr>
        <w:tc>
          <w:tcPr>
            <w:tcW w:w="3417" w:type="dxa"/>
            <w:gridSpan w:val="3"/>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0802010083 DIARIA DE UNIDADE DE TERAPIA INTENSIVA ADULTO (UTI II) ³</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36</w:t>
            </w:r>
          </w:p>
        </w:tc>
        <w:tc>
          <w:tcPr>
            <w:tcW w:w="1151" w:type="dxa"/>
            <w:gridSpan w:val="3"/>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12.623</w:t>
            </w:r>
          </w:p>
        </w:tc>
        <w:tc>
          <w:tcPr>
            <w:tcW w:w="1542" w:type="dxa"/>
            <w:gridSpan w:val="5"/>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478,72 </w:t>
            </w:r>
          </w:p>
        </w:tc>
        <w:tc>
          <w:tcPr>
            <w:tcW w:w="2126" w:type="dxa"/>
            <w:gridSpan w:val="4"/>
            <w:tcBorders>
              <w:top w:val="single" w:sz="4" w:space="0" w:color="000000"/>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6.042.882,56 </w:t>
            </w:r>
          </w:p>
        </w:tc>
      </w:tr>
      <w:tr w:rsidR="003D5B95" w:rsidRPr="00D779E7" w:rsidTr="0029124B">
        <w:trPr>
          <w:gridAfter w:val="1"/>
          <w:wAfter w:w="1134" w:type="dxa"/>
          <w:trHeight w:val="570"/>
        </w:trPr>
        <w:tc>
          <w:tcPr>
            <w:tcW w:w="3417" w:type="dxa"/>
            <w:gridSpan w:val="3"/>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0802010121 DIARIA DE UNIDADE DE TERAPIA INTENSIVA EM NEONATALOGIA (UTI II) ³</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27</w:t>
            </w:r>
          </w:p>
        </w:tc>
        <w:tc>
          <w:tcPr>
            <w:tcW w:w="1151" w:type="dxa"/>
            <w:gridSpan w:val="3"/>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10.322</w:t>
            </w:r>
          </w:p>
        </w:tc>
        <w:tc>
          <w:tcPr>
            <w:tcW w:w="1542" w:type="dxa"/>
            <w:gridSpan w:val="5"/>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478,72 </w:t>
            </w:r>
          </w:p>
        </w:tc>
        <w:tc>
          <w:tcPr>
            <w:tcW w:w="2126" w:type="dxa"/>
            <w:gridSpan w:val="4"/>
            <w:tcBorders>
              <w:top w:val="single" w:sz="4" w:space="0" w:color="000000"/>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4.941.347,84 </w:t>
            </w:r>
          </w:p>
        </w:tc>
      </w:tr>
      <w:tr w:rsidR="003D5B95" w:rsidRPr="00D779E7" w:rsidTr="0029124B">
        <w:trPr>
          <w:gridAfter w:val="1"/>
          <w:wAfter w:w="1134" w:type="dxa"/>
          <w:trHeight w:val="735"/>
        </w:trPr>
        <w:tc>
          <w:tcPr>
            <w:tcW w:w="3417" w:type="dxa"/>
            <w:gridSpan w:val="3"/>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0802010156 DIARIA DE UNIDADE DE TERAPIA INTENSIVA EM PEDIATRIA (UTI II)³ </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w:t>
            </w:r>
          </w:p>
        </w:tc>
        <w:tc>
          <w:tcPr>
            <w:tcW w:w="1151" w:type="dxa"/>
            <w:gridSpan w:val="3"/>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802</w:t>
            </w:r>
          </w:p>
        </w:tc>
        <w:tc>
          <w:tcPr>
            <w:tcW w:w="1542" w:type="dxa"/>
            <w:gridSpan w:val="5"/>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478,72 </w:t>
            </w:r>
          </w:p>
        </w:tc>
        <w:tc>
          <w:tcPr>
            <w:tcW w:w="2126" w:type="dxa"/>
            <w:gridSpan w:val="4"/>
            <w:tcBorders>
              <w:top w:val="single" w:sz="4" w:space="0" w:color="000000"/>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383.933,44 </w:t>
            </w:r>
          </w:p>
        </w:tc>
      </w:tr>
      <w:tr w:rsidR="003D5B95" w:rsidRPr="00D779E7" w:rsidTr="0029124B">
        <w:trPr>
          <w:trHeight w:val="300"/>
        </w:trPr>
        <w:tc>
          <w:tcPr>
            <w:tcW w:w="3417"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993"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151"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542" w:type="dxa"/>
            <w:gridSpan w:val="5"/>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2126" w:type="dxa"/>
            <w:gridSpan w:val="4"/>
            <w:tcBorders>
              <w:top w:val="single" w:sz="4" w:space="0" w:color="000000"/>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11.368.163,84 </w:t>
            </w:r>
          </w:p>
        </w:tc>
        <w:tc>
          <w:tcPr>
            <w:tcW w:w="11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6"/>
          <w:wAfter w:w="3417" w:type="dxa"/>
          <w:trHeight w:val="300"/>
        </w:trPr>
        <w:tc>
          <w:tcPr>
            <w:tcW w:w="993"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151" w:type="dxa"/>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542" w:type="dxa"/>
            <w:gridSpan w:val="2"/>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637"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489"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134"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1"/>
          <w:wAfter w:w="1134" w:type="dxa"/>
          <w:trHeight w:val="300"/>
        </w:trPr>
        <w:tc>
          <w:tcPr>
            <w:tcW w:w="9229"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9 - PROGRAMAÇÃO COM CÓDIGO ANTIGO DA PPI</w:t>
            </w:r>
          </w:p>
        </w:tc>
      </w:tr>
      <w:tr w:rsidR="003D5B95" w:rsidRPr="00D779E7" w:rsidTr="0029124B">
        <w:trPr>
          <w:gridAfter w:val="1"/>
          <w:wAfter w:w="1134" w:type="dxa"/>
          <w:trHeight w:val="240"/>
        </w:trPr>
        <w:tc>
          <w:tcPr>
            <w:tcW w:w="9229"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1 - SIH MÉDIA COMPLEXIDADE</w:t>
            </w:r>
          </w:p>
        </w:tc>
      </w:tr>
      <w:tr w:rsidR="003D5B95" w:rsidRPr="00D779E7" w:rsidTr="0029124B">
        <w:trPr>
          <w:gridAfter w:val="1"/>
          <w:wAfter w:w="1134" w:type="dxa"/>
          <w:trHeight w:val="240"/>
        </w:trPr>
        <w:tc>
          <w:tcPr>
            <w:tcW w:w="9229"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15</w:t>
            </w:r>
          </w:p>
        </w:tc>
      </w:tr>
      <w:tr w:rsidR="003D5B95" w:rsidRPr="00D779E7" w:rsidTr="0029124B">
        <w:trPr>
          <w:gridAfter w:val="1"/>
          <w:wAfter w:w="1134" w:type="dxa"/>
          <w:trHeight w:val="240"/>
        </w:trPr>
        <w:tc>
          <w:tcPr>
            <w:tcW w:w="3417" w:type="dxa"/>
            <w:gridSpan w:val="3"/>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5812" w:type="dxa"/>
            <w:gridSpan w:val="14"/>
            <w:tcBorders>
              <w:top w:val="single" w:sz="4" w:space="0" w:color="auto"/>
              <w:left w:val="nil"/>
              <w:bottom w:val="single" w:sz="4" w:space="0" w:color="auto"/>
              <w:right w:val="single" w:sz="4" w:space="0" w:color="000000"/>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r>
      <w:tr w:rsidR="003D5B95" w:rsidRPr="00D779E7" w:rsidTr="0029124B">
        <w:trPr>
          <w:gridAfter w:val="1"/>
          <w:wAfter w:w="1134" w:type="dxa"/>
          <w:trHeight w:val="480"/>
        </w:trPr>
        <w:tc>
          <w:tcPr>
            <w:tcW w:w="3417" w:type="dxa"/>
            <w:gridSpan w:val="3"/>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993" w:type="dxa"/>
            <w:gridSpan w:val="2"/>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rPr>
                <w:rFonts w:ascii="Arial" w:hAnsi="Arial" w:cs="Arial"/>
                <w:b/>
                <w:bCs/>
                <w:sz w:val="22"/>
                <w:szCs w:val="22"/>
              </w:rPr>
            </w:pPr>
            <w:r w:rsidRPr="00D779E7">
              <w:rPr>
                <w:rFonts w:ascii="Arial" w:hAnsi="Arial" w:cs="Arial"/>
                <w:b/>
                <w:bCs/>
                <w:sz w:val="22"/>
                <w:szCs w:val="22"/>
              </w:rPr>
              <w:t xml:space="preserve">Nº Leitos¹ </w:t>
            </w:r>
          </w:p>
        </w:tc>
        <w:tc>
          <w:tcPr>
            <w:tcW w:w="1151"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Nº Internações</w:t>
            </w:r>
          </w:p>
        </w:tc>
        <w:tc>
          <w:tcPr>
            <w:tcW w:w="1684" w:type="dxa"/>
            <w:gridSpan w:val="6"/>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Custo Médio AIH</w:t>
            </w:r>
          </w:p>
        </w:tc>
        <w:tc>
          <w:tcPr>
            <w:tcW w:w="1984" w:type="dxa"/>
            <w:gridSpan w:val="3"/>
            <w:tcBorders>
              <w:top w:val="single" w:sz="4" w:space="0" w:color="auto"/>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134" w:type="dxa"/>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180 - CLÍNICA CIRÚRGICA 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25</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3.810</w:t>
            </w:r>
          </w:p>
        </w:tc>
        <w:tc>
          <w:tcPr>
            <w:tcW w:w="1684" w:type="dxa"/>
            <w:gridSpan w:val="6"/>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591,02 </w:t>
            </w:r>
          </w:p>
        </w:tc>
        <w:tc>
          <w:tcPr>
            <w:tcW w:w="1984" w:type="dxa"/>
            <w:gridSpan w:val="3"/>
            <w:tcBorders>
              <w:top w:val="single" w:sz="4" w:space="0" w:color="auto"/>
              <w:left w:val="nil"/>
              <w:bottom w:val="single" w:sz="4" w:space="0" w:color="auto"/>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2.251.786,95 </w:t>
            </w:r>
          </w:p>
        </w:tc>
      </w:tr>
      <w:tr w:rsidR="003D5B95" w:rsidRPr="00D779E7" w:rsidTr="0029124B">
        <w:trPr>
          <w:gridAfter w:val="1"/>
          <w:wAfter w:w="1134" w:type="dxa"/>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191 - CLÍNICA OBSTÉTRICA 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3.224</w:t>
            </w:r>
          </w:p>
        </w:tc>
        <w:tc>
          <w:tcPr>
            <w:tcW w:w="1684" w:type="dxa"/>
            <w:gridSpan w:val="6"/>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533,99 </w:t>
            </w:r>
          </w:p>
        </w:tc>
        <w:tc>
          <w:tcPr>
            <w:tcW w:w="1984" w:type="dxa"/>
            <w:gridSpan w:val="3"/>
            <w:tcBorders>
              <w:top w:val="single" w:sz="4" w:space="0" w:color="auto"/>
              <w:left w:val="nil"/>
              <w:bottom w:val="single" w:sz="4" w:space="0" w:color="auto"/>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1.721.577,15 </w:t>
            </w:r>
          </w:p>
        </w:tc>
      </w:tr>
      <w:tr w:rsidR="003D5B95" w:rsidRPr="00D779E7" w:rsidTr="0029124B">
        <w:trPr>
          <w:gridAfter w:val="1"/>
          <w:wAfter w:w="1134" w:type="dxa"/>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195 - CLÍNICA MÉDICA 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47</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5.309</w:t>
            </w:r>
          </w:p>
        </w:tc>
        <w:tc>
          <w:tcPr>
            <w:tcW w:w="1684" w:type="dxa"/>
            <w:gridSpan w:val="6"/>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503,36 </w:t>
            </w:r>
          </w:p>
        </w:tc>
        <w:tc>
          <w:tcPr>
            <w:tcW w:w="1984" w:type="dxa"/>
            <w:gridSpan w:val="3"/>
            <w:tcBorders>
              <w:top w:val="single" w:sz="4" w:space="0" w:color="auto"/>
              <w:left w:val="nil"/>
              <w:bottom w:val="single" w:sz="4" w:space="0" w:color="auto"/>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2.672.316,32 </w:t>
            </w:r>
          </w:p>
        </w:tc>
      </w:tr>
      <w:tr w:rsidR="003D5B95" w:rsidRPr="00D779E7" w:rsidTr="0029124B">
        <w:trPr>
          <w:gridAfter w:val="1"/>
          <w:wAfter w:w="1134" w:type="dxa"/>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198 - CLÍNICA PEDIÁTRICA²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1.665</w:t>
            </w:r>
          </w:p>
        </w:tc>
        <w:tc>
          <w:tcPr>
            <w:tcW w:w="1684" w:type="dxa"/>
            <w:gridSpan w:val="6"/>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587,49 </w:t>
            </w:r>
          </w:p>
        </w:tc>
        <w:tc>
          <w:tcPr>
            <w:tcW w:w="1984" w:type="dxa"/>
            <w:gridSpan w:val="3"/>
            <w:tcBorders>
              <w:top w:val="single" w:sz="4" w:space="0" w:color="auto"/>
              <w:left w:val="nil"/>
              <w:bottom w:val="single" w:sz="4" w:space="0" w:color="000000"/>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978.176,75 </w:t>
            </w:r>
          </w:p>
        </w:tc>
      </w:tr>
      <w:tr w:rsidR="003D5B95" w:rsidRPr="00D779E7" w:rsidTr="0029124B">
        <w:trPr>
          <w:trHeight w:val="240"/>
        </w:trPr>
        <w:tc>
          <w:tcPr>
            <w:tcW w:w="3417"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993" w:type="dxa"/>
            <w:gridSpan w:val="2"/>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151"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684" w:type="dxa"/>
            <w:gridSpan w:val="6"/>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984" w:type="dxa"/>
            <w:gridSpan w:val="3"/>
            <w:tcBorders>
              <w:top w:val="single" w:sz="4" w:space="0" w:color="000000"/>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7.623.857,17 </w:t>
            </w:r>
          </w:p>
        </w:tc>
        <w:tc>
          <w:tcPr>
            <w:tcW w:w="11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bl>
    <w:p w:rsidR="003D5B95" w:rsidRPr="00D779E7" w:rsidRDefault="003D5B95" w:rsidP="0029124B">
      <w:pPr>
        <w:autoSpaceDE w:val="0"/>
        <w:autoSpaceDN w:val="0"/>
        <w:adjustRightInd w:val="0"/>
        <w:rPr>
          <w:rFonts w:ascii="Arial" w:hAnsi="Arial" w:cs="Arial"/>
          <w:b/>
          <w:bCs/>
          <w:color w:val="FF0000"/>
          <w:sz w:val="22"/>
          <w:szCs w:val="22"/>
        </w:rPr>
      </w:pPr>
    </w:p>
    <w:p w:rsidR="003D5B95" w:rsidRPr="00D779E7" w:rsidRDefault="003D5B95" w:rsidP="0029124B">
      <w:pPr>
        <w:autoSpaceDE w:val="0"/>
        <w:autoSpaceDN w:val="0"/>
        <w:adjustRightInd w:val="0"/>
        <w:jc w:val="center"/>
        <w:rPr>
          <w:rFonts w:ascii="Arial" w:hAnsi="Arial" w:cs="Arial"/>
          <w:b/>
          <w:bCs/>
          <w:color w:val="FF0000"/>
          <w:sz w:val="22"/>
          <w:szCs w:val="22"/>
        </w:rPr>
      </w:pPr>
    </w:p>
    <w:tbl>
      <w:tblPr>
        <w:tblW w:w="9229" w:type="dxa"/>
        <w:tblInd w:w="55" w:type="dxa"/>
        <w:tblCellMar>
          <w:left w:w="70" w:type="dxa"/>
          <w:right w:w="70" w:type="dxa"/>
        </w:tblCellMar>
        <w:tblLook w:val="00A0"/>
      </w:tblPr>
      <w:tblGrid>
        <w:gridCol w:w="7103"/>
        <w:gridCol w:w="2126"/>
      </w:tblGrid>
      <w:tr w:rsidR="003D5B95" w:rsidRPr="00D779E7" w:rsidTr="0029124B">
        <w:trPr>
          <w:trHeight w:val="255"/>
        </w:trPr>
        <w:tc>
          <w:tcPr>
            <w:tcW w:w="7103" w:type="dxa"/>
            <w:tcBorders>
              <w:top w:val="single" w:sz="4" w:space="0" w:color="auto"/>
              <w:left w:val="single" w:sz="4" w:space="0" w:color="auto"/>
              <w:bottom w:val="single" w:sz="4" w:space="0" w:color="auto"/>
              <w:right w:val="nil"/>
            </w:tcBorders>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TOTAL ANUAL PROGRAMADO PARA OS SERVIÇOS AMBULATORIAIS E HOSPITALARES</w:t>
            </w:r>
          </w:p>
        </w:tc>
        <w:tc>
          <w:tcPr>
            <w:tcW w:w="2126" w:type="dxa"/>
            <w:tcBorders>
              <w:top w:val="single" w:sz="4" w:space="0" w:color="auto"/>
              <w:left w:val="single" w:sz="4" w:space="0" w:color="auto"/>
              <w:bottom w:val="single" w:sz="4" w:space="0" w:color="auto"/>
              <w:right w:val="single" w:sz="4" w:space="0" w:color="auto"/>
            </w:tcBorders>
            <w:noWrap/>
            <w:vAlign w:val="center"/>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R$ 19.624.421,29</w:t>
            </w:r>
          </w:p>
        </w:tc>
      </w:tr>
    </w:tbl>
    <w:p w:rsidR="003D5B95" w:rsidRPr="00D779E7" w:rsidRDefault="003D5B95" w:rsidP="0029124B">
      <w:pPr>
        <w:autoSpaceDE w:val="0"/>
        <w:autoSpaceDN w:val="0"/>
        <w:adjustRightInd w:val="0"/>
        <w:jc w:val="center"/>
        <w:rPr>
          <w:rFonts w:ascii="Arial" w:hAnsi="Arial" w:cs="Arial"/>
          <w:b/>
          <w:bCs/>
          <w:sz w:val="22"/>
          <w:szCs w:val="22"/>
        </w:rPr>
      </w:pPr>
    </w:p>
    <w:p w:rsidR="003D5B95" w:rsidRPr="00D779E7" w:rsidRDefault="003D5B95" w:rsidP="0029124B">
      <w:pPr>
        <w:autoSpaceDE w:val="0"/>
        <w:autoSpaceDN w:val="0"/>
        <w:adjustRightInd w:val="0"/>
        <w:jc w:val="both"/>
        <w:rPr>
          <w:rFonts w:ascii="Arial" w:hAnsi="Arial" w:cs="Arial"/>
          <w:bCs/>
          <w:sz w:val="22"/>
          <w:szCs w:val="22"/>
          <w:lang w:val="pt-BR"/>
        </w:rPr>
      </w:pPr>
      <w:r w:rsidRPr="00D779E7">
        <w:rPr>
          <w:rFonts w:ascii="Arial" w:hAnsi="Arial" w:cs="Arial"/>
          <w:bCs/>
          <w:sz w:val="22"/>
          <w:szCs w:val="22"/>
          <w:lang w:val="pt-BR"/>
        </w:rPr>
        <w:t xml:space="preserve">¹ Nº de Leitos com base nos parâmetros constantes na </w:t>
      </w:r>
      <w:r w:rsidRPr="00D779E7">
        <w:rPr>
          <w:rFonts w:ascii="Arial" w:hAnsi="Arial" w:cs="Arial"/>
          <w:sz w:val="22"/>
          <w:szCs w:val="22"/>
          <w:lang w:val="pt-BR"/>
        </w:rPr>
        <w:t xml:space="preserve">Portaria nº 1.631 GM/MS, de 01/10/2015 </w:t>
      </w:r>
      <w:r w:rsidRPr="00D779E7">
        <w:rPr>
          <w:rFonts w:ascii="Arial" w:hAnsi="Arial" w:cs="Arial"/>
          <w:bCs/>
          <w:sz w:val="22"/>
          <w:szCs w:val="22"/>
          <w:lang w:val="pt-BR"/>
        </w:rPr>
        <w:t>e considerando a população da microrregião, o nº de leitos cadastrados no CNES e o nº de leitos oferecidos pelo HRAD</w:t>
      </w:r>
    </w:p>
    <w:p w:rsidR="003D5B95" w:rsidRPr="00D779E7" w:rsidRDefault="003D5B95" w:rsidP="0029124B">
      <w:pPr>
        <w:autoSpaceDE w:val="0"/>
        <w:autoSpaceDN w:val="0"/>
        <w:adjustRightInd w:val="0"/>
        <w:jc w:val="both"/>
        <w:rPr>
          <w:rFonts w:ascii="Arial" w:hAnsi="Arial" w:cs="Arial"/>
          <w:bCs/>
          <w:sz w:val="22"/>
          <w:szCs w:val="22"/>
          <w:lang w:val="pt-BR"/>
        </w:rPr>
      </w:pPr>
      <w:r w:rsidRPr="00D779E7">
        <w:rPr>
          <w:rFonts w:ascii="Arial" w:hAnsi="Arial" w:cs="Arial"/>
          <w:bCs/>
          <w:sz w:val="22"/>
          <w:szCs w:val="22"/>
          <w:lang w:val="pt-BR"/>
        </w:rPr>
        <w:t>² O procedimento a ser contratado contempla todos os procedimentos e serviços necessários à prestação da assistência à saúde aos usuários do SUS.</w:t>
      </w:r>
    </w:p>
    <w:p w:rsidR="003D5B95" w:rsidRPr="00D779E7" w:rsidRDefault="003D5B95" w:rsidP="0029124B">
      <w:pPr>
        <w:autoSpaceDE w:val="0"/>
        <w:autoSpaceDN w:val="0"/>
        <w:adjustRightInd w:val="0"/>
        <w:jc w:val="both"/>
        <w:rPr>
          <w:rFonts w:ascii="Arial" w:hAnsi="Arial" w:cs="Arial"/>
          <w:bCs/>
          <w:sz w:val="22"/>
          <w:szCs w:val="22"/>
          <w:lang w:val="pt-BR"/>
        </w:rPr>
      </w:pPr>
      <w:r w:rsidRPr="00D779E7">
        <w:rPr>
          <w:rFonts w:ascii="Arial" w:hAnsi="Arial" w:cs="Arial"/>
          <w:bCs/>
          <w:sz w:val="22"/>
          <w:szCs w:val="22"/>
          <w:lang w:val="pt-BR"/>
        </w:rPr>
        <w:t>³ Os valores a serem pagos pelas diárias de UTI já estão incluídos no custo Médio das AIH´s</w:t>
      </w:r>
    </w:p>
    <w:p w:rsidR="003D5B95" w:rsidRPr="00D779E7" w:rsidRDefault="003D5B95" w:rsidP="0029124B">
      <w:pPr>
        <w:autoSpaceDE w:val="0"/>
        <w:autoSpaceDN w:val="0"/>
        <w:adjustRightInd w:val="0"/>
        <w:jc w:val="center"/>
        <w:rPr>
          <w:rFonts w:ascii="Arial" w:hAnsi="Arial" w:cs="Arial"/>
          <w:bCs/>
          <w:sz w:val="22"/>
          <w:szCs w:val="22"/>
          <w:lang w:val="pt-BR"/>
        </w:rPr>
      </w:pPr>
    </w:p>
    <w:p w:rsidR="003D5B95" w:rsidRPr="00D779E7" w:rsidRDefault="003D5B95" w:rsidP="0029124B">
      <w:pPr>
        <w:autoSpaceDE w:val="0"/>
        <w:autoSpaceDN w:val="0"/>
        <w:adjustRightInd w:val="0"/>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lang w:val="pt-BR"/>
        </w:rPr>
      </w:pPr>
      <w:r w:rsidRPr="00D779E7">
        <w:rPr>
          <w:rFonts w:ascii="Arial" w:hAnsi="Arial" w:cs="Arial"/>
          <w:b/>
          <w:bCs/>
          <w:sz w:val="22"/>
          <w:szCs w:val="22"/>
          <w:lang w:val="pt-BR"/>
        </w:rPr>
        <w:t>ANEXO II</w:t>
      </w:r>
    </w:p>
    <w:p w:rsidR="003D5B95" w:rsidRPr="00D779E7" w:rsidRDefault="003D5B95" w:rsidP="0029124B">
      <w:pPr>
        <w:autoSpaceDE w:val="0"/>
        <w:autoSpaceDN w:val="0"/>
        <w:adjustRightInd w:val="0"/>
        <w:jc w:val="center"/>
        <w:rPr>
          <w:rFonts w:ascii="Arial" w:hAnsi="Arial" w:cs="Arial"/>
          <w:b/>
          <w:bCs/>
          <w:sz w:val="22"/>
          <w:szCs w:val="22"/>
          <w:lang w:val="pt-BR"/>
        </w:rPr>
      </w:pPr>
    </w:p>
    <w:p w:rsidR="003D5B95" w:rsidRPr="00D779E7" w:rsidRDefault="003D5B95" w:rsidP="0029124B">
      <w:pPr>
        <w:autoSpaceDE w:val="0"/>
        <w:autoSpaceDN w:val="0"/>
        <w:adjustRightInd w:val="0"/>
        <w:jc w:val="center"/>
        <w:rPr>
          <w:rFonts w:ascii="Arial" w:hAnsi="Arial" w:cs="Arial"/>
          <w:b/>
          <w:sz w:val="22"/>
          <w:szCs w:val="22"/>
          <w:lang w:val="pt-BR"/>
        </w:rPr>
      </w:pPr>
      <w:r w:rsidRPr="00D779E7">
        <w:rPr>
          <w:rFonts w:ascii="Arial" w:hAnsi="Arial" w:cs="Arial"/>
          <w:b/>
          <w:sz w:val="22"/>
          <w:szCs w:val="22"/>
          <w:lang w:val="pt-BR"/>
        </w:rPr>
        <w:t>PROPOSTA DE PROCEDIMENTOS MÁXIMOS OFERTADOS</w:t>
      </w:r>
    </w:p>
    <w:p w:rsidR="003D5B95" w:rsidRPr="00D779E7" w:rsidRDefault="003D5B95" w:rsidP="0029124B">
      <w:pPr>
        <w:autoSpaceDE w:val="0"/>
        <w:autoSpaceDN w:val="0"/>
        <w:adjustRightInd w:val="0"/>
        <w:jc w:val="center"/>
        <w:rPr>
          <w:rFonts w:ascii="Arial" w:hAnsi="Arial" w:cs="Arial"/>
          <w:b/>
          <w:sz w:val="22"/>
          <w:szCs w:val="22"/>
          <w:lang w:val="pt-BR"/>
        </w:rPr>
      </w:pPr>
    </w:p>
    <w:p w:rsidR="003D5B95" w:rsidRPr="00D779E7" w:rsidRDefault="003D5B95" w:rsidP="0029124B">
      <w:pPr>
        <w:autoSpaceDE w:val="0"/>
        <w:autoSpaceDN w:val="0"/>
        <w:adjustRightInd w:val="0"/>
        <w:jc w:val="both"/>
        <w:rPr>
          <w:rFonts w:ascii="Arial" w:hAnsi="Arial" w:cs="Arial"/>
          <w:sz w:val="22"/>
          <w:szCs w:val="22"/>
          <w:lang w:val="pt-BR"/>
        </w:rPr>
      </w:pPr>
      <w:r w:rsidRPr="00D779E7">
        <w:rPr>
          <w:rFonts w:ascii="Arial" w:hAnsi="Arial" w:cs="Arial"/>
          <w:sz w:val="22"/>
          <w:szCs w:val="22"/>
          <w:u w:val="single"/>
          <w:lang w:val="pt-BR"/>
        </w:rPr>
        <w:t>(</w:t>
      </w:r>
      <w:r w:rsidRPr="00D779E7">
        <w:rPr>
          <w:rFonts w:ascii="Arial" w:hAnsi="Arial" w:cs="Arial"/>
          <w:i/>
          <w:sz w:val="22"/>
          <w:szCs w:val="22"/>
          <w:u w:val="single"/>
          <w:lang w:val="pt-BR"/>
        </w:rPr>
        <w:t>Nome do estabelecimento)</w:t>
      </w:r>
      <w:r w:rsidRPr="00D779E7">
        <w:rPr>
          <w:rFonts w:ascii="Arial" w:hAnsi="Arial" w:cs="Arial"/>
          <w:sz w:val="22"/>
          <w:szCs w:val="22"/>
          <w:lang w:val="pt-BR"/>
        </w:rPr>
        <w:t xml:space="preserve"> pessoa jurídica de direito </w:t>
      </w:r>
      <w:r w:rsidRPr="00D779E7">
        <w:rPr>
          <w:rFonts w:ascii="Arial" w:hAnsi="Arial" w:cs="Arial"/>
          <w:i/>
          <w:sz w:val="22"/>
          <w:szCs w:val="22"/>
          <w:u w:val="single"/>
          <w:lang w:val="pt-BR"/>
        </w:rPr>
        <w:t>(público/privado)</w:t>
      </w:r>
      <w:r w:rsidRPr="00D779E7">
        <w:rPr>
          <w:rFonts w:ascii="Arial" w:hAnsi="Arial" w:cs="Arial"/>
          <w:sz w:val="22"/>
          <w:szCs w:val="22"/>
          <w:lang w:val="pt-BR"/>
        </w:rPr>
        <w:t xml:space="preserve"> inscrita no CNPJ sob o n.° _____________________, sediada na ___________________________Nesta cidade, vem por seu representante legal, _________________________________________inscrito no CPF sob o n.° ________________, apresentar seu interesse em cadastrar-se junto a Secretaria Municipal de Saúde de Patos de Minas para prestação de serviços de saúde hospitalares e/ou ambulatoriais aos usuários do Sistema Único de Saúde, conforme abaixo, com o respectivo quantitativo máximo de procedimentos/mês, de conformidade com o Edital ............../2015.</w:t>
      </w:r>
    </w:p>
    <w:p w:rsidR="003D5B95" w:rsidRPr="00D779E7" w:rsidRDefault="003D5B95" w:rsidP="0029124B">
      <w:pPr>
        <w:autoSpaceDE w:val="0"/>
        <w:autoSpaceDN w:val="0"/>
        <w:adjustRightInd w:val="0"/>
        <w:jc w:val="both"/>
        <w:rPr>
          <w:rFonts w:ascii="Arial" w:hAnsi="Arial" w:cs="Arial"/>
          <w:sz w:val="22"/>
          <w:szCs w:val="22"/>
          <w:lang w:val="pt-BR"/>
        </w:rPr>
      </w:pPr>
    </w:p>
    <w:p w:rsidR="003D5B95" w:rsidRPr="00D779E7" w:rsidRDefault="003D5B95" w:rsidP="0029124B">
      <w:pPr>
        <w:autoSpaceDE w:val="0"/>
        <w:autoSpaceDN w:val="0"/>
        <w:adjustRightInd w:val="0"/>
        <w:jc w:val="center"/>
        <w:rPr>
          <w:rFonts w:ascii="Arial" w:hAnsi="Arial" w:cs="Arial"/>
          <w:b/>
          <w:bCs/>
          <w:sz w:val="22"/>
          <w:szCs w:val="22"/>
        </w:rPr>
      </w:pPr>
      <w:r w:rsidRPr="00D779E7">
        <w:rPr>
          <w:rFonts w:ascii="Arial" w:hAnsi="Arial" w:cs="Arial"/>
          <w:b/>
          <w:bCs/>
          <w:sz w:val="22"/>
          <w:szCs w:val="22"/>
        </w:rPr>
        <w:t>FICHA DE PROGRAMAÇÃO ORÇAMENTÁRIA - FPO</w:t>
      </w:r>
    </w:p>
    <w:p w:rsidR="003D5B95" w:rsidRPr="00D779E7" w:rsidRDefault="003D5B95" w:rsidP="0029124B">
      <w:pPr>
        <w:autoSpaceDE w:val="0"/>
        <w:autoSpaceDN w:val="0"/>
        <w:adjustRightInd w:val="0"/>
        <w:rPr>
          <w:rFonts w:ascii="Arial" w:hAnsi="Arial" w:cs="Arial"/>
          <w:b/>
          <w:bCs/>
          <w:sz w:val="22"/>
          <w:szCs w:val="22"/>
        </w:rPr>
      </w:pPr>
    </w:p>
    <w:tbl>
      <w:tblPr>
        <w:tblW w:w="10363" w:type="dxa"/>
        <w:tblInd w:w="55" w:type="dxa"/>
        <w:tblCellMar>
          <w:left w:w="70" w:type="dxa"/>
          <w:right w:w="70" w:type="dxa"/>
        </w:tblCellMar>
        <w:tblLook w:val="00A0"/>
      </w:tblPr>
      <w:tblGrid>
        <w:gridCol w:w="993"/>
        <w:gridCol w:w="1151"/>
        <w:gridCol w:w="1273"/>
        <w:gridCol w:w="269"/>
        <w:gridCol w:w="724"/>
        <w:gridCol w:w="542"/>
        <w:gridCol w:w="533"/>
        <w:gridCol w:w="300"/>
        <w:gridCol w:w="286"/>
        <w:gridCol w:w="397"/>
        <w:gridCol w:w="786"/>
        <w:gridCol w:w="157"/>
        <w:gridCol w:w="142"/>
        <w:gridCol w:w="141"/>
        <w:gridCol w:w="1434"/>
        <w:gridCol w:w="409"/>
        <w:gridCol w:w="991"/>
        <w:gridCol w:w="143"/>
      </w:tblGrid>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1 - EXAMES RADIOLÓGICOS DA CABEÇA E PESCOÇO</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01</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24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0204010012 DACRIOCISTOGRAFIA </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48,85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204010039 RADIOGRAFIA BILATERAL DE ORBITAS (PA + OBLIQUAS + HIRTZ)</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31</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8,38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204010055 RADIOGRAFIA DE ARTICULACAO TEMPORO-MANDIBULAR BILATERAL</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8,38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76"/>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204010098 RADIOGRAFIA DE LARINGE</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77</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5,74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204010144 RADIOGRAFIA DE SEIOS DA FACE (FN + MN + LATERAL + HIRTZ)</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751</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7,32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204010152 RADIOGRAFIA DE SELA TURSICA (PA + LATERAL + BRETTON)</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7,20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204010160 RADIOGRAFIA OCLUSAL</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105</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3,51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204010179 RADIOGRAFIA PANORAMICA</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29</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9,03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365"/>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0204050138 RADIOGRAFIA DE ABDOMEN SIMPLES</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320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R$              7,17</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480"/>
        </w:trPr>
        <w:tc>
          <w:tcPr>
            <w:tcW w:w="4900" w:type="dxa"/>
            <w:gridSpan w:val="6"/>
            <w:tcBorders>
              <w:top w:val="nil"/>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204010209 TELERADIOGRAFIA COM TRACADOS E SEM TRACADOS</w:t>
            </w:r>
          </w:p>
        </w:tc>
        <w:tc>
          <w:tcPr>
            <w:tcW w:w="1260" w:type="dxa"/>
            <w:gridSpan w:val="4"/>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14</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6,44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1043</w:t>
            </w:r>
          </w:p>
          <w:p w:rsidR="003D5B95" w:rsidRPr="00D779E7" w:rsidRDefault="003D5B95" w:rsidP="0029124B">
            <w:pPr>
              <w:rPr>
                <w:rFonts w:ascii="Arial" w:hAnsi="Arial" w:cs="Arial"/>
                <w:sz w:val="22"/>
                <w:szCs w:val="22"/>
              </w:rPr>
            </w:pP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BFBFB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BFBFB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26" w:type="dxa"/>
            <w:gridSpan w:val="4"/>
            <w:tcBorders>
              <w:top w:val="nil"/>
              <w:left w:val="nil"/>
              <w:bottom w:val="nil"/>
              <w:right w:val="nil"/>
            </w:tcBorders>
            <w:shd w:val="clear" w:color="000000" w:fill="BFBFB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BFBFB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BFBFB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3 - EXAMES RADIOLÓGICOS DO TÓRAX E MEDIASTINO</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02</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auto"/>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0204030030 MAMOGRAFIA UNILATERAL</w:t>
            </w:r>
          </w:p>
        </w:tc>
        <w:tc>
          <w:tcPr>
            <w:tcW w:w="1260" w:type="dxa"/>
            <w:gridSpan w:val="4"/>
            <w:tcBorders>
              <w:top w:val="nil"/>
              <w:left w:val="single" w:sz="4" w:space="0" w:color="000000"/>
              <w:bottom w:val="single" w:sz="4" w:space="0" w:color="auto"/>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1.904</w:t>
            </w:r>
          </w:p>
        </w:tc>
        <w:tc>
          <w:tcPr>
            <w:tcW w:w="1226" w:type="dxa"/>
            <w:gridSpan w:val="4"/>
            <w:tcBorders>
              <w:top w:val="nil"/>
              <w:left w:val="nil"/>
              <w:bottom w:val="single" w:sz="4" w:space="0" w:color="auto"/>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000000"/>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R$           22,50</w:t>
            </w:r>
          </w:p>
        </w:tc>
        <w:tc>
          <w:tcPr>
            <w:tcW w:w="1400" w:type="dxa"/>
            <w:gridSpan w:val="2"/>
            <w:tcBorders>
              <w:top w:val="nil"/>
              <w:left w:val="nil"/>
              <w:bottom w:val="single" w:sz="4" w:space="0" w:color="auto"/>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0204030188 MAMOGRAFIA BILATERAL PARA RASTREAMENTO</w:t>
            </w:r>
          </w:p>
        </w:tc>
        <w:tc>
          <w:tcPr>
            <w:tcW w:w="126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7.000</w:t>
            </w:r>
          </w:p>
        </w:tc>
        <w:tc>
          <w:tcPr>
            <w:tcW w:w="122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R$           45,00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single" w:sz="4" w:space="0" w:color="auto"/>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single" w:sz="4" w:space="0" w:color="auto"/>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8.904</w:t>
            </w:r>
          </w:p>
        </w:tc>
        <w:tc>
          <w:tcPr>
            <w:tcW w:w="1226" w:type="dxa"/>
            <w:gridSpan w:val="4"/>
            <w:tcBorders>
              <w:top w:val="single" w:sz="4" w:space="0" w:color="auto"/>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single" w:sz="4" w:space="0" w:color="auto"/>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5 - EXAMES RADIOLÓGICOS DO ABDOMEN E PELVE</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03</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291"/>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0204050014 CLISTER OPACO C/ DUPLO CONTRASTE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103</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47,76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0204050065 HISTEROSSALPINGOGRAFIA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45,34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0204050081 PIELOGRAFIA ASCENDENTE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52,11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0204050146 RADIOGRAFIA DE ESTOMAGO E DUODENO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61</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35,22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0204050154 RADIOGRAFIA DE INTESTINO DELGADO (TRANSITO)</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18</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47,59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0204050170 URETROCISTOGRAFIA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64</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52,11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0204050189 UROGRAFIA VENOSA</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167</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57,40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416</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4 - DIAGNÓSTICO POR RADIOLOGIA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6 - EXAMES RADIOLÓGICOS DA CINTURA PÉLVICA E DOS MEMBROS INFERIORES</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04</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355"/>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0204060028 DENSITOMETRIA OSSEA DUO-ENERGETICA DE COLUNA (VERTEBRAS LOMBARES)</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340</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55,10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340</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5 - DIAGNÓSTICO POR ULTRA-SONOGRAFIA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1 - ULTRA-SONOGRAFIAS DO SISTEMA CIRCULATÓRIO (QUALQUER REGIÃO ANATÔMICA)</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05</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294"/>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0205010032 ECOCARDIOGRAFIA TRANSTORACICA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120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39,94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120</w:t>
            </w: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5 - DIAGNÓSTICO POR ULTRA-SONOGRAFIA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2 - ULTRA-SONOGRAFIAS DOS DEMAIS SISTEMAS</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06</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000000"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0205020020 PAQUIMETRIA ULTRASSONICA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14,81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auto"/>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0205020046 ULTRA-SONOGRAFIA DE ABDOMEN TOTAL </w:t>
            </w:r>
          </w:p>
        </w:tc>
        <w:tc>
          <w:tcPr>
            <w:tcW w:w="1260" w:type="dxa"/>
            <w:gridSpan w:val="4"/>
            <w:tcBorders>
              <w:top w:val="nil"/>
              <w:left w:val="single" w:sz="4" w:space="0" w:color="000000"/>
              <w:bottom w:val="single" w:sz="4" w:space="0" w:color="auto"/>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769</w:t>
            </w:r>
          </w:p>
        </w:tc>
        <w:tc>
          <w:tcPr>
            <w:tcW w:w="1226" w:type="dxa"/>
            <w:gridSpan w:val="4"/>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37,95 </w:t>
            </w:r>
          </w:p>
        </w:tc>
        <w:tc>
          <w:tcPr>
            <w:tcW w:w="1400" w:type="dxa"/>
            <w:gridSpan w:val="2"/>
            <w:tcBorders>
              <w:top w:val="nil"/>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single" w:sz="4" w:space="0" w:color="auto"/>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0205020054 ULTRA-SONOGRAFIA DE APARELHO URINARIO</w:t>
            </w:r>
          </w:p>
        </w:tc>
        <w:tc>
          <w:tcPr>
            <w:tcW w:w="1260" w:type="dxa"/>
            <w:gridSpan w:val="4"/>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88</w:t>
            </w:r>
          </w:p>
        </w:tc>
        <w:tc>
          <w:tcPr>
            <w:tcW w:w="1226" w:type="dxa"/>
            <w:gridSpan w:val="4"/>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single" w:sz="4" w:space="0" w:color="auto"/>
              <w:left w:val="single" w:sz="4" w:space="0" w:color="000000"/>
              <w:bottom w:val="single" w:sz="4" w:space="0" w:color="auto"/>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0205020062 ULTRA-SONOGRAFIA DE ARTICULACAO</w:t>
            </w:r>
          </w:p>
        </w:tc>
        <w:tc>
          <w:tcPr>
            <w:tcW w:w="1260" w:type="dxa"/>
            <w:gridSpan w:val="4"/>
            <w:tcBorders>
              <w:top w:val="single" w:sz="4" w:space="0" w:color="auto"/>
              <w:left w:val="single" w:sz="4" w:space="0" w:color="000000"/>
              <w:bottom w:val="single" w:sz="4" w:space="0" w:color="auto"/>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75</w:t>
            </w:r>
          </w:p>
        </w:tc>
        <w:tc>
          <w:tcPr>
            <w:tcW w:w="1226" w:type="dxa"/>
            <w:gridSpan w:val="4"/>
            <w:tcBorders>
              <w:top w:val="single" w:sz="4" w:space="0" w:color="auto"/>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single" w:sz="4" w:space="0" w:color="auto"/>
              <w:left w:val="nil"/>
              <w:bottom w:val="single" w:sz="4" w:space="0" w:color="auto"/>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single" w:sz="4" w:space="0" w:color="auto"/>
              <w:left w:val="single" w:sz="4" w:space="0" w:color="auto"/>
              <w:bottom w:val="single" w:sz="4" w:space="0" w:color="auto"/>
              <w:right w:val="single" w:sz="4" w:space="0" w:color="auto"/>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0205020070 ULTRA-SONOGRAFIA DE BOLSA ESCROTAL </w:t>
            </w:r>
          </w:p>
        </w:tc>
        <w:tc>
          <w:tcPr>
            <w:tcW w:w="1260" w:type="dxa"/>
            <w:gridSpan w:val="4"/>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13</w:t>
            </w:r>
          </w:p>
        </w:tc>
        <w:tc>
          <w:tcPr>
            <w:tcW w:w="1226" w:type="dxa"/>
            <w:gridSpan w:val="4"/>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single" w:sz="4" w:space="0" w:color="auto"/>
              <w:left w:val="single" w:sz="4" w:space="0" w:color="auto"/>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single" w:sz="4" w:space="0" w:color="auto"/>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0205020089 ULTRA-SONOGRAFIA DE GLOBO OCULAR / ORBITA (MONOCULAR) </w:t>
            </w:r>
          </w:p>
        </w:tc>
        <w:tc>
          <w:tcPr>
            <w:tcW w:w="1260" w:type="dxa"/>
            <w:gridSpan w:val="4"/>
            <w:tcBorders>
              <w:top w:val="single" w:sz="4" w:space="0" w:color="auto"/>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32</w:t>
            </w:r>
          </w:p>
        </w:tc>
        <w:tc>
          <w:tcPr>
            <w:tcW w:w="1226" w:type="dxa"/>
            <w:gridSpan w:val="4"/>
            <w:tcBorders>
              <w:top w:val="single" w:sz="4" w:space="0" w:color="auto"/>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single" w:sz="4" w:space="0" w:color="auto"/>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345"/>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0205020097 ULTRA-SONOGRAFIA MAMARIA BILATERAL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220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0205020100 ULTRA-SONOGRAFIA DE PROSTATA (VIA ABDOMINAL)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193</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0205020119 ULTRA-SONOGRAFIA DE PROSTATA (VIA TRANSRETAL)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0205020135 ULTRA-SONOGRAFIA DE TORAX (EXTRACARDIACA)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0205020160 ULTRA-SONOGRAFIA PELVICA (GINECOLOGICA)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594</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0205020178 ULTRA-SONOGRAFIA TRANSFONTANELA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24</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72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0205020194 MARCACAO DE LESAO PRE-CIRURGICA DE LESAO NAO PALPAVEL DE MAMA ASSOCIADA A ULTRA-SONOGRAFIA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142</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25,43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2.191</w:t>
            </w: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9 - DIAGNÓSTICO POR ENDOSCOPIA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1 - APARELHO DIGESTIVO</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07</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27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0209010037 ESOFAGOGASTRODUODENOSCOPIA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206</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48,16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0209010053 RETOSSIGMOIDOSCOPIA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34</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23,13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240</w:t>
            </w: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9 - DIAGNÓSTICO POR ENDOSCOPIA</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4 - APARELHO RESPIRATÓRIO</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08</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285"/>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0209040017 BRONCOSCOPIA (BRONCOFIBROSCOPIA)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18</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36,02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0209040025 LARINGOSCOPIA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47,14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0209040041 VIDEOLARINGOSCOPIA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16</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45,50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37</w:t>
            </w: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11 - MÉTODOS DIAGNÓSTICOS EM ESPECIALIDADES</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5 - DIAGNÓSTICO EM NEUROLOGIA</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09</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480"/>
        </w:trPr>
        <w:tc>
          <w:tcPr>
            <w:tcW w:w="490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211050024 ELETROENCEFALOGRAFIA EM VIGILIA C/ OU S/ FOTO-ESTIMULO</w:t>
            </w:r>
          </w:p>
        </w:tc>
        <w:tc>
          <w:tcPr>
            <w:tcW w:w="12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126</w:t>
            </w:r>
          </w:p>
        </w:tc>
        <w:tc>
          <w:tcPr>
            <w:tcW w:w="122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11,34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211050032 ELETROENCEFALOGRAMA EM SONO INDUZIDO C/ OU S/ MEDICAMENTO (EEG)</w:t>
            </w:r>
          </w:p>
        </w:tc>
        <w:tc>
          <w:tcPr>
            <w:tcW w:w="12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102</w:t>
            </w:r>
          </w:p>
        </w:tc>
        <w:tc>
          <w:tcPr>
            <w:tcW w:w="122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25,00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211050059 ELETROENCEFALOGRAMA QUANTITATIVO C/ MAPEAMENTO (EEG)</w:t>
            </w:r>
          </w:p>
        </w:tc>
        <w:tc>
          <w:tcPr>
            <w:tcW w:w="1260" w:type="dxa"/>
            <w:gridSpan w:val="4"/>
            <w:tcBorders>
              <w:top w:val="single" w:sz="4" w:space="0" w:color="auto"/>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66</w:t>
            </w:r>
          </w:p>
        </w:tc>
        <w:tc>
          <w:tcPr>
            <w:tcW w:w="1226" w:type="dxa"/>
            <w:gridSpan w:val="4"/>
            <w:tcBorders>
              <w:top w:val="single" w:sz="4" w:space="0" w:color="auto"/>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single" w:sz="4" w:space="0" w:color="auto"/>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25,00 </w:t>
            </w:r>
          </w:p>
        </w:tc>
        <w:tc>
          <w:tcPr>
            <w:tcW w:w="1400" w:type="dxa"/>
            <w:gridSpan w:val="2"/>
            <w:tcBorders>
              <w:top w:val="single" w:sz="4" w:space="0" w:color="auto"/>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211050083 ELETRONEUROMIOGRAMA (ENMG)</w:t>
            </w:r>
          </w:p>
        </w:tc>
        <w:tc>
          <w:tcPr>
            <w:tcW w:w="1260" w:type="dxa"/>
            <w:gridSpan w:val="4"/>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8</w:t>
            </w:r>
          </w:p>
        </w:tc>
        <w:tc>
          <w:tcPr>
            <w:tcW w:w="1226" w:type="dxa"/>
            <w:gridSpan w:val="4"/>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27,00 </w:t>
            </w:r>
          </w:p>
        </w:tc>
        <w:tc>
          <w:tcPr>
            <w:tcW w:w="1400" w:type="dxa"/>
            <w:gridSpan w:val="2"/>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211050113 POTENCIAL EVOCADO AUDITIVO</w:t>
            </w:r>
          </w:p>
        </w:tc>
        <w:tc>
          <w:tcPr>
            <w:tcW w:w="1260" w:type="dxa"/>
            <w:gridSpan w:val="4"/>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2</w:t>
            </w:r>
          </w:p>
        </w:tc>
        <w:tc>
          <w:tcPr>
            <w:tcW w:w="1226" w:type="dxa"/>
            <w:gridSpan w:val="4"/>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4,06 </w:t>
            </w:r>
          </w:p>
        </w:tc>
        <w:tc>
          <w:tcPr>
            <w:tcW w:w="1400" w:type="dxa"/>
            <w:gridSpan w:val="2"/>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auto"/>
              <w:bottom w:val="single" w:sz="4" w:space="0" w:color="auto"/>
              <w:right w:val="single" w:sz="4" w:space="0" w:color="auto"/>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211050130 POTENCIAL SOSMATO-SENSITIVO</w:t>
            </w:r>
          </w:p>
        </w:tc>
        <w:tc>
          <w:tcPr>
            <w:tcW w:w="1260" w:type="dxa"/>
            <w:gridSpan w:val="4"/>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226" w:type="dxa"/>
            <w:gridSpan w:val="4"/>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auto"/>
              <w:right w:val="single" w:sz="4" w:space="0" w:color="auto"/>
            </w:tcBorders>
            <w:shd w:val="clear" w:color="000000" w:fill="FFFFFF"/>
            <w:vAlign w:val="center"/>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4,06 </w:t>
            </w:r>
          </w:p>
        </w:tc>
        <w:tc>
          <w:tcPr>
            <w:tcW w:w="1400" w:type="dxa"/>
            <w:gridSpan w:val="2"/>
            <w:tcBorders>
              <w:top w:val="nil"/>
              <w:left w:val="nil"/>
              <w:bottom w:val="single" w:sz="4" w:space="0" w:color="auto"/>
              <w:right w:val="single" w:sz="4" w:space="0" w:color="auto"/>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305</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11 - MÉTODOS DIAGNÓSTICOS EM ESPECIALIDADES</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6 - DIAGNÓSTICO EM OFTALMOLOGIA</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10</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33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0211060011 BIOMETRIA ULTRASSONICA (MONOCULAR)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0211060020 BIOMICROSCOPIA DE FUNDO DE OLHO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223</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12,34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0211060038 CAMPIMETRIA COMPUTADORIZADA OU MANUAL COM GRFICO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53</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40,00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0211060054 CERATOMETRIA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0211060062 CURVA DIARIA DE PRESSAO OCULAR CDPO (MINIMO 3 MEDIDAS)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40</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10,11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0211060089 ELETRORETINOGRAFIA</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0211060097 ESTESIOMETRIA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52</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0211060100 FUNDOSCOPIA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967</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0211060119 GONIOSCOPIA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50</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6,74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0211060127 MAPEAMENTO DE RETINA COM GRFICO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363</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33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0211060135 MEDIDA DE OFUSCAMENTO E CONTRASTE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0211060143 MICROSCOPIA ESPECULAR DE CORNEA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0211060151 POTENCIAL DE ACUIDADE VISUAL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407</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0211060160 POTENCIAL VISUAL EVOCADO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0211060178 RETINOGRAFIA COLORIDA BINOCULAR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24,68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0211060186 RETINOGRAFIA FLUORESCENTE BINOCULAR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21</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64,00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0211060224 TESTE DE VISAO DE CORES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29</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0211060232 TESTE ORTOPTICO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69</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12,34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0211060240 TESTE P/ ADAPTACAO DE LENTE DE CONTATO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19</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12,34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0211060259 TONOMETRIA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1.916</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3,37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0211060267 TOPOGRAFIA COMPUTADORIZADA DE CORNEA</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24,24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4.242</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2 - PROCEDIMENTOS COM FINALIDADE DIAGNÓSTICA</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SUBGRUPO 11 - MÉTODOS DIAGNÓSTICOS EM ESPECIALIDADES</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7 - DIAGNÓSTICO EM OTORRINOLARINGOLOGIA/FONOAUDIOLOGIA</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11</w:t>
            </w:r>
          </w:p>
        </w:tc>
      </w:tr>
      <w:tr w:rsidR="003D5B95" w:rsidRPr="00D779E7" w:rsidTr="0029124B">
        <w:trPr>
          <w:gridAfter w:val="1"/>
          <w:wAfter w:w="143" w:type="dxa"/>
          <w:trHeight w:val="240"/>
        </w:trPr>
        <w:tc>
          <w:tcPr>
            <w:tcW w:w="4900" w:type="dxa"/>
            <w:gridSpan w:val="6"/>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center"/>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w:t>
            </w: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0211070041 AUDIOMETRIA TONAL LIMIAR (VIA AEREA / OSSEA)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936</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21,00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0211070050 AVALIACAO AUDITIVA COMPORTAMENTAL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100</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18,00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8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0211070149 EMISSOES OTOACUSTICAS EVOCADAS P/ TRIAGEM AUDITIVA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100</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13,51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0211070203 IMITANCIOMETRIA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480</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23,00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single" w:sz="4" w:space="0" w:color="000000"/>
              <w:bottom w:val="single" w:sz="4" w:space="0" w:color="000000"/>
              <w:right w:val="nil"/>
            </w:tcBorders>
            <w:shd w:val="clear" w:color="000000" w:fill="FFFFFF"/>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0211070211 LOGOAUDIOMETRIA (LDV-IRF-LRF) </w:t>
            </w:r>
          </w:p>
        </w:tc>
        <w:tc>
          <w:tcPr>
            <w:tcW w:w="1260" w:type="dxa"/>
            <w:gridSpan w:val="4"/>
            <w:tcBorders>
              <w:top w:val="nil"/>
              <w:left w:val="single" w:sz="4" w:space="0" w:color="000000"/>
              <w:bottom w:val="single" w:sz="4" w:space="0" w:color="000000"/>
              <w:right w:val="single" w:sz="4" w:space="0" w:color="000000"/>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936</w:t>
            </w:r>
          </w:p>
        </w:tc>
        <w:tc>
          <w:tcPr>
            <w:tcW w:w="1226" w:type="dxa"/>
            <w:gridSpan w:val="4"/>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xml:space="preserve"> R$         26,25 </w:t>
            </w:r>
          </w:p>
        </w:tc>
        <w:tc>
          <w:tcPr>
            <w:tcW w:w="1400" w:type="dxa"/>
            <w:gridSpan w:val="2"/>
            <w:tcBorders>
              <w:top w:val="nil"/>
              <w:left w:val="nil"/>
              <w:bottom w:val="single" w:sz="4" w:space="0" w:color="000000"/>
              <w:right w:val="single" w:sz="4" w:space="0" w:color="000000"/>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2.552</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4900" w:type="dxa"/>
            <w:gridSpan w:val="6"/>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60"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226" w:type="dxa"/>
            <w:gridSpan w:val="4"/>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00" w:type="dxa"/>
            <w:gridSpan w:val="2"/>
            <w:tcBorders>
              <w:top w:val="nil"/>
              <w:left w:val="nil"/>
              <w:bottom w:val="nil"/>
              <w:right w:val="nil"/>
            </w:tcBorders>
            <w:shd w:val="clear" w:color="000000" w:fill="FFFFFF"/>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GRUPO3 - PROCEDIMENTOS CLÍNICOS</w:t>
            </w:r>
          </w:p>
        </w:tc>
      </w:tr>
      <w:tr w:rsidR="003D5B95" w:rsidRPr="00D779E7"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9 - TERAPIAS ESPECIALIZADAS</w:t>
            </w:r>
          </w:p>
        </w:tc>
      </w:tr>
      <w:tr w:rsidR="003D5B95" w:rsidRPr="00DE69F0" w:rsidTr="0029124B">
        <w:trPr>
          <w:gridAfter w:val="1"/>
          <w:wAfter w:w="143" w:type="dxa"/>
          <w:trHeight w:val="240"/>
        </w:trPr>
        <w:tc>
          <w:tcPr>
            <w:tcW w:w="10220" w:type="dxa"/>
            <w:gridSpan w:val="17"/>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FO 3 - TERAPIAS DO APARELHO GENITURINÁRIO</w:t>
            </w:r>
          </w:p>
        </w:tc>
      </w:tr>
      <w:tr w:rsidR="003D5B95" w:rsidRPr="00D779E7" w:rsidTr="0029124B">
        <w:trPr>
          <w:gridAfter w:val="1"/>
          <w:wAfter w:w="143" w:type="dxa"/>
          <w:trHeight w:val="240"/>
        </w:trPr>
        <w:tc>
          <w:tcPr>
            <w:tcW w:w="10220" w:type="dxa"/>
            <w:gridSpan w:val="17"/>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12</w:t>
            </w:r>
          </w:p>
        </w:tc>
      </w:tr>
      <w:tr w:rsidR="003D5B95" w:rsidRPr="00D779E7" w:rsidTr="0029124B">
        <w:trPr>
          <w:gridAfter w:val="1"/>
          <w:wAfter w:w="143" w:type="dxa"/>
          <w:trHeight w:val="240"/>
        </w:trPr>
        <w:tc>
          <w:tcPr>
            <w:tcW w:w="4900" w:type="dxa"/>
            <w:gridSpan w:val="6"/>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1260" w:type="dxa"/>
            <w:gridSpan w:val="4"/>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4060" w:type="dxa"/>
            <w:gridSpan w:val="7"/>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gridAfter w:val="1"/>
          <w:wAfter w:w="143" w:type="dxa"/>
          <w:trHeight w:val="480"/>
        </w:trPr>
        <w:tc>
          <w:tcPr>
            <w:tcW w:w="4900" w:type="dxa"/>
            <w:gridSpan w:val="6"/>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1260"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226"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Quant. Anual</w:t>
            </w:r>
          </w:p>
        </w:tc>
        <w:tc>
          <w:tcPr>
            <w:tcW w:w="1434" w:type="dxa"/>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Unitário</w:t>
            </w:r>
          </w:p>
        </w:tc>
        <w:tc>
          <w:tcPr>
            <w:tcW w:w="1400"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r>
      <w:tr w:rsidR="003D5B95" w:rsidRPr="00D779E7" w:rsidTr="0029124B">
        <w:trPr>
          <w:gridAfter w:val="1"/>
          <w:wAfter w:w="143" w:type="dxa"/>
          <w:trHeight w:val="495"/>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0309030129 LITOTRIPSIA EXTRACORPOREA (ONDA DE CHOQUE PARCIAL / COMPLETA EM 1 REGIAO RENAL) </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 xml:space="preserve"> R$         172,00 </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gridAfter w:val="1"/>
          <w:wAfter w:w="143" w:type="dxa"/>
          <w:trHeight w:val="495"/>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shd w:val="clear" w:color="auto" w:fill="FFFFFF"/>
                <w:lang w:val="pt-BR"/>
              </w:rPr>
              <w:t xml:space="preserve">0309030102 </w:t>
            </w:r>
            <w:r w:rsidRPr="00D779E7">
              <w:rPr>
                <w:rFonts w:ascii="Arial" w:hAnsi="Arial" w:cs="Arial"/>
                <w:sz w:val="22"/>
                <w:szCs w:val="22"/>
                <w:bdr w:val="none" w:sz="0" w:space="0" w:color="auto" w:frame="1"/>
                <w:lang w:val="pt-BR"/>
              </w:rPr>
              <w:t>LITOTRIPSIA EXTRACORPÓREA (ONDA DE CHOQUE - TRATATAMENTO SUBSEQUENTE EM 1 REGIÃO RENAL)</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Fonts w:ascii="Arial" w:hAnsi="Arial" w:cs="Arial"/>
                <w:sz w:val="22"/>
                <w:szCs w:val="22"/>
              </w:rPr>
              <w:t>R$         172,00</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495"/>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shd w:val="clear" w:color="auto" w:fill="FFFFFF"/>
                <w:lang w:val="pt-BR"/>
              </w:rPr>
              <w:t>0309030110 - LITOTRIPSIA EXTRACORPÓREA (ONDA DE CHOQUE - TRATATAMENTO SUBSEQUENTE EM 2 REGIÕES RENAIS)</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Style w:val="apple-converted-space"/>
                <w:rFonts w:ascii="Arial" w:hAnsi="Arial" w:cs="Arial"/>
                <w:sz w:val="22"/>
                <w:szCs w:val="22"/>
                <w:shd w:val="clear" w:color="auto" w:fill="FFFFFF"/>
              </w:rPr>
              <w:t>R$         </w:t>
            </w:r>
            <w:r w:rsidRPr="00D779E7">
              <w:rPr>
                <w:rStyle w:val="dinheiro"/>
                <w:rFonts w:ascii="Arial" w:hAnsi="Arial" w:cs="Arial"/>
                <w:sz w:val="22"/>
                <w:szCs w:val="22"/>
                <w:bdr w:val="none" w:sz="0" w:space="0" w:color="auto" w:frame="1"/>
                <w:shd w:val="clear" w:color="auto" w:fill="FFFFFF"/>
              </w:rPr>
              <w:t>150,50</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495"/>
        </w:trPr>
        <w:tc>
          <w:tcPr>
            <w:tcW w:w="4900" w:type="dxa"/>
            <w:gridSpan w:val="6"/>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shd w:val="clear" w:color="auto" w:fill="FFFFFF"/>
                <w:lang w:val="pt-BR"/>
              </w:rPr>
              <w:t>0309030137 - LITOTRIPSIA EXTRACORPÓREA (ONDA DE CHOQUE PARCIAL / COMPLETA EM 2 REGIÕES RENAIS)</w:t>
            </w:r>
          </w:p>
        </w:tc>
        <w:tc>
          <w:tcPr>
            <w:tcW w:w="1260" w:type="dxa"/>
            <w:gridSpan w:val="4"/>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w:t>
            </w:r>
          </w:p>
        </w:tc>
        <w:tc>
          <w:tcPr>
            <w:tcW w:w="1226" w:type="dxa"/>
            <w:gridSpan w:val="4"/>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single" w:sz="4" w:space="0" w:color="000000"/>
              <w:right w:val="single" w:sz="4" w:space="0" w:color="000000"/>
            </w:tcBorders>
            <w:noWrap/>
            <w:vAlign w:val="bottom"/>
          </w:tcPr>
          <w:p w:rsidR="003D5B95" w:rsidRPr="00D779E7" w:rsidRDefault="003D5B95" w:rsidP="0029124B">
            <w:pPr>
              <w:jc w:val="right"/>
              <w:rPr>
                <w:rFonts w:ascii="Arial" w:hAnsi="Arial" w:cs="Arial"/>
                <w:sz w:val="22"/>
                <w:szCs w:val="22"/>
              </w:rPr>
            </w:pPr>
            <w:r w:rsidRPr="00D779E7">
              <w:rPr>
                <w:rStyle w:val="apple-converted-space"/>
                <w:rFonts w:ascii="Arial" w:hAnsi="Arial" w:cs="Arial"/>
                <w:sz w:val="22"/>
                <w:szCs w:val="22"/>
                <w:shd w:val="clear" w:color="auto" w:fill="FFFFFF"/>
              </w:rPr>
              <w:t>R$         </w:t>
            </w:r>
            <w:r w:rsidRPr="00D779E7">
              <w:rPr>
                <w:rStyle w:val="dinheiro"/>
                <w:rFonts w:ascii="Arial" w:hAnsi="Arial" w:cs="Arial"/>
                <w:sz w:val="22"/>
                <w:szCs w:val="22"/>
                <w:bdr w:val="none" w:sz="0" w:space="0" w:color="auto" w:frame="1"/>
                <w:shd w:val="clear" w:color="auto" w:fill="FFFFFF"/>
              </w:rPr>
              <w:t>150,50</w:t>
            </w:r>
          </w:p>
        </w:tc>
        <w:tc>
          <w:tcPr>
            <w:tcW w:w="1400" w:type="dxa"/>
            <w:gridSpan w:val="2"/>
            <w:tcBorders>
              <w:top w:val="nil"/>
              <w:left w:val="nil"/>
              <w:bottom w:val="single" w:sz="4" w:space="0" w:color="000000"/>
              <w:right w:val="single" w:sz="4" w:space="0" w:color="000000"/>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320</w:t>
            </w: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jc w:val="right"/>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1"/>
          <w:wAfter w:w="143" w:type="dxa"/>
          <w:trHeight w:val="240"/>
        </w:trPr>
        <w:tc>
          <w:tcPr>
            <w:tcW w:w="4900" w:type="dxa"/>
            <w:gridSpan w:val="6"/>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260"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226" w:type="dxa"/>
            <w:gridSpan w:val="4"/>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34"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400"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trHeight w:val="240"/>
        </w:trPr>
        <w:tc>
          <w:tcPr>
            <w:tcW w:w="10363" w:type="dxa"/>
            <w:gridSpan w:val="18"/>
            <w:tcBorders>
              <w:top w:val="nil"/>
              <w:left w:val="nil"/>
              <w:bottom w:val="nil"/>
              <w:right w:val="nil"/>
            </w:tcBorders>
            <w:shd w:val="clear" w:color="000000"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SERVIÇOS HOSPITALARES</w:t>
            </w:r>
          </w:p>
        </w:tc>
      </w:tr>
      <w:tr w:rsidR="003D5B95" w:rsidRPr="00D779E7" w:rsidTr="0029124B">
        <w:trPr>
          <w:trHeight w:val="240"/>
        </w:trPr>
        <w:tc>
          <w:tcPr>
            <w:tcW w:w="10363" w:type="dxa"/>
            <w:gridSpan w:val="18"/>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FO 1 – DIÁRIAS</w:t>
            </w:r>
          </w:p>
        </w:tc>
      </w:tr>
      <w:tr w:rsidR="003D5B95" w:rsidRPr="00D779E7" w:rsidTr="0029124B">
        <w:trPr>
          <w:trHeight w:val="240"/>
        </w:trPr>
        <w:tc>
          <w:tcPr>
            <w:tcW w:w="10363" w:type="dxa"/>
            <w:gridSpan w:val="18"/>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14</w:t>
            </w:r>
          </w:p>
        </w:tc>
      </w:tr>
      <w:tr w:rsidR="003D5B95" w:rsidRPr="00D779E7" w:rsidTr="0029124B">
        <w:trPr>
          <w:trHeight w:val="315"/>
        </w:trPr>
        <w:tc>
          <w:tcPr>
            <w:tcW w:w="3417" w:type="dxa"/>
            <w:gridSpan w:val="3"/>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5812" w:type="dxa"/>
            <w:gridSpan w:val="13"/>
            <w:tcBorders>
              <w:top w:val="single" w:sz="4" w:space="0" w:color="auto"/>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1134" w:type="dxa"/>
            <w:gridSpan w:val="2"/>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trHeight w:val="480"/>
        </w:trPr>
        <w:tc>
          <w:tcPr>
            <w:tcW w:w="3417" w:type="dxa"/>
            <w:gridSpan w:val="3"/>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993" w:type="dxa"/>
            <w:gridSpan w:val="2"/>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rPr>
                <w:rFonts w:ascii="Arial" w:hAnsi="Arial" w:cs="Arial"/>
                <w:b/>
                <w:bCs/>
                <w:sz w:val="22"/>
                <w:szCs w:val="22"/>
              </w:rPr>
            </w:pPr>
            <w:r w:rsidRPr="00D779E7">
              <w:rPr>
                <w:rFonts w:ascii="Arial" w:hAnsi="Arial" w:cs="Arial"/>
                <w:b/>
                <w:bCs/>
                <w:sz w:val="22"/>
                <w:szCs w:val="22"/>
              </w:rPr>
              <w:t>Nº Leitos¹</w:t>
            </w:r>
          </w:p>
        </w:tc>
        <w:tc>
          <w:tcPr>
            <w:tcW w:w="1151"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Nº Internações</w:t>
            </w:r>
          </w:p>
        </w:tc>
        <w:tc>
          <w:tcPr>
            <w:tcW w:w="1542" w:type="dxa"/>
            <w:gridSpan w:val="4"/>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Custo Médio AIH</w:t>
            </w:r>
          </w:p>
        </w:tc>
        <w:tc>
          <w:tcPr>
            <w:tcW w:w="2126" w:type="dxa"/>
            <w:gridSpan w:val="4"/>
            <w:tcBorders>
              <w:top w:val="single" w:sz="4" w:space="0" w:color="auto"/>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c>
          <w:tcPr>
            <w:tcW w:w="1134" w:type="dxa"/>
            <w:gridSpan w:val="2"/>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Nº Leitos</w:t>
            </w:r>
          </w:p>
        </w:tc>
      </w:tr>
      <w:tr w:rsidR="003D5B95" w:rsidRPr="00D779E7" w:rsidTr="0029124B">
        <w:trPr>
          <w:trHeight w:val="600"/>
        </w:trPr>
        <w:tc>
          <w:tcPr>
            <w:tcW w:w="3417" w:type="dxa"/>
            <w:gridSpan w:val="3"/>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0802010083 DIARIA DE UNIDADE DE TERAPIA INTENSIVA ADULTO (UTI II) ³</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36</w:t>
            </w:r>
          </w:p>
        </w:tc>
        <w:tc>
          <w:tcPr>
            <w:tcW w:w="1151" w:type="dxa"/>
            <w:gridSpan w:val="3"/>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12.623</w:t>
            </w:r>
          </w:p>
        </w:tc>
        <w:tc>
          <w:tcPr>
            <w:tcW w:w="1542" w:type="dxa"/>
            <w:gridSpan w:val="4"/>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478,72 </w:t>
            </w:r>
          </w:p>
        </w:tc>
        <w:tc>
          <w:tcPr>
            <w:tcW w:w="2126" w:type="dxa"/>
            <w:gridSpan w:val="4"/>
            <w:tcBorders>
              <w:top w:val="single" w:sz="4" w:space="0" w:color="000000"/>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6.042.882,56 </w:t>
            </w:r>
          </w:p>
        </w:tc>
        <w:tc>
          <w:tcPr>
            <w:tcW w:w="1134" w:type="dxa"/>
            <w:gridSpan w:val="2"/>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w:t>
            </w:r>
          </w:p>
        </w:tc>
      </w:tr>
      <w:tr w:rsidR="003D5B95" w:rsidRPr="00D779E7" w:rsidTr="0029124B">
        <w:trPr>
          <w:trHeight w:val="570"/>
        </w:trPr>
        <w:tc>
          <w:tcPr>
            <w:tcW w:w="3417" w:type="dxa"/>
            <w:gridSpan w:val="3"/>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0802010121 DIARIA DE UNIDADE DE TERAPIA INTENSIVA EM NEONATALOGIA (UTI II) ³</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27</w:t>
            </w:r>
          </w:p>
        </w:tc>
        <w:tc>
          <w:tcPr>
            <w:tcW w:w="1151" w:type="dxa"/>
            <w:gridSpan w:val="3"/>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10.322</w:t>
            </w:r>
          </w:p>
        </w:tc>
        <w:tc>
          <w:tcPr>
            <w:tcW w:w="1542" w:type="dxa"/>
            <w:gridSpan w:val="4"/>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478,72 </w:t>
            </w:r>
          </w:p>
        </w:tc>
        <w:tc>
          <w:tcPr>
            <w:tcW w:w="2126" w:type="dxa"/>
            <w:gridSpan w:val="4"/>
            <w:tcBorders>
              <w:top w:val="single" w:sz="4" w:space="0" w:color="000000"/>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4.941.347,84 </w:t>
            </w:r>
          </w:p>
        </w:tc>
        <w:tc>
          <w:tcPr>
            <w:tcW w:w="1134" w:type="dxa"/>
            <w:gridSpan w:val="2"/>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w:t>
            </w:r>
          </w:p>
        </w:tc>
      </w:tr>
      <w:tr w:rsidR="003D5B95" w:rsidRPr="00D779E7" w:rsidTr="0029124B">
        <w:trPr>
          <w:trHeight w:val="735"/>
        </w:trPr>
        <w:tc>
          <w:tcPr>
            <w:tcW w:w="3417" w:type="dxa"/>
            <w:gridSpan w:val="3"/>
            <w:tcBorders>
              <w:top w:val="nil"/>
              <w:left w:val="single" w:sz="4" w:space="0" w:color="000000"/>
              <w:bottom w:val="single" w:sz="4" w:space="0" w:color="000000"/>
              <w:right w:val="nil"/>
            </w:tcBorders>
            <w:vAlign w:val="bottom"/>
          </w:tcPr>
          <w:p w:rsidR="003D5B95" w:rsidRPr="00D779E7" w:rsidRDefault="003D5B95" w:rsidP="0029124B">
            <w:pPr>
              <w:rPr>
                <w:rFonts w:ascii="Arial" w:hAnsi="Arial" w:cs="Arial"/>
                <w:sz w:val="22"/>
                <w:szCs w:val="22"/>
                <w:lang w:val="pt-BR"/>
              </w:rPr>
            </w:pPr>
            <w:r w:rsidRPr="00D779E7">
              <w:rPr>
                <w:rFonts w:ascii="Arial" w:hAnsi="Arial" w:cs="Arial"/>
                <w:sz w:val="22"/>
                <w:szCs w:val="22"/>
                <w:lang w:val="pt-BR"/>
              </w:rPr>
              <w:t xml:space="preserve">0802010156 DIARIA DE UNIDADE DE TERAPIA INTENSIVA EM PEDIATRIA (UTI II)³ </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3</w:t>
            </w:r>
          </w:p>
        </w:tc>
        <w:tc>
          <w:tcPr>
            <w:tcW w:w="1151" w:type="dxa"/>
            <w:gridSpan w:val="3"/>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802</w:t>
            </w:r>
          </w:p>
        </w:tc>
        <w:tc>
          <w:tcPr>
            <w:tcW w:w="1542" w:type="dxa"/>
            <w:gridSpan w:val="4"/>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478,72 </w:t>
            </w:r>
          </w:p>
        </w:tc>
        <w:tc>
          <w:tcPr>
            <w:tcW w:w="2126" w:type="dxa"/>
            <w:gridSpan w:val="4"/>
            <w:tcBorders>
              <w:top w:val="single" w:sz="4" w:space="0" w:color="000000"/>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383.933,44 </w:t>
            </w:r>
          </w:p>
        </w:tc>
        <w:tc>
          <w:tcPr>
            <w:tcW w:w="1134" w:type="dxa"/>
            <w:gridSpan w:val="2"/>
            <w:tcBorders>
              <w:top w:val="nil"/>
              <w:left w:val="nil"/>
              <w:bottom w:val="single" w:sz="4" w:space="0" w:color="auto"/>
              <w:right w:val="single" w:sz="4" w:space="0" w:color="auto"/>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w:t>
            </w:r>
          </w:p>
        </w:tc>
      </w:tr>
      <w:tr w:rsidR="003D5B95" w:rsidRPr="00D779E7" w:rsidTr="0029124B">
        <w:trPr>
          <w:trHeight w:val="300"/>
        </w:trPr>
        <w:tc>
          <w:tcPr>
            <w:tcW w:w="3417"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993"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151"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542" w:type="dxa"/>
            <w:gridSpan w:val="4"/>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2126" w:type="dxa"/>
            <w:gridSpan w:val="4"/>
            <w:tcBorders>
              <w:top w:val="single" w:sz="4" w:space="0" w:color="000000"/>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11.368.163,84 </w:t>
            </w:r>
          </w:p>
        </w:tc>
        <w:tc>
          <w:tcPr>
            <w:tcW w:w="1134"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779E7" w:rsidTr="0029124B">
        <w:trPr>
          <w:gridAfter w:val="7"/>
          <w:wAfter w:w="3417" w:type="dxa"/>
          <w:trHeight w:val="300"/>
        </w:trPr>
        <w:tc>
          <w:tcPr>
            <w:tcW w:w="993" w:type="dxa"/>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151" w:type="dxa"/>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542" w:type="dxa"/>
            <w:gridSpan w:val="2"/>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637"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489"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1134"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r w:rsidR="003D5B95" w:rsidRPr="00DE69F0" w:rsidTr="0029124B">
        <w:trPr>
          <w:trHeight w:val="300"/>
        </w:trPr>
        <w:tc>
          <w:tcPr>
            <w:tcW w:w="10363" w:type="dxa"/>
            <w:gridSpan w:val="18"/>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lang w:val="pt-BR"/>
              </w:rPr>
            </w:pPr>
            <w:r w:rsidRPr="00D779E7">
              <w:rPr>
                <w:rFonts w:ascii="Arial" w:hAnsi="Arial" w:cs="Arial"/>
                <w:b/>
                <w:bCs/>
                <w:sz w:val="22"/>
                <w:szCs w:val="22"/>
                <w:lang w:val="pt-BR"/>
              </w:rPr>
              <w:t>GRUPO 9 - PROGRAMAÇÃO COM CÓDIGO ANTIGO DA PPI</w:t>
            </w:r>
          </w:p>
        </w:tc>
      </w:tr>
      <w:tr w:rsidR="003D5B95" w:rsidRPr="00D779E7" w:rsidTr="0029124B">
        <w:trPr>
          <w:trHeight w:val="240"/>
        </w:trPr>
        <w:tc>
          <w:tcPr>
            <w:tcW w:w="10363" w:type="dxa"/>
            <w:gridSpan w:val="18"/>
            <w:tcBorders>
              <w:top w:val="nil"/>
              <w:left w:val="nil"/>
              <w:bottom w:val="nil"/>
              <w:right w:val="nil"/>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SUBGRUPO 1 - SIH MÉDIA COMPLEXIDADE</w:t>
            </w:r>
          </w:p>
        </w:tc>
      </w:tr>
      <w:tr w:rsidR="003D5B95" w:rsidRPr="00D779E7" w:rsidTr="0029124B">
        <w:trPr>
          <w:trHeight w:val="240"/>
        </w:trPr>
        <w:tc>
          <w:tcPr>
            <w:tcW w:w="10363" w:type="dxa"/>
            <w:gridSpan w:val="18"/>
            <w:tcBorders>
              <w:top w:val="single" w:sz="4" w:space="0" w:color="auto"/>
              <w:left w:val="single" w:sz="4" w:space="0" w:color="auto"/>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LOTE 15</w:t>
            </w:r>
          </w:p>
        </w:tc>
      </w:tr>
      <w:tr w:rsidR="003D5B95" w:rsidRPr="00D779E7" w:rsidTr="0029124B">
        <w:trPr>
          <w:trHeight w:val="240"/>
        </w:trPr>
        <w:tc>
          <w:tcPr>
            <w:tcW w:w="3417" w:type="dxa"/>
            <w:gridSpan w:val="3"/>
            <w:vMerge w:val="restart"/>
            <w:tcBorders>
              <w:top w:val="nil"/>
              <w:left w:val="single" w:sz="4" w:space="0" w:color="auto"/>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Código / Descrição</w:t>
            </w:r>
          </w:p>
        </w:tc>
        <w:tc>
          <w:tcPr>
            <w:tcW w:w="5812" w:type="dxa"/>
            <w:gridSpan w:val="13"/>
            <w:tcBorders>
              <w:top w:val="single" w:sz="4" w:space="0" w:color="auto"/>
              <w:left w:val="nil"/>
              <w:bottom w:val="single" w:sz="4" w:space="0" w:color="auto"/>
              <w:right w:val="single" w:sz="4" w:space="0" w:color="000000"/>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Programado</w:t>
            </w:r>
          </w:p>
        </w:tc>
        <w:tc>
          <w:tcPr>
            <w:tcW w:w="1134" w:type="dxa"/>
            <w:gridSpan w:val="2"/>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 xml:space="preserve"> Ofertado </w:t>
            </w:r>
          </w:p>
        </w:tc>
      </w:tr>
      <w:tr w:rsidR="003D5B95" w:rsidRPr="00D779E7" w:rsidTr="0029124B">
        <w:trPr>
          <w:trHeight w:val="480"/>
        </w:trPr>
        <w:tc>
          <w:tcPr>
            <w:tcW w:w="3417" w:type="dxa"/>
            <w:gridSpan w:val="3"/>
            <w:vMerge/>
            <w:tcBorders>
              <w:top w:val="nil"/>
              <w:left w:val="single" w:sz="4" w:space="0" w:color="auto"/>
              <w:bottom w:val="single" w:sz="4" w:space="0" w:color="auto"/>
              <w:right w:val="single" w:sz="4" w:space="0" w:color="auto"/>
            </w:tcBorders>
            <w:vAlign w:val="center"/>
          </w:tcPr>
          <w:p w:rsidR="003D5B95" w:rsidRPr="00D779E7" w:rsidRDefault="003D5B95" w:rsidP="0029124B">
            <w:pPr>
              <w:rPr>
                <w:rFonts w:ascii="Arial" w:hAnsi="Arial" w:cs="Arial"/>
                <w:b/>
                <w:bCs/>
                <w:sz w:val="22"/>
                <w:szCs w:val="22"/>
              </w:rPr>
            </w:pPr>
          </w:p>
        </w:tc>
        <w:tc>
          <w:tcPr>
            <w:tcW w:w="993" w:type="dxa"/>
            <w:gridSpan w:val="2"/>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rPr>
                <w:rFonts w:ascii="Arial" w:hAnsi="Arial" w:cs="Arial"/>
                <w:b/>
                <w:bCs/>
                <w:sz w:val="22"/>
                <w:szCs w:val="22"/>
              </w:rPr>
            </w:pPr>
            <w:r w:rsidRPr="00D779E7">
              <w:rPr>
                <w:rFonts w:ascii="Arial" w:hAnsi="Arial" w:cs="Arial"/>
                <w:b/>
                <w:bCs/>
                <w:sz w:val="22"/>
                <w:szCs w:val="22"/>
              </w:rPr>
              <w:t xml:space="preserve">Nº Leitos¹ </w:t>
            </w:r>
          </w:p>
        </w:tc>
        <w:tc>
          <w:tcPr>
            <w:tcW w:w="1151" w:type="dxa"/>
            <w:gridSpan w:val="3"/>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Nº Internações</w:t>
            </w:r>
          </w:p>
        </w:tc>
        <w:tc>
          <w:tcPr>
            <w:tcW w:w="1684" w:type="dxa"/>
            <w:gridSpan w:val="5"/>
            <w:tcBorders>
              <w:top w:val="nil"/>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Custo Médio AIH</w:t>
            </w:r>
          </w:p>
        </w:tc>
        <w:tc>
          <w:tcPr>
            <w:tcW w:w="1984" w:type="dxa"/>
            <w:gridSpan w:val="3"/>
            <w:tcBorders>
              <w:top w:val="single" w:sz="4" w:space="0" w:color="auto"/>
              <w:left w:val="nil"/>
              <w:bottom w:val="single" w:sz="4" w:space="0" w:color="auto"/>
              <w:right w:val="single" w:sz="4" w:space="0" w:color="auto"/>
            </w:tcBorders>
            <w:shd w:val="clear" w:color="CCCCFF" w:fill="BFBFBF"/>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Valor Anual</w:t>
            </w:r>
          </w:p>
        </w:tc>
        <w:tc>
          <w:tcPr>
            <w:tcW w:w="1134" w:type="dxa"/>
            <w:gridSpan w:val="2"/>
            <w:tcBorders>
              <w:top w:val="nil"/>
              <w:left w:val="nil"/>
              <w:bottom w:val="single" w:sz="4" w:space="0" w:color="auto"/>
              <w:right w:val="single" w:sz="4" w:space="0" w:color="auto"/>
            </w:tcBorders>
            <w:shd w:val="clear" w:color="CCCCFF" w:fill="BFBFBF"/>
            <w:noWrap/>
            <w:vAlign w:val="bottom"/>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Nº Leitos</w:t>
            </w:r>
          </w:p>
        </w:tc>
      </w:tr>
      <w:tr w:rsidR="003D5B95" w:rsidRPr="00D779E7" w:rsidTr="0029124B">
        <w:trPr>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180 - CLÍNICA CIRÚRGICA 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25</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3.810</w:t>
            </w:r>
          </w:p>
        </w:tc>
        <w:tc>
          <w:tcPr>
            <w:tcW w:w="1684" w:type="dxa"/>
            <w:gridSpan w:val="5"/>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591,02 </w:t>
            </w:r>
          </w:p>
        </w:tc>
        <w:tc>
          <w:tcPr>
            <w:tcW w:w="1984" w:type="dxa"/>
            <w:gridSpan w:val="3"/>
            <w:tcBorders>
              <w:top w:val="single" w:sz="4" w:space="0" w:color="auto"/>
              <w:left w:val="nil"/>
              <w:bottom w:val="single" w:sz="4" w:space="0" w:color="auto"/>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2.251.786,95 </w:t>
            </w:r>
          </w:p>
        </w:tc>
        <w:tc>
          <w:tcPr>
            <w:tcW w:w="1134" w:type="dxa"/>
            <w:gridSpan w:val="2"/>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191 - CLÍNICA OBSTÉTRICA 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6</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3.224</w:t>
            </w:r>
          </w:p>
        </w:tc>
        <w:tc>
          <w:tcPr>
            <w:tcW w:w="1684" w:type="dxa"/>
            <w:gridSpan w:val="5"/>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533,99 </w:t>
            </w:r>
          </w:p>
        </w:tc>
        <w:tc>
          <w:tcPr>
            <w:tcW w:w="1984" w:type="dxa"/>
            <w:gridSpan w:val="3"/>
            <w:tcBorders>
              <w:top w:val="single" w:sz="4" w:space="0" w:color="auto"/>
              <w:left w:val="nil"/>
              <w:bottom w:val="single" w:sz="4" w:space="0" w:color="auto"/>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1.721.577,15 </w:t>
            </w:r>
          </w:p>
        </w:tc>
        <w:tc>
          <w:tcPr>
            <w:tcW w:w="1134" w:type="dxa"/>
            <w:gridSpan w:val="2"/>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195 - CLÍNICA MÉDICA 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47</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5.309</w:t>
            </w:r>
          </w:p>
        </w:tc>
        <w:tc>
          <w:tcPr>
            <w:tcW w:w="1684" w:type="dxa"/>
            <w:gridSpan w:val="5"/>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503,36 </w:t>
            </w:r>
          </w:p>
        </w:tc>
        <w:tc>
          <w:tcPr>
            <w:tcW w:w="1984" w:type="dxa"/>
            <w:gridSpan w:val="3"/>
            <w:tcBorders>
              <w:top w:val="single" w:sz="4" w:space="0" w:color="auto"/>
              <w:left w:val="nil"/>
              <w:bottom w:val="single" w:sz="4" w:space="0" w:color="auto"/>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2.672.316,32 </w:t>
            </w:r>
          </w:p>
        </w:tc>
        <w:tc>
          <w:tcPr>
            <w:tcW w:w="1134" w:type="dxa"/>
            <w:gridSpan w:val="2"/>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trHeight w:val="240"/>
        </w:trPr>
        <w:tc>
          <w:tcPr>
            <w:tcW w:w="3417" w:type="dxa"/>
            <w:gridSpan w:val="3"/>
            <w:tcBorders>
              <w:top w:val="nil"/>
              <w:left w:val="single" w:sz="4" w:space="0" w:color="000000"/>
              <w:bottom w:val="single" w:sz="4" w:space="0" w:color="000000"/>
              <w:right w:val="nil"/>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FO 198 - CLÍNICA PEDIÁTRICA²</w:t>
            </w:r>
          </w:p>
        </w:tc>
        <w:tc>
          <w:tcPr>
            <w:tcW w:w="993" w:type="dxa"/>
            <w:gridSpan w:val="2"/>
            <w:tcBorders>
              <w:top w:val="nil"/>
              <w:left w:val="single" w:sz="4" w:space="0" w:color="000000"/>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5</w:t>
            </w:r>
          </w:p>
        </w:tc>
        <w:tc>
          <w:tcPr>
            <w:tcW w:w="1151" w:type="dxa"/>
            <w:gridSpan w:val="3"/>
            <w:tcBorders>
              <w:top w:val="nil"/>
              <w:left w:val="nil"/>
              <w:bottom w:val="single" w:sz="4" w:space="0" w:color="auto"/>
              <w:right w:val="single" w:sz="4" w:space="0" w:color="auto"/>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1.665</w:t>
            </w:r>
          </w:p>
        </w:tc>
        <w:tc>
          <w:tcPr>
            <w:tcW w:w="1684" w:type="dxa"/>
            <w:gridSpan w:val="5"/>
            <w:tcBorders>
              <w:top w:val="nil"/>
              <w:left w:val="nil"/>
              <w:bottom w:val="single" w:sz="4" w:space="0" w:color="000000"/>
              <w:right w:val="single" w:sz="4" w:space="0" w:color="000000"/>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587,49 </w:t>
            </w:r>
          </w:p>
        </w:tc>
        <w:tc>
          <w:tcPr>
            <w:tcW w:w="1984" w:type="dxa"/>
            <w:gridSpan w:val="3"/>
            <w:tcBorders>
              <w:top w:val="single" w:sz="4" w:space="0" w:color="auto"/>
              <w:left w:val="nil"/>
              <w:bottom w:val="single" w:sz="4" w:space="0" w:color="000000"/>
              <w:right w:val="single" w:sz="4" w:space="0" w:color="000000"/>
            </w:tcBorders>
            <w:vAlign w:val="center"/>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978.176,75 </w:t>
            </w:r>
          </w:p>
        </w:tc>
        <w:tc>
          <w:tcPr>
            <w:tcW w:w="1134" w:type="dxa"/>
            <w:gridSpan w:val="2"/>
            <w:tcBorders>
              <w:top w:val="nil"/>
              <w:left w:val="nil"/>
              <w:bottom w:val="single" w:sz="4" w:space="0" w:color="auto"/>
              <w:right w:val="single" w:sz="4" w:space="0" w:color="auto"/>
            </w:tcBorders>
            <w:noWrap/>
            <w:vAlign w:val="bottom"/>
          </w:tcPr>
          <w:p w:rsidR="003D5B95" w:rsidRPr="00D779E7" w:rsidRDefault="003D5B95" w:rsidP="0029124B">
            <w:pPr>
              <w:rPr>
                <w:rFonts w:ascii="Arial" w:hAnsi="Arial" w:cs="Arial"/>
                <w:sz w:val="22"/>
                <w:szCs w:val="22"/>
              </w:rPr>
            </w:pPr>
            <w:r w:rsidRPr="00D779E7">
              <w:rPr>
                <w:rFonts w:ascii="Arial" w:hAnsi="Arial" w:cs="Arial"/>
                <w:sz w:val="22"/>
                <w:szCs w:val="22"/>
              </w:rPr>
              <w:t> </w:t>
            </w:r>
          </w:p>
        </w:tc>
      </w:tr>
      <w:tr w:rsidR="003D5B95" w:rsidRPr="00D779E7" w:rsidTr="0029124B">
        <w:trPr>
          <w:trHeight w:val="240"/>
        </w:trPr>
        <w:tc>
          <w:tcPr>
            <w:tcW w:w="3417" w:type="dxa"/>
            <w:gridSpan w:val="3"/>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c>
          <w:tcPr>
            <w:tcW w:w="993" w:type="dxa"/>
            <w:gridSpan w:val="2"/>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151" w:type="dxa"/>
            <w:gridSpan w:val="3"/>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684" w:type="dxa"/>
            <w:gridSpan w:val="5"/>
            <w:tcBorders>
              <w:top w:val="nil"/>
              <w:left w:val="nil"/>
              <w:bottom w:val="nil"/>
              <w:right w:val="nil"/>
            </w:tcBorders>
            <w:noWrap/>
            <w:vAlign w:val="bottom"/>
          </w:tcPr>
          <w:p w:rsidR="003D5B95" w:rsidRPr="00D779E7" w:rsidRDefault="003D5B95" w:rsidP="0029124B">
            <w:pPr>
              <w:jc w:val="center"/>
              <w:rPr>
                <w:rFonts w:ascii="Arial" w:hAnsi="Arial" w:cs="Arial"/>
                <w:sz w:val="22"/>
                <w:szCs w:val="22"/>
              </w:rPr>
            </w:pPr>
          </w:p>
        </w:tc>
        <w:tc>
          <w:tcPr>
            <w:tcW w:w="1984" w:type="dxa"/>
            <w:gridSpan w:val="3"/>
            <w:tcBorders>
              <w:top w:val="single" w:sz="4" w:space="0" w:color="000000"/>
              <w:left w:val="nil"/>
              <w:bottom w:val="nil"/>
              <w:right w:val="nil"/>
            </w:tcBorders>
            <w:noWrap/>
            <w:vAlign w:val="bottom"/>
          </w:tcPr>
          <w:p w:rsidR="003D5B95" w:rsidRPr="00D779E7" w:rsidRDefault="003D5B95" w:rsidP="0029124B">
            <w:pPr>
              <w:jc w:val="center"/>
              <w:rPr>
                <w:rFonts w:ascii="Arial" w:hAnsi="Arial" w:cs="Arial"/>
                <w:sz w:val="22"/>
                <w:szCs w:val="22"/>
              </w:rPr>
            </w:pPr>
            <w:r w:rsidRPr="00D779E7">
              <w:rPr>
                <w:rFonts w:ascii="Arial" w:hAnsi="Arial" w:cs="Arial"/>
                <w:sz w:val="22"/>
                <w:szCs w:val="22"/>
              </w:rPr>
              <w:t xml:space="preserve"> R$          7.623.857,17 </w:t>
            </w:r>
          </w:p>
        </w:tc>
        <w:tc>
          <w:tcPr>
            <w:tcW w:w="1134" w:type="dxa"/>
            <w:gridSpan w:val="2"/>
            <w:tcBorders>
              <w:top w:val="nil"/>
              <w:left w:val="nil"/>
              <w:bottom w:val="nil"/>
              <w:right w:val="nil"/>
            </w:tcBorders>
            <w:noWrap/>
            <w:vAlign w:val="bottom"/>
          </w:tcPr>
          <w:p w:rsidR="003D5B95" w:rsidRPr="00D779E7" w:rsidRDefault="003D5B95" w:rsidP="0029124B">
            <w:pPr>
              <w:rPr>
                <w:rFonts w:ascii="Arial" w:hAnsi="Arial" w:cs="Arial"/>
                <w:sz w:val="22"/>
                <w:szCs w:val="22"/>
              </w:rPr>
            </w:pPr>
          </w:p>
        </w:tc>
      </w:tr>
    </w:tbl>
    <w:p w:rsidR="003D5B95" w:rsidRPr="00D779E7" w:rsidRDefault="003D5B95" w:rsidP="0029124B">
      <w:pPr>
        <w:autoSpaceDE w:val="0"/>
        <w:autoSpaceDN w:val="0"/>
        <w:adjustRightInd w:val="0"/>
        <w:jc w:val="center"/>
        <w:rPr>
          <w:rFonts w:ascii="Arial" w:hAnsi="Arial" w:cs="Arial"/>
          <w:b/>
          <w:bCs/>
          <w:sz w:val="22"/>
          <w:szCs w:val="22"/>
        </w:rPr>
      </w:pPr>
    </w:p>
    <w:tbl>
      <w:tblPr>
        <w:tblW w:w="10363" w:type="dxa"/>
        <w:tblInd w:w="55" w:type="dxa"/>
        <w:tblCellMar>
          <w:left w:w="70" w:type="dxa"/>
          <w:right w:w="70" w:type="dxa"/>
        </w:tblCellMar>
        <w:tblLook w:val="00A0"/>
      </w:tblPr>
      <w:tblGrid>
        <w:gridCol w:w="7103"/>
        <w:gridCol w:w="3260"/>
      </w:tblGrid>
      <w:tr w:rsidR="003D5B95" w:rsidRPr="00D779E7" w:rsidTr="0029124B">
        <w:trPr>
          <w:trHeight w:val="255"/>
        </w:trPr>
        <w:tc>
          <w:tcPr>
            <w:tcW w:w="7103" w:type="dxa"/>
            <w:tcBorders>
              <w:top w:val="single" w:sz="4" w:space="0" w:color="auto"/>
              <w:left w:val="single" w:sz="4" w:space="0" w:color="auto"/>
              <w:bottom w:val="single" w:sz="4" w:space="0" w:color="auto"/>
              <w:right w:val="nil"/>
            </w:tcBorders>
            <w:noWrap/>
            <w:vAlign w:val="bottom"/>
          </w:tcPr>
          <w:p w:rsidR="003D5B95" w:rsidRPr="00D779E7" w:rsidRDefault="003D5B95" w:rsidP="0029124B">
            <w:pPr>
              <w:rPr>
                <w:rFonts w:ascii="Arial" w:hAnsi="Arial" w:cs="Arial"/>
                <w:b/>
                <w:bCs/>
                <w:sz w:val="22"/>
                <w:szCs w:val="22"/>
                <w:lang w:val="pt-BR"/>
              </w:rPr>
            </w:pPr>
            <w:r w:rsidRPr="00D779E7">
              <w:rPr>
                <w:rFonts w:ascii="Arial" w:hAnsi="Arial" w:cs="Arial"/>
                <w:b/>
                <w:bCs/>
                <w:sz w:val="22"/>
                <w:szCs w:val="22"/>
                <w:lang w:val="pt-BR"/>
              </w:rPr>
              <w:t>TOTAL ANUAL OFERTADO PARA OS SERVIÇOS AMBULATORIAIS E HOSPITALARES</w:t>
            </w:r>
          </w:p>
        </w:tc>
        <w:tc>
          <w:tcPr>
            <w:tcW w:w="3260" w:type="dxa"/>
            <w:tcBorders>
              <w:top w:val="single" w:sz="4" w:space="0" w:color="auto"/>
              <w:left w:val="single" w:sz="4" w:space="0" w:color="auto"/>
              <w:bottom w:val="single" w:sz="4" w:space="0" w:color="auto"/>
              <w:right w:val="single" w:sz="4" w:space="0" w:color="auto"/>
            </w:tcBorders>
            <w:noWrap/>
            <w:vAlign w:val="center"/>
          </w:tcPr>
          <w:p w:rsidR="003D5B95" w:rsidRPr="00D779E7" w:rsidRDefault="003D5B95" w:rsidP="0029124B">
            <w:pPr>
              <w:jc w:val="center"/>
              <w:rPr>
                <w:rFonts w:ascii="Arial" w:hAnsi="Arial" w:cs="Arial"/>
                <w:b/>
                <w:bCs/>
                <w:sz w:val="22"/>
                <w:szCs w:val="22"/>
              </w:rPr>
            </w:pPr>
            <w:r w:rsidRPr="00D779E7">
              <w:rPr>
                <w:rFonts w:ascii="Arial" w:hAnsi="Arial" w:cs="Arial"/>
                <w:b/>
                <w:bCs/>
                <w:sz w:val="22"/>
                <w:szCs w:val="22"/>
              </w:rPr>
              <w:t>R$ ......................</w:t>
            </w:r>
          </w:p>
        </w:tc>
      </w:tr>
    </w:tbl>
    <w:p w:rsidR="003D5B95" w:rsidRPr="00D779E7" w:rsidRDefault="003D5B95" w:rsidP="0029124B">
      <w:pPr>
        <w:autoSpaceDE w:val="0"/>
        <w:autoSpaceDN w:val="0"/>
        <w:adjustRightInd w:val="0"/>
        <w:jc w:val="both"/>
        <w:rPr>
          <w:rFonts w:ascii="Arial" w:hAnsi="Arial" w:cs="Arial"/>
          <w:bCs/>
          <w:sz w:val="22"/>
          <w:szCs w:val="22"/>
          <w:lang w:val="pt-BR"/>
        </w:rPr>
      </w:pPr>
      <w:r w:rsidRPr="00D779E7">
        <w:rPr>
          <w:rFonts w:ascii="Arial" w:hAnsi="Arial" w:cs="Arial"/>
          <w:bCs/>
          <w:sz w:val="22"/>
          <w:szCs w:val="22"/>
          <w:lang w:val="pt-BR"/>
        </w:rPr>
        <w:t xml:space="preserve">¹ Nº de Leitos com base nos parâmetros constantes na </w:t>
      </w:r>
      <w:r w:rsidRPr="00D779E7">
        <w:rPr>
          <w:rFonts w:ascii="Arial" w:hAnsi="Arial" w:cs="Arial"/>
          <w:sz w:val="22"/>
          <w:szCs w:val="22"/>
          <w:lang w:val="pt-BR"/>
        </w:rPr>
        <w:t xml:space="preserve">Portaria nº 1.631 GM/MS, de 01/10/2015 </w:t>
      </w:r>
      <w:r w:rsidRPr="00D779E7">
        <w:rPr>
          <w:rFonts w:ascii="Arial" w:hAnsi="Arial" w:cs="Arial"/>
          <w:bCs/>
          <w:sz w:val="22"/>
          <w:szCs w:val="22"/>
          <w:lang w:val="pt-BR"/>
        </w:rPr>
        <w:t>e considerando a população da microrregião, o nº de leitos cadastrados no CNES e o nº de leitos oferecidos pelo HRAD</w:t>
      </w:r>
    </w:p>
    <w:p w:rsidR="003D5B95" w:rsidRPr="00D779E7" w:rsidRDefault="003D5B95" w:rsidP="0029124B">
      <w:pPr>
        <w:autoSpaceDE w:val="0"/>
        <w:autoSpaceDN w:val="0"/>
        <w:adjustRightInd w:val="0"/>
        <w:jc w:val="both"/>
        <w:rPr>
          <w:rFonts w:ascii="Arial" w:hAnsi="Arial" w:cs="Arial"/>
          <w:bCs/>
          <w:sz w:val="22"/>
          <w:szCs w:val="22"/>
          <w:lang w:val="pt-BR"/>
        </w:rPr>
      </w:pPr>
      <w:r w:rsidRPr="00D779E7">
        <w:rPr>
          <w:rFonts w:ascii="Arial" w:hAnsi="Arial" w:cs="Arial"/>
          <w:bCs/>
          <w:sz w:val="22"/>
          <w:szCs w:val="22"/>
          <w:lang w:val="pt-BR"/>
        </w:rPr>
        <w:t>² O procedimento a ser contratado contempla todos os procedimentos e serviços necessários à prestação da assistência à saúde aos usuários do SUS.</w:t>
      </w:r>
    </w:p>
    <w:p w:rsidR="003D5B95" w:rsidRPr="00D779E7" w:rsidRDefault="003D5B95" w:rsidP="0029124B">
      <w:pPr>
        <w:autoSpaceDE w:val="0"/>
        <w:autoSpaceDN w:val="0"/>
        <w:adjustRightInd w:val="0"/>
        <w:jc w:val="both"/>
        <w:rPr>
          <w:rFonts w:ascii="Arial" w:hAnsi="Arial" w:cs="Arial"/>
          <w:bCs/>
          <w:sz w:val="22"/>
          <w:szCs w:val="22"/>
          <w:lang w:val="pt-BR"/>
        </w:rPr>
      </w:pPr>
      <w:r w:rsidRPr="00D779E7">
        <w:rPr>
          <w:rFonts w:ascii="Arial" w:hAnsi="Arial" w:cs="Arial"/>
          <w:bCs/>
          <w:sz w:val="22"/>
          <w:szCs w:val="22"/>
          <w:lang w:val="pt-BR"/>
        </w:rPr>
        <w:t>³ Os valores a serem pagos pelas diárias de UTI já estão incluídos no custo Médio das AIH´s</w:t>
      </w:r>
    </w:p>
    <w:p w:rsidR="003D5B95" w:rsidRPr="00D779E7" w:rsidRDefault="003D5B95" w:rsidP="0029124B">
      <w:pPr>
        <w:autoSpaceDE w:val="0"/>
        <w:autoSpaceDN w:val="0"/>
        <w:adjustRightInd w:val="0"/>
        <w:jc w:val="center"/>
        <w:rPr>
          <w:rFonts w:ascii="Arial" w:hAnsi="Arial" w:cs="Arial"/>
          <w:sz w:val="22"/>
          <w:szCs w:val="22"/>
          <w:lang w:val="pt-BR"/>
        </w:rPr>
      </w:pPr>
    </w:p>
    <w:p w:rsidR="003D5B95" w:rsidRPr="00D779E7" w:rsidRDefault="003D5B95" w:rsidP="0029124B">
      <w:pPr>
        <w:autoSpaceDE w:val="0"/>
        <w:autoSpaceDN w:val="0"/>
        <w:adjustRightInd w:val="0"/>
        <w:jc w:val="both"/>
        <w:rPr>
          <w:rFonts w:ascii="Arial" w:hAnsi="Arial" w:cs="Arial"/>
          <w:sz w:val="22"/>
          <w:szCs w:val="22"/>
          <w:lang w:val="pt-BR"/>
        </w:rPr>
      </w:pPr>
      <w:r w:rsidRPr="00D779E7">
        <w:rPr>
          <w:rFonts w:ascii="Arial" w:hAnsi="Arial" w:cs="Arial"/>
          <w:sz w:val="22"/>
          <w:szCs w:val="22"/>
          <w:lang w:val="pt-BR"/>
        </w:rPr>
        <w:t>Os serviços deverão ser oferecidos em conformidade com a programação estabelecida em Portaria ministerial específica que credenciou o serviço.</w:t>
      </w:r>
    </w:p>
    <w:p w:rsidR="003D5B95" w:rsidRPr="00D779E7" w:rsidRDefault="003D5B95" w:rsidP="0029124B">
      <w:pPr>
        <w:autoSpaceDE w:val="0"/>
        <w:autoSpaceDN w:val="0"/>
        <w:adjustRightInd w:val="0"/>
        <w:jc w:val="both"/>
        <w:rPr>
          <w:rFonts w:ascii="Arial" w:hAnsi="Arial" w:cs="Arial"/>
          <w:sz w:val="22"/>
          <w:szCs w:val="22"/>
          <w:lang w:val="pt-BR"/>
        </w:rPr>
      </w:pPr>
    </w:p>
    <w:p w:rsidR="003D5B95" w:rsidRPr="00D779E7" w:rsidRDefault="003D5B95" w:rsidP="0029124B">
      <w:pPr>
        <w:autoSpaceDE w:val="0"/>
        <w:autoSpaceDN w:val="0"/>
        <w:adjustRightInd w:val="0"/>
        <w:jc w:val="both"/>
        <w:rPr>
          <w:rFonts w:ascii="Arial" w:hAnsi="Arial" w:cs="Arial"/>
          <w:sz w:val="22"/>
          <w:szCs w:val="22"/>
          <w:lang w:val="pt-BR"/>
        </w:rPr>
      </w:pPr>
    </w:p>
    <w:p w:rsidR="003D5B95" w:rsidRPr="00D779E7" w:rsidRDefault="003D5B95" w:rsidP="0029124B">
      <w:pPr>
        <w:autoSpaceDE w:val="0"/>
        <w:autoSpaceDN w:val="0"/>
        <w:adjustRightInd w:val="0"/>
        <w:jc w:val="both"/>
        <w:rPr>
          <w:rFonts w:ascii="Arial" w:hAnsi="Arial" w:cs="Arial"/>
          <w:sz w:val="22"/>
          <w:szCs w:val="22"/>
          <w:lang w:val="pt-BR"/>
        </w:rPr>
      </w:pPr>
    </w:p>
    <w:p w:rsidR="003D5B95" w:rsidRPr="00D779E7" w:rsidRDefault="003D5B95" w:rsidP="0029124B">
      <w:pPr>
        <w:autoSpaceDE w:val="0"/>
        <w:autoSpaceDN w:val="0"/>
        <w:adjustRightInd w:val="0"/>
        <w:jc w:val="center"/>
        <w:rPr>
          <w:rFonts w:ascii="Arial" w:hAnsi="Arial" w:cs="Arial"/>
          <w:sz w:val="22"/>
          <w:szCs w:val="22"/>
          <w:lang w:val="pt-BR"/>
        </w:rPr>
      </w:pPr>
      <w:r w:rsidRPr="00D779E7">
        <w:rPr>
          <w:rFonts w:ascii="Arial" w:hAnsi="Arial" w:cs="Arial"/>
          <w:sz w:val="22"/>
          <w:szCs w:val="22"/>
          <w:lang w:val="pt-BR"/>
        </w:rPr>
        <w:t>Patos de Minas, _____ de _______ de  2015.</w:t>
      </w:r>
    </w:p>
    <w:p w:rsidR="003D5B95" w:rsidRPr="00D779E7" w:rsidRDefault="003D5B95" w:rsidP="0029124B">
      <w:pPr>
        <w:autoSpaceDE w:val="0"/>
        <w:autoSpaceDN w:val="0"/>
        <w:adjustRightInd w:val="0"/>
        <w:jc w:val="center"/>
        <w:rPr>
          <w:rFonts w:ascii="Arial" w:hAnsi="Arial" w:cs="Arial"/>
          <w:sz w:val="22"/>
          <w:szCs w:val="22"/>
          <w:lang w:val="pt-BR"/>
        </w:rPr>
      </w:pPr>
    </w:p>
    <w:p w:rsidR="003D5B95" w:rsidRPr="00D779E7" w:rsidRDefault="003D5B95" w:rsidP="0029124B">
      <w:pPr>
        <w:autoSpaceDE w:val="0"/>
        <w:autoSpaceDN w:val="0"/>
        <w:adjustRightInd w:val="0"/>
        <w:jc w:val="center"/>
        <w:rPr>
          <w:rFonts w:ascii="Arial" w:hAnsi="Arial" w:cs="Arial"/>
          <w:sz w:val="22"/>
          <w:szCs w:val="22"/>
          <w:lang w:val="pt-BR"/>
        </w:rPr>
      </w:pPr>
    </w:p>
    <w:p w:rsidR="003D5B95" w:rsidRPr="00D779E7" w:rsidRDefault="003D5B95" w:rsidP="0029124B">
      <w:pPr>
        <w:autoSpaceDE w:val="0"/>
        <w:autoSpaceDN w:val="0"/>
        <w:adjustRightInd w:val="0"/>
        <w:jc w:val="center"/>
        <w:rPr>
          <w:rFonts w:ascii="Arial" w:hAnsi="Arial" w:cs="Arial"/>
          <w:sz w:val="22"/>
          <w:szCs w:val="22"/>
          <w:lang w:val="pt-BR"/>
        </w:rPr>
      </w:pPr>
    </w:p>
    <w:p w:rsidR="003D5B95" w:rsidRPr="00D779E7" w:rsidRDefault="003D5B95" w:rsidP="0029124B">
      <w:pPr>
        <w:autoSpaceDE w:val="0"/>
        <w:autoSpaceDN w:val="0"/>
        <w:adjustRightInd w:val="0"/>
        <w:jc w:val="center"/>
        <w:rPr>
          <w:rFonts w:ascii="Arial" w:hAnsi="Arial" w:cs="Arial"/>
          <w:sz w:val="22"/>
          <w:szCs w:val="22"/>
          <w:lang w:val="pt-BR"/>
        </w:rPr>
      </w:pPr>
    </w:p>
    <w:p w:rsidR="003D5B95" w:rsidRPr="00D779E7" w:rsidRDefault="003D5B95" w:rsidP="0029124B">
      <w:pPr>
        <w:autoSpaceDE w:val="0"/>
        <w:autoSpaceDN w:val="0"/>
        <w:adjustRightInd w:val="0"/>
        <w:jc w:val="center"/>
        <w:rPr>
          <w:rFonts w:ascii="Arial" w:hAnsi="Arial" w:cs="Arial"/>
          <w:sz w:val="22"/>
          <w:szCs w:val="22"/>
          <w:lang w:val="pt-BR"/>
        </w:rPr>
      </w:pPr>
      <w:r w:rsidRPr="00D779E7">
        <w:rPr>
          <w:rFonts w:ascii="Arial" w:hAnsi="Arial" w:cs="Arial"/>
          <w:sz w:val="22"/>
          <w:szCs w:val="22"/>
          <w:lang w:val="pt-BR"/>
        </w:rPr>
        <w:t>________________________________________</w:t>
      </w:r>
    </w:p>
    <w:p w:rsidR="003D5B95" w:rsidRPr="00D779E7" w:rsidRDefault="003D5B95" w:rsidP="0029124B">
      <w:pPr>
        <w:autoSpaceDE w:val="0"/>
        <w:autoSpaceDN w:val="0"/>
        <w:adjustRightInd w:val="0"/>
        <w:jc w:val="center"/>
        <w:rPr>
          <w:rFonts w:ascii="Arial" w:hAnsi="Arial" w:cs="Arial"/>
          <w:sz w:val="22"/>
          <w:szCs w:val="22"/>
          <w:lang w:val="pt-BR"/>
        </w:rPr>
      </w:pPr>
      <w:r w:rsidRPr="00D779E7">
        <w:rPr>
          <w:rFonts w:ascii="Arial" w:hAnsi="Arial" w:cs="Arial"/>
          <w:sz w:val="22"/>
          <w:szCs w:val="22"/>
          <w:lang w:val="pt-BR"/>
        </w:rPr>
        <w:t>Nome e assinatura do representante legal da empresa.</w:t>
      </w:r>
    </w:p>
    <w:p w:rsidR="003D5B95" w:rsidRPr="00D779E7" w:rsidRDefault="003D5B95" w:rsidP="00E77073">
      <w:pPr>
        <w:autoSpaceDE w:val="0"/>
        <w:autoSpaceDN w:val="0"/>
        <w:adjustRightInd w:val="0"/>
        <w:spacing w:line="360" w:lineRule="auto"/>
        <w:jc w:val="both"/>
        <w:rPr>
          <w:rFonts w:ascii="Arial" w:hAnsi="Arial" w:cs="Arial"/>
          <w:sz w:val="22"/>
          <w:szCs w:val="22"/>
          <w:lang w:val="pt-BR"/>
        </w:rPr>
      </w:pPr>
    </w:p>
    <w:sectPr w:rsidR="003D5B95" w:rsidRPr="00D779E7" w:rsidSect="00283056">
      <w:headerReference w:type="default" r:id="rId8"/>
      <w:footerReference w:type="even" r:id="rId9"/>
      <w:footerReference w:type="default" r:id="rId10"/>
      <w:pgSz w:w="11900" w:h="16840"/>
      <w:pgMar w:top="2360" w:right="620" w:bottom="280" w:left="1260" w:header="1404" w:footer="14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95" w:rsidRDefault="003D5B95" w:rsidP="00283056">
      <w:r>
        <w:separator/>
      </w:r>
    </w:p>
  </w:endnote>
  <w:endnote w:type="continuationSeparator" w:id="0">
    <w:p w:rsidR="003D5B95" w:rsidRDefault="003D5B95" w:rsidP="00283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EZZPS+RotisSemiSerif">
    <w:altName w:val="Rotis Semi Seri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95" w:rsidRDefault="003D5B95" w:rsidP="001B65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5B95" w:rsidRDefault="003D5B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95" w:rsidRDefault="003D5B95" w:rsidP="001B65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D5B95" w:rsidRDefault="003D5B95" w:rsidP="005B552C">
    <w:pPr>
      <w:tabs>
        <w:tab w:val="center" w:pos="5010"/>
      </w:tabs>
      <w:spacing w:line="200" w:lineRule="exact"/>
    </w:pPr>
    <w:r>
      <w:rPr>
        <w:noProof/>
        <w:lang w:val="pt-BR" w:eastAsia="pt-BR"/>
      </w:rPr>
      <w:pict>
        <v:shapetype id="_x0000_t202" coordsize="21600,21600" o:spt="202" path="m,l,21600r21600,l21600,xe">
          <v:stroke joinstyle="miter"/>
          <v:path gradientshapeok="t" o:connecttype="rect"/>
        </v:shapetype>
        <v:shape id="_x0000_s2051" type="#_x0000_t202" style="position:absolute;margin-left:300.75pt;margin-top:760.75pt;width:25.25pt;height:11.7pt;z-index:-251658752;mso-position-horizontal-relative:page;mso-position-vertical-relative:page" filled="f" stroked="f">
          <v:textbox style="mso-next-textbox:#_x0000_s2051" inset="0,0,0,0">
            <w:txbxContent>
              <w:p w:rsidR="003D5B95" w:rsidRPr="0012564E" w:rsidRDefault="003D5B95" w:rsidP="0012564E">
                <w:pPr>
                  <w:rPr>
                    <w:szCs w:val="19"/>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95" w:rsidRDefault="003D5B95" w:rsidP="00283056">
      <w:r>
        <w:separator/>
      </w:r>
    </w:p>
  </w:footnote>
  <w:footnote w:type="continuationSeparator" w:id="0">
    <w:p w:rsidR="003D5B95" w:rsidRDefault="003D5B95" w:rsidP="00283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95" w:rsidRDefault="003D5B95">
    <w:pPr>
      <w:spacing w:line="200" w:lineRule="exact"/>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9pt;margin-top:-33.2pt;width:62.2pt;height:70.5pt;z-index:251658752;visibility:visible">
          <v:imagedata r:id="rId1" o:title=""/>
        </v:shape>
      </w:pict>
    </w:r>
    <w:r>
      <w:rPr>
        <w:noProof/>
        <w:lang w:val="pt-BR" w:eastAsia="pt-BR"/>
      </w:rPr>
      <w:pict>
        <v:shapetype id="_x0000_t202" coordsize="21600,21600" o:spt="202" path="m,l,21600r21600,l21600,xe">
          <v:stroke joinstyle="miter"/>
          <v:path gradientshapeok="t" o:connecttype="rect"/>
        </v:shapetype>
        <v:shape id="_x0000_s2050" type="#_x0000_t202" style="position:absolute;margin-left:180pt;margin-top:71.4pt;width:297pt;height:27.25pt;z-index:-251659776;mso-position-horizontal-relative:page;mso-position-vertical-relative:page" filled="f" stroked="f">
          <v:textbox style="mso-next-textbox:#_x0000_s2050" inset="0,0,0,0">
            <w:txbxContent>
              <w:p w:rsidR="003D5B95" w:rsidRPr="00F05E64" w:rsidRDefault="003D5B95">
                <w:pPr>
                  <w:spacing w:line="240" w:lineRule="exact"/>
                  <w:ind w:left="20" w:right="-35"/>
                  <w:rPr>
                    <w:rFonts w:ascii="Arial" w:hAnsi="Arial" w:cs="Arial"/>
                    <w:sz w:val="23"/>
                    <w:szCs w:val="23"/>
                    <w:lang w:val="pt-BR"/>
                  </w:rPr>
                </w:pPr>
                <w:r w:rsidRPr="00F05E64">
                  <w:rPr>
                    <w:rFonts w:ascii="Arial" w:hAnsi="Arial" w:cs="Arial"/>
                    <w:b/>
                    <w:i/>
                    <w:spacing w:val="3"/>
                    <w:sz w:val="23"/>
                    <w:szCs w:val="23"/>
                    <w:lang w:val="pt-BR"/>
                  </w:rPr>
                  <w:t>P</w:t>
                </w:r>
                <w:r w:rsidRPr="00F05E64">
                  <w:rPr>
                    <w:rFonts w:ascii="Arial" w:hAnsi="Arial" w:cs="Arial"/>
                    <w:b/>
                    <w:i/>
                    <w:spacing w:val="-1"/>
                    <w:sz w:val="23"/>
                    <w:szCs w:val="23"/>
                    <w:lang w:val="pt-BR"/>
                  </w:rPr>
                  <w:t>R</w:t>
                </w:r>
                <w:r w:rsidRPr="00F05E64">
                  <w:rPr>
                    <w:rFonts w:ascii="Arial" w:hAnsi="Arial" w:cs="Arial"/>
                    <w:b/>
                    <w:i/>
                    <w:sz w:val="23"/>
                    <w:szCs w:val="23"/>
                    <w:lang w:val="pt-BR"/>
                  </w:rPr>
                  <w:t>E</w:t>
                </w:r>
                <w:r w:rsidRPr="00F05E64">
                  <w:rPr>
                    <w:rFonts w:ascii="Arial" w:hAnsi="Arial" w:cs="Arial"/>
                    <w:b/>
                    <w:i/>
                    <w:spacing w:val="-1"/>
                    <w:sz w:val="23"/>
                    <w:szCs w:val="23"/>
                    <w:lang w:val="pt-BR"/>
                  </w:rPr>
                  <w:t>F</w:t>
                </w:r>
                <w:r w:rsidRPr="00F05E64">
                  <w:rPr>
                    <w:rFonts w:ascii="Arial" w:hAnsi="Arial" w:cs="Arial"/>
                    <w:b/>
                    <w:i/>
                    <w:sz w:val="23"/>
                    <w:szCs w:val="23"/>
                    <w:lang w:val="pt-BR"/>
                  </w:rPr>
                  <w:t>E</w:t>
                </w:r>
                <w:r w:rsidRPr="00F05E64">
                  <w:rPr>
                    <w:rFonts w:ascii="Arial" w:hAnsi="Arial" w:cs="Arial"/>
                    <w:b/>
                    <w:i/>
                    <w:spacing w:val="2"/>
                    <w:sz w:val="23"/>
                    <w:szCs w:val="23"/>
                    <w:lang w:val="pt-BR"/>
                  </w:rPr>
                  <w:t>I</w:t>
                </w:r>
                <w:r w:rsidRPr="00F05E64">
                  <w:rPr>
                    <w:rFonts w:ascii="Arial" w:hAnsi="Arial" w:cs="Arial"/>
                    <w:b/>
                    <w:i/>
                    <w:spacing w:val="-1"/>
                    <w:sz w:val="23"/>
                    <w:szCs w:val="23"/>
                    <w:lang w:val="pt-BR"/>
                  </w:rPr>
                  <w:t>TUR</w:t>
                </w:r>
                <w:r w:rsidRPr="00F05E64">
                  <w:rPr>
                    <w:rFonts w:ascii="Arial" w:hAnsi="Arial" w:cs="Arial"/>
                    <w:b/>
                    <w:i/>
                    <w:sz w:val="23"/>
                    <w:szCs w:val="23"/>
                    <w:lang w:val="pt-BR"/>
                  </w:rPr>
                  <w:t>A</w:t>
                </w:r>
                <w:r w:rsidRPr="00F05E64">
                  <w:rPr>
                    <w:rFonts w:ascii="Arial" w:hAnsi="Arial" w:cs="Arial"/>
                    <w:b/>
                    <w:i/>
                    <w:spacing w:val="11"/>
                    <w:sz w:val="23"/>
                    <w:szCs w:val="23"/>
                    <w:lang w:val="pt-BR"/>
                  </w:rPr>
                  <w:t xml:space="preserve"> </w:t>
                </w:r>
                <w:r w:rsidRPr="00F05E64">
                  <w:rPr>
                    <w:rFonts w:ascii="Arial" w:hAnsi="Arial" w:cs="Arial"/>
                    <w:b/>
                    <w:i/>
                    <w:spacing w:val="-2"/>
                    <w:sz w:val="23"/>
                    <w:szCs w:val="23"/>
                    <w:lang w:val="pt-BR"/>
                  </w:rPr>
                  <w:t>M</w:t>
                </w:r>
                <w:r w:rsidRPr="00F05E64">
                  <w:rPr>
                    <w:rFonts w:ascii="Arial" w:hAnsi="Arial" w:cs="Arial"/>
                    <w:b/>
                    <w:i/>
                    <w:spacing w:val="-1"/>
                    <w:sz w:val="23"/>
                    <w:szCs w:val="23"/>
                    <w:lang w:val="pt-BR"/>
                  </w:rPr>
                  <w:t>UN</w:t>
                </w:r>
                <w:r w:rsidRPr="00F05E64">
                  <w:rPr>
                    <w:rFonts w:ascii="Arial" w:hAnsi="Arial" w:cs="Arial"/>
                    <w:b/>
                    <w:i/>
                    <w:sz w:val="23"/>
                    <w:szCs w:val="23"/>
                    <w:lang w:val="pt-BR"/>
                  </w:rPr>
                  <w:t>I</w:t>
                </w:r>
                <w:r w:rsidRPr="00F05E64">
                  <w:rPr>
                    <w:rFonts w:ascii="Arial" w:hAnsi="Arial" w:cs="Arial"/>
                    <w:b/>
                    <w:i/>
                    <w:spacing w:val="-1"/>
                    <w:sz w:val="23"/>
                    <w:szCs w:val="23"/>
                    <w:lang w:val="pt-BR"/>
                  </w:rPr>
                  <w:t>C</w:t>
                </w:r>
                <w:r w:rsidRPr="00F05E64">
                  <w:rPr>
                    <w:rFonts w:ascii="Arial" w:hAnsi="Arial" w:cs="Arial"/>
                    <w:b/>
                    <w:i/>
                    <w:spacing w:val="2"/>
                    <w:sz w:val="23"/>
                    <w:szCs w:val="23"/>
                    <w:lang w:val="pt-BR"/>
                  </w:rPr>
                  <w:t>I</w:t>
                </w:r>
                <w:r w:rsidRPr="00F05E64">
                  <w:rPr>
                    <w:rFonts w:ascii="Arial" w:hAnsi="Arial" w:cs="Arial"/>
                    <w:b/>
                    <w:i/>
                    <w:spacing w:val="-14"/>
                    <w:sz w:val="23"/>
                    <w:szCs w:val="23"/>
                    <w:lang w:val="pt-BR"/>
                  </w:rPr>
                  <w:t>P</w:t>
                </w:r>
                <w:r w:rsidRPr="00F05E64">
                  <w:rPr>
                    <w:rFonts w:ascii="Arial" w:hAnsi="Arial" w:cs="Arial"/>
                    <w:b/>
                    <w:i/>
                    <w:spacing w:val="-1"/>
                    <w:sz w:val="23"/>
                    <w:szCs w:val="23"/>
                    <w:lang w:val="pt-BR"/>
                  </w:rPr>
                  <w:t>A</w:t>
                </w:r>
                <w:r w:rsidRPr="00F05E64">
                  <w:rPr>
                    <w:rFonts w:ascii="Arial" w:hAnsi="Arial" w:cs="Arial"/>
                    <w:b/>
                    <w:i/>
                    <w:sz w:val="23"/>
                    <w:szCs w:val="23"/>
                    <w:lang w:val="pt-BR"/>
                  </w:rPr>
                  <w:t>L</w:t>
                </w:r>
                <w:r w:rsidRPr="00F05E64">
                  <w:rPr>
                    <w:rFonts w:ascii="Arial" w:hAnsi="Arial" w:cs="Arial"/>
                    <w:b/>
                    <w:i/>
                    <w:spacing w:val="8"/>
                    <w:sz w:val="23"/>
                    <w:szCs w:val="23"/>
                    <w:lang w:val="pt-BR"/>
                  </w:rPr>
                  <w:t xml:space="preserve"> </w:t>
                </w:r>
                <w:r w:rsidRPr="00F05E64">
                  <w:rPr>
                    <w:rFonts w:ascii="Arial" w:hAnsi="Arial" w:cs="Arial"/>
                    <w:b/>
                    <w:i/>
                    <w:spacing w:val="-1"/>
                    <w:sz w:val="23"/>
                    <w:szCs w:val="23"/>
                    <w:lang w:val="pt-BR"/>
                  </w:rPr>
                  <w:t>D</w:t>
                </w:r>
                <w:r w:rsidRPr="00F05E64">
                  <w:rPr>
                    <w:rFonts w:ascii="Arial" w:hAnsi="Arial" w:cs="Arial"/>
                    <w:b/>
                    <w:i/>
                    <w:sz w:val="23"/>
                    <w:szCs w:val="23"/>
                    <w:lang w:val="pt-BR"/>
                  </w:rPr>
                  <w:t>E</w:t>
                </w:r>
                <w:r w:rsidRPr="00F05E64">
                  <w:rPr>
                    <w:rFonts w:ascii="Arial" w:hAnsi="Arial" w:cs="Arial"/>
                    <w:b/>
                    <w:i/>
                    <w:spacing w:val="7"/>
                    <w:sz w:val="23"/>
                    <w:szCs w:val="23"/>
                    <w:lang w:val="pt-BR"/>
                  </w:rPr>
                  <w:t xml:space="preserve"> </w:t>
                </w:r>
                <w:r w:rsidRPr="00F05E64">
                  <w:rPr>
                    <w:rFonts w:ascii="Arial" w:hAnsi="Arial" w:cs="Arial"/>
                    <w:b/>
                    <w:i/>
                    <w:sz w:val="23"/>
                    <w:szCs w:val="23"/>
                    <w:lang w:val="pt-BR"/>
                  </w:rPr>
                  <w:t>P</w:t>
                </w:r>
                <w:r w:rsidRPr="00F05E64">
                  <w:rPr>
                    <w:rFonts w:ascii="Arial" w:hAnsi="Arial" w:cs="Arial"/>
                    <w:b/>
                    <w:i/>
                    <w:spacing w:val="-2"/>
                    <w:sz w:val="23"/>
                    <w:szCs w:val="23"/>
                    <w:lang w:val="pt-BR"/>
                  </w:rPr>
                  <w:t>ATOS DE MINAS</w:t>
                </w:r>
              </w:p>
              <w:p w:rsidR="003D5B95" w:rsidRDefault="003D5B95">
                <w:pPr>
                  <w:spacing w:before="6"/>
                  <w:ind w:left="411"/>
                  <w:rPr>
                    <w:rFonts w:ascii="Arial" w:hAnsi="Arial" w:cs="Arial"/>
                    <w:sz w:val="23"/>
                    <w:szCs w:val="23"/>
                  </w:rPr>
                </w:pPr>
                <w:r>
                  <w:rPr>
                    <w:rFonts w:ascii="Arial" w:hAnsi="Arial" w:cs="Arial"/>
                    <w:b/>
                    <w:i/>
                    <w:sz w:val="23"/>
                    <w:szCs w:val="23"/>
                  </w:rPr>
                  <w:t>SE</w:t>
                </w:r>
                <w:r>
                  <w:rPr>
                    <w:rFonts w:ascii="Arial" w:hAnsi="Arial" w:cs="Arial"/>
                    <w:b/>
                    <w:i/>
                    <w:spacing w:val="-1"/>
                    <w:sz w:val="23"/>
                    <w:szCs w:val="23"/>
                  </w:rPr>
                  <w:t>C</w:t>
                </w:r>
                <w:r>
                  <w:rPr>
                    <w:rFonts w:ascii="Arial" w:hAnsi="Arial" w:cs="Arial"/>
                    <w:b/>
                    <w:i/>
                    <w:spacing w:val="2"/>
                    <w:sz w:val="23"/>
                    <w:szCs w:val="23"/>
                  </w:rPr>
                  <w:t>R</w:t>
                </w:r>
                <w:r>
                  <w:rPr>
                    <w:rFonts w:ascii="Arial" w:hAnsi="Arial" w:cs="Arial"/>
                    <w:b/>
                    <w:i/>
                    <w:sz w:val="23"/>
                    <w:szCs w:val="23"/>
                  </w:rPr>
                  <w:t>E</w:t>
                </w:r>
                <w:r>
                  <w:rPr>
                    <w:rFonts w:ascii="Arial" w:hAnsi="Arial" w:cs="Arial"/>
                    <w:b/>
                    <w:i/>
                    <w:spacing w:val="-18"/>
                    <w:sz w:val="23"/>
                    <w:szCs w:val="23"/>
                  </w:rPr>
                  <w:t>T</w:t>
                </w:r>
                <w:r>
                  <w:rPr>
                    <w:rFonts w:ascii="Arial" w:hAnsi="Arial" w:cs="Arial"/>
                    <w:b/>
                    <w:i/>
                    <w:spacing w:val="-1"/>
                    <w:sz w:val="23"/>
                    <w:szCs w:val="23"/>
                  </w:rPr>
                  <w:t>AR</w:t>
                </w:r>
                <w:r>
                  <w:rPr>
                    <w:rFonts w:ascii="Arial" w:hAnsi="Arial" w:cs="Arial"/>
                    <w:b/>
                    <w:i/>
                    <w:spacing w:val="2"/>
                    <w:sz w:val="23"/>
                    <w:szCs w:val="23"/>
                  </w:rPr>
                  <w:t>I</w:t>
                </w:r>
                <w:r>
                  <w:rPr>
                    <w:rFonts w:ascii="Arial" w:hAnsi="Arial" w:cs="Arial"/>
                    <w:b/>
                    <w:i/>
                    <w:sz w:val="23"/>
                    <w:szCs w:val="23"/>
                  </w:rPr>
                  <w:t>A</w:t>
                </w:r>
                <w:r>
                  <w:rPr>
                    <w:rFonts w:ascii="Arial" w:hAnsi="Arial" w:cs="Arial"/>
                    <w:b/>
                    <w:i/>
                    <w:spacing w:val="8"/>
                    <w:sz w:val="23"/>
                    <w:szCs w:val="23"/>
                  </w:rPr>
                  <w:t xml:space="preserve"> </w:t>
                </w:r>
                <w:r>
                  <w:rPr>
                    <w:rFonts w:ascii="Arial" w:hAnsi="Arial" w:cs="Arial"/>
                    <w:b/>
                    <w:i/>
                    <w:spacing w:val="-5"/>
                    <w:sz w:val="23"/>
                    <w:szCs w:val="23"/>
                  </w:rPr>
                  <w:t>M</w:t>
                </w:r>
                <w:r>
                  <w:rPr>
                    <w:rFonts w:ascii="Arial" w:hAnsi="Arial" w:cs="Arial"/>
                    <w:b/>
                    <w:i/>
                    <w:spacing w:val="2"/>
                    <w:sz w:val="23"/>
                    <w:szCs w:val="23"/>
                  </w:rPr>
                  <w:t>U</w:t>
                </w:r>
                <w:r>
                  <w:rPr>
                    <w:rFonts w:ascii="Arial" w:hAnsi="Arial" w:cs="Arial"/>
                    <w:b/>
                    <w:i/>
                    <w:spacing w:val="-1"/>
                    <w:sz w:val="23"/>
                    <w:szCs w:val="23"/>
                  </w:rPr>
                  <w:t>N</w:t>
                </w:r>
                <w:r>
                  <w:rPr>
                    <w:rFonts w:ascii="Arial" w:hAnsi="Arial" w:cs="Arial"/>
                    <w:b/>
                    <w:i/>
                    <w:sz w:val="23"/>
                    <w:szCs w:val="23"/>
                  </w:rPr>
                  <w:t>I</w:t>
                </w:r>
                <w:r>
                  <w:rPr>
                    <w:rFonts w:ascii="Arial" w:hAnsi="Arial" w:cs="Arial"/>
                    <w:b/>
                    <w:i/>
                    <w:spacing w:val="-1"/>
                    <w:sz w:val="23"/>
                    <w:szCs w:val="23"/>
                  </w:rPr>
                  <w:t>C</w:t>
                </w:r>
                <w:r>
                  <w:rPr>
                    <w:rFonts w:ascii="Arial" w:hAnsi="Arial" w:cs="Arial"/>
                    <w:b/>
                    <w:i/>
                    <w:spacing w:val="2"/>
                    <w:sz w:val="23"/>
                    <w:szCs w:val="23"/>
                  </w:rPr>
                  <w:t>I</w:t>
                </w:r>
                <w:r>
                  <w:rPr>
                    <w:rFonts w:ascii="Arial" w:hAnsi="Arial" w:cs="Arial"/>
                    <w:b/>
                    <w:i/>
                    <w:spacing w:val="-17"/>
                    <w:sz w:val="23"/>
                    <w:szCs w:val="23"/>
                  </w:rPr>
                  <w:t>P</w:t>
                </w:r>
                <w:r>
                  <w:rPr>
                    <w:rFonts w:ascii="Arial" w:hAnsi="Arial" w:cs="Arial"/>
                    <w:b/>
                    <w:i/>
                    <w:spacing w:val="-1"/>
                    <w:sz w:val="23"/>
                    <w:szCs w:val="23"/>
                  </w:rPr>
                  <w:t>A</w:t>
                </w:r>
                <w:r>
                  <w:rPr>
                    <w:rFonts w:ascii="Arial" w:hAnsi="Arial" w:cs="Arial"/>
                    <w:b/>
                    <w:i/>
                    <w:sz w:val="23"/>
                    <w:szCs w:val="23"/>
                  </w:rPr>
                  <w:t>L</w:t>
                </w:r>
                <w:r>
                  <w:rPr>
                    <w:rFonts w:ascii="Arial" w:hAnsi="Arial" w:cs="Arial"/>
                    <w:b/>
                    <w:i/>
                    <w:spacing w:val="11"/>
                    <w:sz w:val="23"/>
                    <w:szCs w:val="23"/>
                  </w:rPr>
                  <w:t xml:space="preserve"> </w:t>
                </w:r>
                <w:r>
                  <w:rPr>
                    <w:rFonts w:ascii="Arial" w:hAnsi="Arial" w:cs="Arial"/>
                    <w:b/>
                    <w:i/>
                    <w:spacing w:val="-1"/>
                    <w:sz w:val="23"/>
                    <w:szCs w:val="23"/>
                  </w:rPr>
                  <w:t>D</w:t>
                </w:r>
                <w:r>
                  <w:rPr>
                    <w:rFonts w:ascii="Arial" w:hAnsi="Arial" w:cs="Arial"/>
                    <w:b/>
                    <w:i/>
                    <w:sz w:val="23"/>
                    <w:szCs w:val="23"/>
                  </w:rPr>
                  <w:t>E</w:t>
                </w:r>
                <w:r>
                  <w:rPr>
                    <w:rFonts w:ascii="Arial" w:hAnsi="Arial" w:cs="Arial"/>
                    <w:b/>
                    <w:i/>
                    <w:spacing w:val="4"/>
                    <w:sz w:val="23"/>
                    <w:szCs w:val="23"/>
                  </w:rPr>
                  <w:t xml:space="preserve"> </w:t>
                </w:r>
                <w:r>
                  <w:rPr>
                    <w:rFonts w:ascii="Arial" w:hAnsi="Arial" w:cs="Arial"/>
                    <w:b/>
                    <w:i/>
                    <w:spacing w:val="3"/>
                    <w:w w:val="101"/>
                    <w:sz w:val="23"/>
                    <w:szCs w:val="23"/>
                  </w:rPr>
                  <w:t>S</w:t>
                </w:r>
                <w:r>
                  <w:rPr>
                    <w:rFonts w:ascii="Arial" w:hAnsi="Arial" w:cs="Arial"/>
                    <w:b/>
                    <w:i/>
                    <w:spacing w:val="-1"/>
                    <w:w w:val="101"/>
                    <w:sz w:val="23"/>
                    <w:szCs w:val="23"/>
                  </w:rPr>
                  <w:t>AÚD</w:t>
                </w:r>
                <w:r>
                  <w:rPr>
                    <w:rFonts w:ascii="Arial" w:hAnsi="Arial" w:cs="Arial"/>
                    <w:b/>
                    <w:i/>
                    <w:w w:val="101"/>
                    <w:sz w:val="23"/>
                    <w:szCs w:val="23"/>
                  </w:rPr>
                  <w:t>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1DAA"/>
    <w:multiLevelType w:val="multilevel"/>
    <w:tmpl w:val="FFFFFFFF"/>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
    <w:nsid w:val="184D087F"/>
    <w:multiLevelType w:val="multilevel"/>
    <w:tmpl w:val="99084C72"/>
    <w:lvl w:ilvl="0">
      <w:start w:val="1"/>
      <w:numFmt w:val="lowerRoman"/>
      <w:lvlText w:val="%1)"/>
      <w:lvlJc w:val="left"/>
      <w:pPr>
        <w:tabs>
          <w:tab w:val="num" w:pos="1571"/>
        </w:tabs>
        <w:ind w:left="1571" w:hanging="720"/>
      </w:pPr>
      <w:rPr>
        <w:rFonts w:cs="Times New Roman" w:hint="default"/>
      </w:rPr>
    </w:lvl>
    <w:lvl w:ilvl="1" w:tentative="1">
      <w:start w:val="1"/>
      <w:numFmt w:val="lowerLetter"/>
      <w:lvlText w:val="%2."/>
      <w:lvlJc w:val="left"/>
      <w:pPr>
        <w:tabs>
          <w:tab w:val="num" w:pos="1931"/>
        </w:tabs>
        <w:ind w:left="1931" w:hanging="360"/>
      </w:pPr>
      <w:rPr>
        <w:rFonts w:cs="Times New Roman"/>
      </w:rPr>
    </w:lvl>
    <w:lvl w:ilvl="2" w:tentative="1">
      <w:start w:val="1"/>
      <w:numFmt w:val="lowerRoman"/>
      <w:lvlText w:val="%3."/>
      <w:lvlJc w:val="right"/>
      <w:pPr>
        <w:tabs>
          <w:tab w:val="num" w:pos="2651"/>
        </w:tabs>
        <w:ind w:left="2651" w:hanging="18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lowerLetter"/>
      <w:lvlText w:val="%5."/>
      <w:lvlJc w:val="left"/>
      <w:pPr>
        <w:tabs>
          <w:tab w:val="num" w:pos="4091"/>
        </w:tabs>
        <w:ind w:left="4091" w:hanging="360"/>
      </w:pPr>
      <w:rPr>
        <w:rFonts w:cs="Times New Roman"/>
      </w:rPr>
    </w:lvl>
    <w:lvl w:ilvl="5" w:tentative="1">
      <w:start w:val="1"/>
      <w:numFmt w:val="lowerRoman"/>
      <w:lvlText w:val="%6."/>
      <w:lvlJc w:val="right"/>
      <w:pPr>
        <w:tabs>
          <w:tab w:val="num" w:pos="4811"/>
        </w:tabs>
        <w:ind w:left="4811" w:hanging="18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lowerLetter"/>
      <w:lvlText w:val="%8."/>
      <w:lvlJc w:val="left"/>
      <w:pPr>
        <w:tabs>
          <w:tab w:val="num" w:pos="6251"/>
        </w:tabs>
        <w:ind w:left="6251" w:hanging="360"/>
      </w:pPr>
      <w:rPr>
        <w:rFonts w:cs="Times New Roman"/>
      </w:rPr>
    </w:lvl>
    <w:lvl w:ilvl="8" w:tentative="1">
      <w:start w:val="1"/>
      <w:numFmt w:val="lowerRoman"/>
      <w:lvlText w:val="%9."/>
      <w:lvlJc w:val="right"/>
      <w:pPr>
        <w:tabs>
          <w:tab w:val="num" w:pos="6971"/>
        </w:tabs>
        <w:ind w:left="6971" w:hanging="180"/>
      </w:pPr>
      <w:rPr>
        <w:rFonts w:cs="Times New Roman"/>
      </w:rPr>
    </w:lvl>
  </w:abstractNum>
  <w:abstractNum w:abstractNumId="2">
    <w:nsid w:val="251A13B0"/>
    <w:multiLevelType w:val="hybridMultilevel"/>
    <w:tmpl w:val="4482C4A6"/>
    <w:lvl w:ilvl="0" w:tplc="CC38FF3A">
      <w:start w:val="1"/>
      <w:numFmt w:val="lowerLetter"/>
      <w:lvlText w:val="%1)"/>
      <w:lvlJc w:val="left"/>
      <w:pPr>
        <w:ind w:left="1211" w:hanging="360"/>
      </w:pPr>
      <w:rPr>
        <w:rFonts w:cs="Times New Roman" w:hint="default"/>
        <w:b/>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3">
    <w:nsid w:val="2AC46CC2"/>
    <w:multiLevelType w:val="singleLevel"/>
    <w:tmpl w:val="18DAB4D2"/>
    <w:lvl w:ilvl="0">
      <w:start w:val="1"/>
      <w:numFmt w:val="lowerRoman"/>
      <w:lvlText w:val="%1)"/>
      <w:lvlJc w:val="left"/>
      <w:pPr>
        <w:tabs>
          <w:tab w:val="num" w:pos="1571"/>
        </w:tabs>
        <w:ind w:left="1571" w:hanging="720"/>
      </w:pPr>
      <w:rPr>
        <w:rFonts w:cs="Times New Roman" w:hint="default"/>
      </w:rPr>
    </w:lvl>
  </w:abstractNum>
  <w:abstractNum w:abstractNumId="4">
    <w:nsid w:val="31431543"/>
    <w:multiLevelType w:val="hybridMultilevel"/>
    <w:tmpl w:val="F05CB88E"/>
    <w:lvl w:ilvl="0" w:tplc="40F6ABD8">
      <w:start w:val="1"/>
      <w:numFmt w:val="lowerLetter"/>
      <w:lvlText w:val="%1)"/>
      <w:lvlJc w:val="left"/>
      <w:pPr>
        <w:ind w:left="3113" w:hanging="1695"/>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5">
    <w:nsid w:val="42877301"/>
    <w:multiLevelType w:val="multilevel"/>
    <w:tmpl w:val="8FEA6D20"/>
    <w:lvl w:ilvl="0">
      <w:start w:val="1"/>
      <w:numFmt w:val="decimal"/>
      <w:pStyle w:val="1-Itens"/>
      <w:lvlText w:val="%1  -"/>
      <w:lvlJc w:val="left"/>
      <w:pPr>
        <w:tabs>
          <w:tab w:val="num" w:pos="567"/>
        </w:tabs>
        <w:ind w:left="567" w:hanging="567"/>
      </w:pPr>
      <w:rPr>
        <w:rFonts w:cs="Times New Roman"/>
      </w:rPr>
    </w:lvl>
    <w:lvl w:ilvl="1">
      <w:start w:val="1"/>
      <w:numFmt w:val="decimal"/>
      <w:pStyle w:val="11-Subitens-Alt2"/>
      <w:lvlText w:val="%1.%2. -"/>
      <w:lvlJc w:val="left"/>
      <w:pPr>
        <w:tabs>
          <w:tab w:val="num" w:pos="1287"/>
        </w:tabs>
        <w:ind w:firstLine="567"/>
      </w:pPr>
      <w:rPr>
        <w:rFonts w:cs="Times New Roman"/>
      </w:rPr>
    </w:lvl>
    <w:lvl w:ilvl="2">
      <w:start w:val="1"/>
      <w:numFmt w:val="decimal"/>
      <w:lvlText w:val="%1.%2.%3. -"/>
      <w:lvlJc w:val="left"/>
      <w:pPr>
        <w:tabs>
          <w:tab w:val="num" w:pos="1800"/>
        </w:tabs>
        <w:ind w:left="1224" w:hanging="504"/>
      </w:pPr>
      <w:rPr>
        <w:rFonts w:cs="Times New Roman"/>
      </w:rPr>
    </w:lvl>
    <w:lvl w:ilvl="3">
      <w:start w:val="1"/>
      <w:numFmt w:val="decimal"/>
      <w:lvlText w:val="%1.%2.%3.%4. -"/>
      <w:lvlJc w:val="left"/>
      <w:pPr>
        <w:tabs>
          <w:tab w:val="num" w:pos="2160"/>
        </w:tabs>
        <w:ind w:left="1728" w:hanging="648"/>
      </w:pPr>
      <w:rPr>
        <w:rFonts w:cs="Times New Roman"/>
      </w:rPr>
    </w:lvl>
    <w:lvl w:ilvl="4">
      <w:start w:val="1"/>
      <w:numFmt w:val="decimal"/>
      <w:lvlText w:val="%1.%2.%3.%4.%5. -"/>
      <w:lvlJc w:val="left"/>
      <w:pPr>
        <w:tabs>
          <w:tab w:val="num" w:pos="2880"/>
        </w:tabs>
        <w:ind w:left="2232" w:hanging="792"/>
      </w:pPr>
      <w:rPr>
        <w:rFonts w:cs="Times New Roman"/>
      </w:rPr>
    </w:lvl>
    <w:lvl w:ilvl="5">
      <w:start w:val="1"/>
      <w:numFmt w:val="decimal"/>
      <w:lvlText w:val="%1.%2.%3.%4.%5.%6. -"/>
      <w:lvlJc w:val="left"/>
      <w:pPr>
        <w:tabs>
          <w:tab w:val="num" w:pos="3240"/>
        </w:tabs>
        <w:ind w:left="2736" w:hanging="936"/>
      </w:pPr>
      <w:rPr>
        <w:rFonts w:cs="Times New Roman"/>
      </w:rPr>
    </w:lvl>
    <w:lvl w:ilvl="6">
      <w:start w:val="1"/>
      <w:numFmt w:val="decimal"/>
      <w:lvlText w:val="%1.%2.%3.%4.%5.%6.%7. -"/>
      <w:lvlJc w:val="left"/>
      <w:pPr>
        <w:tabs>
          <w:tab w:val="num" w:pos="3960"/>
        </w:tabs>
        <w:ind w:left="3240" w:hanging="1080"/>
      </w:pPr>
      <w:rPr>
        <w:rFonts w:cs="Times New Roman"/>
      </w:rPr>
    </w:lvl>
    <w:lvl w:ilvl="7">
      <w:start w:val="1"/>
      <w:numFmt w:val="decimal"/>
      <w:lvlText w:val="%1.%2.%3.%4.%5.%6.%7.%8. -"/>
      <w:lvlJc w:val="left"/>
      <w:pPr>
        <w:tabs>
          <w:tab w:val="num" w:pos="4320"/>
        </w:tabs>
        <w:ind w:left="3744" w:hanging="1224"/>
      </w:pPr>
      <w:rPr>
        <w:rFonts w:cs="Times New Roman"/>
      </w:rPr>
    </w:lvl>
    <w:lvl w:ilvl="8">
      <w:start w:val="1"/>
      <w:numFmt w:val="decimal"/>
      <w:lvlText w:val="%1.%2.%3.%4.%5.%6.%7.%8.%9. -"/>
      <w:lvlJc w:val="left"/>
      <w:pPr>
        <w:tabs>
          <w:tab w:val="num" w:pos="5040"/>
        </w:tabs>
        <w:ind w:left="4320" w:hanging="1440"/>
      </w:pPr>
      <w:rPr>
        <w:rFonts w:cs="Times New Roman"/>
      </w:rPr>
    </w:lvl>
  </w:abstractNum>
  <w:abstractNum w:abstractNumId="6">
    <w:nsid w:val="4C331284"/>
    <w:multiLevelType w:val="multilevel"/>
    <w:tmpl w:val="FB160EBA"/>
    <w:lvl w:ilvl="0">
      <w:start w:val="6"/>
      <w:numFmt w:val="decimal"/>
      <w:lvlText w:val="%1"/>
      <w:lvlJc w:val="left"/>
      <w:pPr>
        <w:ind w:left="435" w:hanging="435"/>
      </w:pPr>
      <w:rPr>
        <w:rFonts w:cs="Times New Roman" w:hint="default"/>
        <w:color w:val="FF0000"/>
      </w:rPr>
    </w:lvl>
    <w:lvl w:ilvl="1">
      <w:start w:val="4"/>
      <w:numFmt w:val="decimal"/>
      <w:lvlText w:val="%1.%2"/>
      <w:lvlJc w:val="left"/>
      <w:pPr>
        <w:ind w:left="435" w:hanging="435"/>
      </w:pPr>
      <w:rPr>
        <w:rFonts w:cs="Times New Roman" w:hint="default"/>
        <w:color w:val="FF0000"/>
      </w:rPr>
    </w:lvl>
    <w:lvl w:ilvl="2">
      <w:start w:val="3"/>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7">
    <w:nsid w:val="5DF37F1E"/>
    <w:multiLevelType w:val="hybridMultilevel"/>
    <w:tmpl w:val="B67ADBC0"/>
    <w:lvl w:ilvl="0" w:tplc="746E14B4">
      <w:start w:val="2"/>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669A7284"/>
    <w:multiLevelType w:val="singleLevel"/>
    <w:tmpl w:val="284C5580"/>
    <w:lvl w:ilvl="0">
      <w:numFmt w:val="bullet"/>
      <w:lvlText w:val="-"/>
      <w:lvlJc w:val="left"/>
      <w:pPr>
        <w:tabs>
          <w:tab w:val="num" w:pos="1770"/>
        </w:tabs>
        <w:ind w:left="1770" w:hanging="360"/>
      </w:pPr>
      <w:rPr>
        <w:rFonts w:ascii="Times New Roman" w:hAnsi="Times New Roman" w:hint="default"/>
      </w:rPr>
    </w:lvl>
  </w:abstractNum>
  <w:abstractNum w:abstractNumId="9">
    <w:nsid w:val="71F51B45"/>
    <w:multiLevelType w:val="hybridMultilevel"/>
    <w:tmpl w:val="30F0CD78"/>
    <w:lvl w:ilvl="0" w:tplc="93FC96AE">
      <w:start w:val="16"/>
      <w:numFmt w:val="decimal"/>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0">
    <w:nsid w:val="7EC93C55"/>
    <w:multiLevelType w:val="hybridMultilevel"/>
    <w:tmpl w:val="202A7692"/>
    <w:lvl w:ilvl="0" w:tplc="04160017">
      <w:start w:val="4"/>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9"/>
  </w:num>
  <w:num w:numId="4">
    <w:abstractNumId w:val="8"/>
  </w:num>
  <w:num w:numId="5">
    <w:abstractNumId w:val="3"/>
  </w:num>
  <w:num w:numId="6">
    <w:abstractNumId w:val="1"/>
  </w:num>
  <w:num w:numId="7">
    <w:abstractNumId w:val="2"/>
  </w:num>
  <w:num w:numId="8">
    <w:abstractNumId w:val="4"/>
  </w:num>
  <w:num w:numId="9">
    <w:abstractNumId w:val="7"/>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056"/>
    <w:rsid w:val="00010132"/>
    <w:rsid w:val="0001262E"/>
    <w:rsid w:val="00020AB7"/>
    <w:rsid w:val="0004258D"/>
    <w:rsid w:val="0008452F"/>
    <w:rsid w:val="00092DD8"/>
    <w:rsid w:val="00093E69"/>
    <w:rsid w:val="00094484"/>
    <w:rsid w:val="000A3745"/>
    <w:rsid w:val="000B624F"/>
    <w:rsid w:val="000D1BEF"/>
    <w:rsid w:val="000D4C11"/>
    <w:rsid w:val="000D5A28"/>
    <w:rsid w:val="000D719E"/>
    <w:rsid w:val="000E089F"/>
    <w:rsid w:val="000E1625"/>
    <w:rsid w:val="00114094"/>
    <w:rsid w:val="00125171"/>
    <w:rsid w:val="0012564E"/>
    <w:rsid w:val="001322F6"/>
    <w:rsid w:val="00135E45"/>
    <w:rsid w:val="00152AAB"/>
    <w:rsid w:val="00157BAE"/>
    <w:rsid w:val="00166E82"/>
    <w:rsid w:val="00171B3A"/>
    <w:rsid w:val="001761D8"/>
    <w:rsid w:val="00183B3C"/>
    <w:rsid w:val="001A24B0"/>
    <w:rsid w:val="001B341C"/>
    <w:rsid w:val="001B65AE"/>
    <w:rsid w:val="001C2355"/>
    <w:rsid w:val="001D3536"/>
    <w:rsid w:val="001F123D"/>
    <w:rsid w:val="001F22AF"/>
    <w:rsid w:val="00206EA8"/>
    <w:rsid w:val="002158A2"/>
    <w:rsid w:val="00227435"/>
    <w:rsid w:val="0024001E"/>
    <w:rsid w:val="00241C98"/>
    <w:rsid w:val="00244C8E"/>
    <w:rsid w:val="002522BC"/>
    <w:rsid w:val="00262B77"/>
    <w:rsid w:val="00272475"/>
    <w:rsid w:val="00281119"/>
    <w:rsid w:val="00283056"/>
    <w:rsid w:val="00284098"/>
    <w:rsid w:val="0029124B"/>
    <w:rsid w:val="002A3BD2"/>
    <w:rsid w:val="002C3F58"/>
    <w:rsid w:val="002D1751"/>
    <w:rsid w:val="002D5013"/>
    <w:rsid w:val="002E0780"/>
    <w:rsid w:val="002E5780"/>
    <w:rsid w:val="002F702B"/>
    <w:rsid w:val="0030305D"/>
    <w:rsid w:val="00330A34"/>
    <w:rsid w:val="00330F47"/>
    <w:rsid w:val="003377E2"/>
    <w:rsid w:val="00337EB5"/>
    <w:rsid w:val="003573C0"/>
    <w:rsid w:val="00370AD6"/>
    <w:rsid w:val="0037180A"/>
    <w:rsid w:val="00372D53"/>
    <w:rsid w:val="00394F88"/>
    <w:rsid w:val="003957B1"/>
    <w:rsid w:val="003960EE"/>
    <w:rsid w:val="003A1766"/>
    <w:rsid w:val="003B1BAC"/>
    <w:rsid w:val="003B5495"/>
    <w:rsid w:val="003D1588"/>
    <w:rsid w:val="003D5B95"/>
    <w:rsid w:val="00421D37"/>
    <w:rsid w:val="004329B3"/>
    <w:rsid w:val="00437730"/>
    <w:rsid w:val="00443794"/>
    <w:rsid w:val="00444208"/>
    <w:rsid w:val="004878CB"/>
    <w:rsid w:val="00490DB1"/>
    <w:rsid w:val="004A03DD"/>
    <w:rsid w:val="004A5646"/>
    <w:rsid w:val="004B6D79"/>
    <w:rsid w:val="004E1276"/>
    <w:rsid w:val="004E2553"/>
    <w:rsid w:val="004F74E9"/>
    <w:rsid w:val="00511028"/>
    <w:rsid w:val="005403E0"/>
    <w:rsid w:val="005645A4"/>
    <w:rsid w:val="0057095C"/>
    <w:rsid w:val="005946EF"/>
    <w:rsid w:val="005A6E7F"/>
    <w:rsid w:val="005B552C"/>
    <w:rsid w:val="005C1FB5"/>
    <w:rsid w:val="005C3D7E"/>
    <w:rsid w:val="005C6EAA"/>
    <w:rsid w:val="005D4514"/>
    <w:rsid w:val="00602759"/>
    <w:rsid w:val="00613047"/>
    <w:rsid w:val="00635D24"/>
    <w:rsid w:val="00643E1C"/>
    <w:rsid w:val="006539ED"/>
    <w:rsid w:val="00665738"/>
    <w:rsid w:val="006665EF"/>
    <w:rsid w:val="00666A96"/>
    <w:rsid w:val="006707B8"/>
    <w:rsid w:val="006911F3"/>
    <w:rsid w:val="00695E87"/>
    <w:rsid w:val="006A1DAF"/>
    <w:rsid w:val="006A30AA"/>
    <w:rsid w:val="006A7C1A"/>
    <w:rsid w:val="006D5A1C"/>
    <w:rsid w:val="006F2644"/>
    <w:rsid w:val="0070396A"/>
    <w:rsid w:val="00705FCC"/>
    <w:rsid w:val="0071344F"/>
    <w:rsid w:val="0072482C"/>
    <w:rsid w:val="00725C72"/>
    <w:rsid w:val="00727ACA"/>
    <w:rsid w:val="00740A73"/>
    <w:rsid w:val="0074243A"/>
    <w:rsid w:val="007638FE"/>
    <w:rsid w:val="00766399"/>
    <w:rsid w:val="00767FEA"/>
    <w:rsid w:val="00774E6C"/>
    <w:rsid w:val="007B7818"/>
    <w:rsid w:val="007D4E04"/>
    <w:rsid w:val="007E37E0"/>
    <w:rsid w:val="007F2C6C"/>
    <w:rsid w:val="007F7334"/>
    <w:rsid w:val="00803713"/>
    <w:rsid w:val="00813310"/>
    <w:rsid w:val="0081639A"/>
    <w:rsid w:val="00820D38"/>
    <w:rsid w:val="00851E4E"/>
    <w:rsid w:val="008564AF"/>
    <w:rsid w:val="00863849"/>
    <w:rsid w:val="008706FE"/>
    <w:rsid w:val="00883244"/>
    <w:rsid w:val="0088491C"/>
    <w:rsid w:val="00887996"/>
    <w:rsid w:val="008956DE"/>
    <w:rsid w:val="00895D8F"/>
    <w:rsid w:val="008A7916"/>
    <w:rsid w:val="008B4929"/>
    <w:rsid w:val="008C2F58"/>
    <w:rsid w:val="008C4674"/>
    <w:rsid w:val="008D589A"/>
    <w:rsid w:val="008E0A9A"/>
    <w:rsid w:val="008E22DA"/>
    <w:rsid w:val="008E2F74"/>
    <w:rsid w:val="008F12FA"/>
    <w:rsid w:val="008F4710"/>
    <w:rsid w:val="00902E8A"/>
    <w:rsid w:val="0090450B"/>
    <w:rsid w:val="00907086"/>
    <w:rsid w:val="00907C24"/>
    <w:rsid w:val="00912CB2"/>
    <w:rsid w:val="00923CB0"/>
    <w:rsid w:val="00925B96"/>
    <w:rsid w:val="00932958"/>
    <w:rsid w:val="00944750"/>
    <w:rsid w:val="009458DD"/>
    <w:rsid w:val="0097098E"/>
    <w:rsid w:val="00971BED"/>
    <w:rsid w:val="00984104"/>
    <w:rsid w:val="009A5787"/>
    <w:rsid w:val="009B440D"/>
    <w:rsid w:val="009C68EC"/>
    <w:rsid w:val="00A004E9"/>
    <w:rsid w:val="00A0319C"/>
    <w:rsid w:val="00A03DFE"/>
    <w:rsid w:val="00A16ACB"/>
    <w:rsid w:val="00A22A2F"/>
    <w:rsid w:val="00A34103"/>
    <w:rsid w:val="00A44573"/>
    <w:rsid w:val="00A56AAB"/>
    <w:rsid w:val="00A57AB4"/>
    <w:rsid w:val="00A7702B"/>
    <w:rsid w:val="00A8058B"/>
    <w:rsid w:val="00AA34AF"/>
    <w:rsid w:val="00AA7579"/>
    <w:rsid w:val="00AB0F1C"/>
    <w:rsid w:val="00AC4E7E"/>
    <w:rsid w:val="00AE05E1"/>
    <w:rsid w:val="00AF60F2"/>
    <w:rsid w:val="00B122DF"/>
    <w:rsid w:val="00B1327F"/>
    <w:rsid w:val="00B22BA4"/>
    <w:rsid w:val="00B37E9E"/>
    <w:rsid w:val="00B42FFE"/>
    <w:rsid w:val="00B83510"/>
    <w:rsid w:val="00B859E9"/>
    <w:rsid w:val="00B939D5"/>
    <w:rsid w:val="00B9614F"/>
    <w:rsid w:val="00BA087E"/>
    <w:rsid w:val="00BA3467"/>
    <w:rsid w:val="00BA45E6"/>
    <w:rsid w:val="00BB4673"/>
    <w:rsid w:val="00BC289C"/>
    <w:rsid w:val="00BC4BE8"/>
    <w:rsid w:val="00BD1662"/>
    <w:rsid w:val="00BD583D"/>
    <w:rsid w:val="00BD5C83"/>
    <w:rsid w:val="00BD6B20"/>
    <w:rsid w:val="00BD7601"/>
    <w:rsid w:val="00BE16B5"/>
    <w:rsid w:val="00BE7005"/>
    <w:rsid w:val="00BF40A4"/>
    <w:rsid w:val="00C00E58"/>
    <w:rsid w:val="00C061BC"/>
    <w:rsid w:val="00C139AA"/>
    <w:rsid w:val="00C6460B"/>
    <w:rsid w:val="00C74810"/>
    <w:rsid w:val="00C75BB7"/>
    <w:rsid w:val="00C84BF6"/>
    <w:rsid w:val="00C86862"/>
    <w:rsid w:val="00CA6D39"/>
    <w:rsid w:val="00CC1F45"/>
    <w:rsid w:val="00CC677D"/>
    <w:rsid w:val="00CD4BC6"/>
    <w:rsid w:val="00CE18E8"/>
    <w:rsid w:val="00CE65F1"/>
    <w:rsid w:val="00CF3B5D"/>
    <w:rsid w:val="00D3669F"/>
    <w:rsid w:val="00D57873"/>
    <w:rsid w:val="00D63684"/>
    <w:rsid w:val="00D63F2C"/>
    <w:rsid w:val="00D74362"/>
    <w:rsid w:val="00D74D3F"/>
    <w:rsid w:val="00D779E7"/>
    <w:rsid w:val="00DA02A7"/>
    <w:rsid w:val="00DA19BE"/>
    <w:rsid w:val="00DA2A1D"/>
    <w:rsid w:val="00DB4373"/>
    <w:rsid w:val="00DD0268"/>
    <w:rsid w:val="00DE69F0"/>
    <w:rsid w:val="00DE79C9"/>
    <w:rsid w:val="00DF024B"/>
    <w:rsid w:val="00DF0F7D"/>
    <w:rsid w:val="00DF16C5"/>
    <w:rsid w:val="00DF4011"/>
    <w:rsid w:val="00E01AA6"/>
    <w:rsid w:val="00E16810"/>
    <w:rsid w:val="00E20544"/>
    <w:rsid w:val="00E20969"/>
    <w:rsid w:val="00E22DD5"/>
    <w:rsid w:val="00E22EFF"/>
    <w:rsid w:val="00E40677"/>
    <w:rsid w:val="00E75062"/>
    <w:rsid w:val="00E77073"/>
    <w:rsid w:val="00E8795B"/>
    <w:rsid w:val="00E93972"/>
    <w:rsid w:val="00EA10A8"/>
    <w:rsid w:val="00EA2E9E"/>
    <w:rsid w:val="00EA3E61"/>
    <w:rsid w:val="00EC2A2D"/>
    <w:rsid w:val="00EC4748"/>
    <w:rsid w:val="00ED7DCF"/>
    <w:rsid w:val="00F01BFB"/>
    <w:rsid w:val="00F04445"/>
    <w:rsid w:val="00F05E64"/>
    <w:rsid w:val="00F05EB2"/>
    <w:rsid w:val="00F10C98"/>
    <w:rsid w:val="00F15D63"/>
    <w:rsid w:val="00F22009"/>
    <w:rsid w:val="00F237A4"/>
    <w:rsid w:val="00F24F96"/>
    <w:rsid w:val="00F27DC0"/>
    <w:rsid w:val="00F355ED"/>
    <w:rsid w:val="00F75627"/>
    <w:rsid w:val="00F83BDD"/>
    <w:rsid w:val="00F90DA9"/>
    <w:rsid w:val="00FC09BF"/>
    <w:rsid w:val="00FC50F8"/>
    <w:rsid w:val="00FE1835"/>
    <w:rsid w:val="00FE577E"/>
    <w:rsid w:val="00FE6D7D"/>
    <w:rsid w:val="00FF434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7098E"/>
    <w:rPr>
      <w:sz w:val="20"/>
      <w:szCs w:val="20"/>
      <w:lang w:val="en-US" w:eastAsia="en-US"/>
    </w:rPr>
  </w:style>
  <w:style w:type="paragraph" w:styleId="Heading1">
    <w:name w:val="heading 1"/>
    <w:basedOn w:val="Normal"/>
    <w:next w:val="Normal"/>
    <w:link w:val="Heading1Char"/>
    <w:uiPriority w:val="99"/>
    <w:qFormat/>
    <w:rsid w:val="0097098E"/>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7098E"/>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7098E"/>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97098E"/>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97098E"/>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97098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97098E"/>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97098E"/>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97098E"/>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98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098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098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098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098E"/>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7098E"/>
    <w:rPr>
      <w:rFonts w:cs="Times New Roman"/>
      <w:b/>
      <w:bCs/>
      <w:sz w:val="22"/>
      <w:szCs w:val="22"/>
    </w:rPr>
  </w:style>
  <w:style w:type="character" w:customStyle="1" w:styleId="Heading7Char">
    <w:name w:val="Heading 7 Char"/>
    <w:basedOn w:val="DefaultParagraphFont"/>
    <w:link w:val="Heading7"/>
    <w:uiPriority w:val="99"/>
    <w:semiHidden/>
    <w:locked/>
    <w:rsid w:val="0097098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098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098E"/>
    <w:rPr>
      <w:rFonts w:ascii="Cambria" w:hAnsi="Cambria" w:cs="Times New Roman"/>
      <w:sz w:val="22"/>
      <w:szCs w:val="22"/>
    </w:rPr>
  </w:style>
  <w:style w:type="paragraph" w:styleId="Header">
    <w:name w:val="header"/>
    <w:basedOn w:val="Normal"/>
    <w:link w:val="HeaderChar"/>
    <w:uiPriority w:val="99"/>
    <w:locked/>
    <w:rsid w:val="002C3F58"/>
    <w:pPr>
      <w:tabs>
        <w:tab w:val="center" w:pos="4252"/>
        <w:tab w:val="right" w:pos="8504"/>
      </w:tabs>
    </w:pPr>
  </w:style>
  <w:style w:type="character" w:customStyle="1" w:styleId="HeaderChar">
    <w:name w:val="Header Char"/>
    <w:basedOn w:val="DefaultParagraphFont"/>
    <w:link w:val="Header"/>
    <w:uiPriority w:val="99"/>
    <w:semiHidden/>
    <w:locked/>
    <w:rsid w:val="003B5495"/>
    <w:rPr>
      <w:rFonts w:cs="Times New Roman"/>
      <w:sz w:val="20"/>
      <w:szCs w:val="20"/>
      <w:lang w:val="en-US" w:eastAsia="en-US"/>
    </w:rPr>
  </w:style>
  <w:style w:type="paragraph" w:styleId="Footer">
    <w:name w:val="footer"/>
    <w:basedOn w:val="Normal"/>
    <w:link w:val="FooterChar"/>
    <w:uiPriority w:val="99"/>
    <w:locked/>
    <w:rsid w:val="002C3F58"/>
    <w:pPr>
      <w:tabs>
        <w:tab w:val="center" w:pos="4252"/>
        <w:tab w:val="right" w:pos="8504"/>
      </w:tabs>
    </w:pPr>
  </w:style>
  <w:style w:type="character" w:customStyle="1" w:styleId="FooterChar">
    <w:name w:val="Footer Char"/>
    <w:basedOn w:val="DefaultParagraphFont"/>
    <w:link w:val="Footer"/>
    <w:uiPriority w:val="99"/>
    <w:semiHidden/>
    <w:locked/>
    <w:rsid w:val="003B5495"/>
    <w:rPr>
      <w:rFonts w:cs="Times New Roman"/>
      <w:sz w:val="20"/>
      <w:szCs w:val="20"/>
      <w:lang w:val="en-US" w:eastAsia="en-US"/>
    </w:rPr>
  </w:style>
  <w:style w:type="character" w:styleId="Hyperlink">
    <w:name w:val="Hyperlink"/>
    <w:basedOn w:val="DefaultParagraphFont"/>
    <w:uiPriority w:val="99"/>
    <w:locked/>
    <w:rsid w:val="00887996"/>
    <w:rPr>
      <w:rFonts w:cs="Times New Roman"/>
      <w:color w:val="0000FF"/>
      <w:u w:val="single"/>
    </w:rPr>
  </w:style>
  <w:style w:type="character" w:styleId="Strong">
    <w:name w:val="Strong"/>
    <w:basedOn w:val="DefaultParagraphFont"/>
    <w:uiPriority w:val="99"/>
    <w:qFormat/>
    <w:locked/>
    <w:rsid w:val="00C139AA"/>
    <w:rPr>
      <w:rFonts w:cs="Times New Roman"/>
      <w:b/>
      <w:bCs/>
    </w:rPr>
  </w:style>
  <w:style w:type="paragraph" w:customStyle="1" w:styleId="Default">
    <w:name w:val="Default"/>
    <w:uiPriority w:val="99"/>
    <w:rsid w:val="00BC4BE8"/>
    <w:pPr>
      <w:autoSpaceDE w:val="0"/>
      <w:autoSpaceDN w:val="0"/>
      <w:adjustRightInd w:val="0"/>
    </w:pPr>
    <w:rPr>
      <w:rFonts w:ascii="Arial" w:hAnsi="Arial" w:cs="Arial"/>
      <w:color w:val="000000"/>
      <w:sz w:val="24"/>
      <w:szCs w:val="24"/>
      <w:lang w:eastAsia="en-US"/>
    </w:rPr>
  </w:style>
  <w:style w:type="paragraph" w:styleId="NoSpacing">
    <w:name w:val="No Spacing"/>
    <w:uiPriority w:val="99"/>
    <w:qFormat/>
    <w:rsid w:val="00BC4BE8"/>
    <w:rPr>
      <w:sz w:val="24"/>
      <w:szCs w:val="24"/>
    </w:rPr>
  </w:style>
  <w:style w:type="paragraph" w:customStyle="1" w:styleId="1-Itens">
    <w:name w:val="1. - Itens"/>
    <w:basedOn w:val="Heading1"/>
    <w:uiPriority w:val="99"/>
    <w:rsid w:val="007D4E04"/>
    <w:pPr>
      <w:numPr>
        <w:numId w:val="2"/>
      </w:numPr>
      <w:tabs>
        <w:tab w:val="left" w:pos="851"/>
        <w:tab w:val="left" w:pos="1134"/>
        <w:tab w:val="left" w:pos="1418"/>
      </w:tabs>
      <w:spacing w:before="480" w:after="0"/>
      <w:jc w:val="both"/>
    </w:pPr>
    <w:rPr>
      <w:rFonts w:ascii="Arial" w:hAnsi="Arial"/>
      <w:bCs w:val="0"/>
      <w:kern w:val="0"/>
      <w:sz w:val="24"/>
      <w:szCs w:val="24"/>
      <w:lang w:val="pt-BR" w:eastAsia="pt-BR"/>
    </w:rPr>
  </w:style>
  <w:style w:type="paragraph" w:customStyle="1" w:styleId="11-Subitens-Alt2">
    <w:name w:val="1.1. - Subitens - Alt + 2"/>
    <w:uiPriority w:val="99"/>
    <w:rsid w:val="007D4E04"/>
    <w:pPr>
      <w:numPr>
        <w:ilvl w:val="1"/>
        <w:numId w:val="2"/>
      </w:numPr>
      <w:tabs>
        <w:tab w:val="left" w:pos="1134"/>
        <w:tab w:val="left" w:pos="1418"/>
        <w:tab w:val="left" w:pos="1701"/>
        <w:tab w:val="left" w:pos="1985"/>
      </w:tabs>
      <w:spacing w:before="240"/>
      <w:jc w:val="both"/>
    </w:pPr>
    <w:rPr>
      <w:rFonts w:ascii="Arial" w:hAnsi="Arial"/>
      <w:sz w:val="24"/>
      <w:szCs w:val="20"/>
    </w:rPr>
  </w:style>
  <w:style w:type="character" w:styleId="PageNumber">
    <w:name w:val="page number"/>
    <w:basedOn w:val="DefaultParagraphFont"/>
    <w:uiPriority w:val="99"/>
    <w:locked/>
    <w:rsid w:val="0012564E"/>
    <w:rPr>
      <w:rFonts w:cs="Times New Roman"/>
    </w:rPr>
  </w:style>
  <w:style w:type="paragraph" w:styleId="BodyTextIndent">
    <w:name w:val="Body Text Indent"/>
    <w:basedOn w:val="Normal"/>
    <w:link w:val="BodyTextIndentChar"/>
    <w:uiPriority w:val="99"/>
    <w:locked/>
    <w:rsid w:val="00EC4748"/>
    <w:pPr>
      <w:ind w:left="851"/>
      <w:jc w:val="both"/>
    </w:pPr>
    <w:rPr>
      <w:rFonts w:ascii="Arial" w:hAnsi="Arial"/>
      <w:sz w:val="22"/>
      <w:szCs w:val="24"/>
      <w:lang w:val="pt-BR" w:eastAsia="pt-BR"/>
    </w:rPr>
  </w:style>
  <w:style w:type="character" w:customStyle="1" w:styleId="BodyTextIndentChar">
    <w:name w:val="Body Text Indent Char"/>
    <w:basedOn w:val="DefaultParagraphFont"/>
    <w:link w:val="BodyTextIndent"/>
    <w:uiPriority w:val="99"/>
    <w:semiHidden/>
    <w:locked/>
    <w:rsid w:val="000D719E"/>
    <w:rPr>
      <w:rFonts w:cs="Times New Roman"/>
      <w:sz w:val="20"/>
      <w:szCs w:val="20"/>
      <w:lang w:val="en-US" w:eastAsia="en-US"/>
    </w:rPr>
  </w:style>
  <w:style w:type="paragraph" w:styleId="BodyTextIndent2">
    <w:name w:val="Body Text Indent 2"/>
    <w:basedOn w:val="Normal"/>
    <w:link w:val="BodyTextIndent2Char"/>
    <w:uiPriority w:val="99"/>
    <w:locked/>
    <w:rsid w:val="00EC4748"/>
    <w:pPr>
      <w:ind w:left="1559" w:firstLine="565"/>
      <w:jc w:val="both"/>
    </w:pPr>
    <w:rPr>
      <w:rFonts w:ascii="Arial" w:hAnsi="Arial"/>
      <w:b/>
      <w:sz w:val="22"/>
      <w:szCs w:val="24"/>
      <w:lang w:val="pt-BR" w:eastAsia="pt-BR"/>
    </w:rPr>
  </w:style>
  <w:style w:type="character" w:customStyle="1" w:styleId="BodyTextIndent2Char">
    <w:name w:val="Body Text Indent 2 Char"/>
    <w:basedOn w:val="DefaultParagraphFont"/>
    <w:link w:val="BodyTextIndent2"/>
    <w:uiPriority w:val="99"/>
    <w:semiHidden/>
    <w:locked/>
    <w:rsid w:val="000D719E"/>
    <w:rPr>
      <w:rFonts w:cs="Times New Roman"/>
      <w:sz w:val="20"/>
      <w:szCs w:val="20"/>
      <w:lang w:val="en-US" w:eastAsia="en-US"/>
    </w:rPr>
  </w:style>
  <w:style w:type="paragraph" w:styleId="BodyTextIndent3">
    <w:name w:val="Body Text Indent 3"/>
    <w:basedOn w:val="Normal"/>
    <w:link w:val="BodyTextIndent3Char"/>
    <w:uiPriority w:val="99"/>
    <w:locked/>
    <w:rsid w:val="00EC4748"/>
    <w:pPr>
      <w:ind w:left="900" w:firstLine="540"/>
      <w:jc w:val="both"/>
    </w:pPr>
    <w:rPr>
      <w:rFonts w:ascii="Arial" w:hAnsi="Arial"/>
      <w:color w:val="000000"/>
      <w:sz w:val="22"/>
      <w:szCs w:val="24"/>
      <w:lang w:val="pt-BR" w:eastAsia="pt-BR"/>
    </w:rPr>
  </w:style>
  <w:style w:type="character" w:customStyle="1" w:styleId="BodyTextIndent3Char">
    <w:name w:val="Body Text Indent 3 Char"/>
    <w:basedOn w:val="DefaultParagraphFont"/>
    <w:link w:val="BodyTextIndent3"/>
    <w:uiPriority w:val="99"/>
    <w:semiHidden/>
    <w:locked/>
    <w:rsid w:val="000D719E"/>
    <w:rPr>
      <w:rFonts w:cs="Times New Roman"/>
      <w:sz w:val="16"/>
      <w:szCs w:val="16"/>
      <w:lang w:val="en-US" w:eastAsia="en-US"/>
    </w:rPr>
  </w:style>
  <w:style w:type="paragraph" w:styleId="BalloonText">
    <w:name w:val="Balloon Text"/>
    <w:basedOn w:val="Normal"/>
    <w:link w:val="BalloonTextChar"/>
    <w:uiPriority w:val="99"/>
    <w:locked/>
    <w:rsid w:val="00EC4748"/>
    <w:rPr>
      <w:rFonts w:ascii="Tahoma" w:hAnsi="Tahoma" w:cs="Tahoma"/>
      <w:sz w:val="16"/>
      <w:szCs w:val="16"/>
      <w:lang w:val="pt-BR" w:eastAsia="pt-BR"/>
    </w:rPr>
  </w:style>
  <w:style w:type="character" w:customStyle="1" w:styleId="BalloonTextChar">
    <w:name w:val="Balloon Text Char"/>
    <w:basedOn w:val="DefaultParagraphFont"/>
    <w:link w:val="BalloonText"/>
    <w:uiPriority w:val="99"/>
    <w:locked/>
    <w:rsid w:val="00EC4748"/>
    <w:rPr>
      <w:rFonts w:ascii="Tahoma" w:hAnsi="Tahoma" w:cs="Tahoma"/>
      <w:sz w:val="16"/>
      <w:szCs w:val="16"/>
      <w:lang w:val="pt-BR" w:eastAsia="pt-BR" w:bidi="ar-SA"/>
    </w:rPr>
  </w:style>
  <w:style w:type="paragraph" w:styleId="ListParagraph">
    <w:name w:val="List Paragraph"/>
    <w:basedOn w:val="Normal"/>
    <w:uiPriority w:val="99"/>
    <w:qFormat/>
    <w:rsid w:val="00EC4748"/>
    <w:pPr>
      <w:ind w:left="720"/>
      <w:contextualSpacing/>
    </w:pPr>
    <w:rPr>
      <w:sz w:val="24"/>
      <w:szCs w:val="24"/>
      <w:lang w:val="pt-BR" w:eastAsia="pt-BR"/>
    </w:rPr>
  </w:style>
  <w:style w:type="paragraph" w:customStyle="1" w:styleId="Pa2">
    <w:name w:val="Pa2"/>
    <w:basedOn w:val="Default"/>
    <w:next w:val="Default"/>
    <w:uiPriority w:val="99"/>
    <w:rsid w:val="00EC4748"/>
    <w:pPr>
      <w:spacing w:line="221" w:lineRule="atLeast"/>
    </w:pPr>
    <w:rPr>
      <w:rFonts w:ascii="YEZZPS+RotisSemiSerif" w:hAnsi="YEZZPS+RotisSemiSerif" w:cs="Times New Roman"/>
      <w:color w:val="auto"/>
      <w:lang w:eastAsia="pt-BR"/>
    </w:rPr>
  </w:style>
  <w:style w:type="table" w:styleId="TableGrid">
    <w:name w:val="Table Grid"/>
    <w:basedOn w:val="TableNormal"/>
    <w:uiPriority w:val="99"/>
    <w:locked/>
    <w:rsid w:val="00EC4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C4748"/>
    <w:rPr>
      <w:rFonts w:cs="Times New Roman"/>
    </w:rPr>
  </w:style>
  <w:style w:type="paragraph" w:styleId="NormalWeb">
    <w:name w:val="Normal (Web)"/>
    <w:basedOn w:val="Normal"/>
    <w:uiPriority w:val="99"/>
    <w:locked/>
    <w:rsid w:val="00EC4748"/>
    <w:pPr>
      <w:spacing w:before="100" w:beforeAutospacing="1" w:after="100" w:afterAutospacing="1"/>
    </w:pPr>
    <w:rPr>
      <w:sz w:val="24"/>
      <w:szCs w:val="24"/>
      <w:lang w:val="pt-BR" w:eastAsia="pt-BR"/>
    </w:rPr>
  </w:style>
  <w:style w:type="paragraph" w:customStyle="1" w:styleId="alineas">
    <w:name w:val="alineas"/>
    <w:basedOn w:val="Normal"/>
    <w:uiPriority w:val="99"/>
    <w:rsid w:val="00EC4748"/>
    <w:pPr>
      <w:spacing w:before="100" w:beforeAutospacing="1" w:after="100" w:afterAutospacing="1"/>
    </w:pPr>
    <w:rPr>
      <w:sz w:val="24"/>
      <w:szCs w:val="24"/>
      <w:lang w:val="pt-BR" w:eastAsia="pt-BR"/>
    </w:rPr>
  </w:style>
  <w:style w:type="paragraph" w:customStyle="1" w:styleId="BodyText21">
    <w:name w:val="Body Text 21"/>
    <w:basedOn w:val="Normal"/>
    <w:uiPriority w:val="99"/>
    <w:rsid w:val="00EC4748"/>
    <w:pPr>
      <w:tabs>
        <w:tab w:val="left" w:pos="426"/>
        <w:tab w:val="left" w:pos="1134"/>
      </w:tabs>
      <w:spacing w:before="120"/>
      <w:jc w:val="both"/>
    </w:pPr>
    <w:rPr>
      <w:rFonts w:ascii="Arial" w:hAnsi="Arial"/>
      <w:sz w:val="24"/>
      <w:lang w:val="pt-BR" w:eastAsia="pt-BR"/>
    </w:rPr>
  </w:style>
  <w:style w:type="character" w:customStyle="1" w:styleId="dinheiro">
    <w:name w:val="dinheiro"/>
    <w:basedOn w:val="DefaultParagraphFont"/>
    <w:uiPriority w:val="99"/>
    <w:rsid w:val="00A22A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f.gov.m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1443</TotalTime>
  <Pages>96</Pages>
  <Words>28516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dc:title>
  <dc:subject/>
  <dc:creator/>
  <cp:keywords/>
  <dc:description/>
  <cp:lastModifiedBy>SMSPMS</cp:lastModifiedBy>
  <cp:revision>130</cp:revision>
  <cp:lastPrinted>2015-12-03T15:52:00Z</cp:lastPrinted>
  <dcterms:created xsi:type="dcterms:W3CDTF">2015-10-28T17:49:00Z</dcterms:created>
  <dcterms:modified xsi:type="dcterms:W3CDTF">2015-12-04T16:12:00Z</dcterms:modified>
</cp:coreProperties>
</file>